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 w:rsidP="00765016">
      <w:pPr>
        <w:pStyle w:val="BodyText"/>
        <w:ind w:left="0"/>
        <w:jc w:val="left"/>
        <w:rPr>
          <w:sz w:val="16"/>
        </w:rPr>
      </w:pPr>
    </w:p>
    <w:p w:rsidR="004D00C8" w:rsidRPr="00765016" w:rsidRDefault="00FE770D" w:rsidP="00765016">
      <w:pPr>
        <w:ind w:left="3267"/>
        <w:rPr>
          <w:rFonts w:ascii="Cambria" w:hAnsi="Cambria"/>
          <w:b/>
          <w:sz w:val="19"/>
        </w:rPr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1118616</wp:posOffset>
            </wp:positionH>
            <wp:positionV relativeFrom="paragraph">
              <wp:posOffset>61992</wp:posOffset>
            </wp:positionV>
            <wp:extent cx="1039403" cy="1022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03" cy="102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19"/>
        </w:rPr>
        <w:t>Colegiul</w:t>
      </w:r>
      <w:r>
        <w:rPr>
          <w:rFonts w:ascii="Cambria" w:hAnsi="Cambria"/>
          <w:b/>
          <w:spacing w:val="15"/>
          <w:sz w:val="19"/>
        </w:rPr>
        <w:t xml:space="preserve"> </w:t>
      </w:r>
      <w:r>
        <w:rPr>
          <w:rFonts w:ascii="Cambria" w:hAnsi="Cambria"/>
          <w:b/>
          <w:sz w:val="19"/>
        </w:rPr>
        <w:t>Tehnic</w:t>
      </w:r>
      <w:r>
        <w:rPr>
          <w:rFonts w:ascii="Cambria" w:hAnsi="Cambria"/>
          <w:b/>
          <w:spacing w:val="15"/>
          <w:sz w:val="19"/>
        </w:rPr>
        <w:t xml:space="preserve"> </w:t>
      </w:r>
      <w:r>
        <w:rPr>
          <w:rFonts w:ascii="Cambria" w:hAnsi="Cambria"/>
          <w:b/>
          <w:sz w:val="19"/>
        </w:rPr>
        <w:t>„Mediensis”</w:t>
      </w:r>
      <w:r>
        <w:rPr>
          <w:rFonts w:ascii="Cambria" w:hAnsi="Cambria"/>
          <w:b/>
          <w:spacing w:val="12"/>
          <w:sz w:val="19"/>
        </w:rPr>
        <w:t xml:space="preserve"> </w:t>
      </w:r>
      <w:r>
        <w:rPr>
          <w:rFonts w:ascii="Cambria" w:hAnsi="Cambria"/>
          <w:b/>
          <w:sz w:val="19"/>
        </w:rPr>
        <w:t>Mediaş</w:t>
      </w:r>
    </w:p>
    <w:p w:rsidR="004D00C8" w:rsidRDefault="00FE770D" w:rsidP="00765016">
      <w:pPr>
        <w:ind w:left="3267" w:right="1896"/>
        <w:rPr>
          <w:rFonts w:ascii="Cambria" w:hAnsi="Cambria"/>
          <w:b/>
          <w:sz w:val="19"/>
        </w:rPr>
      </w:pPr>
      <w:r>
        <w:rPr>
          <w:rFonts w:ascii="Cambria" w:hAnsi="Cambria"/>
          <w:b/>
          <w:sz w:val="19"/>
        </w:rPr>
        <w:t>Str.</w:t>
      </w:r>
      <w:r>
        <w:rPr>
          <w:rFonts w:ascii="Cambria" w:hAnsi="Cambria"/>
          <w:b/>
          <w:spacing w:val="6"/>
          <w:sz w:val="19"/>
        </w:rPr>
        <w:t xml:space="preserve"> </w:t>
      </w:r>
      <w:r>
        <w:rPr>
          <w:rFonts w:ascii="Cambria" w:hAnsi="Cambria"/>
          <w:b/>
          <w:sz w:val="19"/>
        </w:rPr>
        <w:t>Sticlei</w:t>
      </w:r>
      <w:r>
        <w:rPr>
          <w:rFonts w:ascii="Cambria" w:hAnsi="Cambria"/>
          <w:b/>
          <w:spacing w:val="11"/>
          <w:sz w:val="19"/>
        </w:rPr>
        <w:t xml:space="preserve"> </w:t>
      </w:r>
      <w:r>
        <w:rPr>
          <w:rFonts w:ascii="Cambria" w:hAnsi="Cambria"/>
          <w:b/>
          <w:sz w:val="19"/>
        </w:rPr>
        <w:t>nr.9</w:t>
      </w:r>
      <w:r>
        <w:rPr>
          <w:rFonts w:ascii="Cambria" w:hAnsi="Cambria"/>
          <w:b/>
          <w:spacing w:val="9"/>
          <w:sz w:val="19"/>
        </w:rPr>
        <w:t xml:space="preserve"> </w:t>
      </w:r>
      <w:r>
        <w:rPr>
          <w:rFonts w:ascii="Cambria" w:hAnsi="Cambria"/>
          <w:b/>
          <w:sz w:val="19"/>
        </w:rPr>
        <w:t>Mediaş</w:t>
      </w:r>
      <w:r>
        <w:rPr>
          <w:rFonts w:ascii="Cambria" w:hAnsi="Cambria"/>
          <w:b/>
          <w:spacing w:val="10"/>
          <w:sz w:val="19"/>
        </w:rPr>
        <w:t xml:space="preserve"> </w:t>
      </w:r>
      <w:r>
        <w:rPr>
          <w:rFonts w:ascii="Cambria" w:hAnsi="Cambria"/>
          <w:b/>
          <w:sz w:val="19"/>
        </w:rPr>
        <w:t>–</w:t>
      </w:r>
      <w:r>
        <w:rPr>
          <w:rFonts w:ascii="Cambria" w:hAnsi="Cambria"/>
          <w:b/>
          <w:spacing w:val="5"/>
          <w:sz w:val="19"/>
        </w:rPr>
        <w:t xml:space="preserve"> </w:t>
      </w:r>
      <w:r>
        <w:rPr>
          <w:rFonts w:ascii="Cambria" w:hAnsi="Cambria"/>
          <w:b/>
          <w:sz w:val="19"/>
        </w:rPr>
        <w:t>551130</w:t>
      </w:r>
      <w:r>
        <w:rPr>
          <w:rFonts w:ascii="Cambria" w:hAnsi="Cambria"/>
          <w:b/>
          <w:spacing w:val="11"/>
          <w:sz w:val="19"/>
        </w:rPr>
        <w:t xml:space="preserve"> </w:t>
      </w:r>
      <w:r>
        <w:rPr>
          <w:rFonts w:ascii="Cambria" w:hAnsi="Cambria"/>
          <w:b/>
          <w:sz w:val="19"/>
        </w:rPr>
        <w:t>–</w:t>
      </w:r>
      <w:r>
        <w:rPr>
          <w:rFonts w:ascii="Cambria" w:hAnsi="Cambria"/>
          <w:b/>
          <w:spacing w:val="5"/>
          <w:sz w:val="19"/>
        </w:rPr>
        <w:t xml:space="preserve"> </w:t>
      </w:r>
      <w:r>
        <w:rPr>
          <w:rFonts w:ascii="Cambria" w:hAnsi="Cambria"/>
          <w:b/>
          <w:sz w:val="19"/>
        </w:rPr>
        <w:t>Jud.</w:t>
      </w:r>
      <w:r>
        <w:rPr>
          <w:rFonts w:ascii="Cambria" w:hAnsi="Cambria"/>
          <w:b/>
          <w:spacing w:val="10"/>
          <w:sz w:val="19"/>
        </w:rPr>
        <w:t xml:space="preserve"> </w:t>
      </w:r>
      <w:r>
        <w:rPr>
          <w:rFonts w:ascii="Cambria" w:hAnsi="Cambria"/>
          <w:b/>
          <w:sz w:val="19"/>
        </w:rPr>
        <w:t>Sibiu</w:t>
      </w:r>
      <w:r>
        <w:rPr>
          <w:rFonts w:ascii="Cambria" w:hAnsi="Cambria"/>
          <w:b/>
          <w:spacing w:val="-39"/>
          <w:sz w:val="19"/>
        </w:rPr>
        <w:t xml:space="preserve"> </w:t>
      </w:r>
      <w:r>
        <w:rPr>
          <w:rFonts w:ascii="Cambria" w:hAnsi="Cambria"/>
          <w:b/>
          <w:sz w:val="19"/>
        </w:rPr>
        <w:t>Tel.</w:t>
      </w:r>
      <w:r>
        <w:rPr>
          <w:rFonts w:ascii="Cambria" w:hAnsi="Cambria"/>
          <w:b/>
          <w:spacing w:val="3"/>
          <w:sz w:val="19"/>
        </w:rPr>
        <w:t xml:space="preserve"> </w:t>
      </w:r>
      <w:r>
        <w:rPr>
          <w:rFonts w:ascii="Cambria" w:hAnsi="Cambria"/>
          <w:b/>
          <w:sz w:val="19"/>
        </w:rPr>
        <w:t>0269-836748</w:t>
      </w:r>
      <w:r>
        <w:rPr>
          <w:rFonts w:ascii="Cambria" w:hAnsi="Cambria"/>
          <w:b/>
          <w:spacing w:val="7"/>
          <w:sz w:val="19"/>
        </w:rPr>
        <w:t xml:space="preserve"> </w:t>
      </w:r>
      <w:r>
        <w:rPr>
          <w:rFonts w:ascii="Cambria" w:hAnsi="Cambria"/>
          <w:b/>
          <w:sz w:val="19"/>
        </w:rPr>
        <w:t>Fax.</w:t>
      </w:r>
      <w:r>
        <w:rPr>
          <w:rFonts w:ascii="Cambria" w:hAnsi="Cambria"/>
          <w:b/>
          <w:spacing w:val="3"/>
          <w:sz w:val="19"/>
        </w:rPr>
        <w:t xml:space="preserve"> </w:t>
      </w:r>
      <w:r>
        <w:rPr>
          <w:rFonts w:ascii="Cambria" w:hAnsi="Cambria"/>
          <w:b/>
          <w:sz w:val="19"/>
        </w:rPr>
        <w:t>0269-834673</w:t>
      </w:r>
    </w:p>
    <w:p w:rsidR="004D00C8" w:rsidRDefault="00973F7E" w:rsidP="00765016">
      <w:pPr>
        <w:ind w:left="3267" w:right="1896"/>
        <w:rPr>
          <w:rFonts w:ascii="Cambria"/>
          <w:b/>
          <w:sz w:val="19"/>
        </w:rPr>
      </w:pPr>
      <w:r w:rsidRPr="00973F7E">
        <w:pict>
          <v:shape id="_x0000_s1026" style="position:absolute;left:0;text-align:left;margin-left:71.5pt;margin-top:50.6pt;width:462.25pt;height:3pt;z-index:15729152;mso-position-horizontal-relative:page" coordorigin="1430,1012" coordsize="9245,60" o:spt="100" adj="0,,0" path="m10675,1050r-9245,l1430,1070r9245,2l10675,1050xm10675,1012r-9245,l1430,1031r9245,l10675,1012xe" fillcolor="#365f91" stroked="f">
            <v:stroke joinstyle="round"/>
            <v:formulas/>
            <v:path arrowok="t" o:connecttype="segments"/>
            <w10:wrap anchorx="page"/>
          </v:shape>
        </w:pict>
      </w:r>
      <w:r w:rsidR="00FE770D">
        <w:rPr>
          <w:rFonts w:ascii="Cambria"/>
          <w:b/>
          <w:sz w:val="19"/>
        </w:rPr>
        <w:t>E-mail.</w:t>
      </w:r>
      <w:r w:rsidR="00FE770D">
        <w:rPr>
          <w:rFonts w:ascii="Cambria"/>
          <w:b/>
          <w:spacing w:val="1"/>
          <w:sz w:val="19"/>
        </w:rPr>
        <w:t xml:space="preserve"> </w:t>
      </w:r>
      <w:hyperlink r:id="rId6">
        <w:r w:rsidR="00FE770D">
          <w:rPr>
            <w:rFonts w:ascii="Cambria"/>
            <w:b/>
            <w:color w:val="0000FF"/>
            <w:sz w:val="19"/>
            <w:u w:val="single" w:color="0000FF"/>
          </w:rPr>
          <w:t>ctmediensis@gmail.com</w:t>
        </w:r>
      </w:hyperlink>
      <w:r w:rsidR="00FE770D">
        <w:rPr>
          <w:rFonts w:ascii="Cambria"/>
          <w:b/>
          <w:color w:val="0000FF"/>
          <w:spacing w:val="-39"/>
          <w:sz w:val="19"/>
        </w:rPr>
        <w:t xml:space="preserve"> </w:t>
      </w:r>
      <w:hyperlink r:id="rId7">
        <w:r w:rsidR="00FE770D">
          <w:rPr>
            <w:rFonts w:ascii="Cambria"/>
            <w:b/>
            <w:color w:val="0000FF"/>
            <w:sz w:val="19"/>
            <w:u w:val="single" w:color="0000FF"/>
          </w:rPr>
          <w:t>http://mediensis.ro</w:t>
        </w:r>
      </w:hyperlink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0"/>
        </w:rPr>
      </w:pPr>
    </w:p>
    <w:p w:rsidR="004D00C8" w:rsidRDefault="004D00C8">
      <w:pPr>
        <w:pStyle w:val="BodyText"/>
        <w:ind w:left="0"/>
        <w:jc w:val="left"/>
        <w:rPr>
          <w:rFonts w:ascii="Cambria"/>
          <w:b/>
          <w:sz w:val="24"/>
        </w:rPr>
      </w:pPr>
    </w:p>
    <w:p w:rsidR="004D00C8" w:rsidRDefault="00FE770D">
      <w:pPr>
        <w:pStyle w:val="Title"/>
      </w:pPr>
      <w:r>
        <w:t>REGULAMENTUL</w:t>
      </w:r>
      <w:r>
        <w:rPr>
          <w:spacing w:val="29"/>
        </w:rPr>
        <w:t xml:space="preserve"> </w:t>
      </w:r>
      <w:r>
        <w:t>INTERN</w:t>
      </w:r>
    </w:p>
    <w:p w:rsidR="00765016" w:rsidRDefault="00765016">
      <w:pPr>
        <w:pStyle w:val="Title"/>
      </w:pPr>
    </w:p>
    <w:p w:rsidR="004D00C8" w:rsidRPr="00765016" w:rsidRDefault="00765016" w:rsidP="00765016">
      <w:pPr>
        <w:pStyle w:val="BodyText"/>
        <w:ind w:left="0"/>
        <w:jc w:val="center"/>
        <w:rPr>
          <w:rFonts w:ascii="Arial"/>
          <w:sz w:val="24"/>
          <w:szCs w:val="24"/>
        </w:rPr>
      </w:pPr>
      <w:r w:rsidRPr="00765016">
        <w:rPr>
          <w:rFonts w:ascii="Arial"/>
          <w:sz w:val="24"/>
          <w:szCs w:val="24"/>
        </w:rPr>
        <w:t xml:space="preserve">Elaborat </w:t>
      </w:r>
      <w:r w:rsidRPr="00765016">
        <w:rPr>
          <w:rFonts w:ascii="Arial"/>
          <w:sz w:val="24"/>
          <w:szCs w:val="24"/>
        </w:rPr>
        <w:t>î</w:t>
      </w:r>
      <w:r w:rsidRPr="00765016">
        <w:rPr>
          <w:rFonts w:ascii="Arial"/>
          <w:sz w:val="24"/>
          <w:szCs w:val="24"/>
        </w:rPr>
        <w:t>n concondan</w:t>
      </w:r>
      <w:r w:rsidRPr="00765016">
        <w:rPr>
          <w:rFonts w:ascii="Arial"/>
          <w:sz w:val="24"/>
          <w:szCs w:val="24"/>
        </w:rPr>
        <w:t>ță</w:t>
      </w:r>
      <w:r w:rsidRPr="00765016">
        <w:rPr>
          <w:rFonts w:ascii="Arial"/>
          <w:sz w:val="24"/>
          <w:szCs w:val="24"/>
        </w:rPr>
        <w:t xml:space="preserve"> cu prevederile </w:t>
      </w:r>
      <w:r w:rsidR="00BE6DE4">
        <w:rPr>
          <w:rFonts w:ascii="Arial"/>
          <w:sz w:val="24"/>
          <w:szCs w:val="24"/>
        </w:rPr>
        <w:t>ROFUIP aprobat prin Ordinul 4183</w:t>
      </w:r>
      <w:r w:rsidRPr="00765016">
        <w:rPr>
          <w:rFonts w:ascii="Arial"/>
          <w:sz w:val="24"/>
          <w:szCs w:val="24"/>
        </w:rPr>
        <w:t>/202</w:t>
      </w:r>
      <w:r w:rsidR="00BE6DE4">
        <w:rPr>
          <w:rFonts w:ascii="Arial"/>
          <w:sz w:val="24"/>
          <w:szCs w:val="24"/>
        </w:rPr>
        <w:t>2</w:t>
      </w:r>
      <w:r w:rsidRPr="00765016">
        <w:rPr>
          <w:rFonts w:ascii="Arial"/>
          <w:sz w:val="24"/>
          <w:szCs w:val="24"/>
        </w:rPr>
        <w:t xml:space="preserve">, Statutul elevului aprobat prin Ordinul nr. 4742/2016, Legea nr. 53/2003 </w:t>
      </w:r>
      <w:r w:rsidRPr="00765016">
        <w:rPr>
          <w:rFonts w:ascii="Arial"/>
          <w:sz w:val="24"/>
          <w:szCs w:val="24"/>
        </w:rPr>
        <w:t>–</w:t>
      </w:r>
      <w:r w:rsidRPr="00765016">
        <w:rPr>
          <w:rFonts w:ascii="Arial"/>
          <w:sz w:val="24"/>
          <w:szCs w:val="24"/>
        </w:rPr>
        <w:t xml:space="preserve"> Codul muncii, Legea Educa</w:t>
      </w:r>
      <w:r w:rsidRPr="00765016">
        <w:rPr>
          <w:rFonts w:ascii="Arial"/>
          <w:sz w:val="24"/>
          <w:szCs w:val="24"/>
        </w:rPr>
        <w:t>ț</w:t>
      </w:r>
      <w:r w:rsidRPr="00765016">
        <w:rPr>
          <w:rFonts w:ascii="Arial"/>
          <w:sz w:val="24"/>
          <w:szCs w:val="24"/>
        </w:rPr>
        <w:t>iei Na</w:t>
      </w:r>
      <w:r w:rsidRPr="00765016">
        <w:rPr>
          <w:rFonts w:ascii="Arial"/>
          <w:sz w:val="24"/>
          <w:szCs w:val="24"/>
        </w:rPr>
        <w:t>ț</w:t>
      </w:r>
      <w:r w:rsidR="00FE770D">
        <w:rPr>
          <w:rFonts w:ascii="Arial"/>
          <w:sz w:val="24"/>
          <w:szCs w:val="24"/>
        </w:rPr>
        <w:t>ionale nr. 1/</w:t>
      </w:r>
      <w:r w:rsidRPr="00765016">
        <w:rPr>
          <w:rFonts w:ascii="Arial"/>
          <w:sz w:val="24"/>
          <w:szCs w:val="24"/>
        </w:rPr>
        <w:t xml:space="preserve">2011 </w:t>
      </w: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ind w:left="0"/>
        <w:jc w:val="left"/>
        <w:rPr>
          <w:rFonts w:ascii="Arial"/>
          <w:b/>
          <w:sz w:val="48"/>
        </w:rPr>
      </w:pPr>
    </w:p>
    <w:p w:rsidR="004D00C8" w:rsidRDefault="004D00C8">
      <w:pPr>
        <w:pStyle w:val="BodyText"/>
        <w:spacing w:before="7"/>
        <w:ind w:left="0"/>
        <w:jc w:val="left"/>
        <w:rPr>
          <w:rFonts w:ascii="Arial"/>
          <w:b/>
          <w:sz w:val="49"/>
        </w:rPr>
      </w:pPr>
    </w:p>
    <w:p w:rsidR="004D00C8" w:rsidRDefault="00FE770D">
      <w:pPr>
        <w:spacing w:line="244" w:lineRule="auto"/>
        <w:ind w:left="103" w:right="4245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Dezbătut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şi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avizat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12"/>
          <w:sz w:val="21"/>
        </w:rPr>
        <w:t xml:space="preserve"> </w:t>
      </w:r>
      <w:r>
        <w:rPr>
          <w:rFonts w:ascii="Arial" w:hAnsi="Arial"/>
          <w:i/>
          <w:sz w:val="21"/>
        </w:rPr>
        <w:t>şedinţa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Consiliului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Profesoral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2"/>
          <w:sz w:val="21"/>
        </w:rPr>
        <w:t xml:space="preserve"> </w:t>
      </w:r>
      <w:r w:rsidR="007568DF" w:rsidRPr="007568DF">
        <w:rPr>
          <w:rFonts w:ascii="Arial" w:hAnsi="Arial" w:cs="Arial"/>
          <w:b/>
          <w:i/>
          <w:noProof/>
        </w:rPr>
        <w:t>29.09.2022</w:t>
      </w:r>
    </w:p>
    <w:p w:rsidR="004D00C8" w:rsidRDefault="00FE770D">
      <w:pPr>
        <w:spacing w:before="2" w:line="244" w:lineRule="auto"/>
        <w:ind w:left="103" w:right="4792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Aprobat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14"/>
          <w:sz w:val="21"/>
        </w:rPr>
        <w:t xml:space="preserve"> </w:t>
      </w:r>
      <w:r>
        <w:rPr>
          <w:rFonts w:ascii="Arial" w:hAnsi="Arial"/>
          <w:i/>
          <w:sz w:val="21"/>
        </w:rPr>
        <w:t>şedinţa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Consiliul</w:t>
      </w:r>
      <w:r>
        <w:rPr>
          <w:rFonts w:ascii="Arial" w:hAnsi="Arial"/>
          <w:i/>
          <w:spacing w:val="13"/>
          <w:sz w:val="21"/>
        </w:rPr>
        <w:t xml:space="preserve"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10"/>
          <w:sz w:val="21"/>
        </w:rPr>
        <w:t xml:space="preserve"> </w:t>
      </w:r>
      <w:r>
        <w:rPr>
          <w:rFonts w:ascii="Arial" w:hAnsi="Arial"/>
          <w:i/>
          <w:sz w:val="21"/>
        </w:rPr>
        <w:t>Administraţie</w:t>
      </w:r>
      <w:r>
        <w:rPr>
          <w:rFonts w:ascii="Arial" w:hAnsi="Arial"/>
          <w:i/>
          <w:spacing w:val="-55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2"/>
          <w:sz w:val="21"/>
        </w:rPr>
        <w:t xml:space="preserve"> </w:t>
      </w:r>
      <w:r w:rsidR="007568DF" w:rsidRPr="007568DF">
        <w:rPr>
          <w:rFonts w:ascii="Arial" w:hAnsi="Arial" w:cs="Arial"/>
          <w:b/>
          <w:i/>
          <w:noProof/>
        </w:rPr>
        <w:t>29.09.2022</w:t>
      </w:r>
    </w:p>
    <w:p w:rsidR="004D00C8" w:rsidRPr="004772A0" w:rsidRDefault="00FE770D" w:rsidP="004772A0">
      <w:pPr>
        <w:spacing w:line="241" w:lineRule="exact"/>
        <w:ind w:left="103"/>
        <w:rPr>
          <w:rFonts w:ascii="Arial" w:hAnsi="Arial"/>
          <w:i/>
        </w:rPr>
        <w:sectPr w:rsidR="004D00C8" w:rsidRPr="004772A0">
          <w:type w:val="continuous"/>
          <w:pgSz w:w="11910" w:h="16840"/>
          <w:pgMar w:top="1580" w:right="1280" w:bottom="280" w:left="1300" w:header="720" w:footer="720" w:gutter="0"/>
          <w:cols w:space="720"/>
        </w:sectPr>
      </w:pPr>
      <w:r>
        <w:rPr>
          <w:rFonts w:ascii="Arial" w:hAnsi="Arial"/>
          <w:i/>
          <w:sz w:val="21"/>
        </w:rPr>
        <w:t>Intrat</w:t>
      </w:r>
      <w:r>
        <w:rPr>
          <w:rFonts w:ascii="Arial" w:hAnsi="Arial"/>
          <w:i/>
          <w:spacing w:val="9"/>
          <w:sz w:val="21"/>
        </w:rPr>
        <w:t xml:space="preserve"> </w:t>
      </w:r>
      <w:r>
        <w:rPr>
          <w:rFonts w:ascii="Arial" w:hAnsi="Arial"/>
          <w:i/>
          <w:sz w:val="21"/>
        </w:rPr>
        <w:t>în</w:t>
      </w:r>
      <w:r>
        <w:rPr>
          <w:rFonts w:ascii="Arial" w:hAnsi="Arial"/>
          <w:i/>
          <w:spacing w:val="6"/>
          <w:sz w:val="21"/>
        </w:rPr>
        <w:t xml:space="preserve"> </w:t>
      </w:r>
      <w:r>
        <w:rPr>
          <w:rFonts w:ascii="Arial" w:hAnsi="Arial"/>
          <w:i/>
          <w:sz w:val="21"/>
        </w:rPr>
        <w:t>vigoare</w:t>
      </w:r>
      <w:r>
        <w:rPr>
          <w:rFonts w:ascii="Arial" w:hAnsi="Arial"/>
          <w:i/>
          <w:spacing w:val="8"/>
          <w:sz w:val="21"/>
        </w:rPr>
        <w:t xml:space="preserve"> </w:t>
      </w:r>
      <w:r>
        <w:rPr>
          <w:rFonts w:ascii="Arial" w:hAnsi="Arial"/>
          <w:i/>
          <w:sz w:val="21"/>
        </w:rPr>
        <w:t>din</w:t>
      </w:r>
      <w:r>
        <w:rPr>
          <w:rFonts w:ascii="Arial" w:hAnsi="Arial"/>
          <w:i/>
          <w:spacing w:val="6"/>
          <w:sz w:val="21"/>
        </w:rPr>
        <w:t xml:space="preserve"> </w:t>
      </w:r>
      <w:r w:rsidR="007568DF">
        <w:rPr>
          <w:rFonts w:ascii="Arial" w:hAnsi="Arial" w:cs="Arial"/>
          <w:b/>
          <w:i/>
          <w:noProof/>
        </w:rPr>
        <w:t>30</w:t>
      </w:r>
      <w:r w:rsidR="007568DF" w:rsidRPr="007568DF">
        <w:rPr>
          <w:rFonts w:ascii="Arial" w:hAnsi="Arial" w:cs="Arial"/>
          <w:b/>
          <w:i/>
          <w:noProof/>
        </w:rPr>
        <w:t>.09.2022</w:t>
      </w:r>
    </w:p>
    <w:p w:rsidR="004D00C8" w:rsidRDefault="004D00C8">
      <w:pPr>
        <w:pStyle w:val="BodyText"/>
        <w:ind w:left="0"/>
        <w:jc w:val="left"/>
        <w:rPr>
          <w:rFonts w:ascii="Arial"/>
          <w:i/>
          <w:sz w:val="20"/>
        </w:rPr>
      </w:pPr>
    </w:p>
    <w:p w:rsidR="004D00C8" w:rsidRDefault="004D00C8">
      <w:pPr>
        <w:pStyle w:val="BodyText"/>
        <w:spacing w:before="10"/>
        <w:ind w:left="0"/>
        <w:jc w:val="left"/>
        <w:rPr>
          <w:rFonts w:ascii="Arial"/>
          <w:i/>
          <w:sz w:val="16"/>
        </w:rPr>
      </w:pPr>
    </w:p>
    <w:p w:rsidR="004D00C8" w:rsidRDefault="00FE770D">
      <w:pPr>
        <w:pStyle w:val="BodyText"/>
        <w:spacing w:before="94" w:line="280" w:lineRule="auto"/>
        <w:ind w:right="108"/>
      </w:pPr>
      <w:r>
        <w:rPr>
          <w:b/>
        </w:rPr>
        <w:t>Colegiul Tehnic „Mediensis” Mediaş</w:t>
      </w:r>
      <w:r>
        <w:t>, denumit în continuare Angajator, în scopul stabilirii la</w:t>
      </w:r>
      <w:r>
        <w:rPr>
          <w:spacing w:val="1"/>
        </w:rPr>
        <w:t xml:space="preserve"> </w:t>
      </w:r>
      <w:r>
        <w:t>nivelul Angajatorului a regulilor privind protecția, igiena și securitatea în muncă, drepturile și</w:t>
      </w:r>
      <w:r>
        <w:rPr>
          <w:spacing w:val="1"/>
        </w:rPr>
        <w:t xml:space="preserve"> </w:t>
      </w:r>
      <w:r>
        <w:t>obligațiile angajatorului și ale salariaților, procedura de soluționare a cererilor sau reclamațiilor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salariaților,</w:t>
      </w:r>
      <w:r>
        <w:rPr>
          <w:spacing w:val="1"/>
        </w:rPr>
        <w:t xml:space="preserve"> </w:t>
      </w:r>
      <w:r>
        <w:t>regulile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muncii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unitate,</w:t>
      </w:r>
      <w:r>
        <w:rPr>
          <w:spacing w:val="1"/>
        </w:rPr>
        <w:t xml:space="preserve"> </w:t>
      </w:r>
      <w:r>
        <w:t>abaterile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sancțiunile</w:t>
      </w:r>
      <w:r>
        <w:rPr>
          <w:spacing w:val="1"/>
        </w:rPr>
        <w:t xml:space="preserve"> </w:t>
      </w:r>
      <w:r>
        <w:t>aplicabile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modalităților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dispozițiilor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contractuale</w:t>
      </w:r>
      <w:r>
        <w:rPr>
          <w:spacing w:val="30"/>
        </w:rPr>
        <w:t xml:space="preserve"> </w:t>
      </w:r>
      <w:r>
        <w:t>specifice;</w:t>
      </w:r>
      <w:r>
        <w:rPr>
          <w:spacing w:val="30"/>
        </w:rPr>
        <w:t xml:space="preserve"> </w:t>
      </w:r>
      <w:r>
        <w:t>cu</w:t>
      </w:r>
      <w:r>
        <w:rPr>
          <w:spacing w:val="32"/>
        </w:rPr>
        <w:t xml:space="preserve"> </w:t>
      </w:r>
      <w:r>
        <w:t>respectarea</w:t>
      </w:r>
      <w:r>
        <w:rPr>
          <w:spacing w:val="30"/>
        </w:rPr>
        <w:t xml:space="preserve"> </w:t>
      </w:r>
      <w:r>
        <w:t>principiului</w:t>
      </w:r>
      <w:r>
        <w:rPr>
          <w:spacing w:val="30"/>
        </w:rPr>
        <w:t xml:space="preserve"> </w:t>
      </w:r>
      <w:r>
        <w:t>nediscriminării</w:t>
      </w:r>
      <w:r>
        <w:rPr>
          <w:spacing w:val="30"/>
        </w:rPr>
        <w:t xml:space="preserve"> </w:t>
      </w:r>
      <w:r>
        <w:t>și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înlăturării</w:t>
      </w:r>
      <w:r>
        <w:rPr>
          <w:spacing w:val="29"/>
        </w:rPr>
        <w:t xml:space="preserve"> </w:t>
      </w:r>
      <w:r>
        <w:t>oricarei</w:t>
      </w:r>
      <w:r>
        <w:rPr>
          <w:spacing w:val="31"/>
        </w:rPr>
        <w:t xml:space="preserve"> </w:t>
      </w:r>
      <w:r>
        <w:t>forme</w:t>
      </w:r>
      <w:r>
        <w:rPr>
          <w:spacing w:val="-55"/>
        </w:rPr>
        <w:t xml:space="preserve"> </w:t>
      </w:r>
      <w:r>
        <w:t>de încălcare a demnității, cu consultarea reprezentanților Sindicatelor, în</w:t>
      </w:r>
      <w:r>
        <w:rPr>
          <w:spacing w:val="57"/>
        </w:rPr>
        <w:t xml:space="preserve"> </w:t>
      </w:r>
      <w:r>
        <w:t>temeiul dispozițiilor</w:t>
      </w:r>
      <w:r>
        <w:rPr>
          <w:spacing w:val="1"/>
        </w:rPr>
        <w:t xml:space="preserve"> </w:t>
      </w:r>
      <w:r>
        <w:t>Legii</w:t>
      </w:r>
      <w:r>
        <w:rPr>
          <w:spacing w:val="8"/>
        </w:rPr>
        <w:t xml:space="preserve"> </w:t>
      </w:r>
      <w:r>
        <w:t>40/2011</w:t>
      </w:r>
      <w:r>
        <w:rPr>
          <w:spacing w:val="6"/>
        </w:rPr>
        <w:t xml:space="preserve"> </w:t>
      </w:r>
      <w:r>
        <w:t>și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241-246</w:t>
      </w:r>
      <w:r>
        <w:rPr>
          <w:spacing w:val="6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Legea</w:t>
      </w:r>
      <w:r>
        <w:rPr>
          <w:spacing w:val="5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t>53/2003,</w:t>
      </w:r>
      <w:r>
        <w:rPr>
          <w:spacing w:val="5"/>
        </w:rPr>
        <w:t xml:space="preserve"> </w:t>
      </w:r>
      <w:r>
        <w:t>Codul</w:t>
      </w:r>
      <w:r>
        <w:rPr>
          <w:spacing w:val="6"/>
        </w:rPr>
        <w:t xml:space="preserve"> </w:t>
      </w:r>
      <w:r>
        <w:t>muncii,</w:t>
      </w:r>
      <w:r>
        <w:rPr>
          <w:spacing w:val="6"/>
        </w:rPr>
        <w:t xml:space="preserve"> </w:t>
      </w:r>
      <w:r>
        <w:t>cu</w:t>
      </w:r>
      <w:r>
        <w:rPr>
          <w:spacing w:val="6"/>
        </w:rPr>
        <w:t xml:space="preserve"> </w:t>
      </w:r>
      <w:r>
        <w:t>modificările</w:t>
      </w:r>
      <w:r>
        <w:rPr>
          <w:spacing w:val="6"/>
        </w:rPr>
        <w:t xml:space="preserve"> </w:t>
      </w:r>
      <w:r>
        <w:t>ulterioare;</w:t>
      </w:r>
    </w:p>
    <w:p w:rsidR="004D00C8" w:rsidRDefault="00FE770D">
      <w:pPr>
        <w:pStyle w:val="BodyText"/>
        <w:spacing w:before="186"/>
        <w:jc w:val="left"/>
      </w:pPr>
      <w:r>
        <w:t>Emite</w:t>
      </w:r>
    </w:p>
    <w:p w:rsidR="004D00C8" w:rsidRDefault="004D00C8">
      <w:pPr>
        <w:pStyle w:val="BodyText"/>
        <w:ind w:left="0"/>
        <w:jc w:val="left"/>
        <w:rPr>
          <w:sz w:val="26"/>
        </w:rPr>
      </w:pPr>
    </w:p>
    <w:p w:rsidR="004D00C8" w:rsidRDefault="004D00C8">
      <w:pPr>
        <w:pStyle w:val="BodyText"/>
        <w:spacing w:before="7"/>
        <w:ind w:left="0"/>
        <w:jc w:val="left"/>
        <w:rPr>
          <w:sz w:val="21"/>
        </w:rPr>
      </w:pPr>
    </w:p>
    <w:p w:rsidR="004D00C8" w:rsidRDefault="00FE770D">
      <w:pPr>
        <w:ind w:left="2907" w:right="2916"/>
        <w:jc w:val="center"/>
        <w:rPr>
          <w:b/>
          <w:sz w:val="27"/>
        </w:rPr>
      </w:pPr>
      <w:r>
        <w:rPr>
          <w:b/>
          <w:sz w:val="27"/>
        </w:rPr>
        <w:t>REGULAMENTUL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INTERN</w:t>
      </w:r>
    </w:p>
    <w:p w:rsidR="004D00C8" w:rsidRDefault="004D00C8">
      <w:pPr>
        <w:pStyle w:val="BodyText"/>
        <w:ind w:left="0"/>
        <w:jc w:val="left"/>
        <w:rPr>
          <w:b/>
          <w:sz w:val="30"/>
        </w:rPr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252"/>
        </w:tabs>
        <w:spacing w:before="241"/>
      </w:pPr>
      <w:r>
        <w:t>DISPOZIȚII</w:t>
      </w:r>
      <w:r>
        <w:rPr>
          <w:spacing w:val="33"/>
        </w:rPr>
        <w:t xml:space="preserve"> </w:t>
      </w:r>
      <w:r>
        <w:t>GENERALE</w:t>
      </w:r>
    </w:p>
    <w:p w:rsidR="004D00C8" w:rsidRDefault="004D00C8">
      <w:pPr>
        <w:pStyle w:val="BodyText"/>
        <w:spacing w:before="1"/>
        <w:ind w:left="0"/>
        <w:jc w:val="left"/>
        <w:rPr>
          <w:b/>
        </w:rPr>
      </w:pPr>
    </w:p>
    <w:p w:rsidR="004D00C8" w:rsidRDefault="00FE770D">
      <w:pPr>
        <w:pStyle w:val="BodyText"/>
        <w:spacing w:before="1" w:line="242" w:lineRule="auto"/>
        <w:ind w:right="113"/>
      </w:pPr>
      <w:r>
        <w:rPr>
          <w:b/>
        </w:rPr>
        <w:t>Art. 1.</w:t>
      </w:r>
      <w:r>
        <w:rPr>
          <w:b/>
          <w:spacing w:val="1"/>
        </w:rPr>
        <w:t xml:space="preserve"> </w:t>
      </w:r>
      <w:r>
        <w:t>Prezentul Regulament intern concretizează regulile privind</w:t>
      </w:r>
      <w:r>
        <w:rPr>
          <w:spacing w:val="57"/>
        </w:rPr>
        <w:t xml:space="preserve"> </w:t>
      </w:r>
      <w:r>
        <w:t>protecția, igiena și securitatea</w:t>
      </w:r>
      <w:r>
        <w:rPr>
          <w:spacing w:val="1"/>
        </w:rPr>
        <w:t xml:space="preserve"> </w:t>
      </w:r>
      <w:r>
        <w:t>în muncă, drepturile și obligatiile angajatorului și ale salariaților, procedura de soluționare a</w:t>
      </w:r>
      <w:r>
        <w:rPr>
          <w:spacing w:val="1"/>
        </w:rPr>
        <w:t xml:space="preserve"> </w:t>
      </w:r>
      <w:r>
        <w:t>cererilor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reclamațiilor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salariaților,</w:t>
      </w:r>
      <w:r>
        <w:rPr>
          <w:spacing w:val="1"/>
        </w:rPr>
        <w:t xml:space="preserve"> </w:t>
      </w:r>
      <w:r>
        <w:t>regulile</w:t>
      </w:r>
      <w:r>
        <w:rPr>
          <w:spacing w:val="57"/>
        </w:rPr>
        <w:t xml:space="preserve"> </w:t>
      </w:r>
      <w:r>
        <w:t>privind</w:t>
      </w:r>
      <w:r>
        <w:rPr>
          <w:spacing w:val="58"/>
        </w:rPr>
        <w:t xml:space="preserve"> </w:t>
      </w:r>
      <w:r>
        <w:t>disciplina</w:t>
      </w:r>
      <w:r>
        <w:rPr>
          <w:spacing w:val="57"/>
        </w:rPr>
        <w:t xml:space="preserve"> </w:t>
      </w:r>
      <w:r>
        <w:t>muncii</w:t>
      </w:r>
      <w:r>
        <w:rPr>
          <w:spacing w:val="58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unitate, abaterile disciplinare și sancțiunile aplicabile și modalitățile de aplicare a dispozițiilor</w:t>
      </w:r>
      <w:r>
        <w:rPr>
          <w:spacing w:val="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sau contractuale specifice.</w:t>
      </w:r>
    </w:p>
    <w:p w:rsidR="004D00C8" w:rsidRDefault="00FE770D">
      <w:pPr>
        <w:pStyle w:val="BodyText"/>
        <w:spacing w:before="6" w:line="244" w:lineRule="auto"/>
        <w:ind w:right="110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aplică</w:t>
      </w:r>
      <w:r>
        <w:rPr>
          <w:spacing w:val="1"/>
        </w:rPr>
        <w:t xml:space="preserve"> </w:t>
      </w:r>
      <w:r>
        <w:t>tuturor</w:t>
      </w:r>
      <w:r>
        <w:rPr>
          <w:spacing w:val="1"/>
        </w:rPr>
        <w:t xml:space="preserve"> </w:t>
      </w:r>
      <w:r>
        <w:t>salariaților</w:t>
      </w:r>
      <w:r>
        <w:rPr>
          <w:spacing w:val="1"/>
        </w:rPr>
        <w:t xml:space="preserve"> </w:t>
      </w:r>
      <w:r>
        <w:t>Angajatorului,</w:t>
      </w:r>
      <w:r>
        <w:rPr>
          <w:spacing w:val="1"/>
        </w:rPr>
        <w:t xml:space="preserve"> </w:t>
      </w:r>
      <w:r>
        <w:t>indiferent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contractului individual de muncă, de atribuțiile pe care le îndeplinesc ăi</w:t>
      </w:r>
      <w:r>
        <w:rPr>
          <w:spacing w:val="57"/>
        </w:rPr>
        <w:t xml:space="preserve"> </w:t>
      </w:r>
      <w:r>
        <w:t>de funcția pe</w:t>
      </w:r>
      <w:r>
        <w:rPr>
          <w:spacing w:val="58"/>
        </w:rPr>
        <w:t xml:space="preserve"> </w:t>
      </w:r>
      <w:r>
        <w:t>care o</w:t>
      </w:r>
      <w:r>
        <w:rPr>
          <w:spacing w:val="1"/>
        </w:rPr>
        <w:t xml:space="preserve"> </w:t>
      </w:r>
      <w:r>
        <w:t>ocupă,</w:t>
      </w:r>
      <w:r>
        <w:rPr>
          <w:spacing w:val="2"/>
        </w:rPr>
        <w:t xml:space="preserve"> </w:t>
      </w:r>
      <w:r>
        <w:t>precum</w:t>
      </w:r>
      <w:r>
        <w:rPr>
          <w:spacing w:val="4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celor</w:t>
      </w:r>
      <w:r>
        <w:rPr>
          <w:spacing w:val="5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lucrează</w:t>
      </w:r>
      <w:r>
        <w:rPr>
          <w:spacing w:val="4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cadrul</w:t>
      </w:r>
      <w:r>
        <w:rPr>
          <w:spacing w:val="3"/>
        </w:rPr>
        <w:t xml:space="preserve"> </w:t>
      </w:r>
      <w:r>
        <w:t>unității</w:t>
      </w:r>
      <w:r>
        <w:rPr>
          <w:spacing w:val="4"/>
        </w:rPr>
        <w:t xml:space="preserve"> </w:t>
      </w:r>
      <w:r>
        <w:t>pe</w:t>
      </w:r>
      <w:r>
        <w:rPr>
          <w:spacing w:val="2"/>
        </w:rPr>
        <w:t xml:space="preserve"> </w:t>
      </w:r>
      <w:r>
        <w:t>bază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delegare</w:t>
      </w:r>
      <w:r>
        <w:rPr>
          <w:spacing w:val="3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detașare.</w:t>
      </w:r>
    </w:p>
    <w:p w:rsidR="004D00C8" w:rsidRDefault="00FE770D">
      <w:pPr>
        <w:pStyle w:val="BodyText"/>
        <w:spacing w:line="244" w:lineRule="auto"/>
        <w:ind w:right="113"/>
      </w:pPr>
      <w:r>
        <w:t>(2) Salariații detașați sunt obligati să respecte, pe lângă disciplina muncii din unitatea care i-a</w:t>
      </w:r>
      <w:r>
        <w:rPr>
          <w:spacing w:val="1"/>
        </w:rPr>
        <w:t xml:space="preserve"> </w:t>
      </w:r>
      <w:r>
        <w:t>detașat și</w:t>
      </w:r>
      <w:r>
        <w:rPr>
          <w:spacing w:val="57"/>
        </w:rPr>
        <w:t xml:space="preserve"> </w:t>
      </w:r>
      <w:r>
        <w:t>regulile de</w:t>
      </w:r>
      <w:r>
        <w:rPr>
          <w:spacing w:val="58"/>
        </w:rPr>
        <w:t xml:space="preserve"> </w:t>
      </w:r>
      <w:r>
        <w:t>disciplină specifice locului de muncă unde își desfașoară activitatea pe</w:t>
      </w:r>
      <w:r>
        <w:rPr>
          <w:spacing w:val="1"/>
        </w:rPr>
        <w:t xml:space="preserve"> </w:t>
      </w:r>
      <w:r>
        <w:t>timpul detașării.</w:t>
      </w:r>
    </w:p>
    <w:p w:rsidR="004D00C8" w:rsidRDefault="00FE770D">
      <w:pPr>
        <w:pStyle w:val="BodyText"/>
        <w:spacing w:line="262" w:lineRule="exac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3.</w:t>
      </w:r>
      <w:r>
        <w:rPr>
          <w:b/>
          <w:spacing w:val="8"/>
        </w:rPr>
        <w:t xml:space="preserve"> </w:t>
      </w:r>
      <w:r>
        <w:t>(1)</w:t>
      </w:r>
      <w:r>
        <w:rPr>
          <w:spacing w:val="6"/>
        </w:rPr>
        <w:t xml:space="preserve"> </w:t>
      </w:r>
      <w:r>
        <w:t>Relațiile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muncă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bazează</w:t>
      </w:r>
      <w:r>
        <w:rPr>
          <w:spacing w:val="7"/>
        </w:rPr>
        <w:t xml:space="preserve"> </w:t>
      </w:r>
      <w:r>
        <w:t>pe</w:t>
      </w:r>
      <w:r>
        <w:rPr>
          <w:spacing w:val="6"/>
        </w:rPr>
        <w:t xml:space="preserve"> </w:t>
      </w:r>
      <w:r>
        <w:t>principiul</w:t>
      </w:r>
      <w:r>
        <w:rPr>
          <w:spacing w:val="7"/>
        </w:rPr>
        <w:t xml:space="preserve"> </w:t>
      </w:r>
      <w:r>
        <w:t>consensualității</w:t>
      </w:r>
      <w:r>
        <w:rPr>
          <w:spacing w:val="10"/>
        </w:rPr>
        <w:t xml:space="preserve"> </w:t>
      </w:r>
      <w:r>
        <w:t>și</w:t>
      </w:r>
      <w:r>
        <w:rPr>
          <w:spacing w:val="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bunei-credințe.</w:t>
      </w:r>
    </w:p>
    <w:p w:rsidR="004D00C8" w:rsidRDefault="00FE770D">
      <w:pPr>
        <w:pStyle w:val="ListParagraph"/>
        <w:numPr>
          <w:ilvl w:val="0"/>
          <w:numId w:val="64"/>
        </w:numPr>
        <w:tabs>
          <w:tab w:val="left" w:pos="474"/>
        </w:tabs>
        <w:spacing w:before="1" w:line="244" w:lineRule="auto"/>
        <w:ind w:right="109" w:firstLine="0"/>
        <w:jc w:val="both"/>
        <w:rPr>
          <w:sz w:val="23"/>
        </w:rPr>
      </w:pPr>
      <w:r>
        <w:rPr>
          <w:sz w:val="23"/>
        </w:rPr>
        <w:t>Drepturile și obligațiile privind relațiile de muncă dintre angajator și salariat se stabilesc</w:t>
      </w:r>
      <w:r>
        <w:rPr>
          <w:spacing w:val="1"/>
          <w:sz w:val="23"/>
        </w:rPr>
        <w:t xml:space="preserve"> </w:t>
      </w:r>
      <w:r>
        <w:rPr>
          <w:sz w:val="23"/>
        </w:rPr>
        <w:t>potrivit</w:t>
      </w:r>
      <w:r>
        <w:rPr>
          <w:spacing w:val="1"/>
          <w:sz w:val="23"/>
        </w:rPr>
        <w:t xml:space="preserve"> </w:t>
      </w:r>
      <w:r>
        <w:rPr>
          <w:sz w:val="23"/>
        </w:rPr>
        <w:t>legii,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negociere,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cadrul</w:t>
      </w:r>
      <w:r>
        <w:rPr>
          <w:spacing w:val="1"/>
          <w:sz w:val="23"/>
        </w:rPr>
        <w:t xml:space="preserve"> </w:t>
      </w:r>
      <w:r>
        <w:rPr>
          <w:sz w:val="23"/>
        </w:rPr>
        <w:t>contractelor</w:t>
      </w:r>
      <w:r>
        <w:rPr>
          <w:spacing w:val="1"/>
          <w:sz w:val="23"/>
        </w:rPr>
        <w:t xml:space="preserve"> </w:t>
      </w:r>
      <w:r>
        <w:rPr>
          <w:sz w:val="23"/>
        </w:rPr>
        <w:t>colective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ăi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contractelor</w:t>
      </w:r>
      <w:r>
        <w:rPr>
          <w:spacing w:val="1"/>
          <w:sz w:val="23"/>
        </w:rPr>
        <w:t xml:space="preserve"> </w:t>
      </w:r>
      <w:r>
        <w:rPr>
          <w:sz w:val="23"/>
        </w:rPr>
        <w:t>individuale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ListParagraph"/>
        <w:numPr>
          <w:ilvl w:val="0"/>
          <w:numId w:val="64"/>
        </w:numPr>
        <w:tabs>
          <w:tab w:val="left" w:pos="431"/>
        </w:tabs>
        <w:spacing w:line="262" w:lineRule="exact"/>
        <w:ind w:left="430" w:hanging="330"/>
        <w:jc w:val="both"/>
        <w:rPr>
          <w:sz w:val="23"/>
        </w:rPr>
      </w:pPr>
      <w:r>
        <w:rPr>
          <w:sz w:val="23"/>
        </w:rPr>
        <w:t>Salariații</w:t>
      </w:r>
      <w:r>
        <w:rPr>
          <w:spacing w:val="9"/>
          <w:sz w:val="23"/>
        </w:rPr>
        <w:t xml:space="preserve"> </w:t>
      </w:r>
      <w:r>
        <w:rPr>
          <w:sz w:val="23"/>
        </w:rPr>
        <w:t>nu</w:t>
      </w:r>
      <w:r>
        <w:rPr>
          <w:spacing w:val="6"/>
          <w:sz w:val="23"/>
        </w:rPr>
        <w:t xml:space="preserve"> </w:t>
      </w:r>
      <w:r>
        <w:rPr>
          <w:sz w:val="23"/>
        </w:rPr>
        <w:t>pot</w:t>
      </w:r>
      <w:r>
        <w:rPr>
          <w:spacing w:val="11"/>
          <w:sz w:val="23"/>
        </w:rPr>
        <w:t xml:space="preserve"> </w:t>
      </w:r>
      <w:r>
        <w:rPr>
          <w:sz w:val="23"/>
        </w:rPr>
        <w:t>renunța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drepturile</w:t>
      </w:r>
      <w:r>
        <w:rPr>
          <w:spacing w:val="6"/>
          <w:sz w:val="23"/>
        </w:rPr>
        <w:t xml:space="preserve"> </w:t>
      </w:r>
      <w:r>
        <w:rPr>
          <w:sz w:val="23"/>
        </w:rPr>
        <w:t>ce</w:t>
      </w:r>
      <w:r>
        <w:rPr>
          <w:spacing w:val="5"/>
          <w:sz w:val="23"/>
        </w:rPr>
        <w:t xml:space="preserve"> </w:t>
      </w:r>
      <w:r>
        <w:rPr>
          <w:sz w:val="23"/>
        </w:rPr>
        <w:t>le</w:t>
      </w:r>
      <w:r>
        <w:rPr>
          <w:spacing w:val="7"/>
          <w:sz w:val="23"/>
        </w:rPr>
        <w:t xml:space="preserve"> </w:t>
      </w:r>
      <w:r>
        <w:rPr>
          <w:sz w:val="23"/>
        </w:rPr>
        <w:t>sunt</w:t>
      </w:r>
      <w:r>
        <w:rPr>
          <w:spacing w:val="9"/>
          <w:sz w:val="23"/>
        </w:rPr>
        <w:t xml:space="preserve"> </w:t>
      </w:r>
      <w:r>
        <w:rPr>
          <w:sz w:val="23"/>
        </w:rPr>
        <w:t>recunoscute</w:t>
      </w:r>
      <w:r>
        <w:rPr>
          <w:spacing w:val="6"/>
          <w:sz w:val="23"/>
        </w:rPr>
        <w:t xml:space="preserve"> </w:t>
      </w:r>
      <w:r>
        <w:rPr>
          <w:sz w:val="23"/>
        </w:rPr>
        <w:t>prin</w:t>
      </w:r>
      <w:r>
        <w:rPr>
          <w:spacing w:val="7"/>
          <w:sz w:val="23"/>
        </w:rPr>
        <w:t xml:space="preserve"> </w:t>
      </w:r>
      <w:r>
        <w:rPr>
          <w:sz w:val="23"/>
        </w:rPr>
        <w:t>lege.</w:t>
      </w:r>
    </w:p>
    <w:p w:rsidR="004D00C8" w:rsidRDefault="00FE770D">
      <w:pPr>
        <w:pStyle w:val="ListParagraph"/>
        <w:numPr>
          <w:ilvl w:val="0"/>
          <w:numId w:val="64"/>
        </w:numPr>
        <w:tabs>
          <w:tab w:val="left" w:pos="517"/>
        </w:tabs>
        <w:spacing w:before="4" w:line="244" w:lineRule="auto"/>
        <w:ind w:right="113" w:firstLine="0"/>
        <w:jc w:val="both"/>
        <w:rPr>
          <w:sz w:val="23"/>
        </w:rPr>
      </w:pPr>
      <w:r>
        <w:rPr>
          <w:sz w:val="23"/>
        </w:rPr>
        <w:t>Orice</w:t>
      </w:r>
      <w:r>
        <w:rPr>
          <w:spacing w:val="1"/>
          <w:sz w:val="23"/>
        </w:rPr>
        <w:t xml:space="preserve"> </w:t>
      </w:r>
      <w:r>
        <w:rPr>
          <w:sz w:val="23"/>
        </w:rPr>
        <w:t>tranzacție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urmărește</w:t>
      </w:r>
      <w:r>
        <w:rPr>
          <w:spacing w:val="1"/>
          <w:sz w:val="23"/>
        </w:rPr>
        <w:t xml:space="preserve"> </w:t>
      </w:r>
      <w:r>
        <w:rPr>
          <w:sz w:val="23"/>
        </w:rPr>
        <w:t>renunțarea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drepturile</w:t>
      </w:r>
      <w:r>
        <w:rPr>
          <w:spacing w:val="1"/>
          <w:sz w:val="23"/>
        </w:rPr>
        <w:t xml:space="preserve"> </w:t>
      </w:r>
      <w:r>
        <w:rPr>
          <w:sz w:val="23"/>
        </w:rPr>
        <w:t>recunoscute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lege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limitarea</w:t>
      </w:r>
      <w:r>
        <w:rPr>
          <w:spacing w:val="5"/>
          <w:sz w:val="23"/>
        </w:rPr>
        <w:t xml:space="preserve"> </w:t>
      </w:r>
      <w:r>
        <w:rPr>
          <w:sz w:val="23"/>
        </w:rPr>
        <w:t>acestor drepturi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lovită de</w:t>
      </w:r>
      <w:r>
        <w:rPr>
          <w:spacing w:val="1"/>
          <w:sz w:val="23"/>
        </w:rPr>
        <w:t xml:space="preserve"> </w:t>
      </w:r>
      <w:r>
        <w:rPr>
          <w:sz w:val="23"/>
        </w:rPr>
        <w:t>nulitate.</w:t>
      </w:r>
    </w:p>
    <w:p w:rsidR="004D00C8" w:rsidRDefault="00FE770D">
      <w:pPr>
        <w:pStyle w:val="ListParagraph"/>
        <w:numPr>
          <w:ilvl w:val="0"/>
          <w:numId w:val="64"/>
        </w:numPr>
        <w:tabs>
          <w:tab w:val="left" w:pos="455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Pentru</w:t>
      </w:r>
      <w:r>
        <w:rPr>
          <w:spacing w:val="31"/>
          <w:sz w:val="23"/>
        </w:rPr>
        <w:t xml:space="preserve"> </w:t>
      </w:r>
      <w:r>
        <w:rPr>
          <w:sz w:val="23"/>
        </w:rPr>
        <w:t>buna</w:t>
      </w:r>
      <w:r>
        <w:rPr>
          <w:spacing w:val="29"/>
          <w:sz w:val="23"/>
        </w:rPr>
        <w:t xml:space="preserve"> </w:t>
      </w:r>
      <w:r>
        <w:rPr>
          <w:sz w:val="23"/>
        </w:rPr>
        <w:t>desfașurare</w:t>
      </w:r>
      <w:r>
        <w:rPr>
          <w:spacing w:val="34"/>
          <w:sz w:val="23"/>
        </w:rPr>
        <w:t xml:space="preserve"> </w:t>
      </w:r>
      <w:r>
        <w:rPr>
          <w:sz w:val="23"/>
        </w:rPr>
        <w:t>a</w:t>
      </w:r>
      <w:r>
        <w:rPr>
          <w:spacing w:val="30"/>
          <w:sz w:val="23"/>
        </w:rPr>
        <w:t xml:space="preserve"> </w:t>
      </w:r>
      <w:r>
        <w:rPr>
          <w:sz w:val="23"/>
        </w:rPr>
        <w:t>relațiilor</w:t>
      </w:r>
      <w:r>
        <w:rPr>
          <w:spacing w:val="32"/>
          <w:sz w:val="23"/>
        </w:rPr>
        <w:t xml:space="preserve"> </w:t>
      </w:r>
      <w:r>
        <w:rPr>
          <w:sz w:val="23"/>
        </w:rPr>
        <w:t>de</w:t>
      </w:r>
      <w:r>
        <w:rPr>
          <w:spacing w:val="30"/>
          <w:sz w:val="23"/>
        </w:rPr>
        <w:t xml:space="preserve"> </w:t>
      </w:r>
      <w:r>
        <w:rPr>
          <w:sz w:val="23"/>
        </w:rPr>
        <w:t>muncă,</w:t>
      </w:r>
      <w:r>
        <w:rPr>
          <w:spacing w:val="30"/>
          <w:sz w:val="23"/>
        </w:rPr>
        <w:t xml:space="preserve"> </w:t>
      </w:r>
      <w:r>
        <w:rPr>
          <w:sz w:val="23"/>
        </w:rPr>
        <w:t>Angajatorul</w:t>
      </w:r>
      <w:r>
        <w:rPr>
          <w:spacing w:val="30"/>
          <w:sz w:val="23"/>
        </w:rPr>
        <w:t xml:space="preserve"> </w:t>
      </w:r>
      <w:r>
        <w:rPr>
          <w:sz w:val="23"/>
        </w:rPr>
        <w:t>și</w:t>
      </w:r>
      <w:r>
        <w:rPr>
          <w:spacing w:val="31"/>
          <w:sz w:val="23"/>
        </w:rPr>
        <w:t xml:space="preserve"> </w:t>
      </w:r>
      <w:r>
        <w:rPr>
          <w:sz w:val="23"/>
        </w:rPr>
        <w:t>salariații</w:t>
      </w:r>
      <w:r>
        <w:rPr>
          <w:spacing w:val="31"/>
          <w:sz w:val="23"/>
        </w:rPr>
        <w:t xml:space="preserve"> </w:t>
      </w:r>
      <w:r>
        <w:rPr>
          <w:sz w:val="23"/>
        </w:rPr>
        <w:t>se</w:t>
      </w:r>
      <w:r>
        <w:rPr>
          <w:spacing w:val="30"/>
          <w:sz w:val="23"/>
        </w:rPr>
        <w:t xml:space="preserve"> </w:t>
      </w:r>
      <w:r>
        <w:rPr>
          <w:sz w:val="23"/>
        </w:rPr>
        <w:t>vor</w:t>
      </w:r>
      <w:r>
        <w:rPr>
          <w:spacing w:val="29"/>
          <w:sz w:val="23"/>
        </w:rPr>
        <w:t xml:space="preserve"> </w:t>
      </w:r>
      <w:r>
        <w:rPr>
          <w:sz w:val="23"/>
        </w:rPr>
        <w:t>informa</w:t>
      </w:r>
      <w:r>
        <w:rPr>
          <w:spacing w:val="33"/>
          <w:sz w:val="23"/>
        </w:rPr>
        <w:t xml:space="preserve"> </w:t>
      </w:r>
      <w:r>
        <w:rPr>
          <w:sz w:val="23"/>
        </w:rPr>
        <w:t>și</w:t>
      </w:r>
      <w:r>
        <w:rPr>
          <w:spacing w:val="31"/>
          <w:sz w:val="23"/>
        </w:rPr>
        <w:t xml:space="preserve"> </w:t>
      </w:r>
      <w:r>
        <w:rPr>
          <w:sz w:val="23"/>
        </w:rPr>
        <w:t>se</w:t>
      </w:r>
      <w:r>
        <w:rPr>
          <w:spacing w:val="-55"/>
          <w:sz w:val="23"/>
        </w:rPr>
        <w:t xml:space="preserve"> </w:t>
      </w:r>
      <w:r>
        <w:rPr>
          <w:sz w:val="23"/>
        </w:rPr>
        <w:t>vor</w:t>
      </w:r>
      <w:r>
        <w:rPr>
          <w:spacing w:val="2"/>
          <w:sz w:val="23"/>
        </w:rPr>
        <w:t xml:space="preserve"> </w:t>
      </w:r>
      <w:r>
        <w:rPr>
          <w:sz w:val="23"/>
        </w:rPr>
        <w:t>consulta</w:t>
      </w:r>
      <w:r>
        <w:rPr>
          <w:spacing w:val="1"/>
          <w:sz w:val="23"/>
        </w:rPr>
        <w:t xml:space="preserve"> </w:t>
      </w:r>
      <w:r>
        <w:rPr>
          <w:sz w:val="23"/>
        </w:rPr>
        <w:t>reciproc,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5"/>
          <w:sz w:val="23"/>
        </w:rPr>
        <w:t xml:space="preserve"> </w:t>
      </w:r>
      <w:r>
        <w:rPr>
          <w:sz w:val="23"/>
        </w:rPr>
        <w:t>condițiile</w:t>
      </w:r>
      <w:r>
        <w:rPr>
          <w:spacing w:val="1"/>
          <w:sz w:val="23"/>
        </w:rPr>
        <w:t xml:space="preserve"> </w:t>
      </w:r>
      <w:r>
        <w:rPr>
          <w:sz w:val="23"/>
        </w:rPr>
        <w:t>legii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4"/>
          <w:sz w:val="23"/>
        </w:rPr>
        <w:t xml:space="preserve"> </w:t>
      </w:r>
      <w:r>
        <w:rPr>
          <w:sz w:val="23"/>
        </w:rPr>
        <w:t>ale</w:t>
      </w:r>
      <w:r>
        <w:rPr>
          <w:spacing w:val="1"/>
          <w:sz w:val="23"/>
        </w:rPr>
        <w:t xml:space="preserve"> </w:t>
      </w:r>
      <w:r>
        <w:rPr>
          <w:sz w:val="23"/>
        </w:rPr>
        <w:t>contractelor</w:t>
      </w:r>
      <w:r>
        <w:rPr>
          <w:spacing w:val="5"/>
          <w:sz w:val="23"/>
        </w:rPr>
        <w:t xml:space="preserve"> </w:t>
      </w:r>
      <w:r>
        <w:rPr>
          <w:sz w:val="23"/>
        </w:rPr>
        <w:t>colective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BodyText"/>
        <w:spacing w:line="244" w:lineRule="auto"/>
        <w:ind w:right="112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Cunoașterea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Regulamentului</w:t>
      </w:r>
      <w:r>
        <w:rPr>
          <w:spacing w:val="1"/>
        </w:rPr>
        <w:t xml:space="preserve"> </w:t>
      </w:r>
      <w:r>
        <w:t>intern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obligatorie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toate</w:t>
      </w:r>
      <w:r>
        <w:rPr>
          <w:spacing w:val="1"/>
        </w:rPr>
        <w:t xml:space="preserve"> </w:t>
      </w:r>
      <w:r>
        <w:t>categoriile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 din</w:t>
      </w:r>
      <w:r>
        <w:rPr>
          <w:spacing w:val="2"/>
        </w:rPr>
        <w:t xml:space="preserve"> </w:t>
      </w:r>
      <w:r>
        <w:t>cadrul</w:t>
      </w:r>
      <w:r>
        <w:rPr>
          <w:spacing w:val="4"/>
        </w:rPr>
        <w:t xml:space="preserve"> </w:t>
      </w:r>
      <w:r>
        <w:t>Angajatorului.</w:t>
      </w:r>
    </w:p>
    <w:p w:rsidR="004D00C8" w:rsidRDefault="00FE770D">
      <w:pPr>
        <w:pStyle w:val="ListParagraph"/>
        <w:numPr>
          <w:ilvl w:val="0"/>
          <w:numId w:val="63"/>
        </w:numPr>
        <w:tabs>
          <w:tab w:val="left" w:pos="431"/>
        </w:tabs>
        <w:spacing w:line="262" w:lineRule="exact"/>
        <w:ind w:hanging="330"/>
        <w:rPr>
          <w:sz w:val="23"/>
        </w:rPr>
      </w:pPr>
      <w:r>
        <w:rPr>
          <w:sz w:val="23"/>
        </w:rPr>
        <w:t>Regulamentul</w:t>
      </w:r>
      <w:r>
        <w:rPr>
          <w:spacing w:val="10"/>
          <w:sz w:val="23"/>
        </w:rPr>
        <w:t xml:space="preserve"> </w:t>
      </w:r>
      <w:r>
        <w:rPr>
          <w:sz w:val="23"/>
        </w:rPr>
        <w:t>intern</w:t>
      </w:r>
      <w:r>
        <w:rPr>
          <w:spacing w:val="11"/>
          <w:sz w:val="23"/>
        </w:rPr>
        <w:t xml:space="preserve"> </w:t>
      </w:r>
      <w:r>
        <w:rPr>
          <w:sz w:val="23"/>
        </w:rPr>
        <w:t>se</w:t>
      </w:r>
      <w:r>
        <w:rPr>
          <w:spacing w:val="8"/>
          <w:sz w:val="23"/>
        </w:rPr>
        <w:t xml:space="preserve"> </w:t>
      </w:r>
      <w:r>
        <w:rPr>
          <w:sz w:val="23"/>
        </w:rPr>
        <w:t>afișează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12"/>
          <w:sz w:val="23"/>
        </w:rPr>
        <w:t xml:space="preserve"> </w:t>
      </w:r>
      <w:r>
        <w:rPr>
          <w:sz w:val="23"/>
        </w:rPr>
        <w:t>avizier/cancelarie</w:t>
      </w:r>
      <w:r>
        <w:rPr>
          <w:spacing w:val="9"/>
          <w:sz w:val="23"/>
        </w:rPr>
        <w:t xml:space="preserve"> </w:t>
      </w:r>
      <w:r>
        <w:rPr>
          <w:sz w:val="23"/>
        </w:rPr>
        <w:t>și/sau</w:t>
      </w:r>
      <w:r>
        <w:rPr>
          <w:spacing w:val="8"/>
          <w:sz w:val="23"/>
        </w:rPr>
        <w:t xml:space="preserve"> </w:t>
      </w:r>
      <w:r>
        <w:rPr>
          <w:sz w:val="23"/>
        </w:rPr>
        <w:t>pe</w:t>
      </w:r>
      <w:r>
        <w:rPr>
          <w:spacing w:val="11"/>
          <w:sz w:val="23"/>
        </w:rPr>
        <w:t xml:space="preserve"> </w:t>
      </w:r>
      <w:r>
        <w:rPr>
          <w:sz w:val="23"/>
        </w:rPr>
        <w:t>site-ul</w:t>
      </w:r>
      <w:r>
        <w:rPr>
          <w:spacing w:val="8"/>
          <w:sz w:val="23"/>
        </w:rPr>
        <w:t xml:space="preserve"> </w:t>
      </w:r>
      <w:r>
        <w:rPr>
          <w:sz w:val="23"/>
        </w:rPr>
        <w:t>Angajatorului.</w:t>
      </w:r>
    </w:p>
    <w:p w:rsidR="004D00C8" w:rsidRDefault="00FE770D">
      <w:pPr>
        <w:pStyle w:val="ListParagraph"/>
        <w:numPr>
          <w:ilvl w:val="0"/>
          <w:numId w:val="63"/>
        </w:numPr>
        <w:tabs>
          <w:tab w:val="left" w:pos="436"/>
        </w:tabs>
        <w:spacing w:line="244" w:lineRule="auto"/>
        <w:ind w:left="101" w:right="112" w:firstLine="0"/>
        <w:rPr>
          <w:sz w:val="23"/>
        </w:rPr>
      </w:pPr>
      <w:r>
        <w:rPr>
          <w:sz w:val="23"/>
        </w:rPr>
        <w:t>Șefii</w:t>
      </w:r>
      <w:r>
        <w:rPr>
          <w:spacing w:val="12"/>
          <w:sz w:val="23"/>
        </w:rPr>
        <w:t xml:space="preserve"> </w:t>
      </w:r>
      <w:r>
        <w:rPr>
          <w:sz w:val="23"/>
        </w:rPr>
        <w:t>compartimentelor</w:t>
      </w:r>
      <w:r>
        <w:rPr>
          <w:spacing w:val="16"/>
          <w:sz w:val="23"/>
        </w:rPr>
        <w:t xml:space="preserve"> </w:t>
      </w:r>
      <w:r>
        <w:rPr>
          <w:sz w:val="23"/>
        </w:rPr>
        <w:t>funcționale</w:t>
      </w:r>
      <w:r>
        <w:rPr>
          <w:spacing w:val="14"/>
          <w:sz w:val="23"/>
        </w:rPr>
        <w:t xml:space="preserve"> </w:t>
      </w:r>
      <w:r>
        <w:rPr>
          <w:sz w:val="23"/>
        </w:rPr>
        <w:t>ale</w:t>
      </w:r>
      <w:r>
        <w:rPr>
          <w:spacing w:val="13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7"/>
          <w:sz w:val="23"/>
        </w:rPr>
        <w:t xml:space="preserve"> </w:t>
      </w:r>
      <w:r>
        <w:rPr>
          <w:sz w:val="23"/>
        </w:rPr>
        <w:t>vor</w:t>
      </w:r>
      <w:r>
        <w:rPr>
          <w:spacing w:val="14"/>
          <w:sz w:val="23"/>
        </w:rPr>
        <w:t xml:space="preserve"> </w:t>
      </w:r>
      <w:r>
        <w:rPr>
          <w:sz w:val="23"/>
        </w:rPr>
        <w:t>aduce</w:t>
      </w:r>
      <w:r>
        <w:rPr>
          <w:spacing w:val="17"/>
          <w:sz w:val="23"/>
        </w:rPr>
        <w:t xml:space="preserve"> </w:t>
      </w:r>
      <w:r>
        <w:rPr>
          <w:sz w:val="23"/>
        </w:rPr>
        <w:t>la</w:t>
      </w:r>
      <w:r>
        <w:rPr>
          <w:spacing w:val="13"/>
          <w:sz w:val="23"/>
        </w:rPr>
        <w:t xml:space="preserve"> </w:t>
      </w:r>
      <w:r>
        <w:rPr>
          <w:sz w:val="23"/>
        </w:rPr>
        <w:t>cunoștința</w:t>
      </w:r>
      <w:r>
        <w:rPr>
          <w:spacing w:val="14"/>
          <w:sz w:val="23"/>
        </w:rPr>
        <w:t xml:space="preserve"> </w:t>
      </w:r>
      <w:r>
        <w:rPr>
          <w:sz w:val="23"/>
        </w:rPr>
        <w:t>fiecarui</w:t>
      </w:r>
      <w:r>
        <w:rPr>
          <w:spacing w:val="15"/>
          <w:sz w:val="23"/>
        </w:rPr>
        <w:t xml:space="preserve"> </w:t>
      </w:r>
      <w:r>
        <w:rPr>
          <w:sz w:val="23"/>
        </w:rPr>
        <w:t>angajat,</w:t>
      </w:r>
      <w:r>
        <w:rPr>
          <w:spacing w:val="-54"/>
          <w:sz w:val="23"/>
        </w:rPr>
        <w:t xml:space="preserve"> </w:t>
      </w:r>
      <w:r>
        <w:rPr>
          <w:sz w:val="23"/>
        </w:rPr>
        <w:t>sub semnătură, conținutul</w:t>
      </w:r>
      <w:r>
        <w:rPr>
          <w:spacing w:val="4"/>
          <w:sz w:val="23"/>
        </w:rPr>
        <w:t xml:space="preserve"> </w:t>
      </w:r>
      <w:r>
        <w:rPr>
          <w:sz w:val="23"/>
        </w:rPr>
        <w:t>prezentului</w:t>
      </w:r>
      <w:r>
        <w:rPr>
          <w:spacing w:val="1"/>
          <w:sz w:val="23"/>
        </w:rPr>
        <w:t xml:space="preserve"> </w:t>
      </w:r>
      <w:r>
        <w:rPr>
          <w:sz w:val="23"/>
        </w:rPr>
        <w:t>regulament</w:t>
      </w:r>
      <w:r>
        <w:rPr>
          <w:spacing w:val="3"/>
          <w:sz w:val="23"/>
        </w:rPr>
        <w:t xml:space="preserve"> </w:t>
      </w:r>
      <w:r>
        <w:rPr>
          <w:sz w:val="23"/>
        </w:rPr>
        <w:t>intern.</w:t>
      </w:r>
    </w:p>
    <w:p w:rsidR="004D00C8" w:rsidRDefault="00FE770D">
      <w:pPr>
        <w:pStyle w:val="ListParagraph"/>
        <w:numPr>
          <w:ilvl w:val="0"/>
          <w:numId w:val="63"/>
        </w:numPr>
        <w:tabs>
          <w:tab w:val="left" w:pos="484"/>
        </w:tabs>
        <w:spacing w:line="244" w:lineRule="auto"/>
        <w:ind w:left="101" w:right="111" w:firstLine="0"/>
        <w:rPr>
          <w:sz w:val="23"/>
        </w:rPr>
      </w:pPr>
      <w:r>
        <w:rPr>
          <w:sz w:val="23"/>
        </w:rPr>
        <w:t>Orice</w:t>
      </w:r>
      <w:r>
        <w:rPr>
          <w:spacing w:val="5"/>
          <w:sz w:val="23"/>
        </w:rPr>
        <w:t xml:space="preserve"> </w:t>
      </w:r>
      <w:r>
        <w:rPr>
          <w:sz w:val="23"/>
        </w:rPr>
        <w:t>salariat</w:t>
      </w:r>
      <w:r>
        <w:rPr>
          <w:spacing w:val="5"/>
          <w:sz w:val="23"/>
        </w:rPr>
        <w:t xml:space="preserve"> </w:t>
      </w:r>
      <w:r>
        <w:rPr>
          <w:sz w:val="23"/>
        </w:rPr>
        <w:t>interesat</w:t>
      </w:r>
      <w:r>
        <w:rPr>
          <w:spacing w:val="5"/>
          <w:sz w:val="23"/>
        </w:rPr>
        <w:t xml:space="preserve"> </w:t>
      </w:r>
      <w:r>
        <w:rPr>
          <w:sz w:val="23"/>
        </w:rPr>
        <w:t>poate</w:t>
      </w:r>
      <w:r>
        <w:rPr>
          <w:spacing w:val="2"/>
          <w:sz w:val="23"/>
        </w:rPr>
        <w:t xml:space="preserve"> </w:t>
      </w:r>
      <w:r>
        <w:rPr>
          <w:sz w:val="23"/>
        </w:rPr>
        <w:t>sesiza</w:t>
      </w:r>
      <w:r>
        <w:rPr>
          <w:spacing w:val="4"/>
          <w:sz w:val="23"/>
        </w:rPr>
        <w:t xml:space="preserve"> </w:t>
      </w:r>
      <w:r>
        <w:rPr>
          <w:sz w:val="23"/>
        </w:rPr>
        <w:t>angajatorul</w:t>
      </w:r>
      <w:r>
        <w:rPr>
          <w:spacing w:val="5"/>
          <w:sz w:val="23"/>
        </w:rPr>
        <w:t xml:space="preserve"> </w:t>
      </w:r>
      <w:r>
        <w:rPr>
          <w:sz w:val="23"/>
        </w:rPr>
        <w:t>cu</w:t>
      </w:r>
      <w:r>
        <w:rPr>
          <w:spacing w:val="5"/>
          <w:sz w:val="23"/>
        </w:rPr>
        <w:t xml:space="preserve"> </w:t>
      </w:r>
      <w:r>
        <w:rPr>
          <w:sz w:val="23"/>
        </w:rPr>
        <w:t>privire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dispozițiile</w:t>
      </w:r>
      <w:r>
        <w:rPr>
          <w:spacing w:val="60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-55"/>
          <w:sz w:val="23"/>
        </w:rPr>
        <w:t xml:space="preserve"> </w:t>
      </w:r>
      <w:r>
        <w:rPr>
          <w:sz w:val="23"/>
        </w:rPr>
        <w:t>intern, în</w:t>
      </w:r>
      <w:r>
        <w:rPr>
          <w:spacing w:val="1"/>
          <w:sz w:val="23"/>
        </w:rPr>
        <w:t xml:space="preserve"> </w:t>
      </w:r>
      <w:r>
        <w:rPr>
          <w:sz w:val="23"/>
        </w:rPr>
        <w:t>măsura în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4"/>
          <w:sz w:val="23"/>
        </w:rPr>
        <w:t xml:space="preserve"> </w:t>
      </w:r>
      <w:r>
        <w:rPr>
          <w:sz w:val="23"/>
        </w:rPr>
        <w:t>face dovada</w:t>
      </w:r>
      <w:r>
        <w:rPr>
          <w:spacing w:val="1"/>
          <w:sz w:val="23"/>
        </w:rPr>
        <w:t xml:space="preserve"> </w:t>
      </w:r>
      <w:r>
        <w:rPr>
          <w:sz w:val="23"/>
        </w:rPr>
        <w:t>încălcării unui</w:t>
      </w:r>
      <w:r>
        <w:rPr>
          <w:spacing w:val="4"/>
          <w:sz w:val="23"/>
        </w:rPr>
        <w:t xml:space="preserve"> </w:t>
      </w:r>
      <w:r>
        <w:rPr>
          <w:sz w:val="23"/>
        </w:rPr>
        <w:t>drept</w:t>
      </w:r>
      <w:r>
        <w:rPr>
          <w:spacing w:val="4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său.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63"/>
        </w:numPr>
        <w:tabs>
          <w:tab w:val="left" w:pos="527"/>
        </w:tabs>
        <w:spacing w:before="93" w:line="242" w:lineRule="auto"/>
        <w:ind w:left="101" w:right="110" w:firstLine="0"/>
        <w:jc w:val="both"/>
        <w:rPr>
          <w:sz w:val="23"/>
        </w:rPr>
      </w:pPr>
      <w:r>
        <w:rPr>
          <w:sz w:val="23"/>
        </w:rPr>
        <w:t>Controlul</w:t>
      </w:r>
      <w:r>
        <w:rPr>
          <w:spacing w:val="1"/>
          <w:sz w:val="23"/>
        </w:rPr>
        <w:t xml:space="preserve"> </w:t>
      </w:r>
      <w:r>
        <w:rPr>
          <w:sz w:val="23"/>
        </w:rPr>
        <w:t>legalității</w:t>
      </w:r>
      <w:r>
        <w:rPr>
          <w:spacing w:val="1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1"/>
          <w:sz w:val="23"/>
        </w:rPr>
        <w:t xml:space="preserve"> </w:t>
      </w:r>
      <w:r>
        <w:rPr>
          <w:sz w:val="23"/>
        </w:rPr>
        <w:t>cuprinse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</w:t>
      </w:r>
      <w:r>
        <w:rPr>
          <w:spacing w:val="1"/>
          <w:sz w:val="23"/>
        </w:rPr>
        <w:t xml:space="preserve"> </w:t>
      </w:r>
      <w:r>
        <w:rPr>
          <w:sz w:val="23"/>
        </w:rPr>
        <w:t>intern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competența</w:t>
      </w:r>
      <w:r>
        <w:rPr>
          <w:spacing w:val="1"/>
          <w:sz w:val="23"/>
        </w:rPr>
        <w:t xml:space="preserve"> </w:t>
      </w:r>
      <w:r>
        <w:rPr>
          <w:sz w:val="23"/>
        </w:rPr>
        <w:t>instantelor judecătorești,</w:t>
      </w:r>
      <w:r>
        <w:rPr>
          <w:spacing w:val="1"/>
          <w:sz w:val="23"/>
        </w:rPr>
        <w:t xml:space="preserve"> </w:t>
      </w:r>
      <w:r>
        <w:rPr>
          <w:sz w:val="23"/>
        </w:rPr>
        <w:t>care pot</w:t>
      </w:r>
      <w:r>
        <w:rPr>
          <w:spacing w:val="1"/>
          <w:sz w:val="23"/>
        </w:rPr>
        <w:t xml:space="preserve"> </w:t>
      </w:r>
      <w:r>
        <w:rPr>
          <w:sz w:val="23"/>
        </w:rPr>
        <w:t>fi sesizate în</w:t>
      </w:r>
      <w:r>
        <w:rPr>
          <w:spacing w:val="1"/>
          <w:sz w:val="23"/>
        </w:rPr>
        <w:t xml:space="preserve"> </w:t>
      </w:r>
      <w:r>
        <w:rPr>
          <w:sz w:val="23"/>
        </w:rPr>
        <w:t>termen de 30 de</w:t>
      </w:r>
      <w:r>
        <w:rPr>
          <w:spacing w:val="1"/>
          <w:sz w:val="23"/>
        </w:rPr>
        <w:t xml:space="preserve"> </w:t>
      </w:r>
      <w:r>
        <w:rPr>
          <w:sz w:val="23"/>
        </w:rPr>
        <w:t>zile de</w:t>
      </w:r>
      <w:r>
        <w:rPr>
          <w:spacing w:val="57"/>
          <w:sz w:val="23"/>
        </w:rPr>
        <w:t xml:space="preserve"> </w:t>
      </w:r>
      <w:r>
        <w:rPr>
          <w:sz w:val="23"/>
        </w:rPr>
        <w:t>la data</w:t>
      </w:r>
      <w:r>
        <w:rPr>
          <w:spacing w:val="58"/>
          <w:sz w:val="23"/>
        </w:rPr>
        <w:t xml:space="preserve"> </w:t>
      </w:r>
      <w:r>
        <w:rPr>
          <w:sz w:val="23"/>
        </w:rPr>
        <w:t>comunicării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către</w:t>
      </w:r>
      <w:r>
        <w:rPr>
          <w:spacing w:val="1"/>
          <w:sz w:val="23"/>
        </w:rPr>
        <w:t xml:space="preserve"> </w:t>
      </w:r>
      <w:r>
        <w:rPr>
          <w:sz w:val="23"/>
        </w:rPr>
        <w:t>angajator</w:t>
      </w:r>
      <w:r>
        <w:rPr>
          <w:spacing w:val="6"/>
          <w:sz w:val="23"/>
        </w:rPr>
        <w:t xml:space="preserve"> </w:t>
      </w:r>
      <w:r>
        <w:rPr>
          <w:sz w:val="23"/>
        </w:rPr>
        <w:t>a modului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soluționare</w:t>
      </w:r>
      <w:r>
        <w:rPr>
          <w:spacing w:val="3"/>
          <w:sz w:val="23"/>
        </w:rPr>
        <w:t xml:space="preserve"> </w:t>
      </w:r>
      <w:r>
        <w:rPr>
          <w:sz w:val="23"/>
        </w:rPr>
        <w:t>a sesizarii</w:t>
      </w:r>
      <w:r>
        <w:rPr>
          <w:spacing w:val="6"/>
          <w:sz w:val="23"/>
        </w:rPr>
        <w:t xml:space="preserve"> </w:t>
      </w:r>
      <w:r>
        <w:rPr>
          <w:sz w:val="23"/>
        </w:rPr>
        <w:t>formulate potrivit</w:t>
      </w:r>
      <w:r>
        <w:rPr>
          <w:spacing w:val="6"/>
          <w:sz w:val="23"/>
        </w:rPr>
        <w:t xml:space="preserve"> </w:t>
      </w:r>
      <w:r>
        <w:rPr>
          <w:sz w:val="23"/>
        </w:rPr>
        <w:t>alin. (4).</w:t>
      </w:r>
    </w:p>
    <w:p w:rsidR="004D00C8" w:rsidRDefault="004D00C8">
      <w:pPr>
        <w:pStyle w:val="BodyText"/>
        <w:ind w:left="0"/>
        <w:jc w:val="left"/>
        <w:rPr>
          <w:sz w:val="24"/>
        </w:rPr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421"/>
        </w:tabs>
        <w:spacing w:line="244" w:lineRule="auto"/>
        <w:ind w:left="101" w:right="110" w:firstLine="0"/>
        <w:jc w:val="both"/>
      </w:pPr>
      <w:r>
        <w:t>ÎNCHEIEREA, EXECUTAREA, MODIFICAREA, SUSPENDAREA ȘI ÎNCETAREA</w:t>
      </w:r>
      <w:r>
        <w:rPr>
          <w:spacing w:val="1"/>
        </w:rPr>
        <w:t xml:space="preserve"> </w:t>
      </w:r>
      <w:r>
        <w:t>CONTRACTULUI</w:t>
      </w:r>
      <w:r>
        <w:rPr>
          <w:spacing w:val="-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MUNCĂ</w:t>
      </w:r>
    </w:p>
    <w:p w:rsidR="004D00C8" w:rsidRDefault="004D00C8">
      <w:pPr>
        <w:pStyle w:val="BodyText"/>
        <w:spacing w:before="9"/>
        <w:ind w:left="0"/>
        <w:jc w:val="left"/>
        <w:rPr>
          <w:b/>
          <w:sz w:val="22"/>
        </w:rPr>
      </w:pPr>
    </w:p>
    <w:p w:rsidR="004D00C8" w:rsidRDefault="00FE770D">
      <w:pPr>
        <w:pStyle w:val="BodyText"/>
        <w:spacing w:before="1" w:line="244" w:lineRule="auto"/>
        <w:ind w:right="110"/>
      </w:pPr>
      <w:r>
        <w:rPr>
          <w:b/>
        </w:rPr>
        <w:t xml:space="preserve">Art. 5. </w:t>
      </w:r>
      <w:r>
        <w:t>Angajarea personalului Angajatorului se face în conformitate cu dispozițiile Legii nr.</w:t>
      </w:r>
      <w:r>
        <w:rPr>
          <w:spacing w:val="1"/>
        </w:rPr>
        <w:t xml:space="preserve"> </w:t>
      </w:r>
      <w:r>
        <w:t>53/2003 Codul</w:t>
      </w:r>
      <w:r>
        <w:rPr>
          <w:spacing w:val="1"/>
        </w:rPr>
        <w:t xml:space="preserve"> </w:t>
      </w:r>
      <w:r>
        <w:t>muncii și</w:t>
      </w:r>
      <w:r>
        <w:rPr>
          <w:spacing w:val="4"/>
        </w:rPr>
        <w:t xml:space="preserve"> </w:t>
      </w:r>
      <w:r>
        <w:t>ale actelor normative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vigoare.</w:t>
      </w:r>
    </w:p>
    <w:p w:rsidR="004D00C8" w:rsidRDefault="00FE770D">
      <w:pPr>
        <w:pStyle w:val="BodyText"/>
        <w:spacing w:line="244" w:lineRule="auto"/>
        <w:ind w:right="112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consimțământului</w:t>
      </w:r>
      <w:r>
        <w:rPr>
          <w:spacing w:val="1"/>
        </w:rPr>
        <w:t xml:space="preserve"> </w:t>
      </w:r>
      <w:r>
        <w:t>părților,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vor</w:t>
      </w:r>
      <w:r>
        <w:rPr>
          <w:spacing w:val="1"/>
        </w:rPr>
        <w:t xml:space="preserve"> </w:t>
      </w:r>
      <w:r>
        <w:t>încheia,</w:t>
      </w:r>
      <w:r>
        <w:rPr>
          <w:spacing w:val="1"/>
        </w:rPr>
        <w:t xml:space="preserve"> </w:t>
      </w:r>
      <w:r>
        <w:t>în</w:t>
      </w:r>
      <w:r>
        <w:rPr>
          <w:spacing w:val="57"/>
        </w:rPr>
        <w:t xml:space="preserve"> </w:t>
      </w:r>
      <w:r>
        <w:t>formă</w:t>
      </w:r>
      <w:r>
        <w:rPr>
          <w:spacing w:val="58"/>
        </w:rPr>
        <w:t xml:space="preserve"> </w:t>
      </w:r>
      <w:r>
        <w:t>scrisă,</w:t>
      </w:r>
      <w:r>
        <w:rPr>
          <w:spacing w:val="57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de muncă,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vor conține</w:t>
      </w:r>
      <w:r>
        <w:rPr>
          <w:spacing w:val="3"/>
        </w:rPr>
        <w:t xml:space="preserve"> </w:t>
      </w:r>
      <w:r>
        <w:t>clauze privind: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41"/>
        </w:tabs>
        <w:spacing w:line="262" w:lineRule="exact"/>
        <w:ind w:hanging="240"/>
        <w:jc w:val="both"/>
        <w:rPr>
          <w:sz w:val="23"/>
        </w:rPr>
      </w:pPr>
      <w:r>
        <w:rPr>
          <w:sz w:val="23"/>
        </w:rPr>
        <w:t>identitatea</w:t>
      </w:r>
      <w:r>
        <w:rPr>
          <w:spacing w:val="10"/>
          <w:sz w:val="23"/>
        </w:rPr>
        <w:t xml:space="preserve"> </w:t>
      </w:r>
      <w:r>
        <w:rPr>
          <w:sz w:val="23"/>
        </w:rPr>
        <w:t>părților;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64"/>
        </w:tabs>
        <w:spacing w:before="2"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locul de muncă sau, în lipsa unui loc de muncă fix, posibilitatea ca salariatul să muncească în</w:t>
      </w:r>
      <w:r>
        <w:rPr>
          <w:spacing w:val="1"/>
          <w:sz w:val="23"/>
        </w:rPr>
        <w:t xml:space="preserve"> </w:t>
      </w:r>
      <w:r>
        <w:rPr>
          <w:sz w:val="23"/>
        </w:rPr>
        <w:t>diverse</w:t>
      </w:r>
      <w:r>
        <w:rPr>
          <w:spacing w:val="-1"/>
          <w:sz w:val="23"/>
        </w:rPr>
        <w:t xml:space="preserve"> </w:t>
      </w:r>
      <w:r>
        <w:rPr>
          <w:sz w:val="23"/>
        </w:rPr>
        <w:t>locuri;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41"/>
        </w:tabs>
        <w:spacing w:line="262" w:lineRule="exact"/>
        <w:ind w:hanging="240"/>
        <w:jc w:val="both"/>
        <w:rPr>
          <w:sz w:val="23"/>
        </w:rPr>
      </w:pPr>
      <w:r>
        <w:rPr>
          <w:sz w:val="23"/>
        </w:rPr>
        <w:t>sediul</w:t>
      </w:r>
      <w:r>
        <w:rPr>
          <w:spacing w:val="6"/>
          <w:sz w:val="23"/>
        </w:rPr>
        <w:t xml:space="preserve"> </w:t>
      </w:r>
      <w:r>
        <w:rPr>
          <w:sz w:val="23"/>
        </w:rPr>
        <w:t>sau,</w:t>
      </w:r>
      <w:r>
        <w:rPr>
          <w:spacing w:val="6"/>
          <w:sz w:val="23"/>
        </w:rPr>
        <w:t xml:space="preserve"> </w:t>
      </w:r>
      <w:r>
        <w:rPr>
          <w:sz w:val="23"/>
        </w:rPr>
        <w:t>după</w:t>
      </w:r>
      <w:r>
        <w:rPr>
          <w:spacing w:val="12"/>
          <w:sz w:val="23"/>
        </w:rPr>
        <w:t xml:space="preserve"> </w:t>
      </w:r>
      <w:r>
        <w:rPr>
          <w:sz w:val="23"/>
        </w:rPr>
        <w:t>caz,</w:t>
      </w:r>
      <w:r>
        <w:rPr>
          <w:spacing w:val="7"/>
          <w:sz w:val="23"/>
        </w:rPr>
        <w:t xml:space="preserve"> </w:t>
      </w:r>
      <w:r>
        <w:rPr>
          <w:sz w:val="23"/>
        </w:rPr>
        <w:t>domiciliul</w:t>
      </w:r>
      <w:r>
        <w:rPr>
          <w:spacing w:val="10"/>
          <w:sz w:val="23"/>
        </w:rPr>
        <w:t xml:space="preserve"> </w:t>
      </w:r>
      <w:r>
        <w:rPr>
          <w:sz w:val="23"/>
        </w:rPr>
        <w:t>angajatorului;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414"/>
        </w:tabs>
        <w:spacing w:before="4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funcția/ocupația</w:t>
      </w:r>
      <w:r>
        <w:rPr>
          <w:spacing w:val="1"/>
          <w:sz w:val="23"/>
        </w:rPr>
        <w:t xml:space="preserve"> </w:t>
      </w:r>
      <w:r>
        <w:rPr>
          <w:sz w:val="23"/>
        </w:rPr>
        <w:t>conform</w:t>
      </w:r>
      <w:r>
        <w:rPr>
          <w:spacing w:val="1"/>
          <w:sz w:val="23"/>
        </w:rPr>
        <w:t xml:space="preserve"> </w:t>
      </w:r>
      <w:r>
        <w:rPr>
          <w:sz w:val="23"/>
        </w:rPr>
        <w:t>specificației</w:t>
      </w:r>
      <w:r>
        <w:rPr>
          <w:spacing w:val="1"/>
          <w:sz w:val="23"/>
        </w:rPr>
        <w:t xml:space="preserve"> </w:t>
      </w:r>
      <w:r>
        <w:rPr>
          <w:sz w:val="23"/>
        </w:rPr>
        <w:t>Clasificării</w:t>
      </w:r>
      <w:r>
        <w:rPr>
          <w:spacing w:val="1"/>
          <w:sz w:val="23"/>
        </w:rPr>
        <w:t xml:space="preserve"> </w:t>
      </w:r>
      <w:r>
        <w:rPr>
          <w:sz w:val="23"/>
        </w:rPr>
        <w:t>ocupațiilor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România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altor</w:t>
      </w:r>
      <w:r>
        <w:rPr>
          <w:spacing w:val="1"/>
          <w:sz w:val="23"/>
        </w:rPr>
        <w:t xml:space="preserve"> </w:t>
      </w:r>
      <w:r>
        <w:rPr>
          <w:sz w:val="23"/>
        </w:rPr>
        <w:t>acte</w:t>
      </w:r>
      <w:r>
        <w:rPr>
          <w:spacing w:val="1"/>
          <w:sz w:val="23"/>
        </w:rPr>
        <w:t xml:space="preserve"> </w:t>
      </w:r>
      <w:r>
        <w:rPr>
          <w:sz w:val="23"/>
        </w:rPr>
        <w:t>normative,</w:t>
      </w:r>
      <w:r>
        <w:rPr>
          <w:spacing w:val="1"/>
          <w:sz w:val="23"/>
        </w:rPr>
        <w:t xml:space="preserve"> </w:t>
      </w:r>
      <w:r>
        <w:rPr>
          <w:sz w:val="23"/>
        </w:rPr>
        <w:t>precum și</w:t>
      </w:r>
      <w:r>
        <w:rPr>
          <w:spacing w:val="3"/>
          <w:sz w:val="23"/>
        </w:rPr>
        <w:t xml:space="preserve"> </w:t>
      </w:r>
      <w:r>
        <w:rPr>
          <w:sz w:val="23"/>
        </w:rPr>
        <w:t>fișa</w:t>
      </w:r>
      <w:r>
        <w:rPr>
          <w:spacing w:val="2"/>
          <w:sz w:val="23"/>
        </w:rPr>
        <w:t xml:space="preserve"> </w:t>
      </w:r>
      <w:r>
        <w:rPr>
          <w:sz w:val="23"/>
        </w:rPr>
        <w:t>postului, cu</w:t>
      </w:r>
      <w:r>
        <w:rPr>
          <w:spacing w:val="2"/>
          <w:sz w:val="23"/>
        </w:rPr>
        <w:t xml:space="preserve"> </w:t>
      </w:r>
      <w:r>
        <w:rPr>
          <w:sz w:val="23"/>
        </w:rPr>
        <w:t>specificarea</w:t>
      </w:r>
      <w:r>
        <w:rPr>
          <w:spacing w:val="3"/>
          <w:sz w:val="23"/>
        </w:rPr>
        <w:t xml:space="preserve"> </w:t>
      </w:r>
      <w:r>
        <w:rPr>
          <w:sz w:val="23"/>
        </w:rPr>
        <w:t>atribuțiilor</w:t>
      </w:r>
      <w:r>
        <w:rPr>
          <w:spacing w:val="2"/>
          <w:sz w:val="23"/>
        </w:rPr>
        <w:t xml:space="preserve"> </w:t>
      </w:r>
      <w:r>
        <w:rPr>
          <w:sz w:val="23"/>
        </w:rPr>
        <w:t>postului;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41"/>
        </w:tabs>
        <w:spacing w:line="260" w:lineRule="exact"/>
        <w:ind w:hanging="240"/>
        <w:jc w:val="both"/>
        <w:rPr>
          <w:sz w:val="23"/>
        </w:rPr>
      </w:pPr>
      <w:r>
        <w:rPr>
          <w:sz w:val="23"/>
        </w:rPr>
        <w:t>criteriile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evaluare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activității</w:t>
      </w:r>
      <w:r>
        <w:rPr>
          <w:spacing w:val="9"/>
          <w:sz w:val="23"/>
        </w:rPr>
        <w:t xml:space="preserve"> </w:t>
      </w:r>
      <w:r>
        <w:rPr>
          <w:sz w:val="23"/>
        </w:rPr>
        <w:t>profesionale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12"/>
          <w:sz w:val="23"/>
        </w:rPr>
        <w:t xml:space="preserve"> </w:t>
      </w:r>
      <w:r>
        <w:rPr>
          <w:sz w:val="23"/>
        </w:rPr>
        <w:t>aplicabile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nivelul</w:t>
      </w:r>
      <w:r>
        <w:rPr>
          <w:spacing w:val="9"/>
          <w:sz w:val="23"/>
        </w:rPr>
        <w:t xml:space="preserve"> </w:t>
      </w:r>
      <w:r>
        <w:rPr>
          <w:sz w:val="23"/>
        </w:rPr>
        <w:t>angajatorului;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16"/>
        </w:tabs>
        <w:spacing w:before="5"/>
        <w:ind w:left="315" w:hanging="215"/>
        <w:jc w:val="both"/>
        <w:rPr>
          <w:sz w:val="23"/>
        </w:rPr>
      </w:pPr>
      <w:r>
        <w:rPr>
          <w:sz w:val="23"/>
        </w:rPr>
        <w:t>riscurile</w:t>
      </w:r>
      <w:r>
        <w:rPr>
          <w:spacing w:val="8"/>
          <w:sz w:val="23"/>
        </w:rPr>
        <w:t xml:space="preserve"> </w:t>
      </w:r>
      <w:r>
        <w:rPr>
          <w:sz w:val="23"/>
        </w:rPr>
        <w:t>specifice</w:t>
      </w:r>
      <w:r>
        <w:rPr>
          <w:spacing w:val="9"/>
          <w:sz w:val="23"/>
        </w:rPr>
        <w:t xml:space="preserve"> </w:t>
      </w:r>
      <w:r>
        <w:rPr>
          <w:sz w:val="23"/>
        </w:rPr>
        <w:t>postului;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52"/>
        </w:tabs>
        <w:spacing w:before="4"/>
        <w:ind w:left="351" w:hanging="251"/>
        <w:jc w:val="both"/>
        <w:rPr>
          <w:sz w:val="23"/>
        </w:rPr>
      </w:pPr>
      <w:r>
        <w:rPr>
          <w:sz w:val="23"/>
        </w:rPr>
        <w:t>data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6"/>
          <w:sz w:val="23"/>
        </w:rPr>
        <w:t xml:space="preserve"> </w:t>
      </w:r>
      <w:r>
        <w:rPr>
          <w:sz w:val="23"/>
        </w:rPr>
        <w:t>contractul</w:t>
      </w:r>
      <w:r>
        <w:rPr>
          <w:spacing w:val="9"/>
          <w:sz w:val="23"/>
        </w:rPr>
        <w:t xml:space="preserve"> </w:t>
      </w:r>
      <w:r>
        <w:rPr>
          <w:sz w:val="23"/>
        </w:rPr>
        <w:t>urmează</w:t>
      </w:r>
      <w:r>
        <w:rPr>
          <w:spacing w:val="5"/>
          <w:sz w:val="23"/>
        </w:rPr>
        <w:t xml:space="preserve"> </w:t>
      </w:r>
      <w:r>
        <w:rPr>
          <w:sz w:val="23"/>
        </w:rPr>
        <w:t>să</w:t>
      </w:r>
      <w:r>
        <w:rPr>
          <w:spacing w:val="6"/>
          <w:sz w:val="23"/>
        </w:rPr>
        <w:t xml:space="preserve"> </w:t>
      </w:r>
      <w:r>
        <w:rPr>
          <w:sz w:val="23"/>
        </w:rPr>
        <w:t>își</w:t>
      </w:r>
      <w:r>
        <w:rPr>
          <w:spacing w:val="10"/>
          <w:sz w:val="23"/>
        </w:rPr>
        <w:t xml:space="preserve"> </w:t>
      </w:r>
      <w:r>
        <w:rPr>
          <w:sz w:val="23"/>
        </w:rPr>
        <w:t>producă</w:t>
      </w:r>
      <w:r>
        <w:rPr>
          <w:spacing w:val="6"/>
          <w:sz w:val="23"/>
        </w:rPr>
        <w:t xml:space="preserve"> </w:t>
      </w:r>
      <w:r>
        <w:rPr>
          <w:sz w:val="23"/>
        </w:rPr>
        <w:t>efectele;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416"/>
        </w:tabs>
        <w:spacing w:before="4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unui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durată</w:t>
      </w:r>
      <w:r>
        <w:rPr>
          <w:spacing w:val="1"/>
          <w:sz w:val="23"/>
        </w:rPr>
        <w:t xml:space="preserve"> </w:t>
      </w:r>
      <w:r>
        <w:rPr>
          <w:sz w:val="23"/>
        </w:rPr>
        <w:t>determinată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unui</w:t>
      </w:r>
      <w:r>
        <w:rPr>
          <w:spacing w:val="1"/>
          <w:sz w:val="23"/>
        </w:rPr>
        <w:t xml:space="preserve"> </w:t>
      </w:r>
      <w:r>
        <w:rPr>
          <w:sz w:val="23"/>
        </w:rPr>
        <w:t>contract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57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temporară,</w:t>
      </w:r>
      <w:r>
        <w:rPr>
          <w:spacing w:val="2"/>
          <w:sz w:val="23"/>
        </w:rPr>
        <w:t xml:space="preserve"> </w:t>
      </w:r>
      <w:r>
        <w:rPr>
          <w:sz w:val="23"/>
        </w:rPr>
        <w:t>durata</w:t>
      </w:r>
      <w:r>
        <w:rPr>
          <w:spacing w:val="3"/>
          <w:sz w:val="23"/>
        </w:rPr>
        <w:t xml:space="preserve"> </w:t>
      </w:r>
      <w:r>
        <w:rPr>
          <w:sz w:val="23"/>
        </w:rPr>
        <w:t>acestora;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03"/>
        </w:tabs>
        <w:spacing w:line="263" w:lineRule="exact"/>
        <w:ind w:left="302" w:hanging="202"/>
        <w:jc w:val="both"/>
        <w:rPr>
          <w:sz w:val="23"/>
        </w:rPr>
      </w:pPr>
      <w:r>
        <w:rPr>
          <w:sz w:val="23"/>
        </w:rPr>
        <w:t>durata</w:t>
      </w:r>
      <w:r>
        <w:rPr>
          <w:spacing w:val="5"/>
          <w:sz w:val="23"/>
        </w:rPr>
        <w:t xml:space="preserve"> </w:t>
      </w:r>
      <w:r>
        <w:rPr>
          <w:sz w:val="23"/>
        </w:rPr>
        <w:t>concediului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odihnă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9"/>
          <w:sz w:val="23"/>
        </w:rPr>
        <w:t xml:space="preserve"> </w:t>
      </w:r>
      <w:r>
        <w:rPr>
          <w:sz w:val="23"/>
        </w:rPr>
        <w:t>salariatul</w:t>
      </w:r>
      <w:r>
        <w:rPr>
          <w:spacing w:val="10"/>
          <w:sz w:val="23"/>
        </w:rPr>
        <w:t xml:space="preserve"> </w:t>
      </w:r>
      <w:r>
        <w:rPr>
          <w:sz w:val="23"/>
        </w:rPr>
        <w:t>are</w:t>
      </w:r>
      <w:r>
        <w:rPr>
          <w:spacing w:val="6"/>
          <w:sz w:val="23"/>
        </w:rPr>
        <w:t xml:space="preserve"> </w:t>
      </w:r>
      <w:r>
        <w:rPr>
          <w:sz w:val="23"/>
        </w:rPr>
        <w:t>dreptul;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03"/>
        </w:tabs>
        <w:spacing w:before="5"/>
        <w:ind w:left="302" w:hanging="202"/>
        <w:jc w:val="both"/>
        <w:rPr>
          <w:sz w:val="23"/>
        </w:rPr>
      </w:pPr>
      <w:r>
        <w:rPr>
          <w:sz w:val="23"/>
        </w:rPr>
        <w:t>condițiile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acordare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preavizului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către</w:t>
      </w:r>
      <w:r>
        <w:rPr>
          <w:spacing w:val="7"/>
          <w:sz w:val="23"/>
        </w:rPr>
        <w:t xml:space="preserve"> </w:t>
      </w:r>
      <w:r>
        <w:rPr>
          <w:sz w:val="23"/>
        </w:rPr>
        <w:t>părțile</w:t>
      </w:r>
      <w:r>
        <w:rPr>
          <w:spacing w:val="6"/>
          <w:sz w:val="23"/>
        </w:rPr>
        <w:t xml:space="preserve"> </w:t>
      </w:r>
      <w:r>
        <w:rPr>
          <w:sz w:val="23"/>
        </w:rPr>
        <w:t>contractante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durata</w:t>
      </w:r>
      <w:r>
        <w:rPr>
          <w:spacing w:val="8"/>
          <w:sz w:val="23"/>
        </w:rPr>
        <w:t xml:space="preserve"> </w:t>
      </w:r>
      <w:r>
        <w:rPr>
          <w:sz w:val="23"/>
        </w:rPr>
        <w:t>acestuia;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80"/>
        </w:tabs>
        <w:spacing w:before="4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salariul de bază, alte elemente constitutive ale veniturilor salariale, precum și periodicitatea</w:t>
      </w:r>
      <w:r>
        <w:rPr>
          <w:spacing w:val="1"/>
          <w:sz w:val="23"/>
        </w:rPr>
        <w:t xml:space="preserve"> </w:t>
      </w:r>
      <w:r>
        <w:rPr>
          <w:sz w:val="23"/>
        </w:rPr>
        <w:t>plății</w:t>
      </w:r>
      <w:r>
        <w:rPr>
          <w:spacing w:val="2"/>
          <w:sz w:val="23"/>
        </w:rPr>
        <w:t xml:space="preserve"> </w:t>
      </w:r>
      <w:r>
        <w:rPr>
          <w:sz w:val="23"/>
        </w:rPr>
        <w:t>salariului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salariatul are dreptul;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03"/>
        </w:tabs>
        <w:spacing w:line="262" w:lineRule="exact"/>
        <w:ind w:left="302" w:hanging="202"/>
        <w:jc w:val="both"/>
        <w:rPr>
          <w:sz w:val="23"/>
        </w:rPr>
      </w:pPr>
      <w:r>
        <w:rPr>
          <w:sz w:val="23"/>
        </w:rPr>
        <w:t>durata</w:t>
      </w:r>
      <w:r>
        <w:rPr>
          <w:spacing w:val="6"/>
          <w:sz w:val="23"/>
        </w:rPr>
        <w:t xml:space="preserve"> </w:t>
      </w:r>
      <w:r>
        <w:rPr>
          <w:sz w:val="23"/>
        </w:rPr>
        <w:t>normală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muncii,</w:t>
      </w:r>
      <w:r>
        <w:rPr>
          <w:spacing w:val="7"/>
          <w:sz w:val="23"/>
        </w:rPr>
        <w:t xml:space="preserve"> </w:t>
      </w:r>
      <w:r>
        <w:rPr>
          <w:sz w:val="23"/>
        </w:rPr>
        <w:t>exprimata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ore/zi</w:t>
      </w:r>
      <w:r>
        <w:rPr>
          <w:spacing w:val="10"/>
          <w:sz w:val="23"/>
        </w:rPr>
        <w:t xml:space="preserve"> </w:t>
      </w:r>
      <w:r>
        <w:rPr>
          <w:sz w:val="23"/>
        </w:rPr>
        <w:t>si</w:t>
      </w:r>
      <w:r>
        <w:rPr>
          <w:spacing w:val="11"/>
          <w:sz w:val="23"/>
        </w:rPr>
        <w:t xml:space="preserve"> </w:t>
      </w:r>
      <w:r>
        <w:rPr>
          <w:sz w:val="23"/>
        </w:rPr>
        <w:t>ore/săptămână;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517"/>
        </w:tabs>
        <w:spacing w:before="4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indicarea</w:t>
      </w:r>
      <w:r>
        <w:rPr>
          <w:spacing w:val="1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"/>
          <w:sz w:val="23"/>
        </w:rPr>
        <w:t xml:space="preserve"> </w:t>
      </w:r>
      <w:r>
        <w:rPr>
          <w:sz w:val="23"/>
        </w:rPr>
        <w:t>colectiv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ce</w:t>
      </w:r>
      <w:r>
        <w:rPr>
          <w:spacing w:val="1"/>
          <w:sz w:val="23"/>
        </w:rPr>
        <w:t xml:space="preserve"> </w:t>
      </w:r>
      <w:r>
        <w:rPr>
          <w:sz w:val="23"/>
        </w:rPr>
        <w:t>reglementează</w:t>
      </w:r>
      <w:r>
        <w:rPr>
          <w:spacing w:val="1"/>
          <w:sz w:val="23"/>
        </w:rPr>
        <w:t xml:space="preserve"> </w:t>
      </w:r>
      <w:r>
        <w:rPr>
          <w:sz w:val="23"/>
        </w:rPr>
        <w:t>condițiile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57"/>
          <w:sz w:val="23"/>
        </w:rPr>
        <w:t xml:space="preserve"> </w:t>
      </w:r>
      <w:r>
        <w:rPr>
          <w:sz w:val="23"/>
        </w:rPr>
        <w:t>ale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durata</w:t>
      </w:r>
      <w:r>
        <w:rPr>
          <w:spacing w:val="6"/>
          <w:sz w:val="23"/>
        </w:rPr>
        <w:t xml:space="preserve"> </w:t>
      </w:r>
      <w:r>
        <w:rPr>
          <w:sz w:val="23"/>
        </w:rPr>
        <w:t>perioadei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probă;</w:t>
      </w:r>
    </w:p>
    <w:p w:rsidR="004D00C8" w:rsidRDefault="00FE770D">
      <w:pPr>
        <w:pStyle w:val="ListParagraph"/>
        <w:numPr>
          <w:ilvl w:val="0"/>
          <w:numId w:val="62"/>
        </w:numPr>
        <w:tabs>
          <w:tab w:val="left" w:pos="364"/>
        </w:tabs>
        <w:spacing w:before="5"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clauze speciale (clauze cu privire la formarea profesională, clauza de neconcurență, clauza de</w:t>
      </w:r>
      <w:r>
        <w:rPr>
          <w:spacing w:val="1"/>
          <w:sz w:val="23"/>
        </w:rPr>
        <w:t xml:space="preserve"> </w:t>
      </w:r>
      <w:r>
        <w:rPr>
          <w:sz w:val="23"/>
        </w:rPr>
        <w:t>mobilitate,</w:t>
      </w:r>
      <w:r>
        <w:rPr>
          <w:spacing w:val="1"/>
          <w:sz w:val="23"/>
        </w:rPr>
        <w:t xml:space="preserve"> </w:t>
      </w:r>
      <w:r>
        <w:rPr>
          <w:sz w:val="23"/>
        </w:rPr>
        <w:t>clauza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confidențialitate).</w:t>
      </w:r>
    </w:p>
    <w:p w:rsidR="004D00C8" w:rsidRDefault="00FE770D">
      <w:pPr>
        <w:pStyle w:val="ListParagraph"/>
        <w:numPr>
          <w:ilvl w:val="0"/>
          <w:numId w:val="61"/>
        </w:numPr>
        <w:tabs>
          <w:tab w:val="left" w:pos="436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Anterior încheierii sau modificării contractului individual de muncă, angajatorul are obligația</w:t>
      </w:r>
      <w:r>
        <w:rPr>
          <w:spacing w:val="1"/>
          <w:sz w:val="23"/>
        </w:rPr>
        <w:t xml:space="preserve"> </w:t>
      </w:r>
      <w:r>
        <w:rPr>
          <w:sz w:val="23"/>
        </w:rPr>
        <w:t>de a</w:t>
      </w:r>
      <w:r>
        <w:rPr>
          <w:spacing w:val="1"/>
          <w:sz w:val="23"/>
        </w:rPr>
        <w:t xml:space="preserve"> </w:t>
      </w:r>
      <w:r>
        <w:rPr>
          <w:sz w:val="23"/>
        </w:rPr>
        <w:t>informa</w:t>
      </w:r>
      <w:r>
        <w:rPr>
          <w:spacing w:val="1"/>
          <w:sz w:val="23"/>
        </w:rPr>
        <w:t xml:space="preserve"> </w:t>
      </w:r>
      <w:r>
        <w:rPr>
          <w:sz w:val="23"/>
        </w:rPr>
        <w:t>persoana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solicită</w:t>
      </w:r>
      <w:r>
        <w:rPr>
          <w:spacing w:val="1"/>
          <w:sz w:val="23"/>
        </w:rPr>
        <w:t xml:space="preserve"> </w:t>
      </w:r>
      <w:r>
        <w:rPr>
          <w:sz w:val="23"/>
        </w:rPr>
        <w:t>angajarea</w:t>
      </w:r>
      <w:r>
        <w:rPr>
          <w:spacing w:val="1"/>
          <w:sz w:val="23"/>
        </w:rPr>
        <w:t xml:space="preserve"> </w:t>
      </w:r>
      <w:r>
        <w:rPr>
          <w:sz w:val="23"/>
        </w:rPr>
        <w:t>ori, dupa</w:t>
      </w:r>
      <w:r>
        <w:rPr>
          <w:spacing w:val="1"/>
          <w:sz w:val="23"/>
        </w:rPr>
        <w:t xml:space="preserve"> </w:t>
      </w:r>
      <w:r>
        <w:rPr>
          <w:sz w:val="23"/>
        </w:rPr>
        <w:t>caz,</w:t>
      </w:r>
      <w:r>
        <w:rPr>
          <w:spacing w:val="1"/>
          <w:sz w:val="23"/>
        </w:rPr>
        <w:t xml:space="preserve"> </w:t>
      </w:r>
      <w:r>
        <w:rPr>
          <w:sz w:val="23"/>
        </w:rPr>
        <w:t>salariatul</w:t>
      </w:r>
      <w:r>
        <w:rPr>
          <w:spacing w:val="1"/>
          <w:sz w:val="23"/>
        </w:rPr>
        <w:t xml:space="preserve"> </w:t>
      </w:r>
      <w:r>
        <w:rPr>
          <w:sz w:val="23"/>
        </w:rPr>
        <w:t>cu privire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57"/>
          <w:sz w:val="23"/>
        </w:rPr>
        <w:t xml:space="preserve"> </w:t>
      </w:r>
      <w:r>
        <w:rPr>
          <w:sz w:val="23"/>
        </w:rPr>
        <w:t>clauzele</w:t>
      </w:r>
      <w:r>
        <w:rPr>
          <w:spacing w:val="1"/>
          <w:sz w:val="23"/>
        </w:rPr>
        <w:t xml:space="preserve"> </w:t>
      </w:r>
      <w:r>
        <w:rPr>
          <w:sz w:val="23"/>
        </w:rPr>
        <w:t>generale pe</w:t>
      </w:r>
      <w:r>
        <w:rPr>
          <w:spacing w:val="2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intenționeaza să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înscrie în</w:t>
      </w:r>
      <w:r>
        <w:rPr>
          <w:spacing w:val="2"/>
          <w:sz w:val="23"/>
        </w:rPr>
        <w:t xml:space="preserve"> </w:t>
      </w:r>
      <w:r>
        <w:rPr>
          <w:sz w:val="23"/>
        </w:rPr>
        <w:t>contract</w:t>
      </w:r>
      <w:r>
        <w:rPr>
          <w:spacing w:val="5"/>
          <w:sz w:val="23"/>
        </w:rPr>
        <w:t xml:space="preserve"> </w:t>
      </w:r>
      <w:r>
        <w:rPr>
          <w:sz w:val="23"/>
        </w:rPr>
        <w:t>sau să</w:t>
      </w:r>
      <w:r>
        <w:rPr>
          <w:spacing w:val="2"/>
          <w:sz w:val="23"/>
        </w:rPr>
        <w:t xml:space="preserve"> </w:t>
      </w:r>
      <w:r>
        <w:rPr>
          <w:sz w:val="23"/>
        </w:rPr>
        <w:t>le</w:t>
      </w:r>
      <w:r>
        <w:rPr>
          <w:spacing w:val="2"/>
          <w:sz w:val="23"/>
        </w:rPr>
        <w:t xml:space="preserve"> </w:t>
      </w:r>
      <w:r>
        <w:rPr>
          <w:sz w:val="23"/>
        </w:rPr>
        <w:t>modifice.</w:t>
      </w:r>
    </w:p>
    <w:p w:rsidR="004D00C8" w:rsidRDefault="00FE770D">
      <w:pPr>
        <w:pStyle w:val="ListParagraph"/>
        <w:numPr>
          <w:ilvl w:val="0"/>
          <w:numId w:val="61"/>
        </w:numPr>
        <w:tabs>
          <w:tab w:val="left" w:pos="440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Orice modificare a uneia dintre clauzele generale în timpul executării contractului</w:t>
      </w:r>
      <w:r>
        <w:rPr>
          <w:spacing w:val="57"/>
          <w:sz w:val="23"/>
        </w:rPr>
        <w:t xml:space="preserve"> </w:t>
      </w:r>
      <w:r>
        <w:rPr>
          <w:sz w:val="23"/>
        </w:rPr>
        <w:t>individual</w:t>
      </w:r>
      <w:r>
        <w:rPr>
          <w:spacing w:val="1"/>
          <w:sz w:val="23"/>
        </w:rPr>
        <w:t xml:space="preserve"> </w:t>
      </w:r>
      <w:r>
        <w:rPr>
          <w:sz w:val="23"/>
        </w:rPr>
        <w:t>de muncă impune încheierea unui act adițional la contract, într-un termen de 20 de zile lucrătoare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apariției</w:t>
      </w:r>
      <w:r>
        <w:rPr>
          <w:spacing w:val="1"/>
          <w:sz w:val="23"/>
        </w:rPr>
        <w:t xml:space="preserve"> </w:t>
      </w:r>
      <w:r>
        <w:rPr>
          <w:sz w:val="23"/>
        </w:rPr>
        <w:t>modificării,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excepția</w:t>
      </w:r>
      <w:r>
        <w:rPr>
          <w:spacing w:val="1"/>
          <w:sz w:val="23"/>
        </w:rPr>
        <w:t xml:space="preserve"> </w:t>
      </w:r>
      <w:r>
        <w:rPr>
          <w:sz w:val="23"/>
        </w:rPr>
        <w:t>situațiilor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asemenea</w:t>
      </w:r>
      <w:r>
        <w:rPr>
          <w:spacing w:val="57"/>
          <w:sz w:val="23"/>
        </w:rPr>
        <w:t xml:space="preserve"> </w:t>
      </w:r>
      <w:r>
        <w:rPr>
          <w:sz w:val="23"/>
        </w:rPr>
        <w:t>modificare</w:t>
      </w:r>
      <w:r>
        <w:rPr>
          <w:spacing w:val="58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prevăzută</w:t>
      </w:r>
      <w:r>
        <w:rPr>
          <w:spacing w:val="-1"/>
          <w:sz w:val="23"/>
        </w:rPr>
        <w:t xml:space="preserve"> </w:t>
      </w:r>
      <w:r>
        <w:rPr>
          <w:sz w:val="23"/>
        </w:rPr>
        <w:t>în mod</w:t>
      </w:r>
      <w:r>
        <w:rPr>
          <w:spacing w:val="5"/>
          <w:sz w:val="23"/>
        </w:rPr>
        <w:t xml:space="preserve"> </w:t>
      </w:r>
      <w:r>
        <w:rPr>
          <w:sz w:val="23"/>
        </w:rPr>
        <w:t>expres de</w:t>
      </w:r>
      <w:r>
        <w:rPr>
          <w:spacing w:val="-1"/>
          <w:sz w:val="23"/>
        </w:rPr>
        <w:t xml:space="preserve"> </w:t>
      </w:r>
      <w:r>
        <w:rPr>
          <w:sz w:val="23"/>
        </w:rPr>
        <w:t>lege.</w:t>
      </w: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 xml:space="preserve">Art. 7. </w:t>
      </w:r>
      <w:r>
        <w:t>(1) Contractul individual de muncă se poate modifica în condițiile prevăzute de art. 41-48</w:t>
      </w:r>
      <w:r>
        <w:rPr>
          <w:spacing w:val="1"/>
        </w:rPr>
        <w:t xml:space="preserve"> </w:t>
      </w:r>
      <w:r>
        <w:t>din</w:t>
      </w:r>
      <w:r>
        <w:rPr>
          <w:spacing w:val="16"/>
        </w:rPr>
        <w:t xml:space="preserve"> </w:t>
      </w:r>
      <w:r>
        <w:t>Legea</w:t>
      </w:r>
      <w:r>
        <w:rPr>
          <w:spacing w:val="15"/>
        </w:rPr>
        <w:t xml:space="preserve"> </w:t>
      </w:r>
      <w:r>
        <w:t>nr.</w:t>
      </w:r>
      <w:r>
        <w:rPr>
          <w:spacing w:val="13"/>
        </w:rPr>
        <w:t xml:space="preserve"> </w:t>
      </w:r>
      <w:r>
        <w:t>53/2003</w:t>
      </w:r>
      <w:r>
        <w:rPr>
          <w:spacing w:val="13"/>
        </w:rPr>
        <w:t xml:space="preserve"> </w:t>
      </w:r>
      <w:r>
        <w:t>Codul</w:t>
      </w:r>
      <w:r>
        <w:rPr>
          <w:spacing w:val="12"/>
        </w:rPr>
        <w:t xml:space="preserve"> </w:t>
      </w:r>
      <w:r>
        <w:t>muncii,</w:t>
      </w:r>
      <w:r>
        <w:rPr>
          <w:spacing w:val="15"/>
        </w:rPr>
        <w:t xml:space="preserve"> </w:t>
      </w:r>
      <w:r>
        <w:t>prin</w:t>
      </w:r>
      <w:r>
        <w:rPr>
          <w:spacing w:val="13"/>
        </w:rPr>
        <w:t xml:space="preserve"> </w:t>
      </w:r>
      <w:r>
        <w:t>delegare,</w:t>
      </w:r>
      <w:r>
        <w:rPr>
          <w:spacing w:val="14"/>
        </w:rPr>
        <w:t xml:space="preserve"> </w:t>
      </w:r>
      <w:r>
        <w:t>detașare</w:t>
      </w:r>
      <w:r>
        <w:rPr>
          <w:spacing w:val="13"/>
        </w:rPr>
        <w:t xml:space="preserve"> </w:t>
      </w:r>
      <w:r>
        <w:t>sau</w:t>
      </w:r>
      <w:r>
        <w:rPr>
          <w:spacing w:val="16"/>
        </w:rPr>
        <w:t xml:space="preserve"> </w:t>
      </w:r>
      <w:r>
        <w:t>modificarea</w:t>
      </w:r>
      <w:r>
        <w:rPr>
          <w:spacing w:val="11"/>
        </w:rPr>
        <w:t xml:space="preserve"> </w:t>
      </w:r>
      <w:r>
        <w:t>temporară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locului</w:t>
      </w:r>
      <w:r>
        <w:rPr>
          <w:spacing w:val="-55"/>
        </w:rPr>
        <w:t xml:space="preserve"> </w:t>
      </w:r>
      <w:r>
        <w:t>și</w:t>
      </w:r>
      <w:r>
        <w:rPr>
          <w:spacing w:val="2"/>
        </w:rPr>
        <w:t xml:space="preserve"> </w:t>
      </w:r>
      <w:r>
        <w:t>felului</w:t>
      </w:r>
      <w:r>
        <w:rPr>
          <w:spacing w:val="4"/>
        </w:rPr>
        <w:t xml:space="preserve"> </w:t>
      </w:r>
      <w:r>
        <w:t>muncii, fără</w:t>
      </w:r>
      <w:r>
        <w:rPr>
          <w:spacing w:val="-1"/>
        </w:rPr>
        <w:t xml:space="preserve"> </w:t>
      </w:r>
      <w:r>
        <w:t>consimțământul</w:t>
      </w:r>
      <w:r>
        <w:rPr>
          <w:spacing w:val="4"/>
        </w:rPr>
        <w:t xml:space="preserve"> </w:t>
      </w:r>
      <w:r>
        <w:t>salariatului.</w:t>
      </w:r>
    </w:p>
    <w:p w:rsidR="004D00C8" w:rsidRDefault="00FE770D">
      <w:pPr>
        <w:pStyle w:val="ListParagraph"/>
        <w:numPr>
          <w:ilvl w:val="0"/>
          <w:numId w:val="60"/>
        </w:numPr>
        <w:tabs>
          <w:tab w:val="left" w:pos="433"/>
        </w:tabs>
        <w:spacing w:line="262" w:lineRule="exact"/>
        <w:ind w:hanging="332"/>
        <w:rPr>
          <w:sz w:val="23"/>
        </w:rPr>
      </w:pPr>
      <w:r>
        <w:rPr>
          <w:sz w:val="23"/>
        </w:rPr>
        <w:t>Modificarea</w:t>
      </w:r>
      <w:r>
        <w:rPr>
          <w:spacing w:val="13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0"/>
          <w:sz w:val="23"/>
        </w:rPr>
        <w:t xml:space="preserve"> </w:t>
      </w:r>
      <w:r>
        <w:rPr>
          <w:sz w:val="23"/>
        </w:rPr>
        <w:t>individual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muncă</w:t>
      </w:r>
      <w:r>
        <w:rPr>
          <w:spacing w:val="10"/>
          <w:sz w:val="23"/>
        </w:rPr>
        <w:t xml:space="preserve"> </w:t>
      </w:r>
      <w:r>
        <w:rPr>
          <w:sz w:val="23"/>
        </w:rPr>
        <w:t>se</w:t>
      </w:r>
      <w:r>
        <w:rPr>
          <w:spacing w:val="9"/>
          <w:sz w:val="23"/>
        </w:rPr>
        <w:t xml:space="preserve"> </w:t>
      </w:r>
      <w:r>
        <w:rPr>
          <w:sz w:val="23"/>
        </w:rPr>
        <w:t>referă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oricare</w:t>
      </w:r>
      <w:r>
        <w:rPr>
          <w:spacing w:val="8"/>
          <w:sz w:val="23"/>
        </w:rPr>
        <w:t xml:space="preserve"> </w:t>
      </w:r>
      <w:r>
        <w:rPr>
          <w:sz w:val="23"/>
        </w:rPr>
        <w:t>dintre</w:t>
      </w:r>
      <w:r>
        <w:rPr>
          <w:spacing w:val="9"/>
          <w:sz w:val="23"/>
        </w:rPr>
        <w:t xml:space="preserve"> </w:t>
      </w:r>
      <w:r>
        <w:rPr>
          <w:sz w:val="23"/>
        </w:rPr>
        <w:t>urmtoarele</w:t>
      </w:r>
      <w:r>
        <w:rPr>
          <w:spacing w:val="10"/>
          <w:sz w:val="23"/>
        </w:rPr>
        <w:t xml:space="preserve"> </w:t>
      </w:r>
      <w:r>
        <w:rPr>
          <w:sz w:val="23"/>
        </w:rPr>
        <w:t>elemente:</w:t>
      </w:r>
    </w:p>
    <w:p w:rsidR="004D00C8" w:rsidRDefault="00FE770D">
      <w:pPr>
        <w:pStyle w:val="ListParagraph"/>
        <w:numPr>
          <w:ilvl w:val="0"/>
          <w:numId w:val="59"/>
        </w:numPr>
        <w:tabs>
          <w:tab w:val="left" w:pos="341"/>
        </w:tabs>
        <w:ind w:hanging="240"/>
        <w:rPr>
          <w:sz w:val="23"/>
        </w:rPr>
      </w:pPr>
      <w:r>
        <w:rPr>
          <w:sz w:val="23"/>
        </w:rPr>
        <w:t>durata</w:t>
      </w:r>
      <w:r>
        <w:rPr>
          <w:spacing w:val="10"/>
          <w:sz w:val="23"/>
        </w:rPr>
        <w:t xml:space="preserve"> </w:t>
      </w:r>
      <w:r>
        <w:rPr>
          <w:sz w:val="23"/>
        </w:rPr>
        <w:t>contractului;</w:t>
      </w:r>
    </w:p>
    <w:p w:rsidR="004D00C8" w:rsidRDefault="00FE770D">
      <w:pPr>
        <w:pStyle w:val="ListParagraph"/>
        <w:numPr>
          <w:ilvl w:val="0"/>
          <w:numId w:val="59"/>
        </w:numPr>
        <w:tabs>
          <w:tab w:val="left" w:pos="355"/>
        </w:tabs>
        <w:ind w:left="354" w:hanging="254"/>
        <w:rPr>
          <w:sz w:val="23"/>
        </w:rPr>
      </w:pPr>
      <w:r>
        <w:rPr>
          <w:sz w:val="23"/>
        </w:rPr>
        <w:t>locul</w:t>
      </w:r>
      <w:r>
        <w:rPr>
          <w:spacing w:val="6"/>
          <w:sz w:val="23"/>
        </w:rPr>
        <w:t xml:space="preserve"> </w:t>
      </w:r>
      <w:r>
        <w:rPr>
          <w:sz w:val="23"/>
        </w:rPr>
        <w:t>muncii;</w:t>
      </w:r>
    </w:p>
    <w:p w:rsidR="004D00C8" w:rsidRDefault="00FE770D">
      <w:pPr>
        <w:pStyle w:val="ListParagraph"/>
        <w:numPr>
          <w:ilvl w:val="0"/>
          <w:numId w:val="59"/>
        </w:numPr>
        <w:tabs>
          <w:tab w:val="left" w:pos="341"/>
        </w:tabs>
        <w:spacing w:before="2"/>
        <w:ind w:hanging="240"/>
        <w:rPr>
          <w:sz w:val="23"/>
        </w:rPr>
      </w:pPr>
      <w:r>
        <w:rPr>
          <w:sz w:val="23"/>
        </w:rPr>
        <w:t>felul</w:t>
      </w:r>
      <w:r>
        <w:rPr>
          <w:spacing w:val="8"/>
          <w:sz w:val="23"/>
        </w:rPr>
        <w:t xml:space="preserve"> </w:t>
      </w:r>
      <w:r>
        <w:rPr>
          <w:sz w:val="23"/>
        </w:rPr>
        <w:t>muncii;</w:t>
      </w:r>
    </w:p>
    <w:p w:rsidR="004D00C8" w:rsidRDefault="004D00C8">
      <w:pPr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59"/>
        </w:numPr>
        <w:tabs>
          <w:tab w:val="left" w:pos="355"/>
        </w:tabs>
        <w:spacing w:before="93"/>
        <w:ind w:left="354" w:hanging="254"/>
        <w:rPr>
          <w:sz w:val="23"/>
        </w:rPr>
      </w:pPr>
      <w:r>
        <w:rPr>
          <w:sz w:val="23"/>
        </w:rPr>
        <w:t>condițiile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59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salariul;</w:t>
      </w:r>
    </w:p>
    <w:p w:rsidR="004D00C8" w:rsidRDefault="00FE770D">
      <w:pPr>
        <w:pStyle w:val="ListParagraph"/>
        <w:numPr>
          <w:ilvl w:val="0"/>
          <w:numId w:val="59"/>
        </w:numPr>
        <w:tabs>
          <w:tab w:val="left" w:pos="316"/>
        </w:tabs>
        <w:spacing w:before="1"/>
        <w:ind w:left="315" w:hanging="215"/>
        <w:rPr>
          <w:sz w:val="23"/>
        </w:rPr>
      </w:pPr>
      <w:r>
        <w:rPr>
          <w:sz w:val="23"/>
        </w:rPr>
        <w:t>timpul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muncă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timpul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odihnă.</w:t>
      </w:r>
    </w:p>
    <w:p w:rsidR="004D00C8" w:rsidRDefault="00FE770D">
      <w:pPr>
        <w:pStyle w:val="ListParagraph"/>
        <w:numPr>
          <w:ilvl w:val="0"/>
          <w:numId w:val="60"/>
        </w:numPr>
        <w:tabs>
          <w:tab w:val="left" w:pos="488"/>
        </w:tabs>
        <w:spacing w:before="5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Modificarea</w:t>
      </w:r>
      <w:r>
        <w:rPr>
          <w:spacing w:val="1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"/>
          <w:sz w:val="23"/>
        </w:rPr>
        <w:t xml:space="preserve"> </w:t>
      </w:r>
      <w:r>
        <w:rPr>
          <w:sz w:val="23"/>
        </w:rPr>
        <w:t>individual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realizează</w:t>
      </w:r>
      <w:r>
        <w:rPr>
          <w:spacing w:val="1"/>
          <w:sz w:val="23"/>
        </w:rPr>
        <w:t xml:space="preserve"> </w:t>
      </w:r>
      <w:r>
        <w:rPr>
          <w:sz w:val="23"/>
        </w:rPr>
        <w:t>numai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acordul</w:t>
      </w:r>
      <w:r>
        <w:rPr>
          <w:spacing w:val="1"/>
          <w:sz w:val="23"/>
        </w:rPr>
        <w:t xml:space="preserve"> </w:t>
      </w:r>
      <w:r>
        <w:rPr>
          <w:sz w:val="23"/>
        </w:rPr>
        <w:t>părților,</w:t>
      </w:r>
      <w:r>
        <w:rPr>
          <w:spacing w:val="1"/>
          <w:sz w:val="23"/>
        </w:rPr>
        <w:t xml:space="preserve"> </w:t>
      </w:r>
      <w:r>
        <w:rPr>
          <w:sz w:val="23"/>
        </w:rPr>
        <w:t>modificarea</w:t>
      </w:r>
      <w:r>
        <w:rPr>
          <w:spacing w:val="3"/>
          <w:sz w:val="23"/>
        </w:rPr>
        <w:t xml:space="preserve"> </w:t>
      </w:r>
      <w:r>
        <w:rPr>
          <w:sz w:val="23"/>
        </w:rPr>
        <w:t>unilaterală</w:t>
      </w:r>
      <w:r>
        <w:rPr>
          <w:spacing w:val="3"/>
          <w:sz w:val="23"/>
        </w:rPr>
        <w:t xml:space="preserve"> </w:t>
      </w:r>
      <w:r>
        <w:rPr>
          <w:sz w:val="23"/>
        </w:rPr>
        <w:t>fiind</w:t>
      </w:r>
      <w:r>
        <w:rPr>
          <w:spacing w:val="6"/>
          <w:sz w:val="23"/>
        </w:rPr>
        <w:t xml:space="preserve"> </w:t>
      </w:r>
      <w:r>
        <w:rPr>
          <w:sz w:val="23"/>
        </w:rPr>
        <w:t>posibilă</w:t>
      </w:r>
      <w:r>
        <w:rPr>
          <w:spacing w:val="2"/>
          <w:sz w:val="23"/>
        </w:rPr>
        <w:t xml:space="preserve"> </w:t>
      </w:r>
      <w:r>
        <w:rPr>
          <w:sz w:val="23"/>
        </w:rPr>
        <w:t>numai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4"/>
          <w:sz w:val="23"/>
        </w:rPr>
        <w:t xml:space="preserve"> </w:t>
      </w:r>
      <w:r>
        <w:rPr>
          <w:sz w:val="23"/>
        </w:rPr>
        <w:t>cazurile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4"/>
          <w:sz w:val="23"/>
        </w:rPr>
        <w:t xml:space="preserve"> </w:t>
      </w:r>
      <w:r>
        <w:rPr>
          <w:sz w:val="23"/>
        </w:rPr>
        <w:t>condițiile</w:t>
      </w:r>
      <w:r>
        <w:rPr>
          <w:spacing w:val="3"/>
          <w:sz w:val="23"/>
        </w:rPr>
        <w:t xml:space="preserve"> </w:t>
      </w:r>
      <w:r>
        <w:rPr>
          <w:sz w:val="23"/>
        </w:rPr>
        <w:t>prevăzute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lege.</w:t>
      </w:r>
    </w:p>
    <w:p w:rsidR="004D00C8" w:rsidRDefault="00FE770D">
      <w:pPr>
        <w:pStyle w:val="ListParagraph"/>
        <w:numPr>
          <w:ilvl w:val="0"/>
          <w:numId w:val="60"/>
        </w:numPr>
        <w:tabs>
          <w:tab w:val="left" w:pos="481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Salariatul</w:t>
      </w:r>
      <w:r>
        <w:rPr>
          <w:spacing w:val="1"/>
          <w:sz w:val="23"/>
        </w:rPr>
        <w:t xml:space="preserve"> </w:t>
      </w:r>
      <w:r>
        <w:rPr>
          <w:sz w:val="23"/>
        </w:rPr>
        <w:t>detașat</w:t>
      </w:r>
      <w:r>
        <w:rPr>
          <w:spacing w:val="1"/>
          <w:sz w:val="23"/>
        </w:rPr>
        <w:t xml:space="preserve"> </w:t>
      </w:r>
      <w:r>
        <w:rPr>
          <w:sz w:val="23"/>
        </w:rPr>
        <w:t>are dreptul</w:t>
      </w:r>
      <w:r>
        <w:rPr>
          <w:spacing w:val="1"/>
          <w:sz w:val="23"/>
        </w:rPr>
        <w:t xml:space="preserve"> </w:t>
      </w:r>
      <w:r>
        <w:rPr>
          <w:sz w:val="23"/>
        </w:rPr>
        <w:t>la plata</w:t>
      </w:r>
      <w:r>
        <w:rPr>
          <w:spacing w:val="1"/>
          <w:sz w:val="23"/>
        </w:rPr>
        <w:t xml:space="preserve"> </w:t>
      </w:r>
      <w:r>
        <w:rPr>
          <w:sz w:val="23"/>
        </w:rPr>
        <w:t>cheltuielilor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transport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cazare,</w:t>
      </w:r>
      <w:r>
        <w:rPr>
          <w:spacing w:val="1"/>
          <w:sz w:val="23"/>
        </w:rPr>
        <w:t xml:space="preserve"> </w:t>
      </w:r>
      <w:r>
        <w:rPr>
          <w:sz w:val="23"/>
        </w:rPr>
        <w:t>precum și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indemnizatie de detașare, în condițiile prevăzute de lege sau de contractul colectiv de muncă</w:t>
      </w:r>
      <w:r>
        <w:rPr>
          <w:spacing w:val="1"/>
          <w:sz w:val="23"/>
        </w:rPr>
        <w:t xml:space="preserve"> </w:t>
      </w:r>
      <w:r>
        <w:rPr>
          <w:sz w:val="23"/>
        </w:rPr>
        <w:t>aplicabil.</w:t>
      </w:r>
    </w:p>
    <w:p w:rsidR="004D00C8" w:rsidRDefault="00FE770D">
      <w:pPr>
        <w:pStyle w:val="ListParagraph"/>
        <w:numPr>
          <w:ilvl w:val="0"/>
          <w:numId w:val="60"/>
        </w:numPr>
        <w:tabs>
          <w:tab w:val="left" w:pos="484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Drepturile</w:t>
      </w:r>
      <w:r>
        <w:rPr>
          <w:spacing w:val="1"/>
          <w:sz w:val="23"/>
        </w:rPr>
        <w:t xml:space="preserve"> </w:t>
      </w:r>
      <w:r>
        <w:rPr>
          <w:sz w:val="23"/>
        </w:rPr>
        <w:t>cuvenite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1"/>
          <w:sz w:val="23"/>
        </w:rPr>
        <w:t xml:space="preserve"> </w:t>
      </w:r>
      <w:r>
        <w:rPr>
          <w:sz w:val="23"/>
        </w:rPr>
        <w:t>detașat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acordă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către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s-a</w:t>
      </w:r>
      <w:r>
        <w:rPr>
          <w:spacing w:val="1"/>
          <w:sz w:val="23"/>
        </w:rPr>
        <w:t xml:space="preserve"> </w:t>
      </w:r>
      <w:r>
        <w:rPr>
          <w:sz w:val="23"/>
        </w:rPr>
        <w:t>dispus</w:t>
      </w:r>
      <w:r>
        <w:rPr>
          <w:spacing w:val="1"/>
          <w:sz w:val="23"/>
        </w:rPr>
        <w:t xml:space="preserve"> </w:t>
      </w:r>
      <w:r>
        <w:rPr>
          <w:sz w:val="23"/>
        </w:rPr>
        <w:t>detașarea.</w:t>
      </w:r>
      <w:r>
        <w:rPr>
          <w:spacing w:val="24"/>
          <w:sz w:val="23"/>
        </w:rPr>
        <w:t xml:space="preserve"> </w:t>
      </w:r>
      <w:r>
        <w:rPr>
          <w:sz w:val="23"/>
        </w:rPr>
        <w:t>Pe</w:t>
      </w:r>
      <w:r>
        <w:rPr>
          <w:spacing w:val="23"/>
          <w:sz w:val="23"/>
        </w:rPr>
        <w:t xml:space="preserve"> </w:t>
      </w:r>
      <w:r>
        <w:rPr>
          <w:sz w:val="23"/>
        </w:rPr>
        <w:t>durata</w:t>
      </w:r>
      <w:r>
        <w:rPr>
          <w:spacing w:val="23"/>
          <w:sz w:val="23"/>
        </w:rPr>
        <w:t xml:space="preserve"> </w:t>
      </w:r>
      <w:r>
        <w:rPr>
          <w:sz w:val="23"/>
        </w:rPr>
        <w:t>detașării,</w:t>
      </w:r>
      <w:r>
        <w:rPr>
          <w:spacing w:val="23"/>
          <w:sz w:val="23"/>
        </w:rPr>
        <w:t xml:space="preserve"> </w:t>
      </w:r>
      <w:r>
        <w:rPr>
          <w:sz w:val="23"/>
        </w:rPr>
        <w:t>salariatul</w:t>
      </w:r>
      <w:r>
        <w:rPr>
          <w:spacing w:val="24"/>
          <w:sz w:val="23"/>
        </w:rPr>
        <w:t xml:space="preserve"> </w:t>
      </w:r>
      <w:r>
        <w:rPr>
          <w:sz w:val="23"/>
        </w:rPr>
        <w:t>beneficiază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r>
        <w:rPr>
          <w:sz w:val="23"/>
        </w:rPr>
        <w:t>drepturile</w:t>
      </w:r>
      <w:r>
        <w:rPr>
          <w:spacing w:val="23"/>
          <w:sz w:val="23"/>
        </w:rPr>
        <w:t xml:space="preserve"> </w:t>
      </w:r>
      <w:r>
        <w:rPr>
          <w:sz w:val="23"/>
        </w:rPr>
        <w:t>care</w:t>
      </w:r>
      <w:r>
        <w:rPr>
          <w:spacing w:val="23"/>
          <w:sz w:val="23"/>
        </w:rPr>
        <w:t xml:space="preserve"> </w:t>
      </w:r>
      <w:r>
        <w:rPr>
          <w:sz w:val="23"/>
        </w:rPr>
        <w:t>îi</w:t>
      </w:r>
      <w:r>
        <w:rPr>
          <w:spacing w:val="23"/>
          <w:sz w:val="23"/>
        </w:rPr>
        <w:t xml:space="preserve"> </w:t>
      </w:r>
      <w:r>
        <w:rPr>
          <w:sz w:val="23"/>
        </w:rPr>
        <w:t>sunt</w:t>
      </w:r>
      <w:r>
        <w:rPr>
          <w:spacing w:val="23"/>
          <w:sz w:val="23"/>
        </w:rPr>
        <w:t xml:space="preserve"> </w:t>
      </w:r>
      <w:r>
        <w:rPr>
          <w:sz w:val="23"/>
        </w:rPr>
        <w:t>mai</w:t>
      </w:r>
      <w:r>
        <w:rPr>
          <w:spacing w:val="23"/>
          <w:sz w:val="23"/>
        </w:rPr>
        <w:t xml:space="preserve"> </w:t>
      </w:r>
      <w:r>
        <w:rPr>
          <w:sz w:val="23"/>
        </w:rPr>
        <w:t>favorabile,</w:t>
      </w:r>
      <w:r>
        <w:rPr>
          <w:spacing w:val="26"/>
          <w:sz w:val="23"/>
        </w:rPr>
        <w:t xml:space="preserve"> </w:t>
      </w:r>
      <w:r>
        <w:rPr>
          <w:sz w:val="23"/>
        </w:rPr>
        <w:t>fie</w:t>
      </w:r>
      <w:r>
        <w:rPr>
          <w:spacing w:val="-55"/>
          <w:sz w:val="23"/>
        </w:rPr>
        <w:t xml:space="preserve"> </w:t>
      </w:r>
      <w:r>
        <w:rPr>
          <w:sz w:val="23"/>
        </w:rPr>
        <w:t>de drepturile</w:t>
      </w:r>
      <w:r>
        <w:rPr>
          <w:spacing w:val="1"/>
          <w:sz w:val="23"/>
        </w:rPr>
        <w:t xml:space="preserve"> </w:t>
      </w:r>
      <w:r>
        <w:rPr>
          <w:sz w:val="23"/>
        </w:rPr>
        <w:t>de la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care a dispus</w:t>
      </w:r>
      <w:r>
        <w:rPr>
          <w:spacing w:val="1"/>
          <w:sz w:val="23"/>
        </w:rPr>
        <w:t xml:space="preserve"> </w:t>
      </w:r>
      <w:r>
        <w:rPr>
          <w:sz w:val="23"/>
        </w:rPr>
        <w:t>detașarea,</w:t>
      </w:r>
      <w:r>
        <w:rPr>
          <w:spacing w:val="57"/>
          <w:sz w:val="23"/>
        </w:rPr>
        <w:t xml:space="preserve"> </w:t>
      </w:r>
      <w:r>
        <w:rPr>
          <w:sz w:val="23"/>
        </w:rPr>
        <w:t>fie de drepturile de la angajatorul la care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-1"/>
          <w:sz w:val="23"/>
        </w:rPr>
        <w:t xml:space="preserve"> </w:t>
      </w:r>
      <w:r>
        <w:rPr>
          <w:sz w:val="23"/>
        </w:rPr>
        <w:t>detașat.</w:t>
      </w:r>
    </w:p>
    <w:p w:rsidR="004D00C8" w:rsidRDefault="00FE770D">
      <w:pPr>
        <w:pStyle w:val="ListParagraph"/>
        <w:numPr>
          <w:ilvl w:val="0"/>
          <w:numId w:val="60"/>
        </w:numPr>
        <w:tabs>
          <w:tab w:val="left" w:pos="496"/>
        </w:tabs>
        <w:spacing w:line="244" w:lineRule="auto"/>
        <w:ind w:left="101" w:right="113" w:firstLine="0"/>
        <w:jc w:val="both"/>
        <w:rPr>
          <w:sz w:val="23"/>
        </w:rPr>
      </w:pPr>
      <w:r>
        <w:rPr>
          <w:sz w:val="23"/>
        </w:rPr>
        <w:t>Drepturile</w:t>
      </w:r>
      <w:r>
        <w:rPr>
          <w:spacing w:val="1"/>
          <w:sz w:val="23"/>
        </w:rPr>
        <w:t xml:space="preserve"> </w:t>
      </w:r>
      <w:r>
        <w:rPr>
          <w:sz w:val="23"/>
        </w:rPr>
        <w:t>bănești</w:t>
      </w:r>
      <w:r>
        <w:rPr>
          <w:spacing w:val="1"/>
          <w:sz w:val="23"/>
        </w:rPr>
        <w:t xml:space="preserve"> </w:t>
      </w:r>
      <w:r>
        <w:rPr>
          <w:sz w:val="23"/>
        </w:rPr>
        <w:t>ale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perioada</w:t>
      </w:r>
      <w:r>
        <w:rPr>
          <w:spacing w:val="1"/>
          <w:sz w:val="23"/>
        </w:rPr>
        <w:t xml:space="preserve"> </w:t>
      </w:r>
      <w:r>
        <w:rPr>
          <w:sz w:val="23"/>
        </w:rPr>
        <w:t>delegării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detașării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altă</w:t>
      </w:r>
      <w:r>
        <w:rPr>
          <w:spacing w:val="57"/>
          <w:sz w:val="23"/>
        </w:rPr>
        <w:t xml:space="preserve"> </w:t>
      </w:r>
      <w:r>
        <w:rPr>
          <w:sz w:val="23"/>
        </w:rPr>
        <w:t>localitate</w:t>
      </w:r>
      <w:r>
        <w:rPr>
          <w:spacing w:val="58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stabilesc</w:t>
      </w:r>
      <w:r>
        <w:rPr>
          <w:spacing w:val="-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conformitate</w:t>
      </w:r>
      <w:r>
        <w:rPr>
          <w:spacing w:val="2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dispozițiile legale în vigoare.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 xml:space="preserve">Art. 8. </w:t>
      </w:r>
      <w:r>
        <w:t>(1) Suspendarea contractului individual de muncă poate interveni de drept, prin acordul</w:t>
      </w:r>
      <w:r>
        <w:rPr>
          <w:spacing w:val="1"/>
        </w:rPr>
        <w:t xml:space="preserve"> </w:t>
      </w:r>
      <w:r>
        <w:t>părților</w:t>
      </w:r>
      <w:r>
        <w:rPr>
          <w:spacing w:val="39"/>
        </w:rPr>
        <w:t xml:space="preserve"> </w:t>
      </w:r>
      <w:r>
        <w:t>sau</w:t>
      </w:r>
      <w:r>
        <w:rPr>
          <w:spacing w:val="40"/>
        </w:rPr>
        <w:t xml:space="preserve"> </w:t>
      </w:r>
      <w:r>
        <w:t>prin</w:t>
      </w:r>
      <w:r>
        <w:rPr>
          <w:spacing w:val="38"/>
        </w:rPr>
        <w:t xml:space="preserve"> </w:t>
      </w:r>
      <w:r>
        <w:t>actul</w:t>
      </w:r>
      <w:r>
        <w:rPr>
          <w:spacing w:val="39"/>
        </w:rPr>
        <w:t xml:space="preserve"> </w:t>
      </w:r>
      <w:r>
        <w:t>unilateral</w:t>
      </w:r>
      <w:r>
        <w:rPr>
          <w:spacing w:val="40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uneia</w:t>
      </w:r>
      <w:r>
        <w:rPr>
          <w:spacing w:val="39"/>
        </w:rPr>
        <w:t xml:space="preserve"> </w:t>
      </w:r>
      <w:r>
        <w:t>dintre</w:t>
      </w:r>
      <w:r>
        <w:rPr>
          <w:spacing w:val="39"/>
        </w:rPr>
        <w:t xml:space="preserve"> </w:t>
      </w:r>
      <w:r>
        <w:t>părți,</w:t>
      </w:r>
      <w:r>
        <w:rPr>
          <w:spacing w:val="39"/>
        </w:rPr>
        <w:t xml:space="preserve"> </w:t>
      </w:r>
      <w:r>
        <w:t>în</w:t>
      </w:r>
      <w:r>
        <w:rPr>
          <w:spacing w:val="38"/>
        </w:rPr>
        <w:t xml:space="preserve"> </w:t>
      </w:r>
      <w:r>
        <w:t>condițiile</w:t>
      </w:r>
      <w:r>
        <w:rPr>
          <w:spacing w:val="39"/>
        </w:rPr>
        <w:t xml:space="preserve"> </w:t>
      </w:r>
      <w:r>
        <w:t>prevăzute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art.</w:t>
      </w:r>
      <w:r>
        <w:rPr>
          <w:spacing w:val="41"/>
        </w:rPr>
        <w:t xml:space="preserve"> </w:t>
      </w:r>
      <w:r>
        <w:t>49-54</w:t>
      </w:r>
      <w:r>
        <w:rPr>
          <w:spacing w:val="39"/>
        </w:rPr>
        <w:t xml:space="preserve"> </w:t>
      </w:r>
      <w:r>
        <w:t>din</w:t>
      </w:r>
      <w:r>
        <w:rPr>
          <w:spacing w:val="-55"/>
        </w:rPr>
        <w:t xml:space="preserve"> </w:t>
      </w:r>
      <w:r>
        <w:t>Legea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53/2003</w:t>
      </w:r>
      <w:r>
        <w:rPr>
          <w:spacing w:val="3"/>
        </w:rPr>
        <w:t xml:space="preserve"> </w:t>
      </w:r>
      <w:r>
        <w:t>Codul</w:t>
      </w:r>
      <w:r>
        <w:rPr>
          <w:spacing w:val="3"/>
        </w:rPr>
        <w:t xml:space="preserve"> </w:t>
      </w:r>
      <w:r>
        <w:t>muncii.</w:t>
      </w:r>
    </w:p>
    <w:p w:rsidR="004D00C8" w:rsidRDefault="00FE770D">
      <w:pPr>
        <w:pStyle w:val="ListParagraph"/>
        <w:numPr>
          <w:ilvl w:val="0"/>
          <w:numId w:val="58"/>
        </w:numPr>
        <w:tabs>
          <w:tab w:val="left" w:pos="460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Suspendarea contractului individual de muncă are ca efect suspendarea prestării muncii de</w:t>
      </w:r>
      <w:r>
        <w:rPr>
          <w:spacing w:val="1"/>
          <w:sz w:val="23"/>
        </w:rPr>
        <w:t xml:space="preserve"> </w:t>
      </w:r>
      <w:r>
        <w:rPr>
          <w:sz w:val="23"/>
        </w:rPr>
        <w:t>către salariat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plății</w:t>
      </w:r>
      <w:r>
        <w:rPr>
          <w:spacing w:val="1"/>
          <w:sz w:val="23"/>
        </w:rPr>
        <w:t xml:space="preserve"> </w:t>
      </w:r>
      <w:r>
        <w:rPr>
          <w:sz w:val="23"/>
        </w:rPr>
        <w:t>drepturilor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natură</w:t>
      </w:r>
      <w:r>
        <w:rPr>
          <w:spacing w:val="1"/>
          <w:sz w:val="23"/>
        </w:rPr>
        <w:t xml:space="preserve"> </w:t>
      </w:r>
      <w:r>
        <w:rPr>
          <w:sz w:val="23"/>
        </w:rPr>
        <w:t>salarială de</w:t>
      </w:r>
      <w:r>
        <w:rPr>
          <w:spacing w:val="2"/>
          <w:sz w:val="23"/>
        </w:rPr>
        <w:t xml:space="preserve"> </w:t>
      </w:r>
      <w:r>
        <w:rPr>
          <w:sz w:val="23"/>
        </w:rPr>
        <w:t>către</w:t>
      </w:r>
      <w:r>
        <w:rPr>
          <w:spacing w:val="1"/>
          <w:sz w:val="23"/>
        </w:rPr>
        <w:t xml:space="preserve"> </w:t>
      </w:r>
      <w:r>
        <w:rPr>
          <w:sz w:val="23"/>
        </w:rPr>
        <w:t>angajator.</w:t>
      </w:r>
    </w:p>
    <w:p w:rsidR="004D00C8" w:rsidRDefault="00FE770D">
      <w:pPr>
        <w:pStyle w:val="ListParagraph"/>
        <w:numPr>
          <w:ilvl w:val="0"/>
          <w:numId w:val="58"/>
        </w:numPr>
        <w:tabs>
          <w:tab w:val="left" w:pos="460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Pe durata suspendării pot continua să existe alte drepturi și obligații ale părților decât cele</w:t>
      </w:r>
      <w:r>
        <w:rPr>
          <w:spacing w:val="1"/>
          <w:sz w:val="23"/>
        </w:rPr>
        <w:t xml:space="preserve"> </w:t>
      </w:r>
      <w:r>
        <w:rPr>
          <w:sz w:val="23"/>
        </w:rPr>
        <w:t>prevăzute la alin. (2), dacă prin legi speciale, prin contractul colectiv de muncă aplicabil, prin</w:t>
      </w:r>
      <w:r>
        <w:rPr>
          <w:spacing w:val="1"/>
          <w:sz w:val="23"/>
        </w:rPr>
        <w:t xml:space="preserve"> </w:t>
      </w:r>
      <w:r>
        <w:rPr>
          <w:sz w:val="23"/>
        </w:rPr>
        <w:t>contracte</w:t>
      </w:r>
      <w:r>
        <w:rPr>
          <w:spacing w:val="2"/>
          <w:sz w:val="23"/>
        </w:rPr>
        <w:t xml:space="preserve"> </w:t>
      </w:r>
      <w:r>
        <w:rPr>
          <w:sz w:val="23"/>
        </w:rPr>
        <w:t>individuale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2"/>
          <w:sz w:val="23"/>
        </w:rPr>
        <w:t xml:space="preserve"> </w:t>
      </w:r>
      <w:r>
        <w:rPr>
          <w:sz w:val="23"/>
        </w:rPr>
        <w:t>regulamente</w:t>
      </w:r>
      <w:r>
        <w:rPr>
          <w:spacing w:val="2"/>
          <w:sz w:val="23"/>
        </w:rPr>
        <w:t xml:space="preserve"> </w:t>
      </w:r>
      <w:r>
        <w:rPr>
          <w:sz w:val="23"/>
        </w:rPr>
        <w:t>interne</w:t>
      </w:r>
      <w:r>
        <w:rPr>
          <w:spacing w:val="2"/>
          <w:sz w:val="23"/>
        </w:rPr>
        <w:t xml:space="preserve"> </w:t>
      </w:r>
      <w:r>
        <w:rPr>
          <w:sz w:val="23"/>
        </w:rPr>
        <w:t>nu</w:t>
      </w:r>
      <w:r>
        <w:rPr>
          <w:spacing w:val="3"/>
          <w:sz w:val="23"/>
        </w:rPr>
        <w:t xml:space="preserve"> </w:t>
      </w:r>
      <w:r>
        <w:rPr>
          <w:sz w:val="23"/>
        </w:rPr>
        <w:t>se</w:t>
      </w:r>
      <w:r>
        <w:rPr>
          <w:spacing w:val="2"/>
          <w:sz w:val="23"/>
        </w:rPr>
        <w:t xml:space="preserve"> </w:t>
      </w:r>
      <w:r>
        <w:rPr>
          <w:sz w:val="23"/>
        </w:rPr>
        <w:t>prevede</w:t>
      </w:r>
      <w:r>
        <w:rPr>
          <w:spacing w:val="5"/>
          <w:sz w:val="23"/>
        </w:rPr>
        <w:t xml:space="preserve"> </w:t>
      </w:r>
      <w:r>
        <w:rPr>
          <w:sz w:val="23"/>
        </w:rPr>
        <w:t>altfel.</w:t>
      </w:r>
    </w:p>
    <w:p w:rsidR="004D00C8" w:rsidRDefault="00FE770D">
      <w:pPr>
        <w:pStyle w:val="ListParagraph"/>
        <w:numPr>
          <w:ilvl w:val="0"/>
          <w:numId w:val="58"/>
        </w:numPr>
        <w:tabs>
          <w:tab w:val="left" w:pos="498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suspendării</w:t>
      </w:r>
      <w:r>
        <w:rPr>
          <w:spacing w:val="1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"/>
          <w:sz w:val="23"/>
        </w:rPr>
        <w:t xml:space="preserve"> </w:t>
      </w:r>
      <w:r>
        <w:rPr>
          <w:sz w:val="23"/>
        </w:rPr>
        <w:t>individual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cauza</w:t>
      </w:r>
      <w:r>
        <w:rPr>
          <w:spacing w:val="1"/>
          <w:sz w:val="23"/>
        </w:rPr>
        <w:t xml:space="preserve"> </w:t>
      </w:r>
      <w:r>
        <w:rPr>
          <w:sz w:val="23"/>
        </w:rPr>
        <w:t>unei</w:t>
      </w:r>
      <w:r>
        <w:rPr>
          <w:spacing w:val="1"/>
          <w:sz w:val="23"/>
        </w:rPr>
        <w:t xml:space="preserve"> </w:t>
      </w:r>
      <w:r>
        <w:rPr>
          <w:sz w:val="23"/>
        </w:rPr>
        <w:t>fapte</w:t>
      </w:r>
      <w:r>
        <w:rPr>
          <w:spacing w:val="1"/>
          <w:sz w:val="23"/>
        </w:rPr>
        <w:t xml:space="preserve"> </w:t>
      </w:r>
      <w:r>
        <w:rPr>
          <w:sz w:val="23"/>
        </w:rPr>
        <w:t>imputabile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salariatului, pe durata suspendării acesta nu va beneficia de nici un drept care rezultă din calitatea</w:t>
      </w:r>
      <w:r>
        <w:rPr>
          <w:spacing w:val="1"/>
          <w:sz w:val="23"/>
        </w:rPr>
        <w:t xml:space="preserve"> </w:t>
      </w:r>
      <w:r>
        <w:rPr>
          <w:sz w:val="23"/>
        </w:rPr>
        <w:t>sa de</w:t>
      </w:r>
      <w:r>
        <w:rPr>
          <w:spacing w:val="-1"/>
          <w:sz w:val="23"/>
        </w:rPr>
        <w:t xml:space="preserve"> </w:t>
      </w:r>
      <w:r>
        <w:rPr>
          <w:sz w:val="23"/>
        </w:rPr>
        <w:t>salariat.</w:t>
      </w:r>
    </w:p>
    <w:p w:rsidR="004D00C8" w:rsidRDefault="00FE770D">
      <w:pPr>
        <w:pStyle w:val="ListParagraph"/>
        <w:numPr>
          <w:ilvl w:val="0"/>
          <w:numId w:val="58"/>
        </w:numPr>
        <w:tabs>
          <w:tab w:val="left" w:pos="457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De fiecare dată când în timpul perioadei de suspendare a contractului intervine o cauză de</w:t>
      </w:r>
      <w:r>
        <w:rPr>
          <w:spacing w:val="1"/>
          <w:sz w:val="23"/>
        </w:rPr>
        <w:t xml:space="preserve"> </w:t>
      </w:r>
      <w:r>
        <w:rPr>
          <w:sz w:val="23"/>
        </w:rPr>
        <w:t>încetare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drept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4"/>
          <w:sz w:val="23"/>
        </w:rPr>
        <w:t xml:space="preserve"> </w:t>
      </w:r>
      <w:r>
        <w:rPr>
          <w:sz w:val="23"/>
        </w:rPr>
        <w:t>individual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muncă,</w:t>
      </w:r>
      <w:r>
        <w:rPr>
          <w:spacing w:val="4"/>
          <w:sz w:val="23"/>
        </w:rPr>
        <w:t xml:space="preserve"> </w:t>
      </w:r>
      <w:r>
        <w:rPr>
          <w:sz w:val="23"/>
        </w:rPr>
        <w:t>cauza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încetare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drept</w:t>
      </w:r>
      <w:r>
        <w:rPr>
          <w:spacing w:val="8"/>
          <w:sz w:val="23"/>
        </w:rPr>
        <w:t xml:space="preserve"> </w:t>
      </w:r>
      <w:r>
        <w:rPr>
          <w:sz w:val="23"/>
        </w:rPr>
        <w:t>prevalează.</w:t>
      </w:r>
    </w:p>
    <w:p w:rsidR="004D00C8" w:rsidRDefault="00FE770D">
      <w:pPr>
        <w:pStyle w:val="BodyText"/>
        <w:spacing w:line="244" w:lineRule="auto"/>
        <w:ind w:right="109"/>
      </w:pPr>
      <w:r>
        <w:rPr>
          <w:b/>
        </w:rPr>
        <w:t xml:space="preserve">Art. 9.   </w:t>
      </w:r>
      <w:r>
        <w:t>(1) Contractul individual de muncă poate înceta de drept,</w:t>
      </w:r>
      <w:r>
        <w:rPr>
          <w:spacing w:val="57"/>
        </w:rPr>
        <w:t xml:space="preserve"> </w:t>
      </w:r>
      <w:r>
        <w:t>ca urmare a acordului părților,</w:t>
      </w:r>
      <w:r>
        <w:rPr>
          <w:spacing w:val="1"/>
        </w:rPr>
        <w:t xml:space="preserve"> </w:t>
      </w:r>
      <w:r>
        <w:t>la data convenită de acestea și ca urmare a voinței unilaterale a uneia dintre părți, în cazurile și în</w:t>
      </w:r>
      <w:r>
        <w:rPr>
          <w:spacing w:val="1"/>
        </w:rPr>
        <w:t xml:space="preserve"> </w:t>
      </w:r>
      <w:r>
        <w:t>condițiile</w:t>
      </w:r>
      <w:r>
        <w:rPr>
          <w:spacing w:val="-1"/>
        </w:rPr>
        <w:t xml:space="preserve"> </w:t>
      </w:r>
      <w:r>
        <w:t>limitativ prevăzute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lege.</w:t>
      </w:r>
    </w:p>
    <w:p w:rsidR="004D00C8" w:rsidRDefault="00FE770D">
      <w:pPr>
        <w:pStyle w:val="ListParagraph"/>
        <w:numPr>
          <w:ilvl w:val="0"/>
          <w:numId w:val="57"/>
        </w:numPr>
        <w:tabs>
          <w:tab w:val="left" w:pos="460"/>
        </w:tabs>
        <w:spacing w:line="244" w:lineRule="auto"/>
        <w:ind w:right="114" w:firstLine="0"/>
        <w:jc w:val="both"/>
        <w:rPr>
          <w:sz w:val="23"/>
        </w:rPr>
      </w:pPr>
      <w:r>
        <w:rPr>
          <w:sz w:val="23"/>
        </w:rPr>
        <w:t>Beneficiază de dreptul la un preaviz de 20 de zile lucrătoare persoanele concediate pentru</w:t>
      </w:r>
      <w:r>
        <w:rPr>
          <w:spacing w:val="1"/>
          <w:sz w:val="23"/>
        </w:rPr>
        <w:t xml:space="preserve"> </w:t>
      </w:r>
      <w:r>
        <w:rPr>
          <w:sz w:val="23"/>
        </w:rPr>
        <w:t>următoarele motive:</w:t>
      </w:r>
    </w:p>
    <w:p w:rsidR="004D00C8" w:rsidRDefault="00FE770D">
      <w:pPr>
        <w:pStyle w:val="ListParagraph"/>
        <w:numPr>
          <w:ilvl w:val="0"/>
          <w:numId w:val="56"/>
        </w:numPr>
        <w:tabs>
          <w:tab w:val="left" w:pos="395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care,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decizie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organelor</w:t>
      </w:r>
      <w:r>
        <w:rPr>
          <w:spacing w:val="1"/>
          <w:sz w:val="23"/>
        </w:rPr>
        <w:t xml:space="preserve"> </w:t>
      </w:r>
      <w:r>
        <w:rPr>
          <w:sz w:val="23"/>
        </w:rPr>
        <w:t>competente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expertiză</w:t>
      </w:r>
      <w:r>
        <w:rPr>
          <w:spacing w:val="1"/>
          <w:sz w:val="23"/>
        </w:rPr>
        <w:t xml:space="preserve"> </w:t>
      </w:r>
      <w:r>
        <w:rPr>
          <w:sz w:val="23"/>
        </w:rPr>
        <w:t>medicală,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constată</w:t>
      </w:r>
      <w:r>
        <w:rPr>
          <w:spacing w:val="1"/>
          <w:sz w:val="23"/>
        </w:rPr>
        <w:t xml:space="preserve"> </w:t>
      </w:r>
      <w:r>
        <w:rPr>
          <w:sz w:val="23"/>
        </w:rPr>
        <w:t>inaptitudinea fizica și/sau psihică a salariatului, fapt ce nu permite acestuia să își îndeplinească</w:t>
      </w:r>
      <w:r>
        <w:rPr>
          <w:spacing w:val="1"/>
          <w:sz w:val="23"/>
        </w:rPr>
        <w:t xml:space="preserve"> </w:t>
      </w:r>
      <w:r>
        <w:rPr>
          <w:sz w:val="23"/>
        </w:rPr>
        <w:t>atribuțiile</w:t>
      </w:r>
      <w:r>
        <w:rPr>
          <w:spacing w:val="-1"/>
          <w:sz w:val="23"/>
        </w:rPr>
        <w:t xml:space="preserve"> </w:t>
      </w:r>
      <w:r>
        <w:rPr>
          <w:sz w:val="23"/>
        </w:rPr>
        <w:t>corespunzătoare</w:t>
      </w:r>
      <w:r>
        <w:rPr>
          <w:spacing w:val="1"/>
          <w:sz w:val="23"/>
        </w:rPr>
        <w:t xml:space="preserve"> </w:t>
      </w:r>
      <w:r>
        <w:rPr>
          <w:sz w:val="23"/>
        </w:rPr>
        <w:t>locului</w:t>
      </w:r>
      <w:r>
        <w:rPr>
          <w:spacing w:val="4"/>
          <w:sz w:val="23"/>
        </w:rPr>
        <w:t xml:space="preserve"> </w:t>
      </w:r>
      <w:r>
        <w:rPr>
          <w:sz w:val="23"/>
        </w:rPr>
        <w:t>de muncă ocupat;</w:t>
      </w:r>
    </w:p>
    <w:p w:rsidR="004D00C8" w:rsidRDefault="00FE770D">
      <w:pPr>
        <w:pStyle w:val="ListParagraph"/>
        <w:numPr>
          <w:ilvl w:val="0"/>
          <w:numId w:val="56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cazul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care</w:t>
      </w:r>
      <w:r>
        <w:rPr>
          <w:spacing w:val="6"/>
          <w:sz w:val="23"/>
        </w:rPr>
        <w:t xml:space="preserve"> </w:t>
      </w:r>
      <w:r>
        <w:rPr>
          <w:sz w:val="23"/>
        </w:rPr>
        <w:t>salariatul</w:t>
      </w:r>
      <w:r>
        <w:rPr>
          <w:spacing w:val="10"/>
          <w:sz w:val="23"/>
        </w:rPr>
        <w:t xml:space="preserve"> </w:t>
      </w:r>
      <w:r>
        <w:rPr>
          <w:sz w:val="23"/>
        </w:rPr>
        <w:t>nu</w:t>
      </w:r>
      <w:r>
        <w:rPr>
          <w:spacing w:val="6"/>
          <w:sz w:val="23"/>
        </w:rPr>
        <w:t xml:space="preserve"> </w:t>
      </w:r>
      <w:r>
        <w:rPr>
          <w:sz w:val="23"/>
        </w:rPr>
        <w:t>corespunde</w:t>
      </w:r>
      <w:r>
        <w:rPr>
          <w:spacing w:val="7"/>
          <w:sz w:val="23"/>
        </w:rPr>
        <w:t xml:space="preserve"> </w:t>
      </w:r>
      <w:r>
        <w:rPr>
          <w:sz w:val="23"/>
        </w:rPr>
        <w:t>profesional</w:t>
      </w:r>
      <w:r>
        <w:rPr>
          <w:spacing w:val="10"/>
          <w:sz w:val="23"/>
        </w:rPr>
        <w:t xml:space="preserve"> </w:t>
      </w:r>
      <w:r>
        <w:rPr>
          <w:sz w:val="23"/>
        </w:rPr>
        <w:t>locului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muncă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10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este</w:t>
      </w:r>
      <w:r>
        <w:rPr>
          <w:spacing w:val="6"/>
          <w:sz w:val="23"/>
        </w:rPr>
        <w:t xml:space="preserve"> </w:t>
      </w:r>
      <w:r>
        <w:rPr>
          <w:sz w:val="23"/>
        </w:rPr>
        <w:t>încadrat;</w:t>
      </w:r>
    </w:p>
    <w:p w:rsidR="004D00C8" w:rsidRDefault="00FE770D">
      <w:pPr>
        <w:pStyle w:val="ListParagraph"/>
        <w:numPr>
          <w:ilvl w:val="0"/>
          <w:numId w:val="56"/>
        </w:numPr>
        <w:tabs>
          <w:tab w:val="left" w:pos="390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motive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țin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persoana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salariatului,</w:t>
      </w:r>
      <w:r>
        <w:rPr>
          <w:spacing w:val="1"/>
          <w:sz w:val="23"/>
        </w:rPr>
        <w:t xml:space="preserve"> </w:t>
      </w:r>
      <w:r>
        <w:rPr>
          <w:sz w:val="23"/>
        </w:rPr>
        <w:t>determinate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desființarea</w:t>
      </w:r>
      <w:r>
        <w:rPr>
          <w:spacing w:val="57"/>
          <w:sz w:val="23"/>
        </w:rPr>
        <w:t xml:space="preserve"> </w:t>
      </w:r>
      <w:r>
        <w:rPr>
          <w:sz w:val="23"/>
        </w:rPr>
        <w:t>locului</w:t>
      </w:r>
      <w:r>
        <w:rPr>
          <w:spacing w:val="58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muncă</w:t>
      </w:r>
      <w:r>
        <w:rPr>
          <w:spacing w:val="21"/>
          <w:sz w:val="23"/>
        </w:rPr>
        <w:t xml:space="preserve"> </w:t>
      </w:r>
      <w:r>
        <w:rPr>
          <w:sz w:val="23"/>
        </w:rPr>
        <w:t>ocupat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salariat</w:t>
      </w:r>
      <w:r>
        <w:rPr>
          <w:spacing w:val="19"/>
          <w:sz w:val="23"/>
        </w:rPr>
        <w:t xml:space="preserve"> </w:t>
      </w:r>
      <w:r>
        <w:rPr>
          <w:sz w:val="23"/>
        </w:rPr>
        <w:t>ca</w:t>
      </w:r>
      <w:r>
        <w:rPr>
          <w:spacing w:val="20"/>
          <w:sz w:val="23"/>
        </w:rPr>
        <w:t xml:space="preserve"> </w:t>
      </w:r>
      <w:r>
        <w:rPr>
          <w:sz w:val="23"/>
        </w:rPr>
        <w:t>urmare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20"/>
          <w:sz w:val="23"/>
        </w:rPr>
        <w:t xml:space="preserve"> </w:t>
      </w:r>
      <w:r>
        <w:rPr>
          <w:sz w:val="23"/>
        </w:rPr>
        <w:t>dificultăților</w:t>
      </w:r>
      <w:r>
        <w:rPr>
          <w:spacing w:val="22"/>
          <w:sz w:val="23"/>
        </w:rPr>
        <w:t xml:space="preserve"> </w:t>
      </w:r>
      <w:r>
        <w:rPr>
          <w:sz w:val="23"/>
        </w:rPr>
        <w:t>economice,</w:t>
      </w:r>
      <w:r>
        <w:rPr>
          <w:spacing w:val="25"/>
          <w:sz w:val="23"/>
        </w:rPr>
        <w:t xml:space="preserve"> </w:t>
      </w:r>
      <w:r>
        <w:rPr>
          <w:sz w:val="23"/>
        </w:rPr>
        <w:t>a</w:t>
      </w:r>
      <w:r>
        <w:rPr>
          <w:spacing w:val="20"/>
          <w:sz w:val="23"/>
        </w:rPr>
        <w:t xml:space="preserve"> </w:t>
      </w:r>
      <w:r>
        <w:rPr>
          <w:sz w:val="23"/>
        </w:rPr>
        <w:t>transformărilor</w:t>
      </w:r>
      <w:r>
        <w:rPr>
          <w:spacing w:val="20"/>
          <w:sz w:val="23"/>
        </w:rPr>
        <w:t xml:space="preserve"> </w:t>
      </w:r>
      <w:r>
        <w:rPr>
          <w:sz w:val="23"/>
        </w:rPr>
        <w:t>tehnologice</w:t>
      </w:r>
      <w:r>
        <w:rPr>
          <w:spacing w:val="20"/>
          <w:sz w:val="23"/>
        </w:rPr>
        <w:t xml:space="preserve"> </w:t>
      </w:r>
      <w:r>
        <w:rPr>
          <w:sz w:val="23"/>
        </w:rPr>
        <w:t>sau</w:t>
      </w:r>
      <w:r>
        <w:rPr>
          <w:spacing w:val="-56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reorganizării activității;</w:t>
      </w:r>
    </w:p>
    <w:p w:rsidR="004D00C8" w:rsidRDefault="00FE770D">
      <w:pPr>
        <w:pStyle w:val="ListParagraph"/>
        <w:numPr>
          <w:ilvl w:val="0"/>
          <w:numId w:val="56"/>
        </w:numPr>
        <w:tabs>
          <w:tab w:val="left" w:pos="412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motive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țin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persoana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cadrul</w:t>
      </w:r>
      <w:r>
        <w:rPr>
          <w:spacing w:val="1"/>
          <w:sz w:val="23"/>
        </w:rPr>
        <w:t xml:space="preserve"> </w:t>
      </w:r>
      <w:r>
        <w:rPr>
          <w:sz w:val="23"/>
        </w:rPr>
        <w:t>concedierii</w:t>
      </w:r>
      <w:r>
        <w:rPr>
          <w:spacing w:val="1"/>
          <w:sz w:val="23"/>
        </w:rPr>
        <w:t xml:space="preserve"> </w:t>
      </w:r>
      <w:r>
        <w:rPr>
          <w:sz w:val="23"/>
        </w:rPr>
        <w:t>individuale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colective.</w:t>
      </w:r>
    </w:p>
    <w:p w:rsidR="004D00C8" w:rsidRDefault="00FE770D">
      <w:pPr>
        <w:pStyle w:val="ListParagraph"/>
        <w:numPr>
          <w:ilvl w:val="0"/>
          <w:numId w:val="57"/>
        </w:numPr>
        <w:tabs>
          <w:tab w:val="left" w:pos="472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Concedierea se stabilește prin dispoziția scrisă a conducerii Angajatorului, cu respectarea</w:t>
      </w:r>
      <w:r>
        <w:rPr>
          <w:spacing w:val="1"/>
          <w:sz w:val="23"/>
        </w:rPr>
        <w:t xml:space="preserve"> </w:t>
      </w:r>
      <w:r>
        <w:rPr>
          <w:sz w:val="23"/>
        </w:rPr>
        <w:t>condițiilor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formă și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procedură prevăzute</w:t>
      </w:r>
      <w:r>
        <w:rPr>
          <w:spacing w:val="-1"/>
          <w:sz w:val="23"/>
        </w:rPr>
        <w:t xml:space="preserve"> </w:t>
      </w:r>
      <w:r>
        <w:rPr>
          <w:sz w:val="23"/>
        </w:rPr>
        <w:t>de lege.</w:t>
      </w:r>
    </w:p>
    <w:p w:rsidR="004D00C8" w:rsidRDefault="00FE770D">
      <w:pPr>
        <w:pStyle w:val="ListParagraph"/>
        <w:numPr>
          <w:ilvl w:val="0"/>
          <w:numId w:val="57"/>
        </w:numPr>
        <w:tabs>
          <w:tab w:val="left" w:pos="474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Decizia de concediere se comunică salariatului în scris și își produce efectele de la data</w:t>
      </w:r>
      <w:r>
        <w:rPr>
          <w:spacing w:val="1"/>
          <w:sz w:val="23"/>
        </w:rPr>
        <w:t xml:space="preserve"> </w:t>
      </w:r>
      <w:r>
        <w:rPr>
          <w:sz w:val="23"/>
        </w:rPr>
        <w:t>comunicării.</w:t>
      </w:r>
    </w:p>
    <w:p w:rsidR="004D00C8" w:rsidRDefault="004D00C8">
      <w:pPr>
        <w:spacing w:line="244" w:lineRule="auto"/>
        <w:jc w:val="both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BodyText"/>
        <w:spacing w:before="93" w:line="242" w:lineRule="auto"/>
        <w:ind w:right="110"/>
      </w:pPr>
      <w:r>
        <w:rPr>
          <w:b/>
        </w:rPr>
        <w:t xml:space="preserve">Art. 10. </w:t>
      </w:r>
      <w:r>
        <w:t>(1) În cazul încetării contractului individual de muncă ca urmare a voinței unilaterale a</w:t>
      </w:r>
      <w:r>
        <w:rPr>
          <w:spacing w:val="1"/>
        </w:rPr>
        <w:t xml:space="preserve"> </w:t>
      </w:r>
      <w:r>
        <w:t>salariatului,</w:t>
      </w:r>
      <w:r>
        <w:rPr>
          <w:spacing w:val="1"/>
        </w:rPr>
        <w:t xml:space="preserve"> </w:t>
      </w:r>
      <w:r>
        <w:t>termenul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preaviz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lucrătoare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salariații</w:t>
      </w:r>
      <w:r>
        <w:rPr>
          <w:spacing w:val="1"/>
        </w:rPr>
        <w:t xml:space="preserve"> </w:t>
      </w:r>
      <w:r>
        <w:t>cu</w:t>
      </w:r>
      <w:r>
        <w:rPr>
          <w:spacing w:val="57"/>
        </w:rPr>
        <w:t xml:space="preserve"> </w:t>
      </w:r>
      <w:r>
        <w:t>funcții</w:t>
      </w:r>
      <w:r>
        <w:rPr>
          <w:spacing w:val="58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execuție</w:t>
      </w:r>
      <w:r>
        <w:rPr>
          <w:spacing w:val="2"/>
        </w:rPr>
        <w:t xml:space="preserve"> </w:t>
      </w:r>
      <w:r>
        <w:t>și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45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lucrătoare</w:t>
      </w:r>
      <w:r>
        <w:rPr>
          <w:spacing w:val="4"/>
        </w:rPr>
        <w:t xml:space="preserve"> </w:t>
      </w:r>
      <w:r>
        <w:t>pentru</w:t>
      </w:r>
      <w:r>
        <w:rPr>
          <w:spacing w:val="2"/>
        </w:rPr>
        <w:t xml:space="preserve"> </w:t>
      </w:r>
      <w:r>
        <w:t>salariații</w:t>
      </w:r>
      <w:r>
        <w:rPr>
          <w:spacing w:val="6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ocupă</w:t>
      </w:r>
      <w:r>
        <w:rPr>
          <w:spacing w:val="2"/>
        </w:rPr>
        <w:t xml:space="preserve"> </w:t>
      </w:r>
      <w:r>
        <w:t>funcții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conducere.</w:t>
      </w:r>
    </w:p>
    <w:p w:rsidR="004D00C8" w:rsidRDefault="00FE770D">
      <w:pPr>
        <w:pStyle w:val="ListParagraph"/>
        <w:numPr>
          <w:ilvl w:val="0"/>
          <w:numId w:val="55"/>
        </w:numPr>
        <w:tabs>
          <w:tab w:val="left" w:pos="431"/>
        </w:tabs>
        <w:spacing w:before="3"/>
        <w:ind w:hanging="330"/>
        <w:rPr>
          <w:sz w:val="23"/>
        </w:rPr>
      </w:pPr>
      <w:r>
        <w:rPr>
          <w:sz w:val="23"/>
        </w:rPr>
        <w:t>Pe</w:t>
      </w:r>
      <w:r>
        <w:rPr>
          <w:spacing w:val="7"/>
          <w:sz w:val="23"/>
        </w:rPr>
        <w:t xml:space="preserve"> </w:t>
      </w:r>
      <w:r>
        <w:rPr>
          <w:sz w:val="23"/>
        </w:rPr>
        <w:t>durata</w:t>
      </w:r>
      <w:r>
        <w:rPr>
          <w:spacing w:val="11"/>
          <w:sz w:val="23"/>
        </w:rPr>
        <w:t xml:space="preserve"> </w:t>
      </w:r>
      <w:r>
        <w:rPr>
          <w:sz w:val="23"/>
        </w:rPr>
        <w:t>preavizului,</w:t>
      </w:r>
      <w:r>
        <w:rPr>
          <w:spacing w:val="7"/>
          <w:sz w:val="23"/>
        </w:rPr>
        <w:t xml:space="preserve"> </w:t>
      </w:r>
      <w:r>
        <w:rPr>
          <w:sz w:val="23"/>
        </w:rPr>
        <w:t>contractul</w:t>
      </w:r>
      <w:r>
        <w:rPr>
          <w:spacing w:val="12"/>
          <w:sz w:val="23"/>
        </w:rPr>
        <w:t xml:space="preserve"> </w:t>
      </w:r>
      <w:r>
        <w:rPr>
          <w:sz w:val="23"/>
        </w:rPr>
        <w:t>individual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muncă</w:t>
      </w:r>
      <w:r>
        <w:rPr>
          <w:spacing w:val="11"/>
          <w:sz w:val="23"/>
        </w:rPr>
        <w:t xml:space="preserve"> </w:t>
      </w:r>
      <w:r>
        <w:rPr>
          <w:sz w:val="23"/>
        </w:rPr>
        <w:t>continuă</w:t>
      </w:r>
      <w:r>
        <w:rPr>
          <w:spacing w:val="7"/>
          <w:sz w:val="23"/>
        </w:rPr>
        <w:t xml:space="preserve"> </w:t>
      </w: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își</w:t>
      </w:r>
      <w:r>
        <w:rPr>
          <w:spacing w:val="10"/>
          <w:sz w:val="23"/>
        </w:rPr>
        <w:t xml:space="preserve"> </w:t>
      </w:r>
      <w:r>
        <w:rPr>
          <w:sz w:val="23"/>
        </w:rPr>
        <w:t>producă</w:t>
      </w:r>
      <w:r>
        <w:rPr>
          <w:spacing w:val="7"/>
          <w:sz w:val="23"/>
        </w:rPr>
        <w:t xml:space="preserve"> </w:t>
      </w:r>
      <w:r>
        <w:rPr>
          <w:sz w:val="23"/>
        </w:rPr>
        <w:t>toate</w:t>
      </w:r>
      <w:r>
        <w:rPr>
          <w:spacing w:val="9"/>
          <w:sz w:val="23"/>
        </w:rPr>
        <w:t xml:space="preserve"> </w:t>
      </w:r>
      <w:r>
        <w:rPr>
          <w:sz w:val="23"/>
        </w:rPr>
        <w:t>efectele.</w:t>
      </w:r>
    </w:p>
    <w:p w:rsidR="004D00C8" w:rsidRDefault="00FE770D">
      <w:pPr>
        <w:pStyle w:val="ListParagraph"/>
        <w:numPr>
          <w:ilvl w:val="0"/>
          <w:numId w:val="55"/>
        </w:numPr>
        <w:tabs>
          <w:tab w:val="left" w:pos="476"/>
        </w:tabs>
        <w:spacing w:before="4" w:line="244" w:lineRule="auto"/>
        <w:ind w:left="101" w:right="110" w:firstLine="0"/>
        <w:rPr>
          <w:sz w:val="23"/>
        </w:rPr>
      </w:pPr>
      <w:r>
        <w:rPr>
          <w:sz w:val="23"/>
        </w:rPr>
        <w:t>În</w:t>
      </w:r>
      <w:r>
        <w:rPr>
          <w:spacing w:val="50"/>
          <w:sz w:val="23"/>
        </w:rPr>
        <w:t xml:space="preserve"> </w:t>
      </w:r>
      <w:r>
        <w:rPr>
          <w:sz w:val="23"/>
        </w:rPr>
        <w:t>situatia</w:t>
      </w:r>
      <w:r>
        <w:rPr>
          <w:spacing w:val="51"/>
          <w:sz w:val="23"/>
        </w:rPr>
        <w:t xml:space="preserve"> </w:t>
      </w:r>
      <w:r>
        <w:rPr>
          <w:sz w:val="23"/>
        </w:rPr>
        <w:t>în</w:t>
      </w:r>
      <w:r>
        <w:rPr>
          <w:spacing w:val="51"/>
          <w:sz w:val="23"/>
        </w:rPr>
        <w:t xml:space="preserve"> </w:t>
      </w:r>
      <w:r>
        <w:rPr>
          <w:sz w:val="23"/>
        </w:rPr>
        <w:t>care</w:t>
      </w:r>
      <w:r>
        <w:rPr>
          <w:spacing w:val="54"/>
          <w:sz w:val="23"/>
        </w:rPr>
        <w:t xml:space="preserve"> </w:t>
      </w:r>
      <w:r>
        <w:rPr>
          <w:sz w:val="23"/>
        </w:rPr>
        <w:t>în</w:t>
      </w:r>
      <w:r>
        <w:rPr>
          <w:spacing w:val="52"/>
          <w:sz w:val="23"/>
        </w:rPr>
        <w:t xml:space="preserve"> </w:t>
      </w:r>
      <w:r>
        <w:rPr>
          <w:sz w:val="23"/>
        </w:rPr>
        <w:t>perioada</w:t>
      </w:r>
      <w:r>
        <w:rPr>
          <w:spacing w:val="53"/>
          <w:sz w:val="23"/>
        </w:rPr>
        <w:t xml:space="preserve"> </w:t>
      </w:r>
      <w:r>
        <w:rPr>
          <w:sz w:val="23"/>
        </w:rPr>
        <w:t>de</w:t>
      </w:r>
      <w:r>
        <w:rPr>
          <w:spacing w:val="50"/>
          <w:sz w:val="23"/>
        </w:rPr>
        <w:t xml:space="preserve"> </w:t>
      </w:r>
      <w:r>
        <w:rPr>
          <w:sz w:val="23"/>
        </w:rPr>
        <w:t>preaviz</w:t>
      </w:r>
      <w:r>
        <w:rPr>
          <w:spacing w:val="51"/>
          <w:sz w:val="23"/>
        </w:rPr>
        <w:t xml:space="preserve"> </w:t>
      </w:r>
      <w:r>
        <w:rPr>
          <w:sz w:val="23"/>
        </w:rPr>
        <w:t>contractul</w:t>
      </w:r>
      <w:r>
        <w:rPr>
          <w:spacing w:val="54"/>
          <w:sz w:val="23"/>
        </w:rPr>
        <w:t xml:space="preserve"> </w:t>
      </w:r>
      <w:r>
        <w:rPr>
          <w:sz w:val="23"/>
        </w:rPr>
        <w:t>individual</w:t>
      </w:r>
      <w:r>
        <w:rPr>
          <w:spacing w:val="53"/>
          <w:sz w:val="23"/>
        </w:rPr>
        <w:t xml:space="preserve"> </w:t>
      </w:r>
      <w:r>
        <w:rPr>
          <w:sz w:val="23"/>
        </w:rPr>
        <w:t>de</w:t>
      </w:r>
      <w:r>
        <w:rPr>
          <w:spacing w:val="54"/>
          <w:sz w:val="23"/>
        </w:rPr>
        <w:t xml:space="preserve"> </w:t>
      </w:r>
      <w:r>
        <w:rPr>
          <w:sz w:val="23"/>
        </w:rPr>
        <w:t>muncă</w:t>
      </w:r>
      <w:r>
        <w:rPr>
          <w:spacing w:val="53"/>
          <w:sz w:val="23"/>
        </w:rPr>
        <w:t xml:space="preserve"> </w:t>
      </w:r>
      <w:r>
        <w:rPr>
          <w:sz w:val="23"/>
        </w:rPr>
        <w:t>este</w:t>
      </w:r>
      <w:r>
        <w:rPr>
          <w:spacing w:val="51"/>
          <w:sz w:val="23"/>
        </w:rPr>
        <w:t xml:space="preserve"> </w:t>
      </w:r>
      <w:r>
        <w:rPr>
          <w:sz w:val="23"/>
        </w:rPr>
        <w:t>suspendat,</w:t>
      </w:r>
      <w:r>
        <w:rPr>
          <w:spacing w:val="-55"/>
          <w:sz w:val="23"/>
        </w:rPr>
        <w:t xml:space="preserve"> </w:t>
      </w:r>
      <w:r>
        <w:rPr>
          <w:sz w:val="23"/>
        </w:rPr>
        <w:t>termenul</w:t>
      </w:r>
      <w:r>
        <w:rPr>
          <w:spacing w:val="2"/>
          <w:sz w:val="23"/>
        </w:rPr>
        <w:t xml:space="preserve"> </w:t>
      </w:r>
      <w:r>
        <w:rPr>
          <w:sz w:val="23"/>
        </w:rPr>
        <w:t>de preaviz</w:t>
      </w:r>
      <w:r>
        <w:rPr>
          <w:spacing w:val="-1"/>
          <w:sz w:val="23"/>
        </w:rPr>
        <w:t xml:space="preserve"> </w:t>
      </w:r>
      <w:r>
        <w:rPr>
          <w:sz w:val="23"/>
        </w:rPr>
        <w:t>va</w:t>
      </w:r>
      <w:r>
        <w:rPr>
          <w:spacing w:val="4"/>
          <w:sz w:val="23"/>
        </w:rPr>
        <w:t xml:space="preserve"> </w:t>
      </w:r>
      <w:r>
        <w:rPr>
          <w:sz w:val="23"/>
        </w:rPr>
        <w:t>fi</w:t>
      </w:r>
      <w:r>
        <w:rPr>
          <w:spacing w:val="5"/>
          <w:sz w:val="23"/>
        </w:rPr>
        <w:t xml:space="preserve"> </w:t>
      </w:r>
      <w:r>
        <w:rPr>
          <w:sz w:val="23"/>
        </w:rPr>
        <w:t>suspendat corespunzător.</w:t>
      </w:r>
    </w:p>
    <w:p w:rsidR="004D00C8" w:rsidRDefault="00FE770D">
      <w:pPr>
        <w:pStyle w:val="ListParagraph"/>
        <w:numPr>
          <w:ilvl w:val="0"/>
          <w:numId w:val="55"/>
        </w:numPr>
        <w:tabs>
          <w:tab w:val="left" w:pos="460"/>
        </w:tabs>
        <w:spacing w:line="244" w:lineRule="auto"/>
        <w:ind w:left="101" w:right="114" w:firstLine="0"/>
        <w:rPr>
          <w:sz w:val="23"/>
        </w:rPr>
      </w:pPr>
      <w:r>
        <w:rPr>
          <w:sz w:val="23"/>
        </w:rPr>
        <w:t>În</w:t>
      </w:r>
      <w:r>
        <w:rPr>
          <w:spacing w:val="37"/>
          <w:sz w:val="23"/>
        </w:rPr>
        <w:t xml:space="preserve"> </w:t>
      </w:r>
      <w:r>
        <w:rPr>
          <w:sz w:val="23"/>
        </w:rPr>
        <w:t>cazul</w:t>
      </w:r>
      <w:r>
        <w:rPr>
          <w:spacing w:val="38"/>
          <w:sz w:val="23"/>
        </w:rPr>
        <w:t xml:space="preserve"> </w:t>
      </w:r>
      <w:r>
        <w:rPr>
          <w:sz w:val="23"/>
        </w:rPr>
        <w:t>demisiei,</w:t>
      </w:r>
      <w:r>
        <w:rPr>
          <w:spacing w:val="36"/>
          <w:sz w:val="23"/>
        </w:rPr>
        <w:t xml:space="preserve"> </w:t>
      </w:r>
      <w:r>
        <w:rPr>
          <w:sz w:val="23"/>
        </w:rPr>
        <w:t>contractul</w:t>
      </w:r>
      <w:r>
        <w:rPr>
          <w:spacing w:val="39"/>
          <w:sz w:val="23"/>
        </w:rPr>
        <w:t xml:space="preserve"> </w:t>
      </w:r>
      <w:r>
        <w:rPr>
          <w:sz w:val="23"/>
        </w:rPr>
        <w:t>individual</w:t>
      </w:r>
      <w:r>
        <w:rPr>
          <w:spacing w:val="38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muncă</w:t>
      </w:r>
      <w:r>
        <w:rPr>
          <w:spacing w:val="35"/>
          <w:sz w:val="23"/>
        </w:rPr>
        <w:t xml:space="preserve"> </w:t>
      </w:r>
      <w:r>
        <w:rPr>
          <w:sz w:val="23"/>
        </w:rPr>
        <w:t>încetează</w:t>
      </w:r>
      <w:r>
        <w:rPr>
          <w:spacing w:val="35"/>
          <w:sz w:val="23"/>
        </w:rPr>
        <w:t xml:space="preserve"> </w:t>
      </w:r>
      <w:r>
        <w:rPr>
          <w:sz w:val="23"/>
        </w:rPr>
        <w:t>la</w:t>
      </w:r>
      <w:r>
        <w:rPr>
          <w:spacing w:val="38"/>
          <w:sz w:val="23"/>
        </w:rPr>
        <w:t xml:space="preserve"> </w:t>
      </w:r>
      <w:r>
        <w:rPr>
          <w:sz w:val="23"/>
        </w:rPr>
        <w:t>data</w:t>
      </w:r>
      <w:r>
        <w:rPr>
          <w:spacing w:val="37"/>
          <w:sz w:val="23"/>
        </w:rPr>
        <w:t xml:space="preserve"> </w:t>
      </w:r>
      <w:r>
        <w:rPr>
          <w:sz w:val="23"/>
        </w:rPr>
        <w:t>expirării</w:t>
      </w:r>
      <w:r>
        <w:rPr>
          <w:spacing w:val="37"/>
          <w:sz w:val="23"/>
        </w:rPr>
        <w:t xml:space="preserve"> </w:t>
      </w:r>
      <w:r>
        <w:rPr>
          <w:sz w:val="23"/>
        </w:rPr>
        <w:t>termenului</w:t>
      </w:r>
      <w:r>
        <w:rPr>
          <w:spacing w:val="41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preaviz</w:t>
      </w:r>
      <w:r>
        <w:rPr>
          <w:spacing w:val="5"/>
          <w:sz w:val="23"/>
        </w:rPr>
        <w:t xml:space="preserve"> </w:t>
      </w:r>
      <w:r>
        <w:rPr>
          <w:sz w:val="23"/>
        </w:rPr>
        <w:t>sau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data</w:t>
      </w:r>
      <w:r>
        <w:rPr>
          <w:spacing w:val="6"/>
          <w:sz w:val="23"/>
        </w:rPr>
        <w:t xml:space="preserve"> </w:t>
      </w:r>
      <w:r>
        <w:rPr>
          <w:sz w:val="23"/>
        </w:rPr>
        <w:t>renunțării</w:t>
      </w:r>
      <w:r>
        <w:rPr>
          <w:spacing w:val="5"/>
          <w:sz w:val="23"/>
        </w:rPr>
        <w:t xml:space="preserve"> </w:t>
      </w:r>
      <w:r>
        <w:rPr>
          <w:sz w:val="23"/>
        </w:rPr>
        <w:t>totale</w:t>
      </w:r>
      <w:r>
        <w:rPr>
          <w:spacing w:val="2"/>
          <w:sz w:val="23"/>
        </w:rPr>
        <w:t xml:space="preserve"> </w:t>
      </w:r>
      <w:r>
        <w:rPr>
          <w:sz w:val="23"/>
        </w:rPr>
        <w:t>ori</w:t>
      </w:r>
      <w:r>
        <w:rPr>
          <w:spacing w:val="3"/>
          <w:sz w:val="23"/>
        </w:rPr>
        <w:t xml:space="preserve"> </w:t>
      </w:r>
      <w:r>
        <w:rPr>
          <w:sz w:val="23"/>
        </w:rPr>
        <w:t>parțiale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către</w:t>
      </w:r>
      <w:r>
        <w:rPr>
          <w:spacing w:val="5"/>
          <w:sz w:val="23"/>
        </w:rPr>
        <w:t xml:space="preserve"> </w:t>
      </w:r>
      <w:r>
        <w:rPr>
          <w:sz w:val="23"/>
        </w:rPr>
        <w:t>angajator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termenul</w:t>
      </w:r>
      <w:r>
        <w:rPr>
          <w:spacing w:val="3"/>
          <w:sz w:val="23"/>
        </w:rPr>
        <w:t xml:space="preserve"> </w:t>
      </w:r>
      <w:r>
        <w:rPr>
          <w:sz w:val="23"/>
        </w:rPr>
        <w:t>respectiv.</w:t>
      </w:r>
    </w:p>
    <w:p w:rsidR="004D00C8" w:rsidRDefault="00FE770D">
      <w:pPr>
        <w:pStyle w:val="ListParagraph"/>
        <w:numPr>
          <w:ilvl w:val="0"/>
          <w:numId w:val="55"/>
        </w:numPr>
        <w:tabs>
          <w:tab w:val="left" w:pos="500"/>
        </w:tabs>
        <w:spacing w:line="244" w:lineRule="auto"/>
        <w:ind w:left="101" w:right="112" w:firstLine="0"/>
        <w:rPr>
          <w:sz w:val="23"/>
        </w:rPr>
      </w:pPr>
      <w:r>
        <w:rPr>
          <w:sz w:val="23"/>
        </w:rPr>
        <w:t>Salariatul</w:t>
      </w:r>
      <w:r>
        <w:rPr>
          <w:spacing w:val="25"/>
          <w:sz w:val="23"/>
        </w:rPr>
        <w:t xml:space="preserve"> </w:t>
      </w:r>
      <w:r>
        <w:rPr>
          <w:sz w:val="23"/>
        </w:rPr>
        <w:t>poate</w:t>
      </w:r>
      <w:r>
        <w:rPr>
          <w:spacing w:val="24"/>
          <w:sz w:val="23"/>
        </w:rPr>
        <w:t xml:space="preserve"> </w:t>
      </w:r>
      <w:r>
        <w:rPr>
          <w:sz w:val="23"/>
        </w:rPr>
        <w:t>demisiona</w:t>
      </w:r>
      <w:r>
        <w:rPr>
          <w:spacing w:val="21"/>
          <w:sz w:val="23"/>
        </w:rPr>
        <w:t xml:space="preserve"> </w:t>
      </w:r>
      <w:r>
        <w:rPr>
          <w:sz w:val="23"/>
        </w:rPr>
        <w:t>fără</w:t>
      </w:r>
      <w:r>
        <w:rPr>
          <w:spacing w:val="25"/>
          <w:sz w:val="23"/>
        </w:rPr>
        <w:t xml:space="preserve"> </w:t>
      </w:r>
      <w:r>
        <w:rPr>
          <w:sz w:val="23"/>
        </w:rPr>
        <w:t>preaviz</w:t>
      </w:r>
      <w:r>
        <w:rPr>
          <w:spacing w:val="21"/>
          <w:sz w:val="23"/>
        </w:rPr>
        <w:t xml:space="preserve"> </w:t>
      </w:r>
      <w:r>
        <w:rPr>
          <w:sz w:val="23"/>
        </w:rPr>
        <w:t>dacă</w:t>
      </w:r>
      <w:r>
        <w:rPr>
          <w:spacing w:val="27"/>
          <w:sz w:val="23"/>
        </w:rPr>
        <w:t xml:space="preserve"> </w:t>
      </w:r>
      <w:r>
        <w:rPr>
          <w:sz w:val="23"/>
        </w:rPr>
        <w:t>angajatorul</w:t>
      </w:r>
      <w:r>
        <w:rPr>
          <w:spacing w:val="22"/>
          <w:sz w:val="23"/>
        </w:rPr>
        <w:t xml:space="preserve"> </w:t>
      </w:r>
      <w:r>
        <w:rPr>
          <w:sz w:val="23"/>
        </w:rPr>
        <w:t>nu</w:t>
      </w:r>
      <w:r>
        <w:rPr>
          <w:spacing w:val="27"/>
          <w:sz w:val="23"/>
        </w:rPr>
        <w:t xml:space="preserve"> </w:t>
      </w:r>
      <w:r>
        <w:rPr>
          <w:sz w:val="23"/>
        </w:rPr>
        <w:t>își</w:t>
      </w:r>
      <w:r>
        <w:rPr>
          <w:spacing w:val="25"/>
          <w:sz w:val="23"/>
        </w:rPr>
        <w:t xml:space="preserve"> </w:t>
      </w:r>
      <w:r>
        <w:rPr>
          <w:sz w:val="23"/>
        </w:rPr>
        <w:t>îndeplinește</w:t>
      </w:r>
      <w:r>
        <w:rPr>
          <w:spacing w:val="21"/>
          <w:sz w:val="23"/>
        </w:rPr>
        <w:t xml:space="preserve"> </w:t>
      </w:r>
      <w:r>
        <w:rPr>
          <w:sz w:val="23"/>
        </w:rPr>
        <w:t>obligațiile</w:t>
      </w:r>
      <w:r>
        <w:rPr>
          <w:spacing w:val="-55"/>
          <w:sz w:val="23"/>
        </w:rPr>
        <w:t xml:space="preserve"> </w:t>
      </w:r>
      <w:r>
        <w:rPr>
          <w:sz w:val="23"/>
        </w:rPr>
        <w:t>asumate prin</w:t>
      </w:r>
      <w:r>
        <w:rPr>
          <w:spacing w:val="1"/>
          <w:sz w:val="23"/>
        </w:rPr>
        <w:t xml:space="preserve"> </w:t>
      </w:r>
      <w:r>
        <w:rPr>
          <w:sz w:val="23"/>
        </w:rPr>
        <w:t>contractul</w:t>
      </w:r>
      <w:r>
        <w:rPr>
          <w:spacing w:val="-1"/>
          <w:sz w:val="23"/>
        </w:rPr>
        <w:t xml:space="preserve"> </w:t>
      </w:r>
      <w:r>
        <w:rPr>
          <w:sz w:val="23"/>
        </w:rPr>
        <w:t>individual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muncă.</w:t>
      </w:r>
    </w:p>
    <w:p w:rsidR="004D00C8" w:rsidRDefault="004D00C8">
      <w:pPr>
        <w:pStyle w:val="BodyText"/>
        <w:spacing w:before="3"/>
        <w:ind w:left="0"/>
        <w:jc w:val="left"/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572"/>
        </w:tabs>
        <w:spacing w:line="244" w:lineRule="auto"/>
        <w:ind w:left="101" w:right="108" w:firstLine="0"/>
      </w:pPr>
      <w:r>
        <w:t>REGULI</w:t>
      </w:r>
      <w:r>
        <w:rPr>
          <w:spacing w:val="35"/>
        </w:rPr>
        <w:t xml:space="preserve"> </w:t>
      </w:r>
      <w:r>
        <w:t>PRIVIND</w:t>
      </w:r>
      <w:r>
        <w:rPr>
          <w:spacing w:val="33"/>
        </w:rPr>
        <w:t xml:space="preserve"> </w:t>
      </w:r>
      <w:r>
        <w:t>PROTECȚIA,</w:t>
      </w:r>
      <w:r>
        <w:rPr>
          <w:spacing w:val="34"/>
        </w:rPr>
        <w:t xml:space="preserve"> </w:t>
      </w:r>
      <w:r>
        <w:t>IGIENA</w:t>
      </w:r>
      <w:r>
        <w:rPr>
          <w:spacing w:val="31"/>
        </w:rPr>
        <w:t xml:space="preserve"> </w:t>
      </w:r>
      <w:r>
        <w:t>ȘI</w:t>
      </w:r>
      <w:r>
        <w:rPr>
          <w:spacing w:val="32"/>
        </w:rPr>
        <w:t xml:space="preserve"> </w:t>
      </w:r>
      <w:r>
        <w:t>SECURITATEA</w:t>
      </w:r>
      <w:r>
        <w:rPr>
          <w:spacing w:val="32"/>
        </w:rPr>
        <w:t xml:space="preserve"> </w:t>
      </w:r>
      <w:r>
        <w:t>ÎN</w:t>
      </w:r>
      <w:r>
        <w:rPr>
          <w:spacing w:val="34"/>
        </w:rPr>
        <w:t xml:space="preserve"> </w:t>
      </w:r>
      <w:r>
        <w:t>MUNCĂ</w:t>
      </w:r>
      <w:r>
        <w:rPr>
          <w:spacing w:val="34"/>
        </w:rPr>
        <w:t xml:space="preserve"> </w:t>
      </w:r>
      <w:r>
        <w:t>ÎN</w:t>
      </w:r>
      <w:r>
        <w:rPr>
          <w:spacing w:val="-55"/>
        </w:rPr>
        <w:t xml:space="preserve"> </w:t>
      </w:r>
      <w:r>
        <w:t>CADRUL</w:t>
      </w:r>
      <w:r>
        <w:rPr>
          <w:spacing w:val="2"/>
        </w:rPr>
        <w:t xml:space="preserve"> </w:t>
      </w:r>
      <w:r>
        <w:t>UNITĂȚII</w:t>
      </w:r>
    </w:p>
    <w:p w:rsidR="004D00C8" w:rsidRDefault="004D00C8">
      <w:pPr>
        <w:pStyle w:val="BodyText"/>
        <w:spacing w:before="9"/>
        <w:ind w:left="0"/>
        <w:jc w:val="left"/>
        <w:rPr>
          <w:b/>
          <w:sz w:val="22"/>
        </w:rPr>
      </w:pP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 xml:space="preserve">Art. 11. </w:t>
      </w:r>
      <w:r>
        <w:t>(1) Angajatorul are obligația să ia toate măsurile necesare pentru protejarea vieții și</w:t>
      </w:r>
      <w:r>
        <w:rPr>
          <w:spacing w:val="1"/>
        </w:rPr>
        <w:t xml:space="preserve"> </w:t>
      </w:r>
      <w:r>
        <w:t>sănătății salariaților.</w:t>
      </w:r>
    </w:p>
    <w:p w:rsidR="004D00C8" w:rsidRDefault="00FE770D">
      <w:pPr>
        <w:pStyle w:val="ListParagraph"/>
        <w:numPr>
          <w:ilvl w:val="0"/>
          <w:numId w:val="54"/>
        </w:numPr>
        <w:tabs>
          <w:tab w:val="left" w:pos="479"/>
        </w:tabs>
        <w:ind w:right="110" w:firstLine="0"/>
        <w:jc w:val="both"/>
        <w:rPr>
          <w:sz w:val="23"/>
        </w:rPr>
      </w:pP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obligația</w:t>
      </w:r>
      <w:r>
        <w:rPr>
          <w:spacing w:val="1"/>
          <w:sz w:val="23"/>
        </w:rPr>
        <w:t xml:space="preserve"> </w:t>
      </w:r>
      <w:r>
        <w:rPr>
          <w:sz w:val="23"/>
        </w:rPr>
        <w:t>să asigure</w:t>
      </w:r>
      <w:r>
        <w:rPr>
          <w:spacing w:val="1"/>
          <w:sz w:val="23"/>
        </w:rPr>
        <w:t xml:space="preserve"> </w:t>
      </w:r>
      <w:r>
        <w:rPr>
          <w:sz w:val="23"/>
        </w:rPr>
        <w:t>securitatea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sănătatea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57"/>
          <w:sz w:val="23"/>
        </w:rPr>
        <w:t xml:space="preserve"> </w:t>
      </w:r>
      <w:r>
        <w:rPr>
          <w:sz w:val="23"/>
        </w:rPr>
        <w:t>toate</w:t>
      </w:r>
      <w:r>
        <w:rPr>
          <w:spacing w:val="58"/>
          <w:sz w:val="23"/>
        </w:rPr>
        <w:t xml:space="preserve"> </w:t>
      </w:r>
      <w:r>
        <w:rPr>
          <w:sz w:val="23"/>
        </w:rPr>
        <w:t>aspectele</w:t>
      </w:r>
      <w:r>
        <w:rPr>
          <w:spacing w:val="1"/>
          <w:sz w:val="23"/>
        </w:rPr>
        <w:t xml:space="preserve"> </w:t>
      </w:r>
      <w:r>
        <w:rPr>
          <w:sz w:val="23"/>
        </w:rPr>
        <w:t>legate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ListParagraph"/>
        <w:numPr>
          <w:ilvl w:val="0"/>
          <w:numId w:val="54"/>
        </w:numPr>
        <w:tabs>
          <w:tab w:val="left" w:pos="457"/>
        </w:tabs>
        <w:spacing w:before="5" w:line="244" w:lineRule="auto"/>
        <w:ind w:right="110" w:firstLine="0"/>
        <w:jc w:val="both"/>
        <w:rPr>
          <w:sz w:val="23"/>
        </w:rPr>
      </w:pPr>
      <w:r>
        <w:rPr>
          <w:sz w:val="23"/>
        </w:rPr>
        <w:t>În cadrul propriilor responsabilități, Angajatorul va lua măsurile necesare pentru protejarea</w:t>
      </w:r>
      <w:r>
        <w:rPr>
          <w:spacing w:val="1"/>
          <w:sz w:val="23"/>
        </w:rPr>
        <w:t xml:space="preserve"> </w:t>
      </w:r>
      <w:r>
        <w:rPr>
          <w:sz w:val="23"/>
        </w:rPr>
        <w:t>securității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sănătății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salariaților,</w:t>
      </w:r>
      <w:r>
        <w:rPr>
          <w:spacing w:val="1"/>
          <w:sz w:val="23"/>
        </w:rPr>
        <w:t xml:space="preserve"> </w:t>
      </w:r>
      <w:r>
        <w:rPr>
          <w:sz w:val="23"/>
        </w:rPr>
        <w:t>inclusiv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activitățile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prevenire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8"/>
          <w:sz w:val="23"/>
        </w:rPr>
        <w:t xml:space="preserve"> </w:t>
      </w:r>
      <w:r>
        <w:rPr>
          <w:sz w:val="23"/>
        </w:rPr>
        <w:t>riscurilor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profesionale,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informare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pregătire,</w:t>
      </w:r>
      <w:r>
        <w:rPr>
          <w:spacing w:val="1"/>
          <w:sz w:val="23"/>
        </w:rPr>
        <w:t xml:space="preserve"> </w:t>
      </w:r>
      <w:r>
        <w:rPr>
          <w:sz w:val="23"/>
        </w:rPr>
        <w:t>precum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punerea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aplicare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organizării</w:t>
      </w:r>
      <w:r>
        <w:rPr>
          <w:spacing w:val="1"/>
          <w:sz w:val="23"/>
        </w:rPr>
        <w:t xml:space="preserve"> </w:t>
      </w:r>
      <w:r>
        <w:rPr>
          <w:sz w:val="23"/>
        </w:rPr>
        <w:t>protecției</w:t>
      </w:r>
      <w:r>
        <w:rPr>
          <w:spacing w:val="21"/>
          <w:sz w:val="23"/>
        </w:rPr>
        <w:t xml:space="preserve"> </w:t>
      </w:r>
      <w:r>
        <w:rPr>
          <w:sz w:val="23"/>
        </w:rPr>
        <w:t>muncii</w:t>
      </w:r>
      <w:r>
        <w:rPr>
          <w:spacing w:val="22"/>
          <w:sz w:val="23"/>
        </w:rPr>
        <w:t xml:space="preserve"> </w:t>
      </w:r>
      <w:r>
        <w:rPr>
          <w:sz w:val="23"/>
        </w:rPr>
        <w:t>și</w:t>
      </w:r>
      <w:r>
        <w:rPr>
          <w:spacing w:val="22"/>
          <w:sz w:val="23"/>
        </w:rPr>
        <w:t xml:space="preserve"> </w:t>
      </w:r>
      <w:r>
        <w:rPr>
          <w:sz w:val="23"/>
        </w:rPr>
        <w:t>mijloacelor</w:t>
      </w:r>
      <w:r>
        <w:rPr>
          <w:spacing w:val="22"/>
          <w:sz w:val="23"/>
        </w:rPr>
        <w:t xml:space="preserve"> </w:t>
      </w:r>
      <w:r>
        <w:rPr>
          <w:sz w:val="23"/>
        </w:rPr>
        <w:t>necesare</w:t>
      </w:r>
      <w:r>
        <w:rPr>
          <w:spacing w:val="23"/>
          <w:sz w:val="23"/>
        </w:rPr>
        <w:t xml:space="preserve"> </w:t>
      </w:r>
      <w:r>
        <w:rPr>
          <w:sz w:val="23"/>
        </w:rPr>
        <w:t>acesteia,</w:t>
      </w:r>
      <w:r>
        <w:rPr>
          <w:spacing w:val="25"/>
          <w:sz w:val="23"/>
        </w:rPr>
        <w:t xml:space="preserve"> </w:t>
      </w:r>
      <w:r>
        <w:rPr>
          <w:sz w:val="23"/>
        </w:rPr>
        <w:t>cu</w:t>
      </w:r>
      <w:r>
        <w:rPr>
          <w:spacing w:val="22"/>
          <w:sz w:val="23"/>
        </w:rPr>
        <w:t xml:space="preserve"> </w:t>
      </w:r>
      <w:r>
        <w:rPr>
          <w:sz w:val="23"/>
        </w:rPr>
        <w:t>respectarea</w:t>
      </w:r>
      <w:r>
        <w:rPr>
          <w:spacing w:val="21"/>
          <w:sz w:val="23"/>
        </w:rPr>
        <w:t xml:space="preserve"> </w:t>
      </w:r>
      <w:r>
        <w:rPr>
          <w:sz w:val="23"/>
        </w:rPr>
        <w:t>următoarelor</w:t>
      </w:r>
      <w:r>
        <w:rPr>
          <w:spacing w:val="22"/>
          <w:sz w:val="23"/>
        </w:rPr>
        <w:t xml:space="preserve"> </w:t>
      </w:r>
      <w:r>
        <w:rPr>
          <w:sz w:val="23"/>
        </w:rPr>
        <w:t>principii</w:t>
      </w:r>
      <w:r>
        <w:rPr>
          <w:spacing w:val="24"/>
          <w:sz w:val="23"/>
        </w:rPr>
        <w:t xml:space="preserve"> </w:t>
      </w:r>
      <w:r>
        <w:rPr>
          <w:sz w:val="23"/>
        </w:rPr>
        <w:t>generale</w:t>
      </w:r>
      <w:r>
        <w:rPr>
          <w:spacing w:val="-55"/>
          <w:sz w:val="23"/>
        </w:rPr>
        <w:t xml:space="preserve"> </w:t>
      </w:r>
      <w:r>
        <w:rPr>
          <w:sz w:val="23"/>
        </w:rPr>
        <w:t>de prevenire: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41"/>
        </w:tabs>
        <w:spacing w:line="260" w:lineRule="exact"/>
        <w:ind w:hanging="240"/>
        <w:jc w:val="both"/>
        <w:rPr>
          <w:sz w:val="23"/>
        </w:rPr>
      </w:pPr>
      <w:r>
        <w:rPr>
          <w:sz w:val="23"/>
        </w:rPr>
        <w:t>evitarea</w:t>
      </w:r>
      <w:r>
        <w:rPr>
          <w:spacing w:val="9"/>
          <w:sz w:val="23"/>
        </w:rPr>
        <w:t xml:space="preserve"> </w:t>
      </w:r>
      <w:r>
        <w:rPr>
          <w:sz w:val="23"/>
        </w:rPr>
        <w:t>riscurilor;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55"/>
        </w:tabs>
        <w:spacing w:before="4"/>
        <w:ind w:left="354" w:hanging="254"/>
        <w:jc w:val="both"/>
        <w:rPr>
          <w:sz w:val="23"/>
        </w:rPr>
      </w:pPr>
      <w:r>
        <w:rPr>
          <w:sz w:val="23"/>
        </w:rPr>
        <w:t>evaluarea</w:t>
      </w:r>
      <w:r>
        <w:rPr>
          <w:spacing w:val="5"/>
          <w:sz w:val="23"/>
        </w:rPr>
        <w:t xml:space="preserve"> </w:t>
      </w:r>
      <w:r>
        <w:rPr>
          <w:sz w:val="23"/>
        </w:rPr>
        <w:t>riscurilor</w:t>
      </w:r>
      <w:r>
        <w:rPr>
          <w:spacing w:val="8"/>
          <w:sz w:val="23"/>
        </w:rPr>
        <w:t xml:space="preserve"> </w:t>
      </w:r>
      <w:r>
        <w:rPr>
          <w:sz w:val="23"/>
        </w:rPr>
        <w:t>care</w:t>
      </w:r>
      <w:r>
        <w:rPr>
          <w:spacing w:val="4"/>
          <w:sz w:val="23"/>
        </w:rPr>
        <w:t xml:space="preserve"> </w:t>
      </w:r>
      <w:r>
        <w:rPr>
          <w:sz w:val="23"/>
        </w:rPr>
        <w:t>nu</w:t>
      </w:r>
      <w:r>
        <w:rPr>
          <w:spacing w:val="6"/>
          <w:sz w:val="23"/>
        </w:rPr>
        <w:t xml:space="preserve"> </w:t>
      </w:r>
      <w:r>
        <w:rPr>
          <w:sz w:val="23"/>
        </w:rPr>
        <w:t>pot</w:t>
      </w:r>
      <w:r>
        <w:rPr>
          <w:spacing w:val="5"/>
          <w:sz w:val="23"/>
        </w:rPr>
        <w:t xml:space="preserve"> </w:t>
      </w:r>
      <w:r>
        <w:rPr>
          <w:sz w:val="23"/>
        </w:rPr>
        <w:t>fi</w:t>
      </w:r>
      <w:r>
        <w:rPr>
          <w:spacing w:val="9"/>
          <w:sz w:val="23"/>
        </w:rPr>
        <w:t xml:space="preserve"> </w:t>
      </w:r>
      <w:r>
        <w:rPr>
          <w:sz w:val="23"/>
        </w:rPr>
        <w:t>evitate;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41"/>
        </w:tabs>
        <w:spacing w:before="5"/>
        <w:ind w:hanging="240"/>
        <w:jc w:val="both"/>
        <w:rPr>
          <w:sz w:val="23"/>
        </w:rPr>
      </w:pPr>
      <w:r>
        <w:rPr>
          <w:sz w:val="23"/>
        </w:rPr>
        <w:t>combaterea</w:t>
      </w:r>
      <w:r>
        <w:rPr>
          <w:spacing w:val="6"/>
          <w:sz w:val="23"/>
        </w:rPr>
        <w:t xml:space="preserve"> </w:t>
      </w:r>
      <w:r>
        <w:rPr>
          <w:sz w:val="23"/>
        </w:rPr>
        <w:t>riscurilor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sursă;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407"/>
        </w:tabs>
        <w:spacing w:before="4" w:line="244" w:lineRule="auto"/>
        <w:ind w:left="101" w:right="109" w:firstLine="0"/>
        <w:jc w:val="both"/>
        <w:rPr>
          <w:sz w:val="23"/>
        </w:rPr>
      </w:pPr>
      <w:r>
        <w:rPr>
          <w:sz w:val="23"/>
        </w:rPr>
        <w:t>adaptarea</w:t>
      </w:r>
      <w:r>
        <w:rPr>
          <w:spacing w:val="1"/>
          <w:sz w:val="23"/>
        </w:rPr>
        <w:t xml:space="preserve"> </w:t>
      </w:r>
      <w:r>
        <w:rPr>
          <w:sz w:val="23"/>
        </w:rPr>
        <w:t>muncii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om,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special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ceea</w:t>
      </w:r>
      <w:r>
        <w:rPr>
          <w:spacing w:val="1"/>
          <w:sz w:val="23"/>
        </w:rPr>
        <w:t xml:space="preserve"> </w:t>
      </w:r>
      <w:r>
        <w:rPr>
          <w:sz w:val="23"/>
        </w:rPr>
        <w:t>ce</w:t>
      </w:r>
      <w:r>
        <w:rPr>
          <w:spacing w:val="1"/>
          <w:sz w:val="23"/>
        </w:rPr>
        <w:t xml:space="preserve"> </w:t>
      </w:r>
      <w:r>
        <w:rPr>
          <w:sz w:val="23"/>
        </w:rPr>
        <w:t>privește</w:t>
      </w:r>
      <w:r>
        <w:rPr>
          <w:spacing w:val="1"/>
          <w:sz w:val="23"/>
        </w:rPr>
        <w:t xml:space="preserve"> </w:t>
      </w:r>
      <w:r>
        <w:rPr>
          <w:sz w:val="23"/>
        </w:rPr>
        <w:t>proiectarea</w:t>
      </w:r>
      <w:r>
        <w:rPr>
          <w:spacing w:val="1"/>
          <w:sz w:val="23"/>
        </w:rPr>
        <w:t xml:space="preserve"> </w:t>
      </w:r>
      <w:r>
        <w:rPr>
          <w:sz w:val="23"/>
        </w:rPr>
        <w:t>locurilor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57"/>
          <w:sz w:val="23"/>
        </w:rPr>
        <w:t xml:space="preserve"> </w:t>
      </w:r>
      <w:r>
        <w:rPr>
          <w:sz w:val="23"/>
        </w:rPr>
        <w:t>muncă</w:t>
      </w:r>
      <w:r>
        <w:rPr>
          <w:spacing w:val="58"/>
          <w:sz w:val="23"/>
        </w:rPr>
        <w:t xml:space="preserve"> </w:t>
      </w:r>
      <w:r>
        <w:rPr>
          <w:sz w:val="23"/>
        </w:rPr>
        <w:t>și</w:t>
      </w:r>
      <w:r>
        <w:rPr>
          <w:spacing w:val="-55"/>
          <w:sz w:val="23"/>
        </w:rPr>
        <w:t xml:space="preserve"> </w:t>
      </w:r>
      <w:r>
        <w:rPr>
          <w:sz w:val="23"/>
        </w:rPr>
        <w:t>alegerea echipamentelor și metodelor de muncă, în vederea atenuării, cu precădere, a muncii</w:t>
      </w:r>
      <w:r>
        <w:rPr>
          <w:spacing w:val="1"/>
          <w:sz w:val="23"/>
        </w:rPr>
        <w:t xml:space="preserve"> </w:t>
      </w:r>
      <w:r>
        <w:rPr>
          <w:sz w:val="23"/>
        </w:rPr>
        <w:t>monotone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muncii</w:t>
      </w:r>
      <w:r>
        <w:rPr>
          <w:spacing w:val="3"/>
          <w:sz w:val="23"/>
        </w:rPr>
        <w:t xml:space="preserve"> </w:t>
      </w:r>
      <w:r>
        <w:rPr>
          <w:sz w:val="23"/>
        </w:rPr>
        <w:t>repetitive,</w:t>
      </w:r>
      <w:r>
        <w:rPr>
          <w:spacing w:val="4"/>
          <w:sz w:val="23"/>
        </w:rPr>
        <w:t xml:space="preserve"> </w:t>
      </w:r>
      <w:r>
        <w:rPr>
          <w:sz w:val="23"/>
        </w:rPr>
        <w:t>precum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reducerii</w:t>
      </w:r>
      <w:r>
        <w:rPr>
          <w:spacing w:val="6"/>
          <w:sz w:val="23"/>
        </w:rPr>
        <w:t xml:space="preserve"> </w:t>
      </w:r>
      <w:r>
        <w:rPr>
          <w:sz w:val="23"/>
        </w:rPr>
        <w:t>efectelor</w:t>
      </w:r>
      <w:r>
        <w:rPr>
          <w:spacing w:val="6"/>
          <w:sz w:val="23"/>
        </w:rPr>
        <w:t xml:space="preserve"> </w:t>
      </w:r>
      <w:r>
        <w:rPr>
          <w:sz w:val="23"/>
        </w:rPr>
        <w:t>acestora</w:t>
      </w:r>
      <w:r>
        <w:rPr>
          <w:spacing w:val="4"/>
          <w:sz w:val="23"/>
        </w:rPr>
        <w:t xml:space="preserve"> </w:t>
      </w:r>
      <w:r>
        <w:rPr>
          <w:sz w:val="23"/>
        </w:rPr>
        <w:t>asupra</w:t>
      </w:r>
      <w:r>
        <w:rPr>
          <w:spacing w:val="3"/>
          <w:sz w:val="23"/>
        </w:rPr>
        <w:t xml:space="preserve"> </w:t>
      </w:r>
      <w:r>
        <w:rPr>
          <w:sz w:val="23"/>
        </w:rPr>
        <w:t>sănătății;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41"/>
        </w:tabs>
        <w:spacing w:line="262" w:lineRule="exact"/>
        <w:ind w:hanging="240"/>
        <w:jc w:val="both"/>
        <w:rPr>
          <w:sz w:val="23"/>
        </w:rPr>
      </w:pPr>
      <w:r>
        <w:rPr>
          <w:sz w:val="23"/>
        </w:rPr>
        <w:t>luarea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considerare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evoluției</w:t>
      </w:r>
      <w:r>
        <w:rPr>
          <w:spacing w:val="7"/>
          <w:sz w:val="23"/>
        </w:rPr>
        <w:t xml:space="preserve"> </w:t>
      </w:r>
      <w:r>
        <w:rPr>
          <w:sz w:val="23"/>
        </w:rPr>
        <w:t>tehnicii;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30"/>
        </w:tabs>
        <w:spacing w:before="4"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înlocuirea a ceea ce este periculos cu ceea ce nu este periculos sau cu ceea ce este mai puțin</w:t>
      </w:r>
      <w:r>
        <w:rPr>
          <w:spacing w:val="1"/>
          <w:sz w:val="23"/>
        </w:rPr>
        <w:t xml:space="preserve"> </w:t>
      </w:r>
      <w:r>
        <w:rPr>
          <w:sz w:val="23"/>
        </w:rPr>
        <w:t>periculos;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52"/>
        </w:tabs>
        <w:spacing w:line="260" w:lineRule="exact"/>
        <w:ind w:left="351" w:hanging="251"/>
        <w:jc w:val="both"/>
        <w:rPr>
          <w:sz w:val="23"/>
        </w:rPr>
      </w:pPr>
      <w:r>
        <w:rPr>
          <w:sz w:val="23"/>
        </w:rPr>
        <w:t>planificarea</w:t>
      </w:r>
      <w:r>
        <w:rPr>
          <w:spacing w:val="13"/>
          <w:sz w:val="23"/>
        </w:rPr>
        <w:t xml:space="preserve"> </w:t>
      </w:r>
      <w:r>
        <w:rPr>
          <w:sz w:val="23"/>
        </w:rPr>
        <w:t>prevenirii;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440"/>
        </w:tabs>
        <w:spacing w:before="5"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adoptarea</w:t>
      </w:r>
      <w:r>
        <w:rPr>
          <w:spacing w:val="1"/>
          <w:sz w:val="23"/>
        </w:rPr>
        <w:t xml:space="preserve"> </w:t>
      </w:r>
      <w:r>
        <w:rPr>
          <w:sz w:val="23"/>
        </w:rPr>
        <w:t>măsurilor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protecție</w:t>
      </w:r>
      <w:r>
        <w:rPr>
          <w:spacing w:val="1"/>
          <w:sz w:val="23"/>
        </w:rPr>
        <w:t xml:space="preserve"> </w:t>
      </w:r>
      <w:r>
        <w:rPr>
          <w:sz w:val="23"/>
        </w:rPr>
        <w:t>colectivă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prioritate</w:t>
      </w:r>
      <w:r>
        <w:rPr>
          <w:spacing w:val="1"/>
          <w:sz w:val="23"/>
        </w:rPr>
        <w:t xml:space="preserve"> </w:t>
      </w:r>
      <w:r>
        <w:rPr>
          <w:sz w:val="23"/>
        </w:rPr>
        <w:t>față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măsurile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protecție</w:t>
      </w:r>
      <w:r>
        <w:rPr>
          <w:spacing w:val="1"/>
          <w:sz w:val="23"/>
        </w:rPr>
        <w:t xml:space="preserve"> </w:t>
      </w:r>
      <w:r>
        <w:rPr>
          <w:sz w:val="23"/>
        </w:rPr>
        <w:t>individuală;</w:t>
      </w:r>
    </w:p>
    <w:p w:rsidR="004D00C8" w:rsidRDefault="00FE770D">
      <w:pPr>
        <w:pStyle w:val="ListParagraph"/>
        <w:numPr>
          <w:ilvl w:val="0"/>
          <w:numId w:val="53"/>
        </w:numPr>
        <w:tabs>
          <w:tab w:val="left" w:pos="303"/>
        </w:tabs>
        <w:spacing w:line="262" w:lineRule="exact"/>
        <w:ind w:left="302" w:hanging="202"/>
        <w:jc w:val="both"/>
        <w:rPr>
          <w:sz w:val="23"/>
        </w:rPr>
      </w:pPr>
      <w:r>
        <w:rPr>
          <w:sz w:val="23"/>
        </w:rPr>
        <w:t>aducerea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cunoștința</w:t>
      </w:r>
      <w:r>
        <w:rPr>
          <w:spacing w:val="12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instrucțiunilor</w:t>
      </w:r>
      <w:r>
        <w:rPr>
          <w:spacing w:val="10"/>
          <w:sz w:val="23"/>
        </w:rPr>
        <w:t xml:space="preserve"> </w:t>
      </w:r>
      <w:r>
        <w:rPr>
          <w:sz w:val="23"/>
        </w:rPr>
        <w:t>corespunzătoare.</w:t>
      </w:r>
    </w:p>
    <w:p w:rsidR="004D00C8" w:rsidRDefault="00FE770D">
      <w:pPr>
        <w:pStyle w:val="BodyText"/>
        <w:spacing w:before="4" w:line="244" w:lineRule="auto"/>
        <w:ind w:right="108"/>
      </w:pPr>
      <w:r>
        <w:rPr>
          <w:b/>
        </w:rPr>
        <w:t>Art.</w:t>
      </w:r>
      <w:r>
        <w:rPr>
          <w:b/>
          <w:spacing w:val="20"/>
        </w:rPr>
        <w:t xml:space="preserve"> </w:t>
      </w:r>
      <w:r>
        <w:rPr>
          <w:b/>
        </w:rPr>
        <w:t>12.</w:t>
      </w:r>
      <w:r>
        <w:rPr>
          <w:b/>
          <w:spacing w:val="20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Angajatorul</w:t>
      </w:r>
      <w:r>
        <w:rPr>
          <w:spacing w:val="21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organiza</w:t>
      </w:r>
      <w:r>
        <w:rPr>
          <w:spacing w:val="19"/>
        </w:rPr>
        <w:t xml:space="preserve"> </w:t>
      </w:r>
      <w:r>
        <w:t>instruirea</w:t>
      </w:r>
      <w:r>
        <w:rPr>
          <w:spacing w:val="18"/>
        </w:rPr>
        <w:t xml:space="preserve"> </w:t>
      </w:r>
      <w:r>
        <w:t>periodică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angajaților</w:t>
      </w:r>
      <w:r>
        <w:rPr>
          <w:spacing w:val="19"/>
        </w:rPr>
        <w:t xml:space="preserve"> </w:t>
      </w:r>
      <w:r>
        <w:t>săi</w:t>
      </w:r>
      <w:r>
        <w:rPr>
          <w:spacing w:val="18"/>
        </w:rPr>
        <w:t xml:space="preserve"> </w:t>
      </w:r>
      <w:r>
        <w:t>în</w:t>
      </w:r>
      <w:r>
        <w:rPr>
          <w:spacing w:val="18"/>
        </w:rPr>
        <w:t xml:space="preserve"> </w:t>
      </w:r>
      <w:r>
        <w:t>domeniul</w:t>
      </w:r>
      <w:r>
        <w:rPr>
          <w:spacing w:val="22"/>
        </w:rPr>
        <w:t xml:space="preserve"> </w:t>
      </w:r>
      <w:r>
        <w:t>securității</w:t>
      </w:r>
      <w:r>
        <w:rPr>
          <w:spacing w:val="-56"/>
        </w:rPr>
        <w:t xml:space="preserve"> </w:t>
      </w:r>
      <w:r>
        <w:t>și</w:t>
      </w:r>
      <w:r>
        <w:rPr>
          <w:spacing w:val="2"/>
        </w:rPr>
        <w:t xml:space="preserve"> </w:t>
      </w:r>
      <w:r>
        <w:t>sănătății</w:t>
      </w:r>
      <w:r>
        <w:rPr>
          <w:spacing w:val="2"/>
        </w:rPr>
        <w:t xml:space="preserve"> </w:t>
      </w:r>
      <w:r>
        <w:t>în muncă.</w:t>
      </w:r>
    </w:p>
    <w:p w:rsidR="004D00C8" w:rsidRDefault="00FE770D">
      <w:pPr>
        <w:pStyle w:val="ListParagraph"/>
        <w:numPr>
          <w:ilvl w:val="0"/>
          <w:numId w:val="52"/>
        </w:numPr>
        <w:tabs>
          <w:tab w:val="left" w:pos="433"/>
        </w:tabs>
        <w:spacing w:line="262" w:lineRule="exact"/>
        <w:ind w:hanging="332"/>
        <w:rPr>
          <w:sz w:val="23"/>
        </w:rPr>
      </w:pPr>
      <w:r>
        <w:rPr>
          <w:sz w:val="23"/>
        </w:rPr>
        <w:t>Instruirea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domeniul</w:t>
      </w:r>
      <w:r>
        <w:rPr>
          <w:spacing w:val="12"/>
          <w:sz w:val="23"/>
        </w:rPr>
        <w:t xml:space="preserve"> </w:t>
      </w:r>
      <w:r>
        <w:rPr>
          <w:sz w:val="23"/>
        </w:rPr>
        <w:t>securității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sănătății</w:t>
      </w:r>
      <w:r>
        <w:rPr>
          <w:spacing w:val="9"/>
          <w:sz w:val="23"/>
        </w:rPr>
        <w:t xml:space="preserve"> </w:t>
      </w:r>
      <w:r>
        <w:rPr>
          <w:sz w:val="23"/>
        </w:rPr>
        <w:t>în</w:t>
      </w:r>
      <w:r>
        <w:rPr>
          <w:spacing w:val="10"/>
          <w:sz w:val="23"/>
        </w:rPr>
        <w:t xml:space="preserve"> </w:t>
      </w:r>
      <w:r>
        <w:rPr>
          <w:sz w:val="23"/>
        </w:rPr>
        <w:t>muncă</w:t>
      </w:r>
      <w:r>
        <w:rPr>
          <w:spacing w:val="8"/>
          <w:sz w:val="23"/>
        </w:rPr>
        <w:t xml:space="preserve"> </w:t>
      </w:r>
      <w:r>
        <w:rPr>
          <w:sz w:val="23"/>
        </w:rPr>
        <w:t>este</w:t>
      </w:r>
      <w:r>
        <w:rPr>
          <w:spacing w:val="7"/>
          <w:sz w:val="23"/>
        </w:rPr>
        <w:t xml:space="preserve"> </w:t>
      </w:r>
      <w:r>
        <w:rPr>
          <w:sz w:val="23"/>
        </w:rPr>
        <w:t>obligatorie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8"/>
          <w:sz w:val="23"/>
        </w:rPr>
        <w:t xml:space="preserve"> </w:t>
      </w:r>
      <w:r>
        <w:rPr>
          <w:sz w:val="23"/>
        </w:rPr>
        <w:t>situații:</w:t>
      </w:r>
    </w:p>
    <w:p w:rsidR="004D00C8" w:rsidRDefault="00FE770D">
      <w:pPr>
        <w:pStyle w:val="ListParagraph"/>
        <w:numPr>
          <w:ilvl w:val="0"/>
          <w:numId w:val="51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cazul</w:t>
      </w:r>
      <w:r>
        <w:rPr>
          <w:spacing w:val="7"/>
          <w:sz w:val="23"/>
        </w:rPr>
        <w:t xml:space="preserve"> </w:t>
      </w:r>
      <w:r>
        <w:rPr>
          <w:sz w:val="23"/>
        </w:rPr>
        <w:t>noilor</w:t>
      </w:r>
      <w:r>
        <w:rPr>
          <w:spacing w:val="6"/>
          <w:sz w:val="23"/>
        </w:rPr>
        <w:t xml:space="preserve"> </w:t>
      </w:r>
      <w:r>
        <w:rPr>
          <w:sz w:val="23"/>
        </w:rPr>
        <w:t>angajați;</w:t>
      </w:r>
    </w:p>
    <w:p w:rsidR="004D00C8" w:rsidRDefault="00FE770D">
      <w:pPr>
        <w:pStyle w:val="ListParagraph"/>
        <w:numPr>
          <w:ilvl w:val="0"/>
          <w:numId w:val="51"/>
        </w:numPr>
        <w:tabs>
          <w:tab w:val="left" w:pos="355"/>
        </w:tabs>
        <w:spacing w:before="5"/>
        <w:ind w:left="354" w:hanging="254"/>
        <w:rPr>
          <w:sz w:val="23"/>
        </w:rPr>
      </w:pP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cazul</w:t>
      </w:r>
      <w:r>
        <w:rPr>
          <w:spacing w:val="7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6"/>
          <w:sz w:val="23"/>
        </w:rPr>
        <w:t xml:space="preserve"> </w:t>
      </w:r>
      <w:r>
        <w:rPr>
          <w:sz w:val="23"/>
        </w:rPr>
        <w:t>care</w:t>
      </w:r>
      <w:r>
        <w:rPr>
          <w:spacing w:val="6"/>
          <w:sz w:val="23"/>
        </w:rPr>
        <w:t xml:space="preserve"> </w:t>
      </w:r>
      <w:r>
        <w:rPr>
          <w:sz w:val="23"/>
        </w:rPr>
        <w:t>își</w:t>
      </w:r>
      <w:r>
        <w:rPr>
          <w:spacing w:val="9"/>
          <w:sz w:val="23"/>
        </w:rPr>
        <w:t xml:space="preserve"> </w:t>
      </w:r>
      <w:r>
        <w:rPr>
          <w:sz w:val="23"/>
        </w:rPr>
        <w:t>schimbă</w:t>
      </w:r>
      <w:r>
        <w:rPr>
          <w:spacing w:val="5"/>
          <w:sz w:val="23"/>
        </w:rPr>
        <w:t xml:space="preserve"> </w:t>
      </w:r>
      <w:r>
        <w:rPr>
          <w:sz w:val="23"/>
        </w:rPr>
        <w:t>locul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muncă</w:t>
      </w:r>
      <w:r>
        <w:rPr>
          <w:spacing w:val="5"/>
          <w:sz w:val="23"/>
        </w:rPr>
        <w:t xml:space="preserve"> </w:t>
      </w:r>
      <w:r>
        <w:rPr>
          <w:sz w:val="23"/>
        </w:rPr>
        <w:t>sau</w:t>
      </w:r>
      <w:r>
        <w:rPr>
          <w:spacing w:val="7"/>
          <w:sz w:val="23"/>
        </w:rPr>
        <w:t xml:space="preserve"> </w:t>
      </w:r>
      <w:r>
        <w:rPr>
          <w:sz w:val="23"/>
        </w:rPr>
        <w:t>felul</w:t>
      </w:r>
      <w:r>
        <w:rPr>
          <w:spacing w:val="6"/>
          <w:sz w:val="23"/>
        </w:rPr>
        <w:t xml:space="preserve"> </w:t>
      </w:r>
      <w:r>
        <w:rPr>
          <w:sz w:val="23"/>
        </w:rPr>
        <w:t>muncii;</w:t>
      </w:r>
    </w:p>
    <w:p w:rsidR="004D00C8" w:rsidRDefault="00FE770D">
      <w:pPr>
        <w:pStyle w:val="ListParagraph"/>
        <w:numPr>
          <w:ilvl w:val="0"/>
          <w:numId w:val="51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cazul</w:t>
      </w:r>
      <w:r>
        <w:rPr>
          <w:spacing w:val="7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5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își</w:t>
      </w:r>
      <w:r>
        <w:rPr>
          <w:spacing w:val="8"/>
          <w:sz w:val="23"/>
        </w:rPr>
        <w:t xml:space="preserve"> </w:t>
      </w:r>
      <w:r>
        <w:rPr>
          <w:sz w:val="23"/>
        </w:rPr>
        <w:t>reiau</w:t>
      </w:r>
      <w:r>
        <w:rPr>
          <w:spacing w:val="7"/>
          <w:sz w:val="23"/>
        </w:rPr>
        <w:t xml:space="preserve"> </w:t>
      </w:r>
      <w:r>
        <w:rPr>
          <w:sz w:val="23"/>
        </w:rPr>
        <w:t>activitatea</w:t>
      </w:r>
      <w:r>
        <w:rPr>
          <w:spacing w:val="5"/>
          <w:sz w:val="23"/>
        </w:rPr>
        <w:t xml:space="preserve"> </w:t>
      </w:r>
      <w:r>
        <w:rPr>
          <w:sz w:val="23"/>
        </w:rPr>
        <w:t>după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întrerupere</w:t>
      </w:r>
      <w:r>
        <w:rPr>
          <w:spacing w:val="8"/>
          <w:sz w:val="23"/>
        </w:rPr>
        <w:t xml:space="preserve"> </w:t>
      </w:r>
      <w:r>
        <w:rPr>
          <w:sz w:val="23"/>
        </w:rPr>
        <w:t>mai</w:t>
      </w:r>
      <w:r>
        <w:rPr>
          <w:spacing w:val="6"/>
          <w:sz w:val="23"/>
        </w:rPr>
        <w:t xml:space="preserve"> </w:t>
      </w:r>
      <w:r>
        <w:rPr>
          <w:sz w:val="23"/>
        </w:rPr>
        <w:t>mare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6</w:t>
      </w:r>
      <w:r>
        <w:rPr>
          <w:spacing w:val="7"/>
          <w:sz w:val="23"/>
        </w:rPr>
        <w:t xml:space="preserve"> </w:t>
      </w:r>
      <w:r>
        <w:rPr>
          <w:sz w:val="23"/>
        </w:rPr>
        <w:t>luni;</w:t>
      </w:r>
    </w:p>
    <w:p w:rsidR="004D00C8" w:rsidRDefault="00FE770D">
      <w:pPr>
        <w:pStyle w:val="ListParagraph"/>
        <w:numPr>
          <w:ilvl w:val="0"/>
          <w:numId w:val="51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situația</w:t>
      </w:r>
      <w:r>
        <w:rPr>
          <w:spacing w:val="5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care</w:t>
      </w:r>
      <w:r>
        <w:rPr>
          <w:spacing w:val="5"/>
          <w:sz w:val="23"/>
        </w:rPr>
        <w:t xml:space="preserve"> </w:t>
      </w:r>
      <w:r>
        <w:rPr>
          <w:sz w:val="23"/>
        </w:rPr>
        <w:t>intervin</w:t>
      </w:r>
      <w:r>
        <w:rPr>
          <w:spacing w:val="10"/>
          <w:sz w:val="23"/>
        </w:rPr>
        <w:t xml:space="preserve"> </w:t>
      </w:r>
      <w:r>
        <w:rPr>
          <w:sz w:val="23"/>
        </w:rPr>
        <w:t>modificări</w:t>
      </w:r>
      <w:r>
        <w:rPr>
          <w:spacing w:val="5"/>
          <w:sz w:val="23"/>
        </w:rPr>
        <w:t xml:space="preserve"> </w:t>
      </w:r>
      <w:r>
        <w:rPr>
          <w:sz w:val="23"/>
        </w:rPr>
        <w:t>ale</w:t>
      </w:r>
      <w:r>
        <w:rPr>
          <w:spacing w:val="5"/>
          <w:sz w:val="23"/>
        </w:rPr>
        <w:t xml:space="preserve"> </w:t>
      </w:r>
      <w:r>
        <w:rPr>
          <w:sz w:val="23"/>
        </w:rPr>
        <w:t>legislației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10"/>
          <w:sz w:val="23"/>
        </w:rPr>
        <w:t xml:space="preserve"> </w:t>
      </w:r>
      <w:r>
        <w:rPr>
          <w:sz w:val="23"/>
        </w:rPr>
        <w:t>domeniu.</w:t>
      </w:r>
    </w:p>
    <w:p w:rsidR="004D00C8" w:rsidRDefault="00FE770D">
      <w:pPr>
        <w:pStyle w:val="ListParagraph"/>
        <w:numPr>
          <w:ilvl w:val="0"/>
          <w:numId w:val="52"/>
        </w:numPr>
        <w:tabs>
          <w:tab w:val="left" w:pos="452"/>
        </w:tabs>
        <w:spacing w:before="5" w:line="244" w:lineRule="auto"/>
        <w:ind w:left="101" w:right="111" w:firstLine="0"/>
        <w:rPr>
          <w:sz w:val="23"/>
        </w:rPr>
      </w:pPr>
      <w:r>
        <w:rPr>
          <w:sz w:val="23"/>
        </w:rPr>
        <w:t>Locurile</w:t>
      </w:r>
      <w:r>
        <w:rPr>
          <w:spacing w:val="29"/>
          <w:sz w:val="23"/>
        </w:rPr>
        <w:t xml:space="preserve"> </w:t>
      </w:r>
      <w:r>
        <w:rPr>
          <w:sz w:val="23"/>
        </w:rPr>
        <w:t>de</w:t>
      </w:r>
      <w:r>
        <w:rPr>
          <w:spacing w:val="29"/>
          <w:sz w:val="23"/>
        </w:rPr>
        <w:t xml:space="preserve"> </w:t>
      </w:r>
      <w:r>
        <w:rPr>
          <w:sz w:val="23"/>
        </w:rPr>
        <w:t>muncă</w:t>
      </w:r>
      <w:r>
        <w:rPr>
          <w:spacing w:val="26"/>
          <w:sz w:val="23"/>
        </w:rPr>
        <w:t xml:space="preserve"> </w:t>
      </w:r>
      <w:r>
        <w:rPr>
          <w:sz w:val="23"/>
        </w:rPr>
        <w:t>trebuie</w:t>
      </w:r>
      <w:r>
        <w:rPr>
          <w:spacing w:val="23"/>
          <w:sz w:val="23"/>
        </w:rPr>
        <w:t xml:space="preserve"> </w:t>
      </w:r>
      <w:r>
        <w:rPr>
          <w:sz w:val="23"/>
        </w:rPr>
        <w:t>să</w:t>
      </w:r>
      <w:r>
        <w:rPr>
          <w:spacing w:val="27"/>
          <w:sz w:val="23"/>
        </w:rPr>
        <w:t xml:space="preserve"> </w:t>
      </w:r>
      <w:r>
        <w:rPr>
          <w:sz w:val="23"/>
        </w:rPr>
        <w:t>fie</w:t>
      </w:r>
      <w:r>
        <w:rPr>
          <w:spacing w:val="26"/>
          <w:sz w:val="23"/>
        </w:rPr>
        <w:t xml:space="preserve"> </w:t>
      </w:r>
      <w:r>
        <w:rPr>
          <w:sz w:val="23"/>
        </w:rPr>
        <w:t>organizate</w:t>
      </w:r>
      <w:r>
        <w:rPr>
          <w:spacing w:val="29"/>
          <w:sz w:val="23"/>
        </w:rPr>
        <w:t xml:space="preserve"> </w:t>
      </w:r>
      <w:r>
        <w:rPr>
          <w:sz w:val="23"/>
        </w:rPr>
        <w:t>astfel</w:t>
      </w:r>
      <w:r>
        <w:rPr>
          <w:spacing w:val="27"/>
          <w:sz w:val="23"/>
        </w:rPr>
        <w:t xml:space="preserve"> </w:t>
      </w:r>
      <w:r>
        <w:rPr>
          <w:sz w:val="23"/>
        </w:rPr>
        <w:t>încât</w:t>
      </w:r>
      <w:r>
        <w:rPr>
          <w:spacing w:val="26"/>
          <w:sz w:val="23"/>
        </w:rPr>
        <w:t xml:space="preserve"> </w:t>
      </w:r>
      <w:r>
        <w:rPr>
          <w:sz w:val="23"/>
        </w:rPr>
        <w:t>să</w:t>
      </w:r>
      <w:r>
        <w:rPr>
          <w:spacing w:val="29"/>
          <w:sz w:val="23"/>
        </w:rPr>
        <w:t xml:space="preserve"> </w:t>
      </w:r>
      <w:r>
        <w:rPr>
          <w:sz w:val="23"/>
        </w:rPr>
        <w:t>garanteze</w:t>
      </w:r>
      <w:r>
        <w:rPr>
          <w:spacing w:val="26"/>
          <w:sz w:val="23"/>
        </w:rPr>
        <w:t xml:space="preserve"> </w:t>
      </w:r>
      <w:r>
        <w:rPr>
          <w:sz w:val="23"/>
        </w:rPr>
        <w:t>securitatea</w:t>
      </w:r>
      <w:r>
        <w:rPr>
          <w:spacing w:val="24"/>
          <w:sz w:val="23"/>
        </w:rPr>
        <w:t xml:space="preserve"> </w:t>
      </w:r>
      <w:r>
        <w:rPr>
          <w:sz w:val="23"/>
        </w:rPr>
        <w:t>și</w:t>
      </w:r>
      <w:r>
        <w:rPr>
          <w:spacing w:val="29"/>
          <w:sz w:val="23"/>
        </w:rPr>
        <w:t xml:space="preserve"> </w:t>
      </w:r>
      <w:r>
        <w:rPr>
          <w:sz w:val="23"/>
        </w:rPr>
        <w:t>sănătatea</w:t>
      </w:r>
      <w:r>
        <w:rPr>
          <w:spacing w:val="-55"/>
          <w:sz w:val="23"/>
        </w:rPr>
        <w:t xml:space="preserve"> </w:t>
      </w:r>
      <w:r>
        <w:rPr>
          <w:sz w:val="23"/>
        </w:rPr>
        <w:t>salariaților.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FE770D">
      <w:pPr>
        <w:pStyle w:val="BodyText"/>
        <w:spacing w:before="94" w:line="242" w:lineRule="auto"/>
        <w:ind w:right="109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asigurării</w:t>
      </w:r>
      <w:r>
        <w:rPr>
          <w:spacing w:val="1"/>
        </w:rPr>
        <w:t xml:space="preserve"> </w:t>
      </w:r>
      <w:r>
        <w:t>implicarii</w:t>
      </w:r>
      <w:r>
        <w:rPr>
          <w:spacing w:val="1"/>
        </w:rPr>
        <w:t xml:space="preserve"> </w:t>
      </w:r>
      <w:r>
        <w:t>salariaților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elaborarea</w:t>
      </w:r>
      <w:r>
        <w:rPr>
          <w:spacing w:val="57"/>
        </w:rPr>
        <w:t xml:space="preserve"> </w:t>
      </w:r>
      <w:r>
        <w:t>și</w:t>
      </w:r>
      <w:r>
        <w:rPr>
          <w:spacing w:val="58"/>
        </w:rPr>
        <w:t xml:space="preserve"> </w:t>
      </w:r>
      <w:r>
        <w:t>aplicarea</w:t>
      </w:r>
      <w:r>
        <w:rPr>
          <w:spacing w:val="57"/>
        </w:rPr>
        <w:t xml:space="preserve"> </w:t>
      </w:r>
      <w:r>
        <w:t>deciziilor</w:t>
      </w:r>
      <w:r>
        <w:rPr>
          <w:spacing w:val="58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domeniul</w:t>
      </w:r>
      <w:r>
        <w:rPr>
          <w:spacing w:val="1"/>
        </w:rPr>
        <w:t xml:space="preserve"> </w:t>
      </w:r>
      <w:r>
        <w:t>protecției</w:t>
      </w:r>
      <w:r>
        <w:rPr>
          <w:spacing w:val="1"/>
        </w:rPr>
        <w:t xml:space="preserve"> </w:t>
      </w:r>
      <w:r>
        <w:t>muncii,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constituie 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securitate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sănătate în</w:t>
      </w:r>
      <w:r>
        <w:rPr>
          <w:spacing w:val="1"/>
        </w:rPr>
        <w:t xml:space="preserve"> </w:t>
      </w:r>
      <w:r>
        <w:t>muncă,</w:t>
      </w:r>
      <w:r>
        <w:rPr>
          <w:spacing w:val="57"/>
        </w:rPr>
        <w:t xml:space="preserve"> </w:t>
      </w:r>
      <w:r>
        <w:t>ce are</w:t>
      </w:r>
      <w:r>
        <w:rPr>
          <w:spacing w:val="1"/>
        </w:rPr>
        <w:t xml:space="preserve"> </w:t>
      </w:r>
      <w:r>
        <w:t>atribuții</w:t>
      </w:r>
      <w:r>
        <w:rPr>
          <w:spacing w:val="2"/>
        </w:rPr>
        <w:t xml:space="preserve"> </w:t>
      </w:r>
      <w:r>
        <w:t>specifice potrivit</w:t>
      </w:r>
      <w:r>
        <w:rPr>
          <w:spacing w:val="1"/>
        </w:rPr>
        <w:t xml:space="preserve"> </w:t>
      </w:r>
      <w:r>
        <w:t>dispozițiilor</w:t>
      </w:r>
      <w:r>
        <w:rPr>
          <w:spacing w:val="1"/>
        </w:rPr>
        <w:t xml:space="preserve"> </w:t>
      </w:r>
      <w:r>
        <w:t>legale in vigoare.</w:t>
      </w:r>
    </w:p>
    <w:p w:rsidR="004D00C8" w:rsidRDefault="00FE770D">
      <w:pPr>
        <w:pStyle w:val="BodyText"/>
        <w:spacing w:before="3" w:line="244" w:lineRule="auto"/>
        <w:ind w:right="113"/>
      </w:pPr>
      <w:r>
        <w:rPr>
          <w:b/>
        </w:rPr>
        <w:t>Art.</w:t>
      </w:r>
      <w:r>
        <w:rPr>
          <w:b/>
          <w:spacing w:val="15"/>
        </w:rPr>
        <w:t xml:space="preserve"> </w:t>
      </w:r>
      <w:r>
        <w:rPr>
          <w:b/>
        </w:rPr>
        <w:t>14.</w:t>
      </w:r>
      <w:r>
        <w:rPr>
          <w:b/>
          <w:spacing w:val="16"/>
        </w:rPr>
        <w:t xml:space="preserve"> </w:t>
      </w:r>
      <w:r>
        <w:t>Angajatorul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obligația</w:t>
      </w:r>
      <w:r>
        <w:rPr>
          <w:spacing w:val="13"/>
        </w:rPr>
        <w:t xml:space="preserve"> </w:t>
      </w:r>
      <w:r>
        <w:t>să</w:t>
      </w:r>
      <w:r>
        <w:rPr>
          <w:spacing w:val="13"/>
        </w:rPr>
        <w:t xml:space="preserve"> </w:t>
      </w:r>
      <w:r>
        <w:t>asigure</w:t>
      </w:r>
      <w:r>
        <w:rPr>
          <w:spacing w:val="13"/>
        </w:rPr>
        <w:t xml:space="preserve"> </w:t>
      </w:r>
      <w:r>
        <w:t>accesul</w:t>
      </w:r>
      <w:r>
        <w:rPr>
          <w:spacing w:val="14"/>
        </w:rPr>
        <w:t xml:space="preserve"> </w:t>
      </w:r>
      <w:r>
        <w:t>salariaților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serviciul</w:t>
      </w:r>
      <w:r>
        <w:rPr>
          <w:spacing w:val="16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medicină</w:t>
      </w:r>
      <w:r>
        <w:rPr>
          <w:spacing w:val="-55"/>
        </w:rPr>
        <w:t xml:space="preserve"> </w:t>
      </w:r>
      <w:r>
        <w:t>a muncii, organizat</w:t>
      </w:r>
      <w:r>
        <w:rPr>
          <w:spacing w:val="5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dispozițiilor legale in</w:t>
      </w:r>
      <w:r>
        <w:rPr>
          <w:spacing w:val="1"/>
        </w:rPr>
        <w:t xml:space="preserve"> </w:t>
      </w:r>
      <w:r>
        <w:t>vigoare.</w:t>
      </w:r>
    </w:p>
    <w:p w:rsidR="004D00C8" w:rsidRDefault="004D00C8">
      <w:pPr>
        <w:pStyle w:val="BodyText"/>
        <w:spacing w:before="7"/>
        <w:ind w:left="0"/>
        <w:jc w:val="left"/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534"/>
        </w:tabs>
        <w:spacing w:line="244" w:lineRule="auto"/>
        <w:ind w:left="101" w:right="110" w:firstLine="0"/>
        <w:jc w:val="both"/>
      </w:pPr>
      <w:r>
        <w:t>REGULI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PRINCIPIULUI</w:t>
      </w:r>
      <w:r>
        <w:rPr>
          <w:spacing w:val="1"/>
        </w:rPr>
        <w:t xml:space="preserve"> </w:t>
      </w:r>
      <w:r>
        <w:t>NEDISCRIMINĂRII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ÎNLĂTURĂRII</w:t>
      </w:r>
      <w:r>
        <w:rPr>
          <w:spacing w:val="2"/>
        </w:rPr>
        <w:t xml:space="preserve"> </w:t>
      </w:r>
      <w:r>
        <w:t>ORICAREI</w:t>
      </w:r>
      <w:r>
        <w:rPr>
          <w:spacing w:val="2"/>
        </w:rPr>
        <w:t xml:space="preserve"> </w:t>
      </w:r>
      <w:r>
        <w:t>FORME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ÎNCĂLCARE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DEMNITĂȚII</w:t>
      </w:r>
    </w:p>
    <w:p w:rsidR="004D00C8" w:rsidRDefault="004D00C8">
      <w:pPr>
        <w:pStyle w:val="BodyText"/>
        <w:spacing w:before="9"/>
        <w:ind w:left="0"/>
        <w:jc w:val="left"/>
        <w:rPr>
          <w:b/>
          <w:sz w:val="22"/>
        </w:rPr>
      </w:pP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>Art. 15.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În cadrul relațiilor de muncă</w:t>
      </w:r>
      <w:r>
        <w:rPr>
          <w:spacing w:val="57"/>
        </w:rPr>
        <w:t xml:space="preserve"> </w:t>
      </w:r>
      <w:r>
        <w:t>funcționează principiul egalității de tratament</w:t>
      </w:r>
      <w:r>
        <w:rPr>
          <w:spacing w:val="58"/>
        </w:rPr>
        <w:t xml:space="preserve"> </w:t>
      </w:r>
      <w:r>
        <w:t>față</w:t>
      </w:r>
      <w:r>
        <w:rPr>
          <w:spacing w:val="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toți</w:t>
      </w:r>
      <w:r>
        <w:rPr>
          <w:spacing w:val="2"/>
        </w:rPr>
        <w:t xml:space="preserve"> </w:t>
      </w:r>
      <w:r>
        <w:t>salariații.</w:t>
      </w:r>
    </w:p>
    <w:p w:rsidR="004D00C8" w:rsidRDefault="00FE770D">
      <w:pPr>
        <w:pStyle w:val="ListParagraph"/>
        <w:numPr>
          <w:ilvl w:val="0"/>
          <w:numId w:val="50"/>
        </w:numPr>
        <w:tabs>
          <w:tab w:val="left" w:pos="438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Orice discriminare directă sau indirectă față de un salariat, bazată pe criterii de sex, orientare</w:t>
      </w:r>
      <w:r>
        <w:rPr>
          <w:spacing w:val="1"/>
          <w:sz w:val="23"/>
        </w:rPr>
        <w:t xml:space="preserve"> </w:t>
      </w:r>
      <w:r>
        <w:rPr>
          <w:sz w:val="23"/>
        </w:rPr>
        <w:t>sexuală, caracteristici genetice, vârstă, apartenență națională, rasă, culoare, etnie, religie, opțiune</w:t>
      </w:r>
      <w:r>
        <w:rPr>
          <w:spacing w:val="1"/>
          <w:sz w:val="23"/>
        </w:rPr>
        <w:t xml:space="preserve"> </w:t>
      </w:r>
      <w:r>
        <w:rPr>
          <w:sz w:val="23"/>
        </w:rPr>
        <w:t>politică,</w:t>
      </w:r>
      <w:r>
        <w:rPr>
          <w:spacing w:val="1"/>
          <w:sz w:val="23"/>
        </w:rPr>
        <w:t xml:space="preserve"> </w:t>
      </w:r>
      <w:r>
        <w:rPr>
          <w:sz w:val="23"/>
        </w:rPr>
        <w:t>origine</w:t>
      </w:r>
      <w:r>
        <w:rPr>
          <w:spacing w:val="1"/>
          <w:sz w:val="23"/>
        </w:rPr>
        <w:t xml:space="preserve"> </w:t>
      </w:r>
      <w:r>
        <w:rPr>
          <w:sz w:val="23"/>
        </w:rPr>
        <w:t>socială,</w:t>
      </w:r>
      <w:r>
        <w:rPr>
          <w:spacing w:val="1"/>
          <w:sz w:val="23"/>
        </w:rPr>
        <w:t xml:space="preserve"> </w:t>
      </w:r>
      <w:r>
        <w:rPr>
          <w:sz w:val="23"/>
        </w:rPr>
        <w:t>handicap,</w:t>
      </w:r>
      <w:r>
        <w:rPr>
          <w:spacing w:val="1"/>
          <w:sz w:val="23"/>
        </w:rPr>
        <w:t xml:space="preserve"> </w:t>
      </w:r>
      <w:r>
        <w:rPr>
          <w:sz w:val="23"/>
        </w:rPr>
        <w:t>situație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responsabilitate</w:t>
      </w:r>
      <w:r>
        <w:rPr>
          <w:spacing w:val="57"/>
          <w:sz w:val="23"/>
        </w:rPr>
        <w:t xml:space="preserve"> </w:t>
      </w:r>
      <w:r>
        <w:rPr>
          <w:sz w:val="23"/>
        </w:rPr>
        <w:t>familială,</w:t>
      </w:r>
      <w:r>
        <w:rPr>
          <w:spacing w:val="58"/>
          <w:sz w:val="23"/>
        </w:rPr>
        <w:t xml:space="preserve"> </w:t>
      </w:r>
      <w:r>
        <w:rPr>
          <w:sz w:val="23"/>
        </w:rPr>
        <w:t>apartenență</w:t>
      </w:r>
      <w:r>
        <w:rPr>
          <w:spacing w:val="57"/>
          <w:sz w:val="23"/>
        </w:rPr>
        <w:t xml:space="preserve"> </w:t>
      </w:r>
      <w:r>
        <w:rPr>
          <w:sz w:val="23"/>
        </w:rPr>
        <w:t>ori</w:t>
      </w:r>
      <w:r>
        <w:rPr>
          <w:spacing w:val="1"/>
          <w:sz w:val="23"/>
        </w:rPr>
        <w:t xml:space="preserve"> </w:t>
      </w:r>
      <w:r>
        <w:rPr>
          <w:sz w:val="23"/>
        </w:rPr>
        <w:t>activitate sindicală, este interzisă.</w:t>
      </w:r>
    </w:p>
    <w:p w:rsidR="004D00C8" w:rsidRDefault="00FE770D">
      <w:pPr>
        <w:pStyle w:val="ListParagraph"/>
        <w:numPr>
          <w:ilvl w:val="0"/>
          <w:numId w:val="50"/>
        </w:numPr>
        <w:tabs>
          <w:tab w:val="left" w:pos="505"/>
        </w:tabs>
        <w:spacing w:line="242" w:lineRule="auto"/>
        <w:ind w:right="110" w:firstLine="0"/>
        <w:jc w:val="both"/>
        <w:rPr>
          <w:sz w:val="23"/>
        </w:rPr>
      </w:pPr>
      <w:r>
        <w:rPr>
          <w:sz w:val="23"/>
        </w:rPr>
        <w:t>Constituie</w:t>
      </w:r>
      <w:r>
        <w:rPr>
          <w:spacing w:val="1"/>
          <w:sz w:val="23"/>
        </w:rPr>
        <w:t xml:space="preserve"> </w:t>
      </w:r>
      <w:r>
        <w:rPr>
          <w:sz w:val="23"/>
        </w:rPr>
        <w:t>discriminare</w:t>
      </w:r>
      <w:r>
        <w:rPr>
          <w:spacing w:val="1"/>
          <w:sz w:val="23"/>
        </w:rPr>
        <w:t xml:space="preserve"> </w:t>
      </w:r>
      <w:r>
        <w:rPr>
          <w:sz w:val="23"/>
        </w:rPr>
        <w:t>directă</w:t>
      </w:r>
      <w:r>
        <w:rPr>
          <w:spacing w:val="1"/>
          <w:sz w:val="23"/>
        </w:rPr>
        <w:t xml:space="preserve"> </w:t>
      </w:r>
      <w:r>
        <w:rPr>
          <w:sz w:val="23"/>
        </w:rPr>
        <w:t>actele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faptele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excludere,</w:t>
      </w:r>
      <w:r>
        <w:rPr>
          <w:spacing w:val="1"/>
          <w:sz w:val="23"/>
        </w:rPr>
        <w:t xml:space="preserve"> </w:t>
      </w:r>
      <w:r>
        <w:rPr>
          <w:sz w:val="23"/>
        </w:rPr>
        <w:t>deosebire,</w:t>
      </w:r>
      <w:r>
        <w:rPr>
          <w:spacing w:val="1"/>
          <w:sz w:val="23"/>
        </w:rPr>
        <w:t xml:space="preserve"> </w:t>
      </w:r>
      <w:r>
        <w:rPr>
          <w:sz w:val="23"/>
        </w:rPr>
        <w:t>restricție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preferință, întemeiate pe unul sau mai multe dintre criteriile prevazute la alin. (2), care au ca scop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ca</w:t>
      </w:r>
      <w:r>
        <w:rPr>
          <w:spacing w:val="1"/>
          <w:sz w:val="23"/>
        </w:rPr>
        <w:t xml:space="preserve"> </w:t>
      </w:r>
      <w:r>
        <w:rPr>
          <w:sz w:val="23"/>
        </w:rPr>
        <w:t>efect</w:t>
      </w:r>
      <w:r>
        <w:rPr>
          <w:spacing w:val="1"/>
          <w:sz w:val="23"/>
        </w:rPr>
        <w:t xml:space="preserve"> </w:t>
      </w:r>
      <w:r>
        <w:rPr>
          <w:sz w:val="23"/>
        </w:rPr>
        <w:t>neacordarea,</w:t>
      </w:r>
      <w:r>
        <w:rPr>
          <w:spacing w:val="1"/>
          <w:sz w:val="23"/>
        </w:rPr>
        <w:t xml:space="preserve"> </w:t>
      </w:r>
      <w:r>
        <w:rPr>
          <w:sz w:val="23"/>
        </w:rPr>
        <w:t>restrângerea</w:t>
      </w:r>
      <w:r>
        <w:rPr>
          <w:spacing w:val="1"/>
          <w:sz w:val="23"/>
        </w:rPr>
        <w:t xml:space="preserve"> </w:t>
      </w:r>
      <w:r>
        <w:rPr>
          <w:sz w:val="23"/>
        </w:rPr>
        <w:t>ori</w:t>
      </w:r>
      <w:r>
        <w:rPr>
          <w:spacing w:val="1"/>
          <w:sz w:val="23"/>
        </w:rPr>
        <w:t xml:space="preserve"> </w:t>
      </w:r>
      <w:r>
        <w:rPr>
          <w:sz w:val="23"/>
        </w:rPr>
        <w:t>înlăturarea</w:t>
      </w:r>
      <w:r>
        <w:rPr>
          <w:spacing w:val="1"/>
          <w:sz w:val="23"/>
        </w:rPr>
        <w:t xml:space="preserve"> </w:t>
      </w:r>
      <w:r>
        <w:rPr>
          <w:sz w:val="23"/>
        </w:rPr>
        <w:t>recunoașterii,</w:t>
      </w:r>
      <w:r>
        <w:rPr>
          <w:spacing w:val="1"/>
          <w:sz w:val="23"/>
        </w:rPr>
        <w:t xml:space="preserve"> </w:t>
      </w:r>
      <w:r>
        <w:rPr>
          <w:sz w:val="23"/>
        </w:rPr>
        <w:t>folosinței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exercitării</w:t>
      </w:r>
      <w:r>
        <w:rPr>
          <w:spacing w:val="1"/>
          <w:sz w:val="23"/>
        </w:rPr>
        <w:t xml:space="preserve"> </w:t>
      </w:r>
      <w:r>
        <w:rPr>
          <w:sz w:val="23"/>
        </w:rPr>
        <w:t>drepturilor prevazute în legislația</w:t>
      </w:r>
      <w:r>
        <w:rPr>
          <w:spacing w:val="1"/>
          <w:sz w:val="23"/>
        </w:rPr>
        <w:t xml:space="preserve"> </w:t>
      </w:r>
      <w:r>
        <w:rPr>
          <w:sz w:val="23"/>
        </w:rPr>
        <w:t>muncii.</w:t>
      </w:r>
    </w:p>
    <w:p w:rsidR="004D00C8" w:rsidRDefault="00FE770D">
      <w:pPr>
        <w:pStyle w:val="ListParagraph"/>
        <w:numPr>
          <w:ilvl w:val="0"/>
          <w:numId w:val="50"/>
        </w:numPr>
        <w:tabs>
          <w:tab w:val="left" w:pos="460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Constituie discriminare indirectă actele și faptele întemeiate în mod aparent pe alte criterii</w:t>
      </w:r>
      <w:r>
        <w:rPr>
          <w:spacing w:val="1"/>
          <w:sz w:val="23"/>
        </w:rPr>
        <w:t xml:space="preserve"> </w:t>
      </w:r>
      <w:r>
        <w:rPr>
          <w:sz w:val="23"/>
        </w:rPr>
        <w:t>decât</w:t>
      </w:r>
      <w:r>
        <w:rPr>
          <w:spacing w:val="2"/>
          <w:sz w:val="23"/>
        </w:rPr>
        <w:t xml:space="preserve"> </w:t>
      </w:r>
      <w:r>
        <w:rPr>
          <w:sz w:val="23"/>
        </w:rPr>
        <w:t>cele</w:t>
      </w:r>
      <w:r>
        <w:rPr>
          <w:spacing w:val="2"/>
          <w:sz w:val="23"/>
        </w:rPr>
        <w:t xml:space="preserve"> </w:t>
      </w:r>
      <w:r>
        <w:rPr>
          <w:sz w:val="23"/>
        </w:rPr>
        <w:t>prevazute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alin.</w:t>
      </w:r>
      <w:r>
        <w:rPr>
          <w:spacing w:val="5"/>
          <w:sz w:val="23"/>
        </w:rPr>
        <w:t xml:space="preserve"> </w:t>
      </w:r>
      <w:r>
        <w:rPr>
          <w:sz w:val="23"/>
        </w:rPr>
        <w:t>(2),</w:t>
      </w:r>
      <w:r>
        <w:rPr>
          <w:spacing w:val="1"/>
          <w:sz w:val="23"/>
        </w:rPr>
        <w:t xml:space="preserve"> </w:t>
      </w:r>
      <w:r>
        <w:rPr>
          <w:sz w:val="23"/>
        </w:rPr>
        <w:t>dar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produc</w:t>
      </w:r>
      <w:r>
        <w:rPr>
          <w:spacing w:val="3"/>
          <w:sz w:val="23"/>
        </w:rPr>
        <w:t xml:space="preserve"> </w:t>
      </w:r>
      <w:r>
        <w:rPr>
          <w:sz w:val="23"/>
        </w:rPr>
        <w:t>efectele</w:t>
      </w:r>
      <w:r>
        <w:rPr>
          <w:spacing w:val="2"/>
          <w:sz w:val="23"/>
        </w:rPr>
        <w:t xml:space="preserve"> </w:t>
      </w:r>
      <w:r>
        <w:rPr>
          <w:sz w:val="23"/>
        </w:rPr>
        <w:t>unei</w:t>
      </w:r>
      <w:r>
        <w:rPr>
          <w:spacing w:val="6"/>
          <w:sz w:val="23"/>
        </w:rPr>
        <w:t xml:space="preserve"> </w:t>
      </w:r>
      <w:r>
        <w:rPr>
          <w:sz w:val="23"/>
        </w:rPr>
        <w:t>discriminari</w:t>
      </w:r>
      <w:r>
        <w:rPr>
          <w:spacing w:val="1"/>
          <w:sz w:val="23"/>
        </w:rPr>
        <w:t xml:space="preserve"> </w:t>
      </w:r>
      <w:r>
        <w:rPr>
          <w:sz w:val="23"/>
        </w:rPr>
        <w:t>directe.</w:t>
      </w: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 xml:space="preserve">Art. 16. </w:t>
      </w:r>
      <w:r>
        <w:t>(1) Orice salariat care prestează o muncă, beneficiază de condiții de muncă adecvate</w:t>
      </w:r>
      <w:r>
        <w:rPr>
          <w:spacing w:val="1"/>
        </w:rPr>
        <w:t xml:space="preserve"> </w:t>
      </w:r>
      <w:r>
        <w:t>activității</w:t>
      </w:r>
      <w:r>
        <w:rPr>
          <w:spacing w:val="1"/>
        </w:rPr>
        <w:t xml:space="preserve"> </w:t>
      </w:r>
      <w:r>
        <w:t>desfășurate,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protecție</w:t>
      </w:r>
      <w:r>
        <w:rPr>
          <w:spacing w:val="1"/>
        </w:rPr>
        <w:t xml:space="preserve"> </w:t>
      </w:r>
      <w:r>
        <w:t>socială,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securitate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sănătate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muncă,</w:t>
      </w:r>
      <w:r>
        <w:rPr>
          <w:spacing w:val="1"/>
        </w:rPr>
        <w:t xml:space="preserve"> </w:t>
      </w:r>
      <w:r>
        <w:t>precum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respectarea demnității</w:t>
      </w:r>
      <w:r>
        <w:rPr>
          <w:spacing w:val="3"/>
        </w:rPr>
        <w:t xml:space="preserve"> </w:t>
      </w:r>
      <w:r>
        <w:t>și a</w:t>
      </w:r>
      <w:r>
        <w:rPr>
          <w:spacing w:val="1"/>
        </w:rPr>
        <w:t xml:space="preserve"> </w:t>
      </w:r>
      <w:r>
        <w:t>conștiinței</w:t>
      </w:r>
      <w:r>
        <w:rPr>
          <w:spacing w:val="3"/>
        </w:rPr>
        <w:t xml:space="preserve"> </w:t>
      </w:r>
      <w:r>
        <w:t>sale, fără</w:t>
      </w:r>
      <w:r>
        <w:rPr>
          <w:spacing w:val="2"/>
        </w:rPr>
        <w:t xml:space="preserve"> </w:t>
      </w:r>
      <w:r>
        <w:t>nicio</w:t>
      </w:r>
      <w:r>
        <w:rPr>
          <w:spacing w:val="1"/>
        </w:rPr>
        <w:t xml:space="preserve"> </w:t>
      </w:r>
      <w:r>
        <w:t>discriminare.</w:t>
      </w:r>
    </w:p>
    <w:p w:rsidR="004D00C8" w:rsidRDefault="00FE770D">
      <w:pPr>
        <w:pStyle w:val="BodyText"/>
        <w:spacing w:line="244" w:lineRule="auto"/>
        <w:ind w:right="112"/>
      </w:pPr>
      <w:r>
        <w:t>(2) Tuturor salariaților care prestează o muncă le sunt recunoscute dreptul la plată egală pentru</w:t>
      </w:r>
      <w:r>
        <w:rPr>
          <w:spacing w:val="1"/>
        </w:rPr>
        <w:t xml:space="preserve"> </w:t>
      </w:r>
      <w:r>
        <w:t>muncă</w:t>
      </w:r>
      <w:r>
        <w:rPr>
          <w:spacing w:val="1"/>
        </w:rPr>
        <w:t xml:space="preserve"> </w:t>
      </w:r>
      <w:r>
        <w:t>egală, dreptul</w:t>
      </w:r>
      <w:r>
        <w:rPr>
          <w:spacing w:val="1"/>
        </w:rPr>
        <w:t xml:space="preserve"> </w:t>
      </w:r>
      <w:r>
        <w:t>la negocieri</w:t>
      </w:r>
      <w:r>
        <w:rPr>
          <w:spacing w:val="1"/>
        </w:rPr>
        <w:t xml:space="preserve"> </w:t>
      </w:r>
      <w:r>
        <w:t>colective, dreptul</w:t>
      </w:r>
      <w:r>
        <w:rPr>
          <w:spacing w:val="1"/>
        </w:rPr>
        <w:t xml:space="preserve"> </w:t>
      </w:r>
      <w:r>
        <w:t>la protecția datelor</w:t>
      </w:r>
      <w:r>
        <w:rPr>
          <w:spacing w:val="1"/>
        </w:rPr>
        <w:t xml:space="preserve"> </w:t>
      </w:r>
      <w:r>
        <w:t>cu caracter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precum</w:t>
      </w:r>
      <w:r>
        <w:rPr>
          <w:spacing w:val="-1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dreptul</w:t>
      </w:r>
      <w:r>
        <w:rPr>
          <w:spacing w:val="4"/>
        </w:rPr>
        <w:t xml:space="preserve"> </w:t>
      </w:r>
      <w:r>
        <w:t>la protecție</w:t>
      </w:r>
      <w:r>
        <w:rPr>
          <w:spacing w:val="1"/>
        </w:rPr>
        <w:t xml:space="preserve"> </w:t>
      </w:r>
      <w:r>
        <w:t>împotriva concedierilor nelegale.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 xml:space="preserve">Art. 17. </w:t>
      </w:r>
      <w:r>
        <w:t>(1) Este interzisă discriminarea prin utilizarea de către angajator a unor practici care</w:t>
      </w:r>
      <w:r>
        <w:rPr>
          <w:spacing w:val="1"/>
        </w:rPr>
        <w:t xml:space="preserve"> </w:t>
      </w:r>
      <w:r>
        <w:t>dezavantajează</w:t>
      </w:r>
      <w:r>
        <w:rPr>
          <w:spacing w:val="3"/>
        </w:rPr>
        <w:t xml:space="preserve"> </w:t>
      </w:r>
      <w:r>
        <w:t>persoanele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anumit</w:t>
      </w:r>
      <w:r>
        <w:rPr>
          <w:spacing w:val="7"/>
        </w:rPr>
        <w:t xml:space="preserve"> </w:t>
      </w:r>
      <w:r>
        <w:t>sex,</w:t>
      </w:r>
      <w:r>
        <w:rPr>
          <w:spacing w:val="4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legatură</w:t>
      </w:r>
      <w:r>
        <w:rPr>
          <w:spacing w:val="3"/>
        </w:rPr>
        <w:t xml:space="preserve"> </w:t>
      </w:r>
      <w:r>
        <w:t>cu</w:t>
      </w:r>
      <w:r>
        <w:rPr>
          <w:spacing w:val="6"/>
        </w:rPr>
        <w:t xml:space="preserve"> </w:t>
      </w:r>
      <w:r>
        <w:t>relațiile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muncă,</w:t>
      </w:r>
      <w:r>
        <w:rPr>
          <w:spacing w:val="7"/>
        </w:rPr>
        <w:t xml:space="preserve"> </w:t>
      </w:r>
      <w:r>
        <w:t>referitoare</w:t>
      </w:r>
      <w:r>
        <w:rPr>
          <w:spacing w:val="3"/>
        </w:rPr>
        <w:t xml:space="preserve"> </w:t>
      </w:r>
      <w:r>
        <w:t>la: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64"/>
        </w:tabs>
        <w:spacing w:line="244" w:lineRule="auto"/>
        <w:ind w:right="113" w:firstLine="0"/>
        <w:rPr>
          <w:sz w:val="23"/>
        </w:rPr>
      </w:pPr>
      <w:r>
        <w:rPr>
          <w:sz w:val="23"/>
        </w:rPr>
        <w:t>anunțarea,</w:t>
      </w:r>
      <w:r>
        <w:rPr>
          <w:spacing w:val="34"/>
          <w:sz w:val="23"/>
        </w:rPr>
        <w:t xml:space="preserve"> </w:t>
      </w:r>
      <w:r>
        <w:rPr>
          <w:sz w:val="23"/>
        </w:rPr>
        <w:t>organizarea</w:t>
      </w:r>
      <w:r>
        <w:rPr>
          <w:spacing w:val="35"/>
          <w:sz w:val="23"/>
        </w:rPr>
        <w:t xml:space="preserve"> </w:t>
      </w:r>
      <w:r>
        <w:rPr>
          <w:sz w:val="23"/>
        </w:rPr>
        <w:t>concursurilor</w:t>
      </w:r>
      <w:r>
        <w:rPr>
          <w:spacing w:val="37"/>
          <w:sz w:val="23"/>
        </w:rPr>
        <w:t xml:space="preserve"> </w:t>
      </w:r>
      <w:r>
        <w:rPr>
          <w:sz w:val="23"/>
        </w:rPr>
        <w:t>sau</w:t>
      </w:r>
      <w:r>
        <w:rPr>
          <w:spacing w:val="35"/>
          <w:sz w:val="23"/>
        </w:rPr>
        <w:t xml:space="preserve"> </w:t>
      </w:r>
      <w:r>
        <w:rPr>
          <w:sz w:val="23"/>
        </w:rPr>
        <w:t>examenelor</w:t>
      </w:r>
      <w:r>
        <w:rPr>
          <w:spacing w:val="34"/>
          <w:sz w:val="23"/>
        </w:rPr>
        <w:t xml:space="preserve"> </w:t>
      </w:r>
      <w:r>
        <w:rPr>
          <w:sz w:val="23"/>
        </w:rPr>
        <w:t>și</w:t>
      </w:r>
      <w:r>
        <w:rPr>
          <w:spacing w:val="36"/>
          <w:sz w:val="23"/>
        </w:rPr>
        <w:t xml:space="preserve"> </w:t>
      </w:r>
      <w:r>
        <w:rPr>
          <w:sz w:val="23"/>
        </w:rPr>
        <w:t>selecția</w:t>
      </w:r>
      <w:r>
        <w:rPr>
          <w:spacing w:val="34"/>
          <w:sz w:val="23"/>
        </w:rPr>
        <w:t xml:space="preserve"> </w:t>
      </w:r>
      <w:r>
        <w:rPr>
          <w:sz w:val="23"/>
        </w:rPr>
        <w:t>candidaților</w:t>
      </w:r>
      <w:r>
        <w:rPr>
          <w:spacing w:val="34"/>
          <w:sz w:val="23"/>
        </w:rPr>
        <w:t xml:space="preserve"> </w:t>
      </w:r>
      <w:r>
        <w:rPr>
          <w:sz w:val="23"/>
        </w:rPr>
        <w:t>pentru</w:t>
      </w:r>
      <w:r>
        <w:rPr>
          <w:spacing w:val="35"/>
          <w:sz w:val="23"/>
        </w:rPr>
        <w:t xml:space="preserve"> </w:t>
      </w:r>
      <w:r>
        <w:rPr>
          <w:sz w:val="23"/>
        </w:rPr>
        <w:t>ocuparea</w:t>
      </w:r>
      <w:r>
        <w:rPr>
          <w:spacing w:val="-54"/>
          <w:sz w:val="23"/>
        </w:rPr>
        <w:t xml:space="preserve"> </w:t>
      </w:r>
      <w:r>
        <w:rPr>
          <w:sz w:val="23"/>
        </w:rPr>
        <w:t>posturilor vacante;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71"/>
        </w:tabs>
        <w:spacing w:line="244" w:lineRule="auto"/>
        <w:ind w:right="113" w:firstLine="0"/>
        <w:rPr>
          <w:sz w:val="23"/>
        </w:rPr>
      </w:pPr>
      <w:r>
        <w:rPr>
          <w:sz w:val="23"/>
        </w:rPr>
        <w:t>încheierea,</w:t>
      </w:r>
      <w:r>
        <w:rPr>
          <w:spacing w:val="26"/>
          <w:sz w:val="23"/>
        </w:rPr>
        <w:t xml:space="preserve"> </w:t>
      </w:r>
      <w:r>
        <w:rPr>
          <w:sz w:val="23"/>
        </w:rPr>
        <w:t>suspendarea,</w:t>
      </w:r>
      <w:r>
        <w:rPr>
          <w:spacing w:val="29"/>
          <w:sz w:val="23"/>
        </w:rPr>
        <w:t xml:space="preserve"> </w:t>
      </w:r>
      <w:r>
        <w:rPr>
          <w:sz w:val="23"/>
        </w:rPr>
        <w:t>modificarea</w:t>
      </w:r>
      <w:r>
        <w:rPr>
          <w:spacing w:val="25"/>
          <w:sz w:val="23"/>
        </w:rPr>
        <w:t xml:space="preserve"> </w:t>
      </w:r>
      <w:r>
        <w:rPr>
          <w:sz w:val="23"/>
        </w:rPr>
        <w:t>și/sau</w:t>
      </w:r>
      <w:r>
        <w:rPr>
          <w:spacing w:val="24"/>
          <w:sz w:val="23"/>
        </w:rPr>
        <w:t xml:space="preserve"> </w:t>
      </w:r>
      <w:r>
        <w:rPr>
          <w:sz w:val="23"/>
        </w:rPr>
        <w:t>încetarea</w:t>
      </w:r>
      <w:r>
        <w:rPr>
          <w:spacing w:val="25"/>
          <w:sz w:val="23"/>
        </w:rPr>
        <w:t xml:space="preserve"> </w:t>
      </w:r>
      <w:r>
        <w:rPr>
          <w:sz w:val="23"/>
        </w:rPr>
        <w:t>raportului</w:t>
      </w:r>
      <w:r>
        <w:rPr>
          <w:spacing w:val="29"/>
          <w:sz w:val="23"/>
        </w:rPr>
        <w:t xml:space="preserve"> </w:t>
      </w:r>
      <w:r>
        <w:rPr>
          <w:sz w:val="23"/>
        </w:rPr>
        <w:t>juridic</w:t>
      </w:r>
      <w:r>
        <w:rPr>
          <w:spacing w:val="28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muncă</w:t>
      </w:r>
      <w:r>
        <w:rPr>
          <w:spacing w:val="25"/>
          <w:sz w:val="23"/>
        </w:rPr>
        <w:t xml:space="preserve"> </w:t>
      </w:r>
      <w:r>
        <w:rPr>
          <w:sz w:val="23"/>
        </w:rPr>
        <w:t>ori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servi</w:t>
      </w:r>
      <w:r>
        <w:rPr>
          <w:spacing w:val="-54"/>
          <w:sz w:val="23"/>
        </w:rPr>
        <w:t xml:space="preserve"> </w:t>
      </w:r>
      <w:r>
        <w:rPr>
          <w:sz w:val="23"/>
        </w:rPr>
        <w:t>ciu;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41"/>
        </w:tabs>
        <w:spacing w:line="263" w:lineRule="exact"/>
        <w:ind w:left="340" w:hanging="240"/>
        <w:rPr>
          <w:sz w:val="23"/>
        </w:rPr>
      </w:pPr>
      <w:r>
        <w:rPr>
          <w:sz w:val="23"/>
        </w:rPr>
        <w:t>stabilirea</w:t>
      </w:r>
      <w:r>
        <w:rPr>
          <w:spacing w:val="8"/>
          <w:sz w:val="23"/>
        </w:rPr>
        <w:t xml:space="preserve"> </w:t>
      </w:r>
      <w:r>
        <w:rPr>
          <w:sz w:val="23"/>
        </w:rPr>
        <w:t>sau</w:t>
      </w:r>
      <w:r>
        <w:rPr>
          <w:spacing w:val="9"/>
          <w:sz w:val="23"/>
        </w:rPr>
        <w:t xml:space="preserve"> </w:t>
      </w:r>
      <w:r>
        <w:rPr>
          <w:sz w:val="23"/>
        </w:rPr>
        <w:t>modificarea</w:t>
      </w:r>
      <w:r>
        <w:rPr>
          <w:spacing w:val="8"/>
          <w:sz w:val="23"/>
        </w:rPr>
        <w:t xml:space="preserve"> </w:t>
      </w:r>
      <w:r>
        <w:rPr>
          <w:sz w:val="23"/>
        </w:rPr>
        <w:t>atribuțiilor</w:t>
      </w:r>
      <w:r>
        <w:rPr>
          <w:spacing w:val="8"/>
          <w:sz w:val="23"/>
        </w:rPr>
        <w:t xml:space="preserve"> </w:t>
      </w:r>
      <w:r>
        <w:rPr>
          <w:sz w:val="23"/>
        </w:rPr>
        <w:t>din</w:t>
      </w:r>
      <w:r>
        <w:rPr>
          <w:spacing w:val="12"/>
          <w:sz w:val="23"/>
        </w:rPr>
        <w:t xml:space="preserve"> </w:t>
      </w:r>
      <w:r>
        <w:rPr>
          <w:sz w:val="23"/>
        </w:rPr>
        <w:t>fișa</w:t>
      </w:r>
      <w:r>
        <w:rPr>
          <w:spacing w:val="11"/>
          <w:sz w:val="23"/>
        </w:rPr>
        <w:t xml:space="preserve"> </w:t>
      </w:r>
      <w:r>
        <w:rPr>
          <w:sz w:val="23"/>
        </w:rPr>
        <w:t>postului;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55"/>
        </w:tabs>
        <w:ind w:left="354" w:hanging="254"/>
        <w:rPr>
          <w:sz w:val="23"/>
        </w:rPr>
      </w:pPr>
      <w:r>
        <w:rPr>
          <w:sz w:val="23"/>
        </w:rPr>
        <w:t>stabilirea</w:t>
      </w:r>
      <w:r>
        <w:rPr>
          <w:spacing w:val="9"/>
          <w:sz w:val="23"/>
        </w:rPr>
        <w:t xml:space="preserve"> </w:t>
      </w:r>
      <w:r>
        <w:rPr>
          <w:sz w:val="23"/>
        </w:rPr>
        <w:t>remunerației;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41"/>
        </w:tabs>
        <w:ind w:left="340" w:hanging="240"/>
        <w:rPr>
          <w:sz w:val="23"/>
        </w:rPr>
      </w:pPr>
      <w:r>
        <w:rPr>
          <w:sz w:val="23"/>
        </w:rPr>
        <w:t>beneficii,</w:t>
      </w:r>
      <w:r>
        <w:rPr>
          <w:spacing w:val="6"/>
          <w:sz w:val="23"/>
        </w:rPr>
        <w:t xml:space="preserve"> </w:t>
      </w:r>
      <w:r>
        <w:rPr>
          <w:sz w:val="23"/>
        </w:rPr>
        <w:t>altele</w:t>
      </w:r>
      <w:r>
        <w:rPr>
          <w:spacing w:val="5"/>
          <w:sz w:val="23"/>
        </w:rPr>
        <w:t xml:space="preserve"> </w:t>
      </w:r>
      <w:r>
        <w:rPr>
          <w:sz w:val="23"/>
        </w:rPr>
        <w:t>decât</w:t>
      </w:r>
      <w:r>
        <w:rPr>
          <w:spacing w:val="10"/>
          <w:sz w:val="23"/>
        </w:rPr>
        <w:t xml:space="preserve"> </w:t>
      </w:r>
      <w:r>
        <w:rPr>
          <w:sz w:val="23"/>
        </w:rPr>
        <w:t>cele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natură</w:t>
      </w:r>
      <w:r>
        <w:rPr>
          <w:spacing w:val="6"/>
          <w:sz w:val="23"/>
        </w:rPr>
        <w:t xml:space="preserve"> </w:t>
      </w:r>
      <w:r>
        <w:rPr>
          <w:sz w:val="23"/>
        </w:rPr>
        <w:t>salarială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măsuri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protecție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12"/>
          <w:sz w:val="23"/>
        </w:rPr>
        <w:t xml:space="preserve"> </w:t>
      </w:r>
      <w:r>
        <w:rPr>
          <w:sz w:val="23"/>
        </w:rPr>
        <w:t>asigurări</w:t>
      </w:r>
      <w:r>
        <w:rPr>
          <w:spacing w:val="10"/>
          <w:sz w:val="23"/>
        </w:rPr>
        <w:t xml:space="preserve"> </w:t>
      </w:r>
      <w:r>
        <w:rPr>
          <w:sz w:val="23"/>
        </w:rPr>
        <w:t>sociale;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18"/>
        </w:tabs>
        <w:spacing w:line="244" w:lineRule="auto"/>
        <w:ind w:right="112" w:firstLine="0"/>
        <w:rPr>
          <w:sz w:val="23"/>
        </w:rPr>
      </w:pPr>
      <w:r>
        <w:rPr>
          <w:sz w:val="23"/>
        </w:rPr>
        <w:t>informare</w:t>
      </w:r>
      <w:r>
        <w:rPr>
          <w:spacing w:val="12"/>
          <w:sz w:val="23"/>
        </w:rPr>
        <w:t xml:space="preserve"> </w:t>
      </w:r>
      <w:r>
        <w:rPr>
          <w:sz w:val="23"/>
        </w:rPr>
        <w:t>și</w:t>
      </w:r>
      <w:r>
        <w:rPr>
          <w:spacing w:val="16"/>
          <w:sz w:val="23"/>
        </w:rPr>
        <w:t xml:space="preserve"> </w:t>
      </w:r>
      <w:r>
        <w:rPr>
          <w:sz w:val="23"/>
        </w:rPr>
        <w:t>consiliere</w:t>
      </w:r>
      <w:r>
        <w:rPr>
          <w:spacing w:val="10"/>
          <w:sz w:val="23"/>
        </w:rPr>
        <w:t xml:space="preserve"> </w:t>
      </w:r>
      <w:r>
        <w:rPr>
          <w:sz w:val="23"/>
        </w:rPr>
        <w:t>profesională,</w:t>
      </w:r>
      <w:r>
        <w:rPr>
          <w:spacing w:val="12"/>
          <w:sz w:val="23"/>
        </w:rPr>
        <w:t xml:space="preserve"> </w:t>
      </w:r>
      <w:r>
        <w:rPr>
          <w:sz w:val="23"/>
        </w:rPr>
        <w:t>programe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inițiere,</w:t>
      </w:r>
      <w:r>
        <w:rPr>
          <w:spacing w:val="11"/>
          <w:sz w:val="23"/>
        </w:rPr>
        <w:t xml:space="preserve"> </w:t>
      </w:r>
      <w:r>
        <w:rPr>
          <w:sz w:val="23"/>
        </w:rPr>
        <w:t>calificare,</w:t>
      </w:r>
      <w:r>
        <w:rPr>
          <w:spacing w:val="15"/>
          <w:sz w:val="23"/>
        </w:rPr>
        <w:t xml:space="preserve"> </w:t>
      </w:r>
      <w:r>
        <w:rPr>
          <w:sz w:val="23"/>
        </w:rPr>
        <w:t>perfecționare,</w:t>
      </w:r>
      <w:r>
        <w:rPr>
          <w:spacing w:val="15"/>
          <w:sz w:val="23"/>
        </w:rPr>
        <w:t xml:space="preserve"> </w:t>
      </w:r>
      <w:r>
        <w:rPr>
          <w:sz w:val="23"/>
        </w:rPr>
        <w:t>specializare</w:t>
      </w:r>
      <w:r>
        <w:rPr>
          <w:spacing w:val="-54"/>
          <w:sz w:val="23"/>
        </w:rPr>
        <w:t xml:space="preserve"> </w:t>
      </w:r>
      <w:r>
        <w:rPr>
          <w:sz w:val="23"/>
        </w:rPr>
        <w:t>și</w:t>
      </w:r>
      <w:r>
        <w:rPr>
          <w:spacing w:val="2"/>
          <w:sz w:val="23"/>
        </w:rPr>
        <w:t xml:space="preserve"> </w:t>
      </w:r>
      <w:r>
        <w:rPr>
          <w:sz w:val="23"/>
        </w:rPr>
        <w:t>recalificare</w:t>
      </w:r>
      <w:r>
        <w:rPr>
          <w:spacing w:val="-1"/>
          <w:sz w:val="23"/>
        </w:rPr>
        <w:t xml:space="preserve"> </w:t>
      </w:r>
      <w:r>
        <w:rPr>
          <w:sz w:val="23"/>
        </w:rPr>
        <w:t>profesională;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53"/>
        </w:tabs>
        <w:spacing w:line="262" w:lineRule="exact"/>
        <w:ind w:left="352" w:hanging="252"/>
        <w:rPr>
          <w:sz w:val="23"/>
        </w:rPr>
      </w:pPr>
      <w:r>
        <w:rPr>
          <w:sz w:val="23"/>
        </w:rPr>
        <w:t>evaluarea</w:t>
      </w:r>
      <w:r>
        <w:rPr>
          <w:spacing w:val="13"/>
          <w:sz w:val="23"/>
        </w:rPr>
        <w:t xml:space="preserve"> </w:t>
      </w:r>
      <w:r>
        <w:rPr>
          <w:sz w:val="23"/>
        </w:rPr>
        <w:t>performanțelor</w:t>
      </w:r>
      <w:r>
        <w:rPr>
          <w:spacing w:val="17"/>
          <w:sz w:val="23"/>
        </w:rPr>
        <w:t xml:space="preserve"> </w:t>
      </w:r>
      <w:r>
        <w:rPr>
          <w:sz w:val="23"/>
        </w:rPr>
        <w:t>profesionale</w:t>
      </w:r>
      <w:r>
        <w:rPr>
          <w:spacing w:val="13"/>
          <w:sz w:val="23"/>
        </w:rPr>
        <w:t xml:space="preserve"> </w:t>
      </w:r>
      <w:r>
        <w:rPr>
          <w:sz w:val="23"/>
        </w:rPr>
        <w:t>individuale;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55"/>
        </w:tabs>
        <w:spacing w:before="2"/>
        <w:ind w:left="354" w:hanging="254"/>
        <w:rPr>
          <w:sz w:val="23"/>
        </w:rPr>
      </w:pPr>
      <w:r>
        <w:rPr>
          <w:sz w:val="23"/>
        </w:rPr>
        <w:t>promovarea</w:t>
      </w:r>
      <w:r>
        <w:rPr>
          <w:spacing w:val="13"/>
          <w:sz w:val="23"/>
        </w:rPr>
        <w:t xml:space="preserve"> </w:t>
      </w:r>
      <w:r>
        <w:rPr>
          <w:sz w:val="23"/>
        </w:rPr>
        <w:t>profesională;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03"/>
        </w:tabs>
        <w:spacing w:before="4"/>
        <w:ind w:left="302" w:hanging="202"/>
        <w:rPr>
          <w:sz w:val="23"/>
        </w:rPr>
      </w:pPr>
      <w:r>
        <w:rPr>
          <w:sz w:val="23"/>
        </w:rPr>
        <w:t>aplicarea</w:t>
      </w:r>
      <w:r>
        <w:rPr>
          <w:spacing w:val="8"/>
          <w:sz w:val="23"/>
        </w:rPr>
        <w:t xml:space="preserve"> </w:t>
      </w:r>
      <w:r>
        <w:rPr>
          <w:sz w:val="23"/>
        </w:rPr>
        <w:t>masurilor</w:t>
      </w:r>
      <w:r>
        <w:rPr>
          <w:spacing w:val="11"/>
          <w:sz w:val="23"/>
        </w:rPr>
        <w:t xml:space="preserve"> </w:t>
      </w:r>
      <w:r>
        <w:rPr>
          <w:sz w:val="23"/>
        </w:rPr>
        <w:t>disciplinare;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03"/>
        </w:tabs>
        <w:spacing w:before="4"/>
        <w:ind w:left="302" w:hanging="202"/>
        <w:rPr>
          <w:sz w:val="23"/>
        </w:rPr>
      </w:pPr>
      <w:r>
        <w:rPr>
          <w:sz w:val="23"/>
        </w:rPr>
        <w:t>dreptul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aderare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sindicat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accesul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facilitățile</w:t>
      </w:r>
      <w:r>
        <w:rPr>
          <w:spacing w:val="5"/>
          <w:sz w:val="23"/>
        </w:rPr>
        <w:t xml:space="preserve"> </w:t>
      </w:r>
      <w:r>
        <w:rPr>
          <w:sz w:val="23"/>
        </w:rPr>
        <w:t>acordate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acesta;</w:t>
      </w:r>
    </w:p>
    <w:p w:rsidR="004D00C8" w:rsidRDefault="00FE770D">
      <w:pPr>
        <w:pStyle w:val="ListParagraph"/>
        <w:numPr>
          <w:ilvl w:val="0"/>
          <w:numId w:val="49"/>
        </w:numPr>
        <w:tabs>
          <w:tab w:val="left" w:pos="352"/>
        </w:tabs>
        <w:spacing w:before="5"/>
        <w:ind w:left="351" w:hanging="251"/>
        <w:rPr>
          <w:sz w:val="23"/>
        </w:rPr>
      </w:pPr>
      <w:r>
        <w:rPr>
          <w:sz w:val="23"/>
        </w:rPr>
        <w:t>orice</w:t>
      </w:r>
      <w:r>
        <w:rPr>
          <w:spacing w:val="6"/>
          <w:sz w:val="23"/>
        </w:rPr>
        <w:t xml:space="preserve"> </w:t>
      </w:r>
      <w:r>
        <w:rPr>
          <w:sz w:val="23"/>
        </w:rPr>
        <w:t>alte</w:t>
      </w:r>
      <w:r>
        <w:rPr>
          <w:spacing w:val="9"/>
          <w:sz w:val="23"/>
        </w:rPr>
        <w:t xml:space="preserve"> </w:t>
      </w:r>
      <w:r>
        <w:rPr>
          <w:sz w:val="23"/>
        </w:rPr>
        <w:t>condiții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prestare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muncii,</w:t>
      </w:r>
      <w:r>
        <w:rPr>
          <w:spacing w:val="9"/>
          <w:sz w:val="23"/>
        </w:rPr>
        <w:t xml:space="preserve"> </w:t>
      </w:r>
      <w:r>
        <w:rPr>
          <w:sz w:val="23"/>
        </w:rPr>
        <w:t>potrivit</w:t>
      </w:r>
      <w:r>
        <w:rPr>
          <w:spacing w:val="5"/>
          <w:sz w:val="23"/>
        </w:rPr>
        <w:t xml:space="preserve"> </w:t>
      </w:r>
      <w:r>
        <w:rPr>
          <w:sz w:val="23"/>
        </w:rPr>
        <w:t>legislației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vigoare.</w:t>
      </w:r>
    </w:p>
    <w:p w:rsidR="004D00C8" w:rsidRDefault="004D00C8">
      <w:pPr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BodyText"/>
        <w:spacing w:before="93" w:line="242" w:lineRule="auto"/>
        <w:ind w:right="109"/>
      </w:pPr>
      <w:r>
        <w:t>(2) Sunt exceptate de la aplicarea prevederilor alin. (1) lit. a) locurile de muncă în care, datorită</w:t>
      </w:r>
      <w:r>
        <w:rPr>
          <w:spacing w:val="1"/>
        </w:rPr>
        <w:t xml:space="preserve"> </w:t>
      </w:r>
      <w:r>
        <w:t>naturii sau condițiilor particulare de prestare a muncii, prevăzute de lege, particularitățile de sex</w:t>
      </w:r>
      <w:r>
        <w:rPr>
          <w:spacing w:val="1"/>
        </w:rPr>
        <w:t xml:space="preserve"> </w:t>
      </w:r>
      <w:r>
        <w:t>sunt</w:t>
      </w:r>
      <w:r>
        <w:rPr>
          <w:spacing w:val="2"/>
        </w:rPr>
        <w:t xml:space="preserve"> </w:t>
      </w:r>
      <w:r>
        <w:t>determinante.</w:t>
      </w:r>
    </w:p>
    <w:p w:rsidR="004D00C8" w:rsidRDefault="00FE770D">
      <w:pPr>
        <w:pStyle w:val="BodyText"/>
        <w:spacing w:before="3" w:line="244" w:lineRule="auto"/>
        <w:ind w:right="112"/>
      </w:pPr>
      <w:r>
        <w:rPr>
          <w:b/>
        </w:rPr>
        <w:t xml:space="preserve">Art. 18. </w:t>
      </w:r>
      <w:r>
        <w:t>(1) Hărțuirea sexuală a unei persoane de către o alta persoană la locul de muncă este</w:t>
      </w:r>
      <w:r>
        <w:rPr>
          <w:spacing w:val="1"/>
        </w:rPr>
        <w:t xml:space="preserve"> </w:t>
      </w:r>
      <w:r>
        <w:t>considerată discriminare</w:t>
      </w:r>
      <w:r>
        <w:rPr>
          <w:spacing w:val="2"/>
        </w:rPr>
        <w:t xml:space="preserve"> </w:t>
      </w:r>
      <w:r>
        <w:t>după criteriul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sex</w:t>
      </w:r>
      <w:r>
        <w:rPr>
          <w:spacing w:val="4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interzisă.</w:t>
      </w:r>
    </w:p>
    <w:p w:rsidR="004D00C8" w:rsidRDefault="00FE770D">
      <w:pPr>
        <w:pStyle w:val="ListParagraph"/>
        <w:numPr>
          <w:ilvl w:val="0"/>
          <w:numId w:val="48"/>
        </w:numPr>
        <w:tabs>
          <w:tab w:val="left" w:pos="443"/>
        </w:tabs>
        <w:spacing w:line="244" w:lineRule="auto"/>
        <w:ind w:right="108" w:firstLine="0"/>
        <w:jc w:val="both"/>
        <w:rPr>
          <w:sz w:val="23"/>
        </w:rPr>
      </w:pPr>
      <w:r>
        <w:rPr>
          <w:sz w:val="23"/>
        </w:rPr>
        <w:t>Hărțuirea sexuală reprezintă orice formă de comportament nedorit, constând în contact fizic,</w:t>
      </w:r>
      <w:r>
        <w:rPr>
          <w:spacing w:val="1"/>
          <w:sz w:val="23"/>
        </w:rPr>
        <w:t xml:space="preserve"> </w:t>
      </w:r>
      <w:r>
        <w:rPr>
          <w:sz w:val="23"/>
        </w:rPr>
        <w:t>cuvinte,</w:t>
      </w:r>
      <w:r>
        <w:rPr>
          <w:spacing w:val="1"/>
          <w:sz w:val="23"/>
        </w:rPr>
        <w:t xml:space="preserve"> </w:t>
      </w:r>
      <w:r>
        <w:rPr>
          <w:sz w:val="23"/>
        </w:rPr>
        <w:t>gesturi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alte</w:t>
      </w:r>
      <w:r>
        <w:rPr>
          <w:spacing w:val="1"/>
          <w:sz w:val="23"/>
        </w:rPr>
        <w:t xml:space="preserve"> </w:t>
      </w:r>
      <w:r>
        <w:rPr>
          <w:sz w:val="23"/>
        </w:rPr>
        <w:t>mijloace</w:t>
      </w:r>
      <w:r>
        <w:rPr>
          <w:spacing w:val="1"/>
          <w:sz w:val="23"/>
        </w:rPr>
        <w:t xml:space="preserve"> </w:t>
      </w:r>
      <w:r>
        <w:rPr>
          <w:sz w:val="23"/>
        </w:rPr>
        <w:t>indecente,</w:t>
      </w:r>
      <w:r>
        <w:rPr>
          <w:spacing w:val="1"/>
          <w:sz w:val="23"/>
        </w:rPr>
        <w:t xml:space="preserve"> </w:t>
      </w:r>
      <w:r>
        <w:rPr>
          <w:sz w:val="23"/>
        </w:rPr>
        <w:t>materiale</w:t>
      </w:r>
      <w:r>
        <w:rPr>
          <w:spacing w:val="1"/>
          <w:sz w:val="23"/>
        </w:rPr>
        <w:t xml:space="preserve"> </w:t>
      </w:r>
      <w:r>
        <w:rPr>
          <w:sz w:val="23"/>
        </w:rPr>
        <w:t>vizuale</w:t>
      </w:r>
      <w:r>
        <w:rPr>
          <w:spacing w:val="1"/>
          <w:sz w:val="23"/>
        </w:rPr>
        <w:t xml:space="preserve"> </w:t>
      </w:r>
      <w:r>
        <w:rPr>
          <w:sz w:val="23"/>
        </w:rPr>
        <w:t>ofensatoare,</w:t>
      </w:r>
      <w:r>
        <w:rPr>
          <w:spacing w:val="1"/>
          <w:sz w:val="23"/>
        </w:rPr>
        <w:t xml:space="preserve"> </w:t>
      </w:r>
      <w:r>
        <w:rPr>
          <w:sz w:val="23"/>
        </w:rPr>
        <w:t>invitații</w:t>
      </w:r>
      <w:r>
        <w:rPr>
          <w:spacing w:val="1"/>
          <w:sz w:val="23"/>
        </w:rPr>
        <w:t xml:space="preserve"> </w:t>
      </w:r>
      <w:r>
        <w:rPr>
          <w:sz w:val="23"/>
        </w:rPr>
        <w:t>compromițătoare, cereri de favoruri sexuale sau orice altă conduită cu conotații sexuale, care</w:t>
      </w:r>
      <w:r>
        <w:rPr>
          <w:spacing w:val="1"/>
          <w:sz w:val="23"/>
        </w:rPr>
        <w:t xml:space="preserve"> </w:t>
      </w:r>
      <w:r>
        <w:rPr>
          <w:sz w:val="23"/>
        </w:rPr>
        <w:t>afectează</w:t>
      </w:r>
      <w:r>
        <w:rPr>
          <w:spacing w:val="1"/>
          <w:sz w:val="23"/>
        </w:rPr>
        <w:t xml:space="preserve"> </w:t>
      </w:r>
      <w:r>
        <w:rPr>
          <w:sz w:val="23"/>
        </w:rPr>
        <w:t>demnitatea,</w:t>
      </w:r>
      <w:r>
        <w:rPr>
          <w:spacing w:val="1"/>
          <w:sz w:val="23"/>
        </w:rPr>
        <w:t xml:space="preserve"> </w:t>
      </w:r>
      <w:r>
        <w:rPr>
          <w:sz w:val="23"/>
        </w:rPr>
        <w:t>integritatea</w:t>
      </w:r>
      <w:r>
        <w:rPr>
          <w:spacing w:val="4"/>
          <w:sz w:val="23"/>
        </w:rPr>
        <w:t xml:space="preserve"> </w:t>
      </w:r>
      <w:r>
        <w:rPr>
          <w:sz w:val="23"/>
        </w:rPr>
        <w:t>fizică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5"/>
          <w:sz w:val="23"/>
        </w:rPr>
        <w:t xml:space="preserve"> </w:t>
      </w:r>
      <w:r>
        <w:rPr>
          <w:sz w:val="23"/>
        </w:rPr>
        <w:t>psihică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persoanelor</w:t>
      </w:r>
      <w:r>
        <w:rPr>
          <w:spacing w:val="2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locul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ListParagraph"/>
        <w:numPr>
          <w:ilvl w:val="0"/>
          <w:numId w:val="48"/>
        </w:numPr>
        <w:tabs>
          <w:tab w:val="left" w:pos="498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Constituie</w:t>
      </w:r>
      <w:r>
        <w:rPr>
          <w:spacing w:val="1"/>
          <w:sz w:val="23"/>
        </w:rPr>
        <w:t xml:space="preserve"> </w:t>
      </w:r>
      <w:r>
        <w:rPr>
          <w:sz w:val="23"/>
        </w:rPr>
        <w:t>discriminare</w:t>
      </w:r>
      <w:r>
        <w:rPr>
          <w:spacing w:val="1"/>
          <w:sz w:val="23"/>
        </w:rPr>
        <w:t xml:space="preserve"> </w:t>
      </w:r>
      <w:r>
        <w:rPr>
          <w:sz w:val="23"/>
        </w:rPr>
        <w:t>după</w:t>
      </w:r>
      <w:r>
        <w:rPr>
          <w:spacing w:val="1"/>
          <w:sz w:val="23"/>
        </w:rPr>
        <w:t xml:space="preserve"> </w:t>
      </w:r>
      <w:r>
        <w:rPr>
          <w:sz w:val="23"/>
        </w:rPr>
        <w:t>criteriul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sex</w:t>
      </w:r>
      <w:r>
        <w:rPr>
          <w:spacing w:val="1"/>
          <w:sz w:val="23"/>
        </w:rPr>
        <w:t xml:space="preserve"> </w:t>
      </w:r>
      <w:r>
        <w:rPr>
          <w:sz w:val="23"/>
        </w:rPr>
        <w:t>orice</w:t>
      </w:r>
      <w:r>
        <w:rPr>
          <w:spacing w:val="1"/>
          <w:sz w:val="23"/>
        </w:rPr>
        <w:t xml:space="preserve"> </w:t>
      </w:r>
      <w:r>
        <w:rPr>
          <w:sz w:val="23"/>
        </w:rPr>
        <w:t>comportament</w:t>
      </w:r>
      <w:r>
        <w:rPr>
          <w:spacing w:val="1"/>
          <w:sz w:val="23"/>
        </w:rPr>
        <w:t xml:space="preserve"> </w:t>
      </w:r>
      <w:r>
        <w:rPr>
          <w:sz w:val="23"/>
        </w:rPr>
        <w:t>definit</w:t>
      </w:r>
      <w:r>
        <w:rPr>
          <w:spacing w:val="1"/>
          <w:sz w:val="23"/>
        </w:rPr>
        <w:t xml:space="preserve"> </w:t>
      </w:r>
      <w:r>
        <w:rPr>
          <w:sz w:val="23"/>
        </w:rPr>
        <w:t>drept</w:t>
      </w:r>
      <w:r>
        <w:rPr>
          <w:spacing w:val="57"/>
          <w:sz w:val="23"/>
        </w:rPr>
        <w:t xml:space="preserve"> </w:t>
      </w:r>
      <w:r>
        <w:rPr>
          <w:sz w:val="23"/>
        </w:rPr>
        <w:t>hărțuire</w:t>
      </w:r>
      <w:r>
        <w:rPr>
          <w:spacing w:val="1"/>
          <w:sz w:val="23"/>
        </w:rPr>
        <w:t xml:space="preserve"> </w:t>
      </w:r>
      <w:r>
        <w:rPr>
          <w:sz w:val="23"/>
        </w:rPr>
        <w:t>sexuală, având</w:t>
      </w:r>
      <w:r>
        <w:rPr>
          <w:spacing w:val="1"/>
          <w:sz w:val="23"/>
        </w:rPr>
        <w:t xml:space="preserve"> </w:t>
      </w:r>
      <w:r>
        <w:rPr>
          <w:sz w:val="23"/>
        </w:rPr>
        <w:t>ca</w:t>
      </w:r>
      <w:r>
        <w:rPr>
          <w:spacing w:val="-1"/>
          <w:sz w:val="23"/>
        </w:rPr>
        <w:t xml:space="preserve"> </w:t>
      </w:r>
      <w:r>
        <w:rPr>
          <w:sz w:val="23"/>
        </w:rPr>
        <w:t>scop:</w:t>
      </w:r>
    </w:p>
    <w:p w:rsidR="004D00C8" w:rsidRDefault="00FE770D">
      <w:pPr>
        <w:pStyle w:val="ListParagraph"/>
        <w:numPr>
          <w:ilvl w:val="0"/>
          <w:numId w:val="47"/>
        </w:numPr>
        <w:tabs>
          <w:tab w:val="left" w:pos="354"/>
        </w:tabs>
        <w:spacing w:line="244" w:lineRule="auto"/>
        <w:ind w:right="114" w:firstLine="0"/>
        <w:jc w:val="both"/>
        <w:rPr>
          <w:sz w:val="23"/>
        </w:rPr>
      </w:pPr>
      <w:r>
        <w:rPr>
          <w:sz w:val="23"/>
        </w:rPr>
        <w:t>de a crea la locul de muncă o atmosferă de intimidare, de ostilitate sau de descurajare pentru</w:t>
      </w:r>
      <w:r>
        <w:rPr>
          <w:spacing w:val="1"/>
          <w:sz w:val="23"/>
        </w:rPr>
        <w:t xml:space="preserve"> </w:t>
      </w:r>
      <w:r>
        <w:rPr>
          <w:sz w:val="23"/>
        </w:rPr>
        <w:t>persoana</w:t>
      </w:r>
      <w:r>
        <w:rPr>
          <w:spacing w:val="2"/>
          <w:sz w:val="23"/>
        </w:rPr>
        <w:t xml:space="preserve"> </w:t>
      </w:r>
      <w:r>
        <w:rPr>
          <w:sz w:val="23"/>
        </w:rPr>
        <w:t>afectată;</w:t>
      </w:r>
    </w:p>
    <w:p w:rsidR="004D00C8" w:rsidRDefault="00FE770D">
      <w:pPr>
        <w:pStyle w:val="ListParagraph"/>
        <w:numPr>
          <w:ilvl w:val="0"/>
          <w:numId w:val="47"/>
        </w:numPr>
        <w:tabs>
          <w:tab w:val="left" w:pos="361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de a influența negativ situația persoanei angajate în ceea ce privește promovarea profesională,</w:t>
      </w:r>
      <w:r>
        <w:rPr>
          <w:spacing w:val="1"/>
          <w:sz w:val="23"/>
        </w:rPr>
        <w:t xml:space="preserve"> </w:t>
      </w:r>
      <w:r>
        <w:rPr>
          <w:sz w:val="23"/>
        </w:rPr>
        <w:t>remunerația</w:t>
      </w:r>
      <w:r>
        <w:rPr>
          <w:spacing w:val="22"/>
          <w:sz w:val="23"/>
        </w:rPr>
        <w:t xml:space="preserve"> </w:t>
      </w:r>
      <w:r>
        <w:rPr>
          <w:sz w:val="23"/>
        </w:rPr>
        <w:t>sau</w:t>
      </w:r>
      <w:r>
        <w:rPr>
          <w:spacing w:val="23"/>
          <w:sz w:val="23"/>
        </w:rPr>
        <w:t xml:space="preserve"> </w:t>
      </w:r>
      <w:r>
        <w:rPr>
          <w:sz w:val="23"/>
        </w:rPr>
        <w:t>veniturile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r>
        <w:rPr>
          <w:sz w:val="23"/>
        </w:rPr>
        <w:t>orice</w:t>
      </w:r>
      <w:r>
        <w:rPr>
          <w:spacing w:val="20"/>
          <w:sz w:val="23"/>
        </w:rPr>
        <w:t xml:space="preserve"> </w:t>
      </w:r>
      <w:r>
        <w:rPr>
          <w:sz w:val="23"/>
        </w:rPr>
        <w:t>natură</w:t>
      </w:r>
      <w:r>
        <w:rPr>
          <w:spacing w:val="20"/>
          <w:sz w:val="23"/>
        </w:rPr>
        <w:t xml:space="preserve"> </w:t>
      </w:r>
      <w:r>
        <w:rPr>
          <w:sz w:val="23"/>
        </w:rPr>
        <w:t>ori</w:t>
      </w:r>
      <w:r>
        <w:rPr>
          <w:spacing w:val="19"/>
          <w:sz w:val="23"/>
        </w:rPr>
        <w:t xml:space="preserve"> </w:t>
      </w:r>
      <w:r>
        <w:rPr>
          <w:sz w:val="23"/>
        </w:rPr>
        <w:t>accesul</w:t>
      </w:r>
      <w:r>
        <w:rPr>
          <w:spacing w:val="24"/>
          <w:sz w:val="23"/>
        </w:rPr>
        <w:t xml:space="preserve"> </w:t>
      </w:r>
      <w:r>
        <w:rPr>
          <w:sz w:val="23"/>
        </w:rPr>
        <w:t>la</w:t>
      </w:r>
      <w:r>
        <w:rPr>
          <w:spacing w:val="22"/>
          <w:sz w:val="23"/>
        </w:rPr>
        <w:t xml:space="preserve"> </w:t>
      </w:r>
      <w:r>
        <w:rPr>
          <w:sz w:val="23"/>
        </w:rPr>
        <w:t>formarea</w:t>
      </w:r>
      <w:r>
        <w:rPr>
          <w:spacing w:val="23"/>
          <w:sz w:val="23"/>
        </w:rPr>
        <w:t xml:space="preserve"> </w:t>
      </w:r>
      <w:r>
        <w:rPr>
          <w:sz w:val="23"/>
        </w:rPr>
        <w:t>și</w:t>
      </w:r>
      <w:r>
        <w:rPr>
          <w:spacing w:val="24"/>
          <w:sz w:val="23"/>
        </w:rPr>
        <w:t xml:space="preserve"> </w:t>
      </w:r>
      <w:r>
        <w:rPr>
          <w:sz w:val="23"/>
        </w:rPr>
        <w:t>perfecționarea</w:t>
      </w:r>
      <w:r>
        <w:rPr>
          <w:spacing w:val="23"/>
          <w:sz w:val="23"/>
        </w:rPr>
        <w:t xml:space="preserve"> </w:t>
      </w:r>
      <w:r>
        <w:rPr>
          <w:sz w:val="23"/>
        </w:rPr>
        <w:t>profesională,</w:t>
      </w:r>
      <w:r>
        <w:rPr>
          <w:spacing w:val="-55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cazul</w:t>
      </w:r>
      <w:r>
        <w:rPr>
          <w:spacing w:val="7"/>
          <w:sz w:val="23"/>
        </w:rPr>
        <w:t xml:space="preserve"> </w:t>
      </w:r>
      <w:r>
        <w:rPr>
          <w:sz w:val="23"/>
        </w:rPr>
        <w:t>refuzului</w:t>
      </w:r>
      <w:r>
        <w:rPr>
          <w:spacing w:val="6"/>
          <w:sz w:val="23"/>
        </w:rPr>
        <w:t xml:space="preserve"> </w:t>
      </w:r>
      <w:r>
        <w:rPr>
          <w:sz w:val="23"/>
        </w:rPr>
        <w:t>acesteia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accepta</w:t>
      </w:r>
      <w:r>
        <w:rPr>
          <w:spacing w:val="3"/>
          <w:sz w:val="23"/>
        </w:rPr>
        <w:t xml:space="preserve"> </w:t>
      </w:r>
      <w:r>
        <w:rPr>
          <w:sz w:val="23"/>
        </w:rPr>
        <w:t>un</w:t>
      </w:r>
      <w:r>
        <w:rPr>
          <w:spacing w:val="4"/>
          <w:sz w:val="23"/>
        </w:rPr>
        <w:t xml:space="preserve"> </w:t>
      </w:r>
      <w:r>
        <w:rPr>
          <w:sz w:val="23"/>
        </w:rPr>
        <w:t>comportament</w:t>
      </w:r>
      <w:r>
        <w:rPr>
          <w:spacing w:val="5"/>
          <w:sz w:val="23"/>
        </w:rPr>
        <w:t xml:space="preserve"> </w:t>
      </w:r>
      <w:r>
        <w:rPr>
          <w:sz w:val="23"/>
        </w:rPr>
        <w:t>nedorit,</w:t>
      </w:r>
      <w:r>
        <w:rPr>
          <w:spacing w:val="4"/>
          <w:sz w:val="23"/>
        </w:rPr>
        <w:t xml:space="preserve"> </w:t>
      </w:r>
      <w:r>
        <w:rPr>
          <w:sz w:val="23"/>
        </w:rPr>
        <w:t>ce</w:t>
      </w:r>
      <w:r>
        <w:rPr>
          <w:spacing w:val="4"/>
          <w:sz w:val="23"/>
        </w:rPr>
        <w:t xml:space="preserve"> </w:t>
      </w:r>
      <w:r>
        <w:rPr>
          <w:sz w:val="23"/>
        </w:rPr>
        <w:t>ține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viața</w:t>
      </w:r>
      <w:r>
        <w:rPr>
          <w:spacing w:val="2"/>
          <w:sz w:val="23"/>
        </w:rPr>
        <w:t xml:space="preserve"> </w:t>
      </w:r>
      <w:r>
        <w:rPr>
          <w:sz w:val="23"/>
        </w:rPr>
        <w:t>sexuală.</w:t>
      </w:r>
    </w:p>
    <w:p w:rsidR="004D00C8" w:rsidRDefault="00FE770D">
      <w:pPr>
        <w:pStyle w:val="ListParagraph"/>
        <w:numPr>
          <w:ilvl w:val="0"/>
          <w:numId w:val="48"/>
        </w:numPr>
        <w:tabs>
          <w:tab w:val="left" w:pos="469"/>
        </w:tabs>
        <w:spacing w:line="242" w:lineRule="auto"/>
        <w:ind w:right="114" w:firstLine="0"/>
        <w:jc w:val="both"/>
        <w:rPr>
          <w:sz w:val="23"/>
        </w:rPr>
      </w:pPr>
      <w:r>
        <w:rPr>
          <w:sz w:val="23"/>
        </w:rPr>
        <w:t>Toți salariații trebuie să respecte regulile de conduită și răspund în condițiile legii pentru</w:t>
      </w:r>
      <w:r>
        <w:rPr>
          <w:spacing w:val="1"/>
          <w:sz w:val="23"/>
        </w:rPr>
        <w:t xml:space="preserve"> </w:t>
      </w:r>
      <w:r>
        <w:rPr>
          <w:sz w:val="23"/>
        </w:rPr>
        <w:t>încalcarea</w:t>
      </w:r>
      <w:r>
        <w:rPr>
          <w:spacing w:val="4"/>
          <w:sz w:val="23"/>
        </w:rPr>
        <w:t xml:space="preserve"> </w:t>
      </w:r>
      <w:r>
        <w:rPr>
          <w:sz w:val="23"/>
        </w:rPr>
        <w:t>acestora.</w:t>
      </w:r>
    </w:p>
    <w:p w:rsidR="004D00C8" w:rsidRDefault="00FE770D">
      <w:pPr>
        <w:pStyle w:val="ListParagraph"/>
        <w:numPr>
          <w:ilvl w:val="0"/>
          <w:numId w:val="48"/>
        </w:numPr>
        <w:tabs>
          <w:tab w:val="left" w:pos="467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Angajatorul</w:t>
      </w:r>
      <w:r>
        <w:rPr>
          <w:spacing w:val="41"/>
          <w:sz w:val="23"/>
        </w:rPr>
        <w:t xml:space="preserve"> </w:t>
      </w:r>
      <w:r>
        <w:rPr>
          <w:sz w:val="23"/>
        </w:rPr>
        <w:t>nu</w:t>
      </w:r>
      <w:r>
        <w:rPr>
          <w:spacing w:val="41"/>
          <w:sz w:val="23"/>
        </w:rPr>
        <w:t xml:space="preserve"> </w:t>
      </w:r>
      <w:r>
        <w:rPr>
          <w:sz w:val="23"/>
        </w:rPr>
        <w:t>permite</w:t>
      </w:r>
      <w:r>
        <w:rPr>
          <w:spacing w:val="42"/>
          <w:sz w:val="23"/>
        </w:rPr>
        <w:t xml:space="preserve"> </w:t>
      </w:r>
      <w:r>
        <w:rPr>
          <w:sz w:val="23"/>
        </w:rPr>
        <w:t>și</w:t>
      </w:r>
      <w:r>
        <w:rPr>
          <w:spacing w:val="42"/>
          <w:sz w:val="23"/>
        </w:rPr>
        <w:t xml:space="preserve"> </w:t>
      </w:r>
      <w:r>
        <w:rPr>
          <w:sz w:val="23"/>
        </w:rPr>
        <w:t>nu</w:t>
      </w:r>
      <w:r>
        <w:rPr>
          <w:spacing w:val="44"/>
          <w:sz w:val="23"/>
        </w:rPr>
        <w:t xml:space="preserve"> </w:t>
      </w:r>
      <w:r>
        <w:rPr>
          <w:sz w:val="23"/>
        </w:rPr>
        <w:t>va</w:t>
      </w:r>
      <w:r>
        <w:rPr>
          <w:spacing w:val="42"/>
          <w:sz w:val="23"/>
        </w:rPr>
        <w:t xml:space="preserve"> </w:t>
      </w:r>
      <w:r>
        <w:rPr>
          <w:sz w:val="23"/>
        </w:rPr>
        <w:t>tolera</w:t>
      </w:r>
      <w:r>
        <w:rPr>
          <w:spacing w:val="41"/>
          <w:sz w:val="23"/>
        </w:rPr>
        <w:t xml:space="preserve"> </w:t>
      </w:r>
      <w:r>
        <w:rPr>
          <w:sz w:val="23"/>
        </w:rPr>
        <w:t>hărțuirea</w:t>
      </w:r>
      <w:r>
        <w:rPr>
          <w:spacing w:val="39"/>
          <w:sz w:val="23"/>
        </w:rPr>
        <w:t xml:space="preserve"> </w:t>
      </w:r>
      <w:r>
        <w:rPr>
          <w:sz w:val="23"/>
        </w:rPr>
        <w:t>sexuală</w:t>
      </w:r>
      <w:r>
        <w:rPr>
          <w:spacing w:val="42"/>
          <w:sz w:val="23"/>
        </w:rPr>
        <w:t xml:space="preserve"> </w:t>
      </w:r>
      <w:r>
        <w:rPr>
          <w:sz w:val="23"/>
        </w:rPr>
        <w:t>la</w:t>
      </w:r>
      <w:r>
        <w:rPr>
          <w:spacing w:val="42"/>
          <w:sz w:val="23"/>
        </w:rPr>
        <w:t xml:space="preserve"> </w:t>
      </w:r>
      <w:r>
        <w:rPr>
          <w:sz w:val="23"/>
        </w:rPr>
        <w:t>locul</w:t>
      </w:r>
      <w:r>
        <w:rPr>
          <w:spacing w:val="43"/>
          <w:sz w:val="23"/>
        </w:rPr>
        <w:t xml:space="preserve"> </w:t>
      </w:r>
      <w:r>
        <w:rPr>
          <w:sz w:val="23"/>
        </w:rPr>
        <w:t>de</w:t>
      </w:r>
      <w:r>
        <w:rPr>
          <w:spacing w:val="45"/>
          <w:sz w:val="23"/>
        </w:rPr>
        <w:t xml:space="preserve"> </w:t>
      </w:r>
      <w:r>
        <w:rPr>
          <w:sz w:val="23"/>
        </w:rPr>
        <w:t>muncă</w:t>
      </w:r>
      <w:r>
        <w:rPr>
          <w:spacing w:val="43"/>
          <w:sz w:val="23"/>
        </w:rPr>
        <w:t xml:space="preserve"> </w:t>
      </w:r>
      <w:r>
        <w:rPr>
          <w:sz w:val="23"/>
        </w:rPr>
        <w:t>și</w:t>
      </w:r>
      <w:r>
        <w:rPr>
          <w:spacing w:val="42"/>
          <w:sz w:val="23"/>
        </w:rPr>
        <w:t xml:space="preserve"> </w:t>
      </w:r>
      <w:r>
        <w:rPr>
          <w:sz w:val="23"/>
        </w:rPr>
        <w:t>face</w:t>
      </w:r>
      <w:r>
        <w:rPr>
          <w:spacing w:val="42"/>
          <w:sz w:val="23"/>
        </w:rPr>
        <w:t xml:space="preserve"> </w:t>
      </w:r>
      <w:r>
        <w:rPr>
          <w:sz w:val="23"/>
        </w:rPr>
        <w:t>public</w:t>
      </w:r>
      <w:r>
        <w:rPr>
          <w:spacing w:val="-55"/>
          <w:sz w:val="23"/>
        </w:rPr>
        <w:t xml:space="preserve"> </w:t>
      </w:r>
      <w:r>
        <w:rPr>
          <w:sz w:val="23"/>
        </w:rPr>
        <w:t>faptul</w:t>
      </w:r>
      <w:r>
        <w:rPr>
          <w:spacing w:val="1"/>
          <w:sz w:val="23"/>
        </w:rPr>
        <w:t xml:space="preserve"> </w:t>
      </w:r>
      <w:r>
        <w:rPr>
          <w:sz w:val="23"/>
        </w:rPr>
        <w:t>că</w:t>
      </w:r>
      <w:r>
        <w:rPr>
          <w:spacing w:val="1"/>
          <w:sz w:val="23"/>
        </w:rPr>
        <w:t xml:space="preserve"> </w:t>
      </w:r>
      <w:r>
        <w:rPr>
          <w:sz w:val="23"/>
        </w:rPr>
        <w:t>încurajează</w:t>
      </w:r>
      <w:r>
        <w:rPr>
          <w:spacing w:val="1"/>
          <w:sz w:val="23"/>
        </w:rPr>
        <w:t xml:space="preserve"> </w:t>
      </w:r>
      <w:r>
        <w:rPr>
          <w:sz w:val="23"/>
        </w:rPr>
        <w:t>raportarea</w:t>
      </w:r>
      <w:r>
        <w:rPr>
          <w:spacing w:val="1"/>
          <w:sz w:val="23"/>
        </w:rPr>
        <w:t xml:space="preserve"> </w:t>
      </w:r>
      <w:r>
        <w:rPr>
          <w:sz w:val="23"/>
        </w:rPr>
        <w:t>tuturor</w:t>
      </w:r>
      <w:r>
        <w:rPr>
          <w:spacing w:val="1"/>
          <w:sz w:val="23"/>
        </w:rPr>
        <w:t xml:space="preserve"> </w:t>
      </w:r>
      <w:r>
        <w:rPr>
          <w:sz w:val="23"/>
        </w:rPr>
        <w:t>cazurilor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hărțuire</w:t>
      </w:r>
      <w:r>
        <w:rPr>
          <w:spacing w:val="1"/>
          <w:sz w:val="23"/>
        </w:rPr>
        <w:t xml:space="preserve"> </w:t>
      </w:r>
      <w:r>
        <w:rPr>
          <w:sz w:val="23"/>
        </w:rPr>
        <w:t>sexuală,</w:t>
      </w:r>
      <w:r>
        <w:rPr>
          <w:spacing w:val="1"/>
          <w:sz w:val="23"/>
        </w:rPr>
        <w:t xml:space="preserve"> </w:t>
      </w:r>
      <w:r>
        <w:rPr>
          <w:sz w:val="23"/>
        </w:rPr>
        <w:t>indiferent</w:t>
      </w:r>
      <w:r>
        <w:rPr>
          <w:spacing w:val="1"/>
          <w:sz w:val="23"/>
        </w:rPr>
        <w:t xml:space="preserve"> </w:t>
      </w:r>
      <w:r>
        <w:rPr>
          <w:sz w:val="23"/>
        </w:rPr>
        <w:t>cine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ofensatorul, ca angajații care încalcă demnitatea personală a altor angajați, prin orice manifestare</w:t>
      </w:r>
      <w:r>
        <w:rPr>
          <w:spacing w:val="1"/>
          <w:sz w:val="23"/>
        </w:rPr>
        <w:t xml:space="preserve"> </w:t>
      </w:r>
      <w:r>
        <w:rPr>
          <w:sz w:val="23"/>
        </w:rPr>
        <w:t>confirmată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hărțuire</w:t>
      </w:r>
      <w:r>
        <w:rPr>
          <w:spacing w:val="1"/>
          <w:sz w:val="23"/>
        </w:rPr>
        <w:t xml:space="preserve"> </w:t>
      </w:r>
      <w:r>
        <w:rPr>
          <w:sz w:val="23"/>
        </w:rPr>
        <w:t>sexuală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locul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muncă,</w:t>
      </w:r>
      <w:r>
        <w:rPr>
          <w:spacing w:val="5"/>
          <w:sz w:val="23"/>
        </w:rPr>
        <w:t xml:space="preserve"> </w:t>
      </w:r>
      <w:r>
        <w:rPr>
          <w:sz w:val="23"/>
        </w:rPr>
        <w:t>vor</w:t>
      </w:r>
      <w:r>
        <w:rPr>
          <w:spacing w:val="4"/>
          <w:sz w:val="23"/>
        </w:rPr>
        <w:t xml:space="preserve"> </w:t>
      </w:r>
      <w:r>
        <w:rPr>
          <w:sz w:val="23"/>
        </w:rPr>
        <w:t>fi sanctionați</w:t>
      </w:r>
      <w:r>
        <w:rPr>
          <w:spacing w:val="5"/>
          <w:sz w:val="23"/>
        </w:rPr>
        <w:t xml:space="preserve"> </w:t>
      </w:r>
      <w:r>
        <w:rPr>
          <w:sz w:val="23"/>
        </w:rPr>
        <w:t>disciplinar.</w:t>
      </w: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 xml:space="preserve">Art. 19. </w:t>
      </w:r>
      <w:r>
        <w:t>(1) Persoana care se consideră hărțuita sexual va raporta incidentul printr-o plângere în</w:t>
      </w:r>
      <w:r>
        <w:rPr>
          <w:spacing w:val="1"/>
        </w:rPr>
        <w:t xml:space="preserve"> </w:t>
      </w:r>
      <w:r>
        <w:t>scris,</w:t>
      </w:r>
      <w:r>
        <w:rPr>
          <w:spacing w:val="3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va</w:t>
      </w:r>
      <w:r>
        <w:rPr>
          <w:spacing w:val="8"/>
        </w:rPr>
        <w:t xml:space="preserve"> </w:t>
      </w:r>
      <w:r>
        <w:t>conține</w:t>
      </w:r>
      <w:r>
        <w:rPr>
          <w:spacing w:val="4"/>
        </w:rPr>
        <w:t xml:space="preserve"> </w:t>
      </w:r>
      <w:r>
        <w:t>relatarea</w:t>
      </w:r>
      <w:r>
        <w:rPr>
          <w:spacing w:val="3"/>
        </w:rPr>
        <w:t xml:space="preserve"> </w:t>
      </w:r>
      <w:r>
        <w:t>detaliată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manifestării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hărțuire</w:t>
      </w:r>
      <w:r>
        <w:rPr>
          <w:spacing w:val="3"/>
        </w:rPr>
        <w:t xml:space="preserve"> </w:t>
      </w:r>
      <w:r>
        <w:t>sexuală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locul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muncă.</w:t>
      </w:r>
    </w:p>
    <w:p w:rsidR="004D00C8" w:rsidRDefault="00FE770D">
      <w:pPr>
        <w:pStyle w:val="ListParagraph"/>
        <w:numPr>
          <w:ilvl w:val="0"/>
          <w:numId w:val="46"/>
        </w:numPr>
        <w:tabs>
          <w:tab w:val="left" w:pos="436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Angajatorul va oferi consiliere și asistență</w:t>
      </w:r>
      <w:r>
        <w:rPr>
          <w:spacing w:val="1"/>
          <w:sz w:val="23"/>
        </w:rPr>
        <w:t xml:space="preserve"> </w:t>
      </w:r>
      <w:r>
        <w:rPr>
          <w:sz w:val="23"/>
        </w:rPr>
        <w:t>victimelor actelor de hărțuire sexuală, va conduce</w:t>
      </w:r>
      <w:r>
        <w:rPr>
          <w:spacing w:val="1"/>
          <w:sz w:val="23"/>
        </w:rPr>
        <w:t xml:space="preserve"> </w:t>
      </w:r>
      <w:r>
        <w:rPr>
          <w:sz w:val="23"/>
        </w:rPr>
        <w:t>investigația</w:t>
      </w:r>
      <w:r>
        <w:rPr>
          <w:spacing w:val="1"/>
          <w:sz w:val="23"/>
        </w:rPr>
        <w:t xml:space="preserve"> </w:t>
      </w:r>
      <w:r>
        <w:rPr>
          <w:sz w:val="23"/>
        </w:rPr>
        <w:t>în mod strict</w:t>
      </w:r>
      <w:r>
        <w:rPr>
          <w:spacing w:val="57"/>
          <w:sz w:val="23"/>
        </w:rPr>
        <w:t xml:space="preserve"> </w:t>
      </w:r>
      <w:r>
        <w:rPr>
          <w:sz w:val="23"/>
        </w:rPr>
        <w:t>confidențial și, în cazul</w:t>
      </w:r>
      <w:r>
        <w:rPr>
          <w:spacing w:val="58"/>
          <w:sz w:val="23"/>
        </w:rPr>
        <w:t xml:space="preserve"> </w:t>
      </w:r>
      <w:r>
        <w:rPr>
          <w:sz w:val="23"/>
        </w:rPr>
        <w:t>confirmării actului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hărțuire sexuală, va</w:t>
      </w:r>
      <w:r>
        <w:rPr>
          <w:spacing w:val="1"/>
          <w:sz w:val="23"/>
        </w:rPr>
        <w:t xml:space="preserve"> </w:t>
      </w:r>
      <w:r>
        <w:rPr>
          <w:sz w:val="23"/>
        </w:rPr>
        <w:t>aplica măsuri disciplinare.</w:t>
      </w:r>
    </w:p>
    <w:p w:rsidR="004D00C8" w:rsidRDefault="00FE770D">
      <w:pPr>
        <w:pStyle w:val="ListParagraph"/>
        <w:numPr>
          <w:ilvl w:val="0"/>
          <w:numId w:val="46"/>
        </w:numPr>
        <w:tabs>
          <w:tab w:val="left" w:pos="433"/>
        </w:tabs>
        <w:spacing w:line="262" w:lineRule="exact"/>
        <w:ind w:left="432" w:hanging="332"/>
        <w:jc w:val="both"/>
        <w:rPr>
          <w:sz w:val="23"/>
        </w:rPr>
      </w:pP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terminarea</w:t>
      </w:r>
      <w:r>
        <w:rPr>
          <w:spacing w:val="8"/>
          <w:sz w:val="23"/>
        </w:rPr>
        <w:t xml:space="preserve"> </w:t>
      </w:r>
      <w:r>
        <w:rPr>
          <w:sz w:val="23"/>
        </w:rPr>
        <w:t>investigației</w:t>
      </w:r>
      <w:r>
        <w:rPr>
          <w:spacing w:val="13"/>
          <w:sz w:val="23"/>
        </w:rPr>
        <w:t xml:space="preserve"> </w:t>
      </w:r>
      <w:r>
        <w:rPr>
          <w:sz w:val="23"/>
        </w:rPr>
        <w:t>se</w:t>
      </w:r>
      <w:r>
        <w:rPr>
          <w:spacing w:val="8"/>
          <w:sz w:val="23"/>
        </w:rPr>
        <w:t xml:space="preserve"> </w:t>
      </w:r>
      <w:r>
        <w:rPr>
          <w:sz w:val="23"/>
        </w:rPr>
        <w:t>va</w:t>
      </w:r>
      <w:r>
        <w:rPr>
          <w:spacing w:val="8"/>
          <w:sz w:val="23"/>
        </w:rPr>
        <w:t xml:space="preserve"> </w:t>
      </w:r>
      <w:r>
        <w:rPr>
          <w:sz w:val="23"/>
        </w:rPr>
        <w:t>comunica</w:t>
      </w:r>
      <w:r>
        <w:rPr>
          <w:spacing w:val="8"/>
          <w:sz w:val="23"/>
        </w:rPr>
        <w:t xml:space="preserve"> </w:t>
      </w:r>
      <w:r>
        <w:rPr>
          <w:sz w:val="23"/>
        </w:rPr>
        <w:t>părților</w:t>
      </w:r>
      <w:r>
        <w:rPr>
          <w:spacing w:val="9"/>
          <w:sz w:val="23"/>
        </w:rPr>
        <w:t xml:space="preserve"> </w:t>
      </w:r>
      <w:r>
        <w:rPr>
          <w:sz w:val="23"/>
        </w:rPr>
        <w:t>implicate</w:t>
      </w:r>
      <w:r>
        <w:rPr>
          <w:spacing w:val="8"/>
          <w:sz w:val="23"/>
        </w:rPr>
        <w:t xml:space="preserve"> </w:t>
      </w:r>
      <w:r>
        <w:rPr>
          <w:sz w:val="23"/>
        </w:rPr>
        <w:t>rezultatul</w:t>
      </w:r>
      <w:r>
        <w:rPr>
          <w:spacing w:val="9"/>
          <w:sz w:val="23"/>
        </w:rPr>
        <w:t xml:space="preserve"> </w:t>
      </w:r>
      <w:r>
        <w:rPr>
          <w:sz w:val="23"/>
        </w:rPr>
        <w:t>anchetei.</w:t>
      </w:r>
    </w:p>
    <w:p w:rsidR="004D00C8" w:rsidRDefault="00FE770D">
      <w:pPr>
        <w:pStyle w:val="ListParagraph"/>
        <w:numPr>
          <w:ilvl w:val="0"/>
          <w:numId w:val="46"/>
        </w:numPr>
        <w:tabs>
          <w:tab w:val="left" w:pos="431"/>
        </w:tabs>
        <w:spacing w:line="244" w:lineRule="auto"/>
        <w:ind w:right="609" w:firstLine="0"/>
        <w:rPr>
          <w:sz w:val="23"/>
        </w:rPr>
      </w:pPr>
      <w:r>
        <w:rPr>
          <w:sz w:val="23"/>
        </w:rPr>
        <w:t>Orice</w:t>
      </w:r>
      <w:r>
        <w:rPr>
          <w:spacing w:val="2"/>
          <w:sz w:val="23"/>
        </w:rPr>
        <w:t xml:space="preserve"> </w:t>
      </w:r>
      <w:r>
        <w:rPr>
          <w:sz w:val="23"/>
        </w:rPr>
        <w:t>fel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represalii,</w:t>
      </w:r>
      <w:r>
        <w:rPr>
          <w:spacing w:val="3"/>
          <w:sz w:val="23"/>
        </w:rPr>
        <w:t xml:space="preserve"> </w:t>
      </w: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urma</w:t>
      </w:r>
      <w:r>
        <w:rPr>
          <w:spacing w:val="2"/>
          <w:sz w:val="23"/>
        </w:rPr>
        <w:t xml:space="preserve"> </w:t>
      </w:r>
      <w:r>
        <w:rPr>
          <w:sz w:val="23"/>
        </w:rPr>
        <w:t>unei</w:t>
      </w:r>
      <w:r>
        <w:rPr>
          <w:spacing w:val="5"/>
          <w:sz w:val="23"/>
        </w:rPr>
        <w:t xml:space="preserve"> </w:t>
      </w:r>
      <w:r>
        <w:rPr>
          <w:sz w:val="23"/>
        </w:rPr>
        <w:t>plângeri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hărțuire</w:t>
      </w:r>
      <w:r>
        <w:rPr>
          <w:spacing w:val="3"/>
          <w:sz w:val="23"/>
        </w:rPr>
        <w:t xml:space="preserve"> </w:t>
      </w:r>
      <w:r>
        <w:rPr>
          <w:sz w:val="23"/>
        </w:rPr>
        <w:t>sexuală,</w:t>
      </w:r>
      <w:r>
        <w:rPr>
          <w:spacing w:val="4"/>
          <w:sz w:val="23"/>
        </w:rPr>
        <w:t xml:space="preserve"> </w:t>
      </w:r>
      <w:r>
        <w:rPr>
          <w:sz w:val="23"/>
        </w:rPr>
        <w:t>atât</w:t>
      </w:r>
      <w:r>
        <w:rPr>
          <w:spacing w:val="2"/>
          <w:sz w:val="23"/>
        </w:rPr>
        <w:t xml:space="preserve"> </w:t>
      </w:r>
      <w:r>
        <w:rPr>
          <w:sz w:val="23"/>
        </w:rPr>
        <w:t>împotriva</w:t>
      </w:r>
      <w:r>
        <w:rPr>
          <w:spacing w:val="1"/>
          <w:sz w:val="23"/>
        </w:rPr>
        <w:t xml:space="preserve"> </w:t>
      </w:r>
      <w:r>
        <w:rPr>
          <w:sz w:val="23"/>
        </w:rPr>
        <w:t>reclamantului,</w:t>
      </w:r>
      <w:r>
        <w:rPr>
          <w:spacing w:val="8"/>
          <w:sz w:val="23"/>
        </w:rPr>
        <w:t xml:space="preserve"> </w:t>
      </w:r>
      <w:r>
        <w:rPr>
          <w:sz w:val="23"/>
        </w:rPr>
        <w:t>cât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împotriva</w:t>
      </w:r>
      <w:r>
        <w:rPr>
          <w:spacing w:val="4"/>
          <w:sz w:val="23"/>
        </w:rPr>
        <w:t xml:space="preserve"> </w:t>
      </w:r>
      <w:r>
        <w:rPr>
          <w:sz w:val="23"/>
        </w:rPr>
        <w:t>oricarei</w:t>
      </w:r>
      <w:r>
        <w:rPr>
          <w:spacing w:val="9"/>
          <w:sz w:val="23"/>
        </w:rPr>
        <w:t xml:space="preserve"> </w:t>
      </w:r>
      <w:r>
        <w:rPr>
          <w:sz w:val="23"/>
        </w:rPr>
        <w:t>persoane</w:t>
      </w:r>
      <w:r>
        <w:rPr>
          <w:spacing w:val="4"/>
          <w:sz w:val="23"/>
        </w:rPr>
        <w:t xml:space="preserve"> </w:t>
      </w:r>
      <w:r>
        <w:rPr>
          <w:sz w:val="23"/>
        </w:rPr>
        <w:t>care</w:t>
      </w:r>
      <w:r>
        <w:rPr>
          <w:spacing w:val="4"/>
          <w:sz w:val="23"/>
        </w:rPr>
        <w:t xml:space="preserve"> </w:t>
      </w:r>
      <w:r>
        <w:rPr>
          <w:sz w:val="23"/>
        </w:rPr>
        <w:t>ajută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investigarea</w:t>
      </w:r>
      <w:r>
        <w:rPr>
          <w:spacing w:val="4"/>
          <w:sz w:val="23"/>
        </w:rPr>
        <w:t xml:space="preserve"> </w:t>
      </w:r>
      <w:r>
        <w:rPr>
          <w:sz w:val="23"/>
        </w:rPr>
        <w:t>cazului,</w:t>
      </w:r>
      <w:r>
        <w:rPr>
          <w:spacing w:val="7"/>
          <w:sz w:val="23"/>
        </w:rPr>
        <w:t xml:space="preserve"> </w:t>
      </w:r>
      <w:r>
        <w:rPr>
          <w:sz w:val="23"/>
        </w:rPr>
        <w:t>vor</w:t>
      </w:r>
      <w:r>
        <w:rPr>
          <w:spacing w:val="8"/>
          <w:sz w:val="23"/>
        </w:rPr>
        <w:t xml:space="preserve"> </w:t>
      </w:r>
      <w:r>
        <w:rPr>
          <w:sz w:val="23"/>
        </w:rPr>
        <w:t>fi</w:t>
      </w:r>
      <w:r>
        <w:rPr>
          <w:spacing w:val="1"/>
          <w:sz w:val="23"/>
        </w:rPr>
        <w:t xml:space="preserve"> </w:t>
      </w:r>
      <w:r>
        <w:rPr>
          <w:sz w:val="23"/>
        </w:rPr>
        <w:t>considerate</w:t>
      </w:r>
      <w:r>
        <w:rPr>
          <w:spacing w:val="8"/>
          <w:sz w:val="23"/>
        </w:rPr>
        <w:t xml:space="preserve"> </w:t>
      </w:r>
      <w:r>
        <w:rPr>
          <w:sz w:val="23"/>
        </w:rPr>
        <w:t>acte</w:t>
      </w:r>
      <w:r>
        <w:rPr>
          <w:spacing w:val="8"/>
          <w:sz w:val="23"/>
        </w:rPr>
        <w:t xml:space="preserve"> </w:t>
      </w:r>
      <w:r>
        <w:rPr>
          <w:sz w:val="23"/>
        </w:rPr>
        <w:t>discriminatoare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11"/>
          <w:sz w:val="23"/>
        </w:rPr>
        <w:t xml:space="preserve"> </w:t>
      </w:r>
      <w:r>
        <w:rPr>
          <w:sz w:val="23"/>
        </w:rPr>
        <w:t>vor</w:t>
      </w:r>
      <w:r>
        <w:rPr>
          <w:spacing w:val="11"/>
          <w:sz w:val="23"/>
        </w:rPr>
        <w:t xml:space="preserve"> </w:t>
      </w:r>
      <w:r>
        <w:rPr>
          <w:sz w:val="23"/>
        </w:rPr>
        <w:t>fi</w:t>
      </w:r>
      <w:r>
        <w:rPr>
          <w:spacing w:val="11"/>
          <w:sz w:val="23"/>
        </w:rPr>
        <w:t xml:space="preserve"> </w:t>
      </w:r>
      <w:r>
        <w:rPr>
          <w:sz w:val="23"/>
        </w:rPr>
        <w:t>sancționate</w:t>
      </w:r>
      <w:r>
        <w:rPr>
          <w:spacing w:val="8"/>
          <w:sz w:val="23"/>
        </w:rPr>
        <w:t xml:space="preserve"> </w:t>
      </w:r>
      <w:r>
        <w:rPr>
          <w:sz w:val="23"/>
        </w:rPr>
        <w:t>conform</w:t>
      </w:r>
      <w:r>
        <w:rPr>
          <w:spacing w:val="8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11"/>
          <w:sz w:val="23"/>
        </w:rPr>
        <w:t xml:space="preserve"> </w:t>
      </w:r>
      <w:r>
        <w:rPr>
          <w:sz w:val="23"/>
        </w:rPr>
        <w:t>legale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vigoare.</w:t>
      </w:r>
    </w:p>
    <w:p w:rsidR="004D00C8" w:rsidRDefault="00FE770D">
      <w:pPr>
        <w:pStyle w:val="ListParagraph"/>
        <w:numPr>
          <w:ilvl w:val="0"/>
          <w:numId w:val="46"/>
        </w:numPr>
        <w:tabs>
          <w:tab w:val="left" w:pos="431"/>
        </w:tabs>
        <w:spacing w:line="262" w:lineRule="exact"/>
        <w:ind w:left="430" w:hanging="330"/>
        <w:rPr>
          <w:sz w:val="23"/>
        </w:rPr>
      </w:pPr>
      <w:r>
        <w:rPr>
          <w:sz w:val="23"/>
        </w:rPr>
        <w:t>Hărțuirea</w:t>
      </w:r>
      <w:r>
        <w:rPr>
          <w:spacing w:val="9"/>
          <w:sz w:val="23"/>
        </w:rPr>
        <w:t xml:space="preserve"> </w:t>
      </w:r>
      <w:r>
        <w:rPr>
          <w:sz w:val="23"/>
        </w:rPr>
        <w:t>sexuală</w:t>
      </w:r>
      <w:r>
        <w:rPr>
          <w:spacing w:val="8"/>
          <w:sz w:val="23"/>
        </w:rPr>
        <w:t xml:space="preserve"> </w:t>
      </w:r>
      <w:r>
        <w:rPr>
          <w:sz w:val="23"/>
        </w:rPr>
        <w:t>constituie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infracțiune.</w:t>
      </w:r>
    </w:p>
    <w:p w:rsidR="004D00C8" w:rsidRDefault="00FE770D">
      <w:pPr>
        <w:pStyle w:val="ListParagraph"/>
        <w:numPr>
          <w:ilvl w:val="0"/>
          <w:numId w:val="46"/>
        </w:numPr>
        <w:tabs>
          <w:tab w:val="left" w:pos="431"/>
        </w:tabs>
        <w:spacing w:line="244" w:lineRule="auto"/>
        <w:ind w:right="110" w:firstLine="0"/>
        <w:rPr>
          <w:sz w:val="23"/>
        </w:rPr>
      </w:pPr>
      <w:r>
        <w:rPr>
          <w:sz w:val="23"/>
        </w:rPr>
        <w:t>Potrivit</w:t>
      </w:r>
      <w:r>
        <w:rPr>
          <w:spacing w:val="5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203</w:t>
      </w:r>
      <w:r>
        <w:rPr>
          <w:spacing w:val="6"/>
          <w:sz w:val="23"/>
        </w:rPr>
        <w:t xml:space="preserve"> </w:t>
      </w:r>
      <w:r>
        <w:rPr>
          <w:sz w:val="23"/>
        </w:rPr>
        <w:t>indice</w:t>
      </w:r>
      <w:r>
        <w:rPr>
          <w:spacing w:val="5"/>
          <w:sz w:val="23"/>
        </w:rPr>
        <w:t xml:space="preserve"> </w:t>
      </w:r>
      <w:r>
        <w:rPr>
          <w:sz w:val="23"/>
        </w:rPr>
        <w:t>1</w:t>
      </w:r>
      <w:r>
        <w:rPr>
          <w:spacing w:val="6"/>
          <w:sz w:val="23"/>
        </w:rPr>
        <w:t xml:space="preserve"> </w:t>
      </w:r>
      <w:r>
        <w:rPr>
          <w:sz w:val="23"/>
        </w:rPr>
        <w:t>din</w:t>
      </w:r>
      <w:r>
        <w:rPr>
          <w:spacing w:val="8"/>
          <w:sz w:val="23"/>
        </w:rPr>
        <w:t xml:space="preserve"> </w:t>
      </w:r>
      <w:r>
        <w:rPr>
          <w:sz w:val="23"/>
        </w:rPr>
        <w:t>Codul</w:t>
      </w:r>
      <w:r>
        <w:rPr>
          <w:spacing w:val="6"/>
          <w:sz w:val="23"/>
        </w:rPr>
        <w:t xml:space="preserve"> </w:t>
      </w:r>
      <w:r>
        <w:rPr>
          <w:sz w:val="23"/>
        </w:rPr>
        <w:t>penal,</w:t>
      </w:r>
      <w:r>
        <w:rPr>
          <w:spacing w:val="6"/>
          <w:sz w:val="23"/>
        </w:rPr>
        <w:t xml:space="preserve"> </w:t>
      </w:r>
      <w:r>
        <w:rPr>
          <w:sz w:val="23"/>
        </w:rPr>
        <w:t>cu</w:t>
      </w:r>
      <w:r>
        <w:rPr>
          <w:spacing w:val="6"/>
          <w:sz w:val="23"/>
        </w:rPr>
        <w:t xml:space="preserve"> </w:t>
      </w:r>
      <w:r>
        <w:rPr>
          <w:sz w:val="23"/>
        </w:rPr>
        <w:t>modificările</w:t>
      </w:r>
      <w:r>
        <w:rPr>
          <w:spacing w:val="6"/>
          <w:sz w:val="23"/>
        </w:rPr>
        <w:t xml:space="preserve"> </w:t>
      </w:r>
      <w:r>
        <w:rPr>
          <w:sz w:val="23"/>
        </w:rPr>
        <w:t>ulterioare,</w:t>
      </w:r>
      <w:r>
        <w:rPr>
          <w:spacing w:val="5"/>
          <w:sz w:val="23"/>
        </w:rPr>
        <w:t xml:space="preserve"> </w:t>
      </w:r>
      <w:r>
        <w:rPr>
          <w:sz w:val="23"/>
        </w:rPr>
        <w:t>hărțuirea</w:t>
      </w:r>
      <w:r>
        <w:rPr>
          <w:spacing w:val="1"/>
          <w:sz w:val="23"/>
        </w:rPr>
        <w:t xml:space="preserve"> </w:t>
      </w:r>
      <w:r>
        <w:rPr>
          <w:sz w:val="23"/>
        </w:rPr>
        <w:t>unei</w:t>
      </w:r>
      <w:r>
        <w:rPr>
          <w:spacing w:val="11"/>
          <w:sz w:val="23"/>
        </w:rPr>
        <w:t xml:space="preserve"> </w:t>
      </w:r>
      <w:r>
        <w:rPr>
          <w:sz w:val="23"/>
        </w:rPr>
        <w:t>persoane</w:t>
      </w:r>
      <w:r>
        <w:rPr>
          <w:spacing w:val="10"/>
          <w:sz w:val="23"/>
        </w:rPr>
        <w:t xml:space="preserve"> </w:t>
      </w:r>
      <w:r>
        <w:rPr>
          <w:sz w:val="23"/>
        </w:rPr>
        <w:t>prin</w:t>
      </w:r>
      <w:r>
        <w:rPr>
          <w:spacing w:val="9"/>
          <w:sz w:val="23"/>
        </w:rPr>
        <w:t xml:space="preserve"> </w:t>
      </w:r>
      <w:r>
        <w:rPr>
          <w:sz w:val="23"/>
        </w:rPr>
        <w:t>amenințare</w:t>
      </w:r>
      <w:r>
        <w:rPr>
          <w:spacing w:val="8"/>
          <w:sz w:val="23"/>
        </w:rPr>
        <w:t xml:space="preserve"> </w:t>
      </w:r>
      <w:r>
        <w:rPr>
          <w:sz w:val="23"/>
        </w:rPr>
        <w:t>sau</w:t>
      </w:r>
      <w:r>
        <w:rPr>
          <w:spacing w:val="13"/>
          <w:sz w:val="23"/>
        </w:rPr>
        <w:t xml:space="preserve"> </w:t>
      </w:r>
      <w:r>
        <w:rPr>
          <w:sz w:val="23"/>
        </w:rPr>
        <w:t>constrângere,</w:t>
      </w:r>
      <w:r>
        <w:rPr>
          <w:spacing w:val="11"/>
          <w:sz w:val="23"/>
        </w:rPr>
        <w:t xml:space="preserve"> </w:t>
      </w:r>
      <w:r>
        <w:rPr>
          <w:sz w:val="23"/>
        </w:rPr>
        <w:t>în</w:t>
      </w:r>
      <w:r>
        <w:rPr>
          <w:spacing w:val="13"/>
          <w:sz w:val="23"/>
        </w:rPr>
        <w:t xml:space="preserve"> </w:t>
      </w:r>
      <w:r>
        <w:rPr>
          <w:sz w:val="23"/>
        </w:rPr>
        <w:t>scopul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obține</w:t>
      </w:r>
      <w:r>
        <w:rPr>
          <w:spacing w:val="9"/>
          <w:sz w:val="23"/>
        </w:rPr>
        <w:t xml:space="preserve"> </w:t>
      </w:r>
      <w:r>
        <w:rPr>
          <w:sz w:val="23"/>
        </w:rPr>
        <w:t>satisfacții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natură</w:t>
      </w:r>
      <w:r>
        <w:rPr>
          <w:spacing w:val="1"/>
          <w:sz w:val="23"/>
        </w:rPr>
        <w:t xml:space="preserve"> </w:t>
      </w:r>
      <w:r>
        <w:rPr>
          <w:sz w:val="23"/>
        </w:rPr>
        <w:t>sexuală,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către</w:t>
      </w:r>
      <w:r>
        <w:rPr>
          <w:spacing w:val="6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persoană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8"/>
          <w:sz w:val="23"/>
        </w:rPr>
        <w:t xml:space="preserve"> </w:t>
      </w:r>
      <w:r>
        <w:rPr>
          <w:sz w:val="23"/>
        </w:rPr>
        <w:t>abuzează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autoritatea</w:t>
      </w:r>
      <w:r>
        <w:rPr>
          <w:spacing w:val="5"/>
          <w:sz w:val="23"/>
        </w:rPr>
        <w:t xml:space="preserve"> </w:t>
      </w:r>
      <w:r>
        <w:rPr>
          <w:sz w:val="23"/>
        </w:rPr>
        <w:t>sau</w:t>
      </w:r>
      <w:r>
        <w:rPr>
          <w:spacing w:val="7"/>
          <w:sz w:val="23"/>
        </w:rPr>
        <w:t xml:space="preserve"> </w:t>
      </w:r>
      <w:r>
        <w:rPr>
          <w:sz w:val="23"/>
        </w:rPr>
        <w:t>influența</w:t>
      </w:r>
      <w:r>
        <w:rPr>
          <w:spacing w:val="7"/>
          <w:sz w:val="23"/>
        </w:rPr>
        <w:t xml:space="preserve"> </w:t>
      </w:r>
      <w:r>
        <w:rPr>
          <w:sz w:val="23"/>
        </w:rPr>
        <w:t>pe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5"/>
          <w:sz w:val="23"/>
        </w:rPr>
        <w:t xml:space="preserve"> </w:t>
      </w:r>
      <w:r>
        <w:rPr>
          <w:sz w:val="23"/>
        </w:rPr>
        <w:t>i-o</w:t>
      </w:r>
      <w:r>
        <w:rPr>
          <w:spacing w:val="7"/>
          <w:sz w:val="23"/>
        </w:rPr>
        <w:t xml:space="preserve"> </w:t>
      </w:r>
      <w:r>
        <w:rPr>
          <w:sz w:val="23"/>
        </w:rPr>
        <w:t>conferă</w:t>
      </w:r>
      <w:r>
        <w:rPr>
          <w:spacing w:val="7"/>
          <w:sz w:val="23"/>
        </w:rPr>
        <w:t xml:space="preserve"> </w:t>
      </w:r>
      <w:r>
        <w:rPr>
          <w:sz w:val="23"/>
        </w:rPr>
        <w:t>funcția</w:t>
      </w:r>
      <w:r>
        <w:rPr>
          <w:spacing w:val="1"/>
          <w:sz w:val="23"/>
        </w:rPr>
        <w:t xml:space="preserve"> </w:t>
      </w:r>
      <w:r>
        <w:rPr>
          <w:sz w:val="23"/>
        </w:rPr>
        <w:t>îndeplinită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locul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muncă</w:t>
      </w:r>
      <w:r>
        <w:rPr>
          <w:spacing w:val="9"/>
          <w:sz w:val="23"/>
        </w:rPr>
        <w:t xml:space="preserve"> </w:t>
      </w:r>
      <w:r>
        <w:rPr>
          <w:sz w:val="23"/>
        </w:rPr>
        <w:t>se</w:t>
      </w:r>
      <w:r>
        <w:rPr>
          <w:spacing w:val="12"/>
          <w:sz w:val="23"/>
        </w:rPr>
        <w:t xml:space="preserve"> </w:t>
      </w:r>
      <w:r>
        <w:rPr>
          <w:sz w:val="23"/>
        </w:rPr>
        <w:t>pedepsește</w:t>
      </w:r>
      <w:r>
        <w:rPr>
          <w:spacing w:val="12"/>
          <w:sz w:val="23"/>
        </w:rPr>
        <w:t xml:space="preserve"> </w:t>
      </w:r>
      <w:r>
        <w:rPr>
          <w:sz w:val="23"/>
        </w:rPr>
        <w:t>cu</w:t>
      </w:r>
      <w:r>
        <w:rPr>
          <w:spacing w:val="10"/>
          <w:sz w:val="23"/>
        </w:rPr>
        <w:t xml:space="preserve"> </w:t>
      </w:r>
      <w:r>
        <w:rPr>
          <w:sz w:val="23"/>
        </w:rPr>
        <w:t>închisoare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3</w:t>
      </w:r>
      <w:r>
        <w:rPr>
          <w:spacing w:val="10"/>
          <w:sz w:val="23"/>
        </w:rPr>
        <w:t xml:space="preserve"> </w:t>
      </w:r>
      <w:r>
        <w:rPr>
          <w:sz w:val="23"/>
        </w:rPr>
        <w:t>luni</w:t>
      </w:r>
      <w:r>
        <w:rPr>
          <w:spacing w:val="11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2</w:t>
      </w:r>
      <w:r>
        <w:rPr>
          <w:spacing w:val="12"/>
          <w:sz w:val="23"/>
        </w:rPr>
        <w:t xml:space="preserve"> </w:t>
      </w:r>
      <w:r>
        <w:rPr>
          <w:sz w:val="23"/>
        </w:rPr>
        <w:t>ani</w:t>
      </w:r>
      <w:r>
        <w:rPr>
          <w:spacing w:val="10"/>
          <w:sz w:val="23"/>
        </w:rPr>
        <w:t xml:space="preserve"> </w:t>
      </w:r>
      <w:r>
        <w:rPr>
          <w:sz w:val="23"/>
        </w:rPr>
        <w:t>sau</w:t>
      </w:r>
      <w:r>
        <w:rPr>
          <w:spacing w:val="10"/>
          <w:sz w:val="23"/>
        </w:rPr>
        <w:t xml:space="preserve"> </w:t>
      </w:r>
      <w:r>
        <w:rPr>
          <w:sz w:val="23"/>
        </w:rPr>
        <w:t>cu</w:t>
      </w:r>
      <w:r>
        <w:rPr>
          <w:spacing w:val="9"/>
          <w:sz w:val="23"/>
        </w:rPr>
        <w:t xml:space="preserve"> </w:t>
      </w:r>
      <w:r>
        <w:rPr>
          <w:sz w:val="23"/>
        </w:rPr>
        <w:t>amendă.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Art.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20.</w:t>
      </w:r>
      <w:r>
        <w:rPr>
          <w:b/>
          <w:spacing w:val="23"/>
          <w:sz w:val="23"/>
        </w:rPr>
        <w:t xml:space="preserve"> </w:t>
      </w:r>
      <w:r>
        <w:rPr>
          <w:sz w:val="23"/>
        </w:rPr>
        <w:t>(1)</w:t>
      </w:r>
      <w:r>
        <w:rPr>
          <w:spacing w:val="25"/>
          <w:sz w:val="23"/>
        </w:rPr>
        <w:t xml:space="preserve"> </w:t>
      </w:r>
      <w:r>
        <w:rPr>
          <w:sz w:val="23"/>
        </w:rPr>
        <w:t>Angajații</w:t>
      </w:r>
      <w:r>
        <w:rPr>
          <w:spacing w:val="24"/>
          <w:sz w:val="23"/>
        </w:rPr>
        <w:t xml:space="preserve"> </w:t>
      </w:r>
      <w:r>
        <w:rPr>
          <w:sz w:val="23"/>
        </w:rPr>
        <w:t>au</w:t>
      </w:r>
      <w:r>
        <w:rPr>
          <w:spacing w:val="27"/>
          <w:sz w:val="23"/>
        </w:rPr>
        <w:t xml:space="preserve"> </w:t>
      </w:r>
      <w:r>
        <w:rPr>
          <w:sz w:val="23"/>
        </w:rPr>
        <w:t>obligația</w:t>
      </w:r>
      <w:r>
        <w:rPr>
          <w:spacing w:val="21"/>
          <w:sz w:val="23"/>
        </w:rPr>
        <w:t xml:space="preserve"> </w:t>
      </w:r>
      <w:r>
        <w:rPr>
          <w:sz w:val="23"/>
        </w:rPr>
        <w:t>să</w:t>
      </w:r>
      <w:r>
        <w:rPr>
          <w:spacing w:val="23"/>
          <w:sz w:val="23"/>
        </w:rPr>
        <w:t xml:space="preserve"> </w:t>
      </w:r>
      <w:r>
        <w:rPr>
          <w:sz w:val="23"/>
        </w:rPr>
        <w:t>facă</w:t>
      </w:r>
      <w:r>
        <w:rPr>
          <w:spacing w:val="22"/>
          <w:sz w:val="23"/>
        </w:rPr>
        <w:t xml:space="preserve"> </w:t>
      </w:r>
      <w:r>
        <w:rPr>
          <w:sz w:val="23"/>
        </w:rPr>
        <w:t>eforturi</w:t>
      </w:r>
      <w:r>
        <w:rPr>
          <w:spacing w:val="26"/>
          <w:sz w:val="23"/>
        </w:rPr>
        <w:t xml:space="preserve"> </w:t>
      </w:r>
      <w:r>
        <w:rPr>
          <w:sz w:val="23"/>
        </w:rPr>
        <w:t>în</w:t>
      </w:r>
      <w:r>
        <w:rPr>
          <w:spacing w:val="23"/>
          <w:sz w:val="23"/>
        </w:rPr>
        <w:t xml:space="preserve"> </w:t>
      </w:r>
      <w:r>
        <w:rPr>
          <w:sz w:val="23"/>
        </w:rPr>
        <w:t>vederea</w:t>
      </w:r>
      <w:r>
        <w:rPr>
          <w:spacing w:val="22"/>
          <w:sz w:val="23"/>
        </w:rPr>
        <w:t xml:space="preserve"> </w:t>
      </w:r>
      <w:r>
        <w:rPr>
          <w:sz w:val="23"/>
        </w:rPr>
        <w:t>promovării</w:t>
      </w:r>
      <w:r>
        <w:rPr>
          <w:spacing w:val="26"/>
          <w:sz w:val="23"/>
        </w:rPr>
        <w:t xml:space="preserve"> </w:t>
      </w:r>
      <w:r>
        <w:rPr>
          <w:sz w:val="23"/>
        </w:rPr>
        <w:t>unui</w:t>
      </w:r>
      <w:r>
        <w:rPr>
          <w:spacing w:val="22"/>
          <w:sz w:val="23"/>
        </w:rPr>
        <w:t xml:space="preserve"> </w:t>
      </w:r>
      <w:r>
        <w:rPr>
          <w:sz w:val="23"/>
        </w:rPr>
        <w:t>climat</w:t>
      </w:r>
      <w:r>
        <w:rPr>
          <w:spacing w:val="23"/>
          <w:sz w:val="23"/>
        </w:rPr>
        <w:t xml:space="preserve"> </w:t>
      </w:r>
      <w:r>
        <w:rPr>
          <w:sz w:val="23"/>
        </w:rPr>
        <w:t>normal</w:t>
      </w:r>
      <w:r>
        <w:rPr>
          <w:spacing w:val="25"/>
          <w:sz w:val="23"/>
        </w:rPr>
        <w:t xml:space="preserve"> </w:t>
      </w:r>
      <w:r>
        <w:rPr>
          <w:sz w:val="23"/>
        </w:rPr>
        <w:t>de</w:t>
      </w:r>
      <w:r>
        <w:rPr>
          <w:spacing w:val="-54"/>
          <w:sz w:val="23"/>
        </w:rPr>
        <w:t xml:space="preserve"> </w:t>
      </w:r>
      <w:r>
        <w:rPr>
          <w:sz w:val="23"/>
        </w:rPr>
        <w:t>muncă</w:t>
      </w:r>
      <w:r>
        <w:rPr>
          <w:spacing w:val="29"/>
          <w:sz w:val="23"/>
        </w:rPr>
        <w:t xml:space="preserve"> </w:t>
      </w:r>
      <w:r>
        <w:rPr>
          <w:sz w:val="23"/>
        </w:rPr>
        <w:t>în</w:t>
      </w:r>
      <w:r>
        <w:rPr>
          <w:spacing w:val="29"/>
          <w:sz w:val="23"/>
        </w:rPr>
        <w:t xml:space="preserve"> </w:t>
      </w:r>
      <w:r>
        <w:rPr>
          <w:sz w:val="23"/>
        </w:rPr>
        <w:t>unitate,</w:t>
      </w:r>
      <w:r>
        <w:rPr>
          <w:spacing w:val="30"/>
          <w:sz w:val="23"/>
        </w:rPr>
        <w:t xml:space="preserve"> </w:t>
      </w:r>
      <w:r>
        <w:rPr>
          <w:sz w:val="23"/>
        </w:rPr>
        <w:t>cu</w:t>
      </w:r>
      <w:r>
        <w:rPr>
          <w:spacing w:val="32"/>
          <w:sz w:val="23"/>
        </w:rPr>
        <w:t xml:space="preserve"> </w:t>
      </w:r>
      <w:r>
        <w:rPr>
          <w:sz w:val="23"/>
        </w:rPr>
        <w:t>respectarea</w:t>
      </w:r>
      <w:r>
        <w:rPr>
          <w:spacing w:val="33"/>
          <w:sz w:val="23"/>
        </w:rPr>
        <w:t xml:space="preserve"> </w:t>
      </w:r>
      <w:r>
        <w:rPr>
          <w:sz w:val="23"/>
        </w:rPr>
        <w:t>prevederilor</w:t>
      </w:r>
      <w:r>
        <w:rPr>
          <w:spacing w:val="33"/>
          <w:sz w:val="23"/>
        </w:rPr>
        <w:t xml:space="preserve"> </w:t>
      </w:r>
      <w:r>
        <w:rPr>
          <w:sz w:val="23"/>
        </w:rPr>
        <w:t>legii,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30"/>
          <w:sz w:val="23"/>
        </w:rPr>
        <w:t xml:space="preserve"> </w:t>
      </w:r>
      <w:r>
        <w:rPr>
          <w:sz w:val="23"/>
        </w:rPr>
        <w:t>contractelor</w:t>
      </w:r>
      <w:r>
        <w:rPr>
          <w:spacing w:val="33"/>
          <w:sz w:val="23"/>
        </w:rPr>
        <w:t xml:space="preserve"> </w:t>
      </w:r>
      <w:r>
        <w:rPr>
          <w:sz w:val="23"/>
        </w:rPr>
        <w:t>colective</w:t>
      </w:r>
      <w:r>
        <w:rPr>
          <w:spacing w:val="30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muncă,</w:t>
      </w:r>
      <w:r>
        <w:rPr>
          <w:spacing w:val="30"/>
          <w:sz w:val="23"/>
        </w:rPr>
        <w:t xml:space="preserve"> </w:t>
      </w:r>
      <w:r>
        <w:rPr>
          <w:sz w:val="23"/>
        </w:rPr>
        <w:t>a</w:t>
      </w:r>
      <w:r>
        <w:rPr>
          <w:spacing w:val="-55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2"/>
          <w:sz w:val="23"/>
        </w:rPr>
        <w:t xml:space="preserve"> </w:t>
      </w:r>
      <w:r>
        <w:rPr>
          <w:sz w:val="23"/>
        </w:rPr>
        <w:t>intern,</w:t>
      </w:r>
      <w:r>
        <w:rPr>
          <w:spacing w:val="4"/>
          <w:sz w:val="23"/>
        </w:rPr>
        <w:t xml:space="preserve"> </w:t>
      </w:r>
      <w:r>
        <w:rPr>
          <w:sz w:val="23"/>
        </w:rPr>
        <w:t>precum și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drepturilor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intereselor</w:t>
      </w:r>
      <w:r>
        <w:rPr>
          <w:spacing w:val="1"/>
          <w:sz w:val="23"/>
        </w:rPr>
        <w:t xml:space="preserve"> </w:t>
      </w:r>
      <w:r>
        <w:rPr>
          <w:sz w:val="23"/>
        </w:rPr>
        <w:t>tuturor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salariaților.</w:t>
      </w:r>
    </w:p>
    <w:p w:rsidR="004D00C8" w:rsidRDefault="00FE770D">
      <w:pPr>
        <w:pStyle w:val="BodyText"/>
        <w:spacing w:line="244" w:lineRule="auto"/>
        <w:ind w:right="111"/>
      </w:pPr>
      <w:r>
        <w:t>(2) Pentru crearea și menținerea unui mediu de lucru care să încurajeze respectarea demnității</w:t>
      </w:r>
      <w:r>
        <w:rPr>
          <w:spacing w:val="1"/>
        </w:rPr>
        <w:t xml:space="preserve"> </w:t>
      </w:r>
      <w:r>
        <w:t>fiecărei</w:t>
      </w:r>
      <w:r>
        <w:rPr>
          <w:spacing w:val="1"/>
        </w:rPr>
        <w:t xml:space="preserve"> </w:t>
      </w:r>
      <w:r>
        <w:t>persoane,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derulate</w:t>
      </w:r>
      <w:r>
        <w:rPr>
          <w:spacing w:val="1"/>
        </w:rPr>
        <w:t xml:space="preserve"> </w:t>
      </w:r>
      <w:r>
        <w:t>proceduri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soluționare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cale</w:t>
      </w:r>
      <w:r>
        <w:rPr>
          <w:spacing w:val="1"/>
        </w:rPr>
        <w:t xml:space="preserve"> </w:t>
      </w:r>
      <w:r>
        <w:t>amiabilă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plângerilor</w:t>
      </w:r>
      <w:r>
        <w:rPr>
          <w:spacing w:val="1"/>
        </w:rPr>
        <w:t xml:space="preserve"> </w:t>
      </w:r>
      <w:r>
        <w:t>individuale ale salariaților, inclusiv a celor privind cazurile de violență sau hărțuire sexuală, în</w:t>
      </w:r>
      <w:r>
        <w:rPr>
          <w:spacing w:val="1"/>
        </w:rPr>
        <w:t xml:space="preserve"> </w:t>
      </w:r>
      <w:r>
        <w:t>completarea</w:t>
      </w:r>
      <w:r>
        <w:rPr>
          <w:spacing w:val="-1"/>
        </w:rPr>
        <w:t xml:space="preserve"> </w:t>
      </w:r>
      <w:r>
        <w:t>celor</w:t>
      </w:r>
      <w:r>
        <w:rPr>
          <w:spacing w:val="-1"/>
        </w:rPr>
        <w:t xml:space="preserve"> </w:t>
      </w:r>
      <w:r>
        <w:t>prevăzute</w:t>
      </w:r>
      <w:r>
        <w:rPr>
          <w:spacing w:val="1"/>
        </w:rPr>
        <w:t xml:space="preserve"> </w:t>
      </w:r>
      <w:r>
        <w:t>de lege.</w:t>
      </w:r>
    </w:p>
    <w:p w:rsidR="004D00C8" w:rsidRDefault="004D00C8">
      <w:pPr>
        <w:spacing w:line="244" w:lineRule="auto"/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1"/>
        <w:ind w:left="0"/>
        <w:jc w:val="left"/>
        <w:rPr>
          <w:sz w:val="17"/>
        </w:rPr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388"/>
        </w:tabs>
        <w:spacing w:before="94"/>
        <w:ind w:left="387" w:hanging="287"/>
        <w:jc w:val="both"/>
      </w:pPr>
      <w:r>
        <w:t>MĂSURI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PROTECȚIE</w:t>
      </w:r>
      <w:r>
        <w:rPr>
          <w:spacing w:val="14"/>
        </w:rPr>
        <w:t xml:space="preserve"> </w:t>
      </w:r>
      <w:r>
        <w:t>SOCIALĂ</w:t>
      </w:r>
      <w:r>
        <w:rPr>
          <w:spacing w:val="14"/>
        </w:rPr>
        <w:t xml:space="preserve"> </w:t>
      </w:r>
      <w:r>
        <w:t>REGLEMENTATE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O.U.G</w:t>
      </w:r>
      <w:r>
        <w:rPr>
          <w:spacing w:val="10"/>
        </w:rPr>
        <w:t xml:space="preserve"> </w:t>
      </w:r>
      <w:r>
        <w:t>NR.</w:t>
      </w:r>
      <w:r>
        <w:rPr>
          <w:spacing w:val="10"/>
        </w:rPr>
        <w:t xml:space="preserve"> </w:t>
      </w:r>
      <w:r>
        <w:t>96/2003</w:t>
      </w:r>
    </w:p>
    <w:p w:rsidR="004D00C8" w:rsidRDefault="004D00C8">
      <w:pPr>
        <w:pStyle w:val="BodyText"/>
        <w:spacing w:before="1"/>
        <w:ind w:left="0"/>
        <w:jc w:val="left"/>
        <w:rPr>
          <w:b/>
        </w:rPr>
      </w:pPr>
    </w:p>
    <w:p w:rsidR="004D00C8" w:rsidRDefault="00FE770D">
      <w:pPr>
        <w:pStyle w:val="BodyText"/>
        <w:spacing w:line="244" w:lineRule="auto"/>
        <w:ind w:right="112"/>
      </w:pPr>
      <w:r>
        <w:rPr>
          <w:b/>
        </w:rPr>
        <w:t>Art. 21.</w:t>
      </w:r>
      <w:r>
        <w:rPr>
          <w:b/>
          <w:spacing w:val="1"/>
        </w:rPr>
        <w:t xml:space="preserve"> </w:t>
      </w:r>
      <w:r>
        <w:t>(1)</w:t>
      </w:r>
      <w:r>
        <w:rPr>
          <w:spacing w:val="57"/>
        </w:rPr>
        <w:t xml:space="preserve"> </w:t>
      </w:r>
      <w:r>
        <w:t>Salariatele gravide, lăuze sau care alaptează au obligația de a se prezenta la medicul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familie</w:t>
      </w:r>
      <w:r>
        <w:rPr>
          <w:spacing w:val="2"/>
        </w:rPr>
        <w:t xml:space="preserve"> </w:t>
      </w:r>
      <w:r>
        <w:t>pentru</w:t>
      </w:r>
      <w:r>
        <w:rPr>
          <w:spacing w:val="4"/>
        </w:rPr>
        <w:t xml:space="preserve"> </w:t>
      </w:r>
      <w:r>
        <w:t>eliberarea</w:t>
      </w:r>
      <w:r>
        <w:rPr>
          <w:spacing w:val="1"/>
        </w:rPr>
        <w:t xml:space="preserve"> </w:t>
      </w:r>
      <w:r>
        <w:t>unui</w:t>
      </w:r>
      <w:r>
        <w:rPr>
          <w:spacing w:val="5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să le</w:t>
      </w:r>
      <w:r>
        <w:rPr>
          <w:spacing w:val="4"/>
        </w:rPr>
        <w:t xml:space="preserve"> </w:t>
      </w:r>
      <w:r>
        <w:t>ateste starea.</w:t>
      </w:r>
    </w:p>
    <w:p w:rsidR="004D00C8" w:rsidRDefault="00FE770D">
      <w:pPr>
        <w:pStyle w:val="BodyText"/>
        <w:spacing w:line="244" w:lineRule="auto"/>
        <w:ind w:right="111"/>
      </w:pPr>
      <w:r>
        <w:t>(2) În cazul în care salariatele nu se prezintă la medicul de familie și nu informează în scris</w:t>
      </w:r>
      <w:r>
        <w:rPr>
          <w:spacing w:val="1"/>
        </w:rPr>
        <w:t xml:space="preserve"> </w:t>
      </w:r>
      <w:r>
        <w:t>angajatorul</w:t>
      </w:r>
      <w:r>
        <w:rPr>
          <w:spacing w:val="1"/>
        </w:rPr>
        <w:t xml:space="preserve"> </w:t>
      </w:r>
      <w:r>
        <w:t>despre starea</w:t>
      </w:r>
      <w:r>
        <w:rPr>
          <w:spacing w:val="3"/>
        </w:rPr>
        <w:t xml:space="preserve"> </w:t>
      </w:r>
      <w:r>
        <w:t>lor,</w:t>
      </w:r>
      <w:r>
        <w:rPr>
          <w:spacing w:val="1"/>
        </w:rPr>
        <w:t xml:space="preserve"> </w:t>
      </w:r>
      <w:r>
        <w:t>acesta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exonerat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obligațiile sale.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 xml:space="preserve">Art. 22. </w:t>
      </w:r>
      <w:r>
        <w:t>Pentru toate activitățile susceptibile să prezinte un risc specific de expunere la agenți,</w:t>
      </w:r>
      <w:r>
        <w:rPr>
          <w:spacing w:val="1"/>
        </w:rPr>
        <w:t xml:space="preserve"> </w:t>
      </w:r>
      <w:r>
        <w:t>procedee și condiții de muncă, angajatorul este obligat să evalueze anual, precum și la orice</w:t>
      </w:r>
      <w:r>
        <w:rPr>
          <w:spacing w:val="1"/>
        </w:rPr>
        <w:t xml:space="preserve"> </w:t>
      </w:r>
      <w:r>
        <w:t>modificare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condițiilor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muncă,</w:t>
      </w:r>
      <w:r>
        <w:rPr>
          <w:spacing w:val="1"/>
        </w:rPr>
        <w:t xml:space="preserve"> </w:t>
      </w:r>
      <w:r>
        <w:t>natura,</w:t>
      </w:r>
      <w:r>
        <w:rPr>
          <w:spacing w:val="1"/>
        </w:rPr>
        <w:t xml:space="preserve"> </w:t>
      </w:r>
      <w:r>
        <w:t>gradul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expunerii</w:t>
      </w:r>
      <w:r>
        <w:rPr>
          <w:spacing w:val="1"/>
        </w:rPr>
        <w:t xml:space="preserve"> </w:t>
      </w:r>
      <w:r>
        <w:t>salariatelor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scopul</w:t>
      </w:r>
      <w:r>
        <w:rPr>
          <w:spacing w:val="1"/>
        </w:rPr>
        <w:t xml:space="preserve"> </w:t>
      </w:r>
      <w:r>
        <w:t>determinării</w:t>
      </w:r>
      <w:r>
        <w:rPr>
          <w:spacing w:val="1"/>
        </w:rPr>
        <w:t xml:space="preserve"> </w:t>
      </w:r>
      <w:r>
        <w:t>oricarui</w:t>
      </w:r>
      <w:r>
        <w:rPr>
          <w:spacing w:val="1"/>
        </w:rPr>
        <w:t xml:space="preserve"> </w:t>
      </w:r>
      <w:r>
        <w:t>risc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securitatea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sănătatea</w:t>
      </w:r>
      <w:r>
        <w:rPr>
          <w:spacing w:val="1"/>
        </w:rPr>
        <w:t xml:space="preserve"> </w:t>
      </w:r>
      <w:r>
        <w:t>lor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oricarei</w:t>
      </w:r>
      <w:r>
        <w:rPr>
          <w:spacing w:val="57"/>
        </w:rPr>
        <w:t xml:space="preserve"> </w:t>
      </w:r>
      <w:r>
        <w:t>repercusiuni</w:t>
      </w:r>
      <w:r>
        <w:rPr>
          <w:spacing w:val="58"/>
        </w:rPr>
        <w:t xml:space="preserve"> </w:t>
      </w:r>
      <w:r>
        <w:t>asupra</w:t>
      </w:r>
      <w:r>
        <w:rPr>
          <w:spacing w:val="1"/>
        </w:rPr>
        <w:t xml:space="preserve"> </w:t>
      </w:r>
      <w:r>
        <w:t>sarcinii</w:t>
      </w:r>
      <w:r>
        <w:rPr>
          <w:spacing w:val="2"/>
        </w:rPr>
        <w:t xml:space="preserve"> </w:t>
      </w:r>
      <w:r>
        <w:t>ori</w:t>
      </w:r>
      <w:r>
        <w:rPr>
          <w:spacing w:val="2"/>
        </w:rPr>
        <w:t xml:space="preserve"> </w:t>
      </w:r>
      <w:r>
        <w:t>alăptării.</w:t>
      </w: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 xml:space="preserve">Art. 23. </w:t>
      </w:r>
      <w:r>
        <w:t>Evaluările se efectuează de către angajator, cu participarea obligatorie a medicului de</w:t>
      </w:r>
      <w:r>
        <w:rPr>
          <w:spacing w:val="1"/>
        </w:rPr>
        <w:t xml:space="preserve"> </w:t>
      </w:r>
      <w:r>
        <w:t>medicina</w:t>
      </w:r>
      <w:r>
        <w:rPr>
          <w:spacing w:val="3"/>
        </w:rPr>
        <w:t xml:space="preserve"> </w:t>
      </w:r>
      <w:r>
        <w:t>muncii,</w:t>
      </w:r>
      <w:r>
        <w:rPr>
          <w:spacing w:val="2"/>
        </w:rPr>
        <w:t xml:space="preserve"> </w:t>
      </w:r>
      <w:r>
        <w:t>iar rezultatele</w:t>
      </w:r>
      <w:r>
        <w:rPr>
          <w:spacing w:val="2"/>
        </w:rPr>
        <w:t xml:space="preserve"> </w:t>
      </w:r>
      <w:r>
        <w:t>lor se</w:t>
      </w:r>
      <w:r>
        <w:rPr>
          <w:spacing w:val="2"/>
        </w:rPr>
        <w:t xml:space="preserve"> </w:t>
      </w:r>
      <w:r>
        <w:t>consemnează în</w:t>
      </w:r>
      <w:r>
        <w:rPr>
          <w:spacing w:val="2"/>
        </w:rPr>
        <w:t xml:space="preserve"> </w:t>
      </w:r>
      <w:r>
        <w:t>rapoarte scrise.</w:t>
      </w:r>
    </w:p>
    <w:p w:rsidR="004D00C8" w:rsidRDefault="00FE770D">
      <w:pPr>
        <w:pStyle w:val="BodyText"/>
        <w:spacing w:line="244" w:lineRule="auto"/>
        <w:ind w:right="111"/>
      </w:pPr>
      <w:r>
        <w:rPr>
          <w:b/>
        </w:rPr>
        <w:t>Art.</w:t>
      </w:r>
      <w:r>
        <w:rPr>
          <w:b/>
          <w:spacing w:val="25"/>
        </w:rPr>
        <w:t xml:space="preserve"> </w:t>
      </w:r>
      <w:r>
        <w:rPr>
          <w:b/>
        </w:rPr>
        <w:t>24.</w:t>
      </w:r>
      <w:r>
        <w:rPr>
          <w:b/>
          <w:spacing w:val="27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termen</w:t>
      </w:r>
      <w:r>
        <w:rPr>
          <w:spacing w:val="2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zile</w:t>
      </w:r>
      <w:r>
        <w:rPr>
          <w:spacing w:val="24"/>
        </w:rPr>
        <w:t xml:space="preserve"> </w:t>
      </w:r>
      <w:r>
        <w:t>lucrătoare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care</w:t>
      </w:r>
      <w:r>
        <w:rPr>
          <w:spacing w:val="27"/>
        </w:rPr>
        <w:t xml:space="preserve"> </w:t>
      </w:r>
      <w:r>
        <w:t>angajatorul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fost</w:t>
      </w:r>
      <w:r>
        <w:rPr>
          <w:spacing w:val="25"/>
        </w:rPr>
        <w:t xml:space="preserve"> </w:t>
      </w:r>
      <w:r>
        <w:t>anunțat</w:t>
      </w:r>
      <w:r>
        <w:rPr>
          <w:spacing w:val="24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scris</w:t>
      </w:r>
      <w:r>
        <w:rPr>
          <w:spacing w:val="26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către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salariată</w:t>
      </w:r>
      <w:r>
        <w:rPr>
          <w:spacing w:val="19"/>
        </w:rPr>
        <w:t xml:space="preserve"> </w:t>
      </w:r>
      <w:r>
        <w:t>că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află</w:t>
      </w:r>
      <w:r>
        <w:rPr>
          <w:spacing w:val="20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una</w:t>
      </w:r>
      <w:r>
        <w:rPr>
          <w:spacing w:val="19"/>
        </w:rPr>
        <w:t xml:space="preserve"> </w:t>
      </w:r>
      <w:r>
        <w:t>dintre</w:t>
      </w:r>
      <w:r>
        <w:rPr>
          <w:spacing w:val="20"/>
        </w:rPr>
        <w:t xml:space="preserve"> </w:t>
      </w:r>
      <w:r>
        <w:t>următoarele</w:t>
      </w:r>
      <w:r>
        <w:rPr>
          <w:spacing w:val="20"/>
        </w:rPr>
        <w:t xml:space="preserve"> </w:t>
      </w:r>
      <w:r>
        <w:t>situații:</w:t>
      </w:r>
      <w:r>
        <w:rPr>
          <w:spacing w:val="20"/>
        </w:rPr>
        <w:t xml:space="preserve"> </w:t>
      </w:r>
      <w:r>
        <w:t>gravidă,</w:t>
      </w:r>
      <w:r>
        <w:rPr>
          <w:spacing w:val="21"/>
        </w:rPr>
        <w:t xml:space="preserve"> </w:t>
      </w:r>
      <w:r>
        <w:t>lăuză</w:t>
      </w:r>
      <w:r>
        <w:rPr>
          <w:spacing w:val="20"/>
        </w:rPr>
        <w:t xml:space="preserve"> </w:t>
      </w:r>
      <w:r>
        <w:t>sau</w:t>
      </w:r>
      <w:r>
        <w:rPr>
          <w:spacing w:val="21"/>
        </w:rPr>
        <w:t xml:space="preserve"> </w:t>
      </w:r>
      <w:r>
        <w:t>alaptează,</w:t>
      </w:r>
      <w:r>
        <w:rPr>
          <w:spacing w:val="19"/>
        </w:rPr>
        <w:t xml:space="preserve"> </w:t>
      </w:r>
      <w:r>
        <w:t>acesta</w:t>
      </w:r>
      <w:r>
        <w:rPr>
          <w:spacing w:val="-5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obligația să înștiințeze</w:t>
      </w:r>
      <w:r>
        <w:rPr>
          <w:spacing w:val="1"/>
        </w:rPr>
        <w:t xml:space="preserve"> </w:t>
      </w:r>
      <w:r>
        <w:t>medicul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medicina</w:t>
      </w:r>
      <w:r>
        <w:rPr>
          <w:spacing w:val="3"/>
        </w:rPr>
        <w:t xml:space="preserve"> </w:t>
      </w:r>
      <w:r>
        <w:t>muncii.</w:t>
      </w:r>
    </w:p>
    <w:p w:rsidR="004D00C8" w:rsidRDefault="00FE770D">
      <w:pPr>
        <w:pStyle w:val="BodyText"/>
        <w:spacing w:line="242" w:lineRule="auto"/>
        <w:ind w:right="110"/>
      </w:pPr>
      <w:r>
        <w:rPr>
          <w:b/>
        </w:rPr>
        <w:t xml:space="preserve">Art. 25. </w:t>
      </w:r>
      <w:r>
        <w:t>În cazul în care o salariată desfașoară la locul de muncă o activitate care prezintă riscuri</w:t>
      </w:r>
      <w:r>
        <w:rPr>
          <w:spacing w:val="1"/>
        </w:rPr>
        <w:t xml:space="preserve"> </w:t>
      </w:r>
      <w:r>
        <w:t>pentru sănătatea sau securitatea sa ori cu repercusiuni asupra sarcinii și alăptării, angajatorul este</w:t>
      </w:r>
      <w:r>
        <w:rPr>
          <w:spacing w:val="1"/>
        </w:rPr>
        <w:t xml:space="preserve"> </w:t>
      </w:r>
      <w:r>
        <w:t>obligat sa îi modifice în mod corespunzator condițiile și/sau orarul de muncă ori, dacă nu este</w:t>
      </w:r>
      <w:r>
        <w:rPr>
          <w:spacing w:val="1"/>
        </w:rPr>
        <w:t xml:space="preserve"> </w:t>
      </w:r>
      <w:r>
        <w:t>posibil, să o</w:t>
      </w:r>
      <w:r>
        <w:rPr>
          <w:spacing w:val="1"/>
        </w:rPr>
        <w:t xml:space="preserve"> </w:t>
      </w:r>
      <w:r>
        <w:t>repartizeze</w:t>
      </w:r>
      <w:r>
        <w:rPr>
          <w:spacing w:val="1"/>
        </w:rPr>
        <w:t xml:space="preserve"> </w:t>
      </w:r>
      <w:r>
        <w:t>la alt loc de muncă fără riscuri pentru sănătatea sau</w:t>
      </w:r>
      <w:r>
        <w:rPr>
          <w:spacing w:val="57"/>
        </w:rPr>
        <w:t xml:space="preserve"> </w:t>
      </w:r>
      <w:r>
        <w:t>securitatea sa,</w:t>
      </w:r>
      <w:r>
        <w:rPr>
          <w:spacing w:val="1"/>
        </w:rPr>
        <w:t xml:space="preserve"> </w:t>
      </w:r>
      <w:r>
        <w:t>conform recomandarii medicului de medicina muncii sau a medicului de familie, cu menținerea</w:t>
      </w:r>
      <w:r>
        <w:rPr>
          <w:spacing w:val="1"/>
        </w:rPr>
        <w:t xml:space="preserve"> </w:t>
      </w:r>
      <w:r>
        <w:t>veniturilor salariale.</w:t>
      </w:r>
    </w:p>
    <w:p w:rsidR="004D00C8" w:rsidRDefault="00FE770D">
      <w:pPr>
        <w:pStyle w:val="BodyText"/>
        <w:spacing w:line="244" w:lineRule="auto"/>
        <w:ind w:right="112"/>
      </w:pPr>
      <w:r>
        <w:rPr>
          <w:b/>
        </w:rPr>
        <w:t xml:space="preserve">Art. 26. </w:t>
      </w:r>
      <w:r>
        <w:t>În cazul în care angajatorul, din motive justificate nu le poate modifica locul de muncă,</w:t>
      </w:r>
      <w:r>
        <w:rPr>
          <w:spacing w:val="1"/>
        </w:rPr>
        <w:t xml:space="preserve"> </w:t>
      </w:r>
      <w:r>
        <w:t>salariatele</w:t>
      </w:r>
      <w:r>
        <w:rPr>
          <w:spacing w:val="4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dreptul la</w:t>
      </w:r>
      <w:r>
        <w:rPr>
          <w:spacing w:val="5"/>
        </w:rPr>
        <w:t xml:space="preserve"> </w:t>
      </w:r>
      <w:r>
        <w:t>concediu</w:t>
      </w:r>
      <w:r>
        <w:rPr>
          <w:spacing w:val="2"/>
        </w:rPr>
        <w:t xml:space="preserve"> </w:t>
      </w:r>
      <w:r>
        <w:t>de risc</w:t>
      </w:r>
      <w:r>
        <w:rPr>
          <w:spacing w:val="4"/>
        </w:rPr>
        <w:t xml:space="preserve"> </w:t>
      </w:r>
      <w:r>
        <w:t>maternal.</w:t>
      </w:r>
    </w:p>
    <w:p w:rsidR="004D00C8" w:rsidRDefault="00FE770D">
      <w:pPr>
        <w:pStyle w:val="BodyText"/>
        <w:spacing w:line="244" w:lineRule="auto"/>
        <w:ind w:right="113"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27.</w:t>
      </w:r>
      <w:r>
        <w:rPr>
          <w:b/>
          <w:spacing w:val="14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t>protecția</w:t>
      </w:r>
      <w:r>
        <w:rPr>
          <w:spacing w:val="6"/>
        </w:rPr>
        <w:t xml:space="preserve"> </w:t>
      </w:r>
      <w:r>
        <w:t>săntății</w:t>
      </w:r>
      <w:r>
        <w:rPr>
          <w:spacing w:val="10"/>
        </w:rPr>
        <w:t xml:space="preserve"> </w:t>
      </w:r>
      <w:r>
        <w:t>lor</w:t>
      </w:r>
      <w:r>
        <w:rPr>
          <w:spacing w:val="11"/>
        </w:rPr>
        <w:t xml:space="preserve"> </w:t>
      </w:r>
      <w:r>
        <w:t>și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copilului</w:t>
      </w:r>
      <w:r>
        <w:rPr>
          <w:spacing w:val="8"/>
        </w:rPr>
        <w:t xml:space="preserve"> </w:t>
      </w:r>
      <w:r>
        <w:t>lor,</w:t>
      </w:r>
      <w:r>
        <w:rPr>
          <w:spacing w:val="9"/>
        </w:rPr>
        <w:t xml:space="preserve"> </w:t>
      </w:r>
      <w:r>
        <w:t>după</w:t>
      </w:r>
      <w:r>
        <w:rPr>
          <w:spacing w:val="6"/>
        </w:rPr>
        <w:t xml:space="preserve"> </w:t>
      </w:r>
      <w:r>
        <w:t>naștere,</w:t>
      </w:r>
      <w:r>
        <w:rPr>
          <w:spacing w:val="9"/>
        </w:rPr>
        <w:t xml:space="preserve"> </w:t>
      </w:r>
      <w:r>
        <w:t>salariatele</w:t>
      </w:r>
      <w:r>
        <w:rPr>
          <w:spacing w:val="9"/>
        </w:rPr>
        <w:t xml:space="preserve"> </w:t>
      </w:r>
      <w:r>
        <w:t>au</w:t>
      </w:r>
      <w:r>
        <w:rPr>
          <w:spacing w:val="12"/>
        </w:rPr>
        <w:t xml:space="preserve"> </w:t>
      </w:r>
      <w:r>
        <w:t>obligația</w:t>
      </w:r>
      <w:r>
        <w:rPr>
          <w:spacing w:val="9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efectua</w:t>
      </w:r>
      <w:r>
        <w:rPr>
          <w:spacing w:val="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42 de</w:t>
      </w:r>
      <w:r>
        <w:rPr>
          <w:spacing w:val="4"/>
        </w:rPr>
        <w:t xml:space="preserve"> </w:t>
      </w:r>
      <w:r>
        <w:t>zile de</w:t>
      </w:r>
      <w:r>
        <w:rPr>
          <w:spacing w:val="1"/>
        </w:rPr>
        <w:t xml:space="preserve"> </w:t>
      </w:r>
      <w:r>
        <w:t>concediu</w:t>
      </w:r>
      <w:r>
        <w:rPr>
          <w:spacing w:val="2"/>
        </w:rPr>
        <w:t xml:space="preserve"> </w:t>
      </w:r>
      <w:r>
        <w:t>postnatal.</w:t>
      </w:r>
    </w:p>
    <w:p w:rsidR="004D00C8" w:rsidRDefault="00FE770D">
      <w:pPr>
        <w:pStyle w:val="ListParagraph"/>
        <w:numPr>
          <w:ilvl w:val="0"/>
          <w:numId w:val="45"/>
        </w:numPr>
        <w:tabs>
          <w:tab w:val="left" w:pos="436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Angajatorii sunt obligați să acorde salariatelor care alaptează, în cursul programului de lucru,</w:t>
      </w:r>
      <w:r>
        <w:rPr>
          <w:spacing w:val="1"/>
          <w:sz w:val="23"/>
        </w:rPr>
        <w:t xml:space="preserve"> </w:t>
      </w:r>
      <w:r>
        <w:rPr>
          <w:sz w:val="23"/>
        </w:rPr>
        <w:t>două pauze pentru alăptare de câte o</w:t>
      </w:r>
      <w:r>
        <w:rPr>
          <w:spacing w:val="1"/>
          <w:sz w:val="23"/>
        </w:rPr>
        <w:t xml:space="preserve"> </w:t>
      </w:r>
      <w:r>
        <w:rPr>
          <w:sz w:val="23"/>
        </w:rPr>
        <w:t>oră fiecare,</w:t>
      </w:r>
      <w:r>
        <w:rPr>
          <w:spacing w:val="57"/>
          <w:sz w:val="23"/>
        </w:rPr>
        <w:t xml:space="preserve"> </w:t>
      </w:r>
      <w:r>
        <w:rPr>
          <w:sz w:val="23"/>
        </w:rPr>
        <w:t>până la împlinirea vârstei de un</w:t>
      </w:r>
      <w:r>
        <w:rPr>
          <w:spacing w:val="58"/>
          <w:sz w:val="23"/>
        </w:rPr>
        <w:t xml:space="preserve"> </w:t>
      </w:r>
      <w:r>
        <w:rPr>
          <w:sz w:val="23"/>
        </w:rPr>
        <w:t>an</w:t>
      </w:r>
      <w:r>
        <w:rPr>
          <w:spacing w:val="57"/>
          <w:sz w:val="23"/>
        </w:rPr>
        <w:t xml:space="preserve"> </w:t>
      </w:r>
      <w:r>
        <w:rPr>
          <w:sz w:val="23"/>
        </w:rPr>
        <w:t>a copilului.</w:t>
      </w:r>
      <w:r>
        <w:rPr>
          <w:spacing w:val="1"/>
          <w:sz w:val="23"/>
        </w:rPr>
        <w:t xml:space="preserve"> </w:t>
      </w:r>
      <w:r>
        <w:rPr>
          <w:sz w:val="23"/>
        </w:rPr>
        <w:t>În aceste pauze se include și timpul necesar deplasării dus-întors de la locul în care se găsește</w:t>
      </w:r>
      <w:r>
        <w:rPr>
          <w:spacing w:val="1"/>
          <w:sz w:val="23"/>
        </w:rPr>
        <w:t xml:space="preserve"> </w:t>
      </w:r>
      <w:r>
        <w:rPr>
          <w:sz w:val="23"/>
        </w:rPr>
        <w:t>copilul.</w:t>
      </w:r>
    </w:p>
    <w:p w:rsidR="004D00C8" w:rsidRDefault="00FE770D">
      <w:pPr>
        <w:pStyle w:val="ListParagraph"/>
        <w:numPr>
          <w:ilvl w:val="0"/>
          <w:numId w:val="45"/>
        </w:numPr>
        <w:tabs>
          <w:tab w:val="left" w:pos="464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La cererea mamei, pauzele pentru alăptare vor fi înlocuite cu reducerea duratei normale a</w:t>
      </w:r>
      <w:r>
        <w:rPr>
          <w:spacing w:val="1"/>
          <w:sz w:val="23"/>
        </w:rPr>
        <w:t xml:space="preserve"> </w:t>
      </w:r>
      <w:r>
        <w:rPr>
          <w:sz w:val="23"/>
        </w:rPr>
        <w:t>timpului sau</w:t>
      </w:r>
      <w:r>
        <w:rPr>
          <w:spacing w:val="1"/>
          <w:sz w:val="23"/>
        </w:rPr>
        <w:t xml:space="preserve"> </w:t>
      </w:r>
      <w:r>
        <w:rPr>
          <w:sz w:val="23"/>
        </w:rPr>
        <w:t>de muncă</w:t>
      </w:r>
      <w:r>
        <w:rPr>
          <w:spacing w:val="1"/>
          <w:sz w:val="23"/>
        </w:rPr>
        <w:t xml:space="preserve"> </w:t>
      </w:r>
      <w:r>
        <w:rPr>
          <w:sz w:val="23"/>
        </w:rPr>
        <w:t>cu două ore</w:t>
      </w:r>
      <w:r>
        <w:rPr>
          <w:spacing w:val="-1"/>
          <w:sz w:val="23"/>
        </w:rPr>
        <w:t xml:space="preserve"> </w:t>
      </w:r>
      <w:r>
        <w:rPr>
          <w:sz w:val="23"/>
        </w:rPr>
        <w:t>zilnic.</w:t>
      </w:r>
    </w:p>
    <w:p w:rsidR="004D00C8" w:rsidRDefault="00FE770D">
      <w:pPr>
        <w:pStyle w:val="ListParagraph"/>
        <w:numPr>
          <w:ilvl w:val="0"/>
          <w:numId w:val="45"/>
        </w:numPr>
        <w:tabs>
          <w:tab w:val="left" w:pos="436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Pauzele</w:t>
      </w:r>
      <w:r>
        <w:rPr>
          <w:spacing w:val="10"/>
          <w:sz w:val="23"/>
        </w:rPr>
        <w:t xml:space="preserve"> </w:t>
      </w:r>
      <w:r>
        <w:rPr>
          <w:sz w:val="23"/>
        </w:rPr>
        <w:t>și</w:t>
      </w:r>
      <w:r>
        <w:rPr>
          <w:spacing w:val="14"/>
          <w:sz w:val="23"/>
        </w:rPr>
        <w:t xml:space="preserve"> </w:t>
      </w:r>
      <w:r>
        <w:rPr>
          <w:sz w:val="23"/>
        </w:rPr>
        <w:t>reducerea</w:t>
      </w:r>
      <w:r>
        <w:rPr>
          <w:spacing w:val="14"/>
          <w:sz w:val="23"/>
        </w:rPr>
        <w:t xml:space="preserve"> </w:t>
      </w:r>
      <w:r>
        <w:rPr>
          <w:sz w:val="23"/>
        </w:rPr>
        <w:t>duratei</w:t>
      </w:r>
      <w:r>
        <w:rPr>
          <w:spacing w:val="15"/>
          <w:sz w:val="23"/>
        </w:rPr>
        <w:t xml:space="preserve"> </w:t>
      </w:r>
      <w:r>
        <w:rPr>
          <w:sz w:val="23"/>
        </w:rPr>
        <w:t>normale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timpului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muncă,</w:t>
      </w:r>
      <w:r>
        <w:rPr>
          <w:spacing w:val="13"/>
          <w:sz w:val="23"/>
        </w:rPr>
        <w:t xml:space="preserve"> </w:t>
      </w:r>
      <w:r>
        <w:rPr>
          <w:sz w:val="23"/>
        </w:rPr>
        <w:t>acordate</w:t>
      </w:r>
      <w:r>
        <w:rPr>
          <w:spacing w:val="12"/>
          <w:sz w:val="23"/>
        </w:rPr>
        <w:t xml:space="preserve"> </w:t>
      </w:r>
      <w:r>
        <w:rPr>
          <w:sz w:val="23"/>
        </w:rPr>
        <w:t>pentru</w:t>
      </w:r>
      <w:r>
        <w:rPr>
          <w:spacing w:val="12"/>
          <w:sz w:val="23"/>
        </w:rPr>
        <w:t xml:space="preserve"> </w:t>
      </w:r>
      <w:r>
        <w:rPr>
          <w:sz w:val="23"/>
        </w:rPr>
        <w:t>alăptare,</w:t>
      </w:r>
      <w:r>
        <w:rPr>
          <w:spacing w:val="14"/>
          <w:sz w:val="23"/>
        </w:rPr>
        <w:t xml:space="preserve"> </w:t>
      </w:r>
      <w:r>
        <w:rPr>
          <w:sz w:val="23"/>
        </w:rPr>
        <w:t>se</w:t>
      </w:r>
      <w:r>
        <w:rPr>
          <w:spacing w:val="11"/>
          <w:sz w:val="23"/>
        </w:rPr>
        <w:t xml:space="preserve"> </w:t>
      </w:r>
      <w:r>
        <w:rPr>
          <w:sz w:val="23"/>
        </w:rPr>
        <w:t>includ</w:t>
      </w:r>
      <w:r>
        <w:rPr>
          <w:spacing w:val="-55"/>
          <w:sz w:val="23"/>
        </w:rPr>
        <w:t xml:space="preserve"> </w:t>
      </w:r>
      <w:r>
        <w:rPr>
          <w:sz w:val="23"/>
        </w:rPr>
        <w:t>în timpul de muncă și nu diminuează veniturile salariale și sunt suportate integral din fondul de</w:t>
      </w:r>
      <w:r>
        <w:rPr>
          <w:spacing w:val="1"/>
          <w:sz w:val="23"/>
        </w:rPr>
        <w:t xml:space="preserve"> </w:t>
      </w:r>
      <w:r>
        <w:rPr>
          <w:sz w:val="23"/>
        </w:rPr>
        <w:t>salarii</w:t>
      </w:r>
      <w:r>
        <w:rPr>
          <w:spacing w:val="3"/>
          <w:sz w:val="23"/>
        </w:rPr>
        <w:t xml:space="preserve"> </w:t>
      </w:r>
      <w:r>
        <w:rPr>
          <w:sz w:val="23"/>
        </w:rPr>
        <w:t>al angajatorului.</w:t>
      </w:r>
    </w:p>
    <w:p w:rsidR="004D00C8" w:rsidRDefault="00FE770D">
      <w:pPr>
        <w:pStyle w:val="BodyText"/>
        <w:spacing w:line="244" w:lineRule="auto"/>
        <w:jc w:val="left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28.</w:t>
      </w:r>
      <w:r>
        <w:rPr>
          <w:b/>
          <w:spacing w:val="10"/>
        </w:rPr>
        <w:t xml:space="preserve"> </w:t>
      </w:r>
      <w:r>
        <w:t>Salariata</w:t>
      </w:r>
      <w:r>
        <w:rPr>
          <w:spacing w:val="11"/>
        </w:rPr>
        <w:t xml:space="preserve"> </w:t>
      </w:r>
      <w:r>
        <w:t>gravidă,</w:t>
      </w:r>
      <w:r>
        <w:rPr>
          <w:spacing w:val="5"/>
        </w:rPr>
        <w:t xml:space="preserve"> </w:t>
      </w:r>
      <w:r>
        <w:t>care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născut</w:t>
      </w:r>
      <w:r>
        <w:rPr>
          <w:spacing w:val="9"/>
        </w:rPr>
        <w:t xml:space="preserve"> </w:t>
      </w:r>
      <w:r>
        <w:t>recent</w:t>
      </w:r>
      <w:r>
        <w:rPr>
          <w:spacing w:val="12"/>
        </w:rPr>
        <w:t xml:space="preserve"> </w:t>
      </w:r>
      <w:r>
        <w:t>și</w:t>
      </w:r>
      <w:r>
        <w:rPr>
          <w:spacing w:val="8"/>
        </w:rPr>
        <w:t xml:space="preserve"> </w:t>
      </w:r>
      <w:r>
        <w:t>care</w:t>
      </w:r>
      <w:r>
        <w:rPr>
          <w:spacing w:val="9"/>
        </w:rPr>
        <w:t xml:space="preserve"> </w:t>
      </w:r>
      <w:r>
        <w:t>alaptează</w:t>
      </w:r>
      <w:r>
        <w:rPr>
          <w:spacing w:val="6"/>
        </w:rPr>
        <w:t xml:space="preserve"> </w:t>
      </w:r>
      <w:r>
        <w:t>nu</w:t>
      </w:r>
      <w:r>
        <w:rPr>
          <w:spacing w:val="6"/>
        </w:rPr>
        <w:t xml:space="preserve"> </w:t>
      </w:r>
      <w:r>
        <w:t>poate</w:t>
      </w:r>
      <w:r>
        <w:rPr>
          <w:spacing w:val="5"/>
        </w:rPr>
        <w:t xml:space="preserve"> </w:t>
      </w:r>
      <w:r>
        <w:t>fi</w:t>
      </w:r>
      <w:r>
        <w:rPr>
          <w:spacing w:val="8"/>
        </w:rPr>
        <w:t xml:space="preserve"> </w:t>
      </w:r>
      <w:r>
        <w:t>obligată</w:t>
      </w:r>
      <w:r>
        <w:rPr>
          <w:spacing w:val="9"/>
        </w:rPr>
        <w:t xml:space="preserve"> </w:t>
      </w:r>
      <w:r>
        <w:t>să</w:t>
      </w:r>
      <w:r>
        <w:rPr>
          <w:spacing w:val="5"/>
        </w:rPr>
        <w:t xml:space="preserve"> </w:t>
      </w:r>
      <w:r>
        <w:t>desfășoare</w:t>
      </w:r>
      <w:r>
        <w:rPr>
          <w:spacing w:val="-55"/>
        </w:rPr>
        <w:t xml:space="preserve"> </w:t>
      </w:r>
      <w:r>
        <w:t>muncă de noapte.</w:t>
      </w:r>
    </w:p>
    <w:p w:rsidR="004D00C8" w:rsidRDefault="00FE770D">
      <w:pPr>
        <w:pStyle w:val="BodyText"/>
        <w:spacing w:line="244" w:lineRule="auto"/>
        <w:jc w:val="left"/>
      </w:pPr>
      <w:r>
        <w:rPr>
          <w:b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29.</w:t>
      </w:r>
      <w:r>
        <w:rPr>
          <w:b/>
          <w:spacing w:val="16"/>
        </w:rPr>
        <w:t xml:space="preserve"> </w:t>
      </w:r>
      <w:r>
        <w:t>(1)</w:t>
      </w:r>
      <w:r>
        <w:rPr>
          <w:spacing w:val="14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interzis</w:t>
      </w:r>
      <w:r>
        <w:rPr>
          <w:spacing w:val="13"/>
        </w:rPr>
        <w:t xml:space="preserve"> </w:t>
      </w:r>
      <w:r>
        <w:t>angajatorului</w:t>
      </w:r>
      <w:r>
        <w:rPr>
          <w:spacing w:val="10"/>
        </w:rPr>
        <w:t xml:space="preserve"> </w:t>
      </w:r>
      <w:r>
        <w:t>să</w:t>
      </w:r>
      <w:r>
        <w:rPr>
          <w:spacing w:val="12"/>
        </w:rPr>
        <w:t xml:space="preserve"> </w:t>
      </w:r>
      <w:r>
        <w:t>dispună</w:t>
      </w:r>
      <w:r>
        <w:rPr>
          <w:spacing w:val="11"/>
        </w:rPr>
        <w:t xml:space="preserve"> </w:t>
      </w:r>
      <w:r>
        <w:t>încetarea</w:t>
      </w:r>
      <w:r>
        <w:rPr>
          <w:spacing w:val="9"/>
        </w:rPr>
        <w:t xml:space="preserve"> </w:t>
      </w:r>
      <w:r>
        <w:t>raporturilor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muncă</w:t>
      </w:r>
      <w:r>
        <w:rPr>
          <w:spacing w:val="7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serviciu</w:t>
      </w:r>
      <w:r>
        <w:rPr>
          <w:spacing w:val="-55"/>
        </w:rPr>
        <w:t xml:space="preserve"> </w:t>
      </w:r>
      <w:r>
        <w:t>în cazul:</w:t>
      </w:r>
    </w:p>
    <w:p w:rsidR="004D00C8" w:rsidRDefault="00FE770D">
      <w:pPr>
        <w:pStyle w:val="BodyText"/>
        <w:spacing w:line="262" w:lineRule="exact"/>
        <w:jc w:val="left"/>
      </w:pPr>
      <w:r>
        <w:t>-salariatei</w:t>
      </w:r>
      <w:r>
        <w:rPr>
          <w:spacing w:val="10"/>
        </w:rPr>
        <w:t xml:space="preserve"> </w:t>
      </w:r>
      <w:r>
        <w:t>gravide,</w:t>
      </w:r>
      <w:r>
        <w:rPr>
          <w:spacing w:val="7"/>
        </w:rPr>
        <w:t xml:space="preserve"> </w:t>
      </w:r>
      <w:r>
        <w:t>lăuze</w:t>
      </w:r>
      <w:r>
        <w:rPr>
          <w:spacing w:val="6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alăpteaza</w:t>
      </w:r>
      <w:r>
        <w:rPr>
          <w:spacing w:val="5"/>
        </w:rPr>
        <w:t xml:space="preserve"> </w:t>
      </w:r>
      <w:r>
        <w:t>din</w:t>
      </w:r>
      <w:r>
        <w:rPr>
          <w:spacing w:val="8"/>
        </w:rPr>
        <w:t xml:space="preserve"> </w:t>
      </w:r>
      <w:r>
        <w:t>motive</w:t>
      </w:r>
      <w:r>
        <w:rPr>
          <w:spacing w:val="6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legatura</w:t>
      </w:r>
      <w:r>
        <w:rPr>
          <w:spacing w:val="5"/>
        </w:rPr>
        <w:t xml:space="preserve"> </w:t>
      </w:r>
      <w:r>
        <w:t>directă</w:t>
      </w:r>
      <w:r>
        <w:rPr>
          <w:spacing w:val="5"/>
        </w:rPr>
        <w:t xml:space="preserve"> </w:t>
      </w:r>
      <w:r>
        <w:t>cu</w:t>
      </w:r>
      <w:r>
        <w:rPr>
          <w:spacing w:val="5"/>
        </w:rPr>
        <w:t xml:space="preserve"> </w:t>
      </w:r>
      <w:r>
        <w:t>starea</w:t>
      </w:r>
      <w:r>
        <w:rPr>
          <w:spacing w:val="6"/>
        </w:rPr>
        <w:t xml:space="preserve"> </w:t>
      </w:r>
      <w:r>
        <w:t>sa;</w:t>
      </w:r>
    </w:p>
    <w:p w:rsidR="004D00C8" w:rsidRDefault="00FE770D">
      <w:pPr>
        <w:pStyle w:val="BodyText"/>
        <w:jc w:val="left"/>
      </w:pPr>
      <w:r>
        <w:t>-salariatei</w:t>
      </w:r>
      <w:r>
        <w:rPr>
          <w:spacing w:val="10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află</w:t>
      </w:r>
      <w:r>
        <w:rPr>
          <w:spacing w:val="4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concediu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risc</w:t>
      </w:r>
      <w:r>
        <w:rPr>
          <w:spacing w:val="7"/>
        </w:rPr>
        <w:t xml:space="preserve"> </w:t>
      </w:r>
      <w:r>
        <w:t>maternal;</w:t>
      </w:r>
    </w:p>
    <w:p w:rsidR="004D00C8" w:rsidRDefault="00FE770D">
      <w:pPr>
        <w:pStyle w:val="BodyText"/>
        <w:jc w:val="left"/>
      </w:pPr>
      <w:r>
        <w:t>-salariatei</w:t>
      </w:r>
      <w:r>
        <w:rPr>
          <w:spacing w:val="10"/>
        </w:rPr>
        <w:t xml:space="preserve"> </w:t>
      </w:r>
      <w:r>
        <w:t>care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afla</w:t>
      </w:r>
      <w:r>
        <w:rPr>
          <w:spacing w:val="5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concediu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maternitate;</w:t>
      </w:r>
    </w:p>
    <w:p w:rsidR="004D00C8" w:rsidRDefault="00FE770D">
      <w:pPr>
        <w:pStyle w:val="BodyText"/>
        <w:spacing w:line="244" w:lineRule="auto"/>
        <w:jc w:val="left"/>
      </w:pPr>
      <w:r>
        <w:t>-salariatei</w:t>
      </w:r>
      <w:r>
        <w:rPr>
          <w:spacing w:val="26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afla</w:t>
      </w:r>
      <w:r>
        <w:rPr>
          <w:spacing w:val="19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concediu</w:t>
      </w:r>
      <w:r>
        <w:rPr>
          <w:spacing w:val="23"/>
        </w:rPr>
        <w:t xml:space="preserve"> </w:t>
      </w:r>
      <w:r>
        <w:t>pentru</w:t>
      </w:r>
      <w:r>
        <w:rPr>
          <w:spacing w:val="23"/>
        </w:rPr>
        <w:t xml:space="preserve"> </w:t>
      </w:r>
      <w:r>
        <w:t>creșterea</w:t>
      </w:r>
      <w:r>
        <w:rPr>
          <w:spacing w:val="21"/>
        </w:rPr>
        <w:t xml:space="preserve"> </w:t>
      </w:r>
      <w:r>
        <w:t>copilului</w:t>
      </w:r>
      <w:r>
        <w:rPr>
          <w:spacing w:val="25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vârstă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până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ani,</w:t>
      </w:r>
      <w:r>
        <w:rPr>
          <w:spacing w:val="23"/>
        </w:rPr>
        <w:t xml:space="preserve"> </w:t>
      </w:r>
      <w:r>
        <w:t>în</w:t>
      </w:r>
      <w:r>
        <w:rPr>
          <w:spacing w:val="23"/>
        </w:rPr>
        <w:t xml:space="preserve"> </w:t>
      </w:r>
      <w:r>
        <w:t>cazul</w:t>
      </w:r>
      <w:r>
        <w:rPr>
          <w:spacing w:val="-55"/>
        </w:rPr>
        <w:t xml:space="preserve"> </w:t>
      </w:r>
      <w:r>
        <w:t>copilului</w:t>
      </w:r>
      <w:r>
        <w:rPr>
          <w:spacing w:val="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handicap,</w:t>
      </w:r>
      <w:r>
        <w:rPr>
          <w:spacing w:val="2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vârstă de până la</w:t>
      </w:r>
      <w:r>
        <w:rPr>
          <w:spacing w:val="1"/>
        </w:rPr>
        <w:t xml:space="preserve"> </w:t>
      </w:r>
      <w:r>
        <w:t>3 ani;</w:t>
      </w:r>
    </w:p>
    <w:p w:rsidR="004D00C8" w:rsidRDefault="00FE770D">
      <w:pPr>
        <w:pStyle w:val="BodyText"/>
        <w:spacing w:line="244" w:lineRule="auto"/>
        <w:jc w:val="left"/>
      </w:pPr>
      <w:r>
        <w:t>-salariatei</w:t>
      </w:r>
      <w:r>
        <w:rPr>
          <w:spacing w:val="14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afla</w:t>
      </w:r>
      <w:r>
        <w:rPr>
          <w:spacing w:val="11"/>
        </w:rPr>
        <w:t xml:space="preserve"> </w:t>
      </w:r>
      <w:r>
        <w:t>în</w:t>
      </w:r>
      <w:r>
        <w:rPr>
          <w:spacing w:val="14"/>
        </w:rPr>
        <w:t xml:space="preserve"> </w:t>
      </w:r>
      <w:r>
        <w:t>concediu</w:t>
      </w:r>
      <w:r>
        <w:rPr>
          <w:spacing w:val="12"/>
        </w:rPr>
        <w:t xml:space="preserve"> </w:t>
      </w:r>
      <w:r>
        <w:t>pentru</w:t>
      </w:r>
      <w:r>
        <w:rPr>
          <w:spacing w:val="13"/>
        </w:rPr>
        <w:t xml:space="preserve"> </w:t>
      </w:r>
      <w:r>
        <w:t>îngrijirea</w:t>
      </w:r>
      <w:r>
        <w:rPr>
          <w:spacing w:val="12"/>
        </w:rPr>
        <w:t xml:space="preserve"> </w:t>
      </w:r>
      <w:r>
        <w:t>copilului</w:t>
      </w:r>
      <w:r>
        <w:rPr>
          <w:spacing w:val="14"/>
        </w:rPr>
        <w:t xml:space="preserve"> </w:t>
      </w:r>
      <w:r>
        <w:t>bolnav</w:t>
      </w:r>
      <w:r>
        <w:rPr>
          <w:spacing w:val="10"/>
        </w:rPr>
        <w:t xml:space="preserve"> </w:t>
      </w:r>
      <w:r>
        <w:t>în</w:t>
      </w:r>
      <w:r>
        <w:rPr>
          <w:spacing w:val="13"/>
        </w:rPr>
        <w:t xml:space="preserve"> </w:t>
      </w:r>
      <w:r>
        <w:t>vârstă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până</w:t>
      </w:r>
      <w:r>
        <w:rPr>
          <w:spacing w:val="1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ani,</w:t>
      </w:r>
      <w:r>
        <w:rPr>
          <w:spacing w:val="11"/>
        </w:rPr>
        <w:t xml:space="preserve"> </w:t>
      </w:r>
      <w:r>
        <w:t>în</w:t>
      </w:r>
      <w:r>
        <w:rPr>
          <w:spacing w:val="-54"/>
        </w:rPr>
        <w:t xml:space="preserve"> </w:t>
      </w:r>
      <w:r>
        <w:t>cazul</w:t>
      </w:r>
      <w:r>
        <w:rPr>
          <w:spacing w:val="2"/>
        </w:rPr>
        <w:t xml:space="preserve"> </w:t>
      </w:r>
      <w:r>
        <w:t>copilului</w:t>
      </w:r>
      <w:r>
        <w:rPr>
          <w:spacing w:val="4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handicap, în</w:t>
      </w:r>
      <w:r>
        <w:rPr>
          <w:spacing w:val="1"/>
        </w:rPr>
        <w:t xml:space="preserve"> </w:t>
      </w:r>
      <w:r>
        <w:t>vârstă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până la 18 ani.</w:t>
      </w:r>
    </w:p>
    <w:p w:rsidR="004D00C8" w:rsidRDefault="004D00C8">
      <w:pPr>
        <w:spacing w:line="244" w:lineRule="auto"/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44"/>
        </w:numPr>
        <w:tabs>
          <w:tab w:val="left" w:pos="438"/>
        </w:tabs>
        <w:spacing w:before="93" w:line="244" w:lineRule="auto"/>
        <w:ind w:right="110" w:firstLine="0"/>
        <w:jc w:val="both"/>
        <w:rPr>
          <w:sz w:val="23"/>
        </w:rPr>
      </w:pPr>
      <w:r>
        <w:rPr>
          <w:sz w:val="23"/>
        </w:rPr>
        <w:t>Interdicția concedierii salariatei care se află în concediu de risc maternal se extinde, o singură</w:t>
      </w:r>
      <w:r>
        <w:rPr>
          <w:spacing w:val="1"/>
          <w:sz w:val="23"/>
        </w:rPr>
        <w:t xml:space="preserve"> </w:t>
      </w:r>
      <w:r>
        <w:rPr>
          <w:sz w:val="23"/>
        </w:rPr>
        <w:t>data,</w:t>
      </w:r>
      <w:r>
        <w:rPr>
          <w:spacing w:val="-2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până</w:t>
      </w:r>
      <w:r>
        <w:rPr>
          <w:spacing w:val="1"/>
          <w:sz w:val="23"/>
        </w:rPr>
        <w:t xml:space="preserve"> </w:t>
      </w:r>
      <w:r>
        <w:rPr>
          <w:sz w:val="23"/>
        </w:rPr>
        <w:t>la 6</w:t>
      </w:r>
      <w:r>
        <w:rPr>
          <w:spacing w:val="1"/>
          <w:sz w:val="23"/>
        </w:rPr>
        <w:t xml:space="preserve"> </w:t>
      </w:r>
      <w:r>
        <w:rPr>
          <w:sz w:val="23"/>
        </w:rPr>
        <w:t>luni</w:t>
      </w:r>
      <w:r>
        <w:rPr>
          <w:spacing w:val="3"/>
          <w:sz w:val="23"/>
        </w:rPr>
        <w:t xml:space="preserve"> </w:t>
      </w:r>
      <w:r>
        <w:rPr>
          <w:sz w:val="23"/>
        </w:rPr>
        <w:t>dupa revenirea</w:t>
      </w:r>
      <w:r>
        <w:rPr>
          <w:spacing w:val="1"/>
          <w:sz w:val="23"/>
        </w:rPr>
        <w:t xml:space="preserve"> </w:t>
      </w:r>
      <w:r>
        <w:rPr>
          <w:sz w:val="23"/>
        </w:rPr>
        <w:t>salariatei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unitate.</w:t>
      </w:r>
    </w:p>
    <w:p w:rsidR="004D00C8" w:rsidRDefault="00FE770D">
      <w:pPr>
        <w:pStyle w:val="ListParagraph"/>
        <w:numPr>
          <w:ilvl w:val="0"/>
          <w:numId w:val="44"/>
        </w:numPr>
        <w:tabs>
          <w:tab w:val="left" w:pos="500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Dispozițiile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concediere</w:t>
      </w:r>
      <w:r>
        <w:rPr>
          <w:spacing w:val="1"/>
          <w:sz w:val="23"/>
        </w:rPr>
        <w:t xml:space="preserve"> </w:t>
      </w:r>
      <w:r>
        <w:rPr>
          <w:sz w:val="23"/>
        </w:rPr>
        <w:t>menționate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aplică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concedierii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motive</w:t>
      </w:r>
      <w:r>
        <w:rPr>
          <w:spacing w:val="1"/>
          <w:sz w:val="23"/>
        </w:rPr>
        <w:t xml:space="preserve"> </w:t>
      </w:r>
      <w:r>
        <w:rPr>
          <w:sz w:val="23"/>
        </w:rPr>
        <w:t>economice</w:t>
      </w:r>
      <w:r>
        <w:rPr>
          <w:spacing w:val="4"/>
          <w:sz w:val="23"/>
        </w:rPr>
        <w:t xml:space="preserve"> </w:t>
      </w:r>
      <w:r>
        <w:rPr>
          <w:sz w:val="23"/>
        </w:rPr>
        <w:t>ce</w:t>
      </w:r>
      <w:r>
        <w:rPr>
          <w:spacing w:val="3"/>
          <w:sz w:val="23"/>
        </w:rPr>
        <w:t xml:space="preserve"> </w:t>
      </w:r>
      <w:r>
        <w:rPr>
          <w:sz w:val="23"/>
        </w:rPr>
        <w:t>intervin</w:t>
      </w:r>
      <w:r>
        <w:rPr>
          <w:spacing w:val="4"/>
          <w:sz w:val="23"/>
        </w:rPr>
        <w:t xml:space="preserve"> </w:t>
      </w:r>
      <w:r>
        <w:rPr>
          <w:sz w:val="23"/>
        </w:rPr>
        <w:t>ca</w:t>
      </w:r>
      <w:r>
        <w:rPr>
          <w:spacing w:val="7"/>
          <w:sz w:val="23"/>
        </w:rPr>
        <w:t xml:space="preserve"> </w:t>
      </w:r>
      <w:r>
        <w:rPr>
          <w:sz w:val="23"/>
        </w:rPr>
        <w:t>urmare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reorganizării</w:t>
      </w:r>
      <w:r>
        <w:rPr>
          <w:spacing w:val="4"/>
          <w:sz w:val="23"/>
        </w:rPr>
        <w:t xml:space="preserve"> </w:t>
      </w:r>
      <w:r>
        <w:rPr>
          <w:sz w:val="23"/>
        </w:rPr>
        <w:t>judiciare</w:t>
      </w:r>
      <w:r>
        <w:rPr>
          <w:spacing w:val="4"/>
          <w:sz w:val="23"/>
        </w:rPr>
        <w:t xml:space="preserve"> </w:t>
      </w:r>
      <w:r>
        <w:rPr>
          <w:sz w:val="23"/>
        </w:rPr>
        <w:t>sau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falimentului</w:t>
      </w:r>
      <w:r>
        <w:rPr>
          <w:spacing w:val="9"/>
          <w:sz w:val="23"/>
        </w:rPr>
        <w:t xml:space="preserve"> </w:t>
      </w:r>
      <w:r>
        <w:rPr>
          <w:sz w:val="23"/>
        </w:rPr>
        <w:t>angajatorului.</w:t>
      </w:r>
    </w:p>
    <w:p w:rsidR="004D00C8" w:rsidRDefault="00FE770D">
      <w:pPr>
        <w:pStyle w:val="ListParagraph"/>
        <w:numPr>
          <w:ilvl w:val="0"/>
          <w:numId w:val="44"/>
        </w:numPr>
        <w:tabs>
          <w:tab w:val="left" w:pos="433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Salariatele ale căror raporturi de muncă sau raporturi de serviciu au încetat din motive pe care</w:t>
      </w:r>
      <w:r>
        <w:rPr>
          <w:spacing w:val="1"/>
          <w:sz w:val="23"/>
        </w:rPr>
        <w:t xml:space="preserve"> </w:t>
      </w:r>
      <w:r>
        <w:rPr>
          <w:sz w:val="23"/>
        </w:rPr>
        <w:t>le consideră ca fiind legate de starea lor, au dreptul să conteste decizia angajatorului la instanța</w:t>
      </w:r>
      <w:r>
        <w:rPr>
          <w:spacing w:val="1"/>
          <w:sz w:val="23"/>
        </w:rPr>
        <w:t xml:space="preserve"> </w:t>
      </w:r>
      <w:r>
        <w:rPr>
          <w:sz w:val="23"/>
        </w:rPr>
        <w:t>judecătoreasc</w:t>
      </w:r>
      <w:r w:rsidR="00024716">
        <w:rPr>
          <w:sz w:val="23"/>
        </w:rPr>
        <w:t>ă</w:t>
      </w:r>
      <w:r>
        <w:rPr>
          <w:spacing w:val="45"/>
          <w:sz w:val="23"/>
        </w:rPr>
        <w:t xml:space="preserve"> </w:t>
      </w:r>
      <w:r>
        <w:rPr>
          <w:sz w:val="23"/>
        </w:rPr>
        <w:t>competentă,</w:t>
      </w:r>
      <w:r>
        <w:rPr>
          <w:spacing w:val="47"/>
          <w:sz w:val="23"/>
        </w:rPr>
        <w:t xml:space="preserve"> </w:t>
      </w:r>
      <w:r>
        <w:rPr>
          <w:sz w:val="23"/>
        </w:rPr>
        <w:t>în</w:t>
      </w:r>
      <w:r>
        <w:rPr>
          <w:spacing w:val="51"/>
          <w:sz w:val="23"/>
        </w:rPr>
        <w:t xml:space="preserve"> </w:t>
      </w:r>
      <w:r>
        <w:rPr>
          <w:sz w:val="23"/>
        </w:rPr>
        <w:t>termen</w:t>
      </w:r>
      <w:r>
        <w:rPr>
          <w:spacing w:val="48"/>
          <w:sz w:val="23"/>
        </w:rPr>
        <w:t xml:space="preserve"> </w:t>
      </w:r>
      <w:r>
        <w:rPr>
          <w:sz w:val="23"/>
        </w:rPr>
        <w:t>de</w:t>
      </w:r>
      <w:r>
        <w:rPr>
          <w:spacing w:val="49"/>
          <w:sz w:val="23"/>
        </w:rPr>
        <w:t xml:space="preserve"> </w:t>
      </w:r>
      <w:r>
        <w:rPr>
          <w:sz w:val="23"/>
        </w:rPr>
        <w:t>30</w:t>
      </w:r>
      <w:r>
        <w:rPr>
          <w:spacing w:val="50"/>
          <w:sz w:val="23"/>
        </w:rPr>
        <w:t xml:space="preserve"> </w:t>
      </w:r>
      <w:r>
        <w:rPr>
          <w:sz w:val="23"/>
        </w:rPr>
        <w:t>de</w:t>
      </w:r>
      <w:r>
        <w:rPr>
          <w:spacing w:val="48"/>
          <w:sz w:val="23"/>
        </w:rPr>
        <w:t xml:space="preserve"> </w:t>
      </w:r>
      <w:r>
        <w:rPr>
          <w:sz w:val="23"/>
        </w:rPr>
        <w:t>zile</w:t>
      </w:r>
      <w:r>
        <w:rPr>
          <w:spacing w:val="46"/>
          <w:sz w:val="23"/>
        </w:rPr>
        <w:t xml:space="preserve"> </w:t>
      </w:r>
      <w:r>
        <w:rPr>
          <w:sz w:val="23"/>
        </w:rPr>
        <w:t>de</w:t>
      </w:r>
      <w:r>
        <w:rPr>
          <w:spacing w:val="49"/>
          <w:sz w:val="23"/>
        </w:rPr>
        <w:t xml:space="preserve"> </w:t>
      </w:r>
      <w:r>
        <w:rPr>
          <w:sz w:val="23"/>
        </w:rPr>
        <w:t>la</w:t>
      </w:r>
      <w:r>
        <w:rPr>
          <w:spacing w:val="48"/>
          <w:sz w:val="23"/>
        </w:rPr>
        <w:t xml:space="preserve"> </w:t>
      </w:r>
      <w:r>
        <w:rPr>
          <w:sz w:val="23"/>
        </w:rPr>
        <w:t>data</w:t>
      </w:r>
      <w:r>
        <w:rPr>
          <w:spacing w:val="48"/>
          <w:sz w:val="23"/>
        </w:rPr>
        <w:t xml:space="preserve"> </w:t>
      </w:r>
      <w:r>
        <w:rPr>
          <w:sz w:val="23"/>
        </w:rPr>
        <w:t>comunicării</w:t>
      </w:r>
      <w:r>
        <w:rPr>
          <w:spacing w:val="49"/>
          <w:sz w:val="23"/>
        </w:rPr>
        <w:t xml:space="preserve"> </w:t>
      </w:r>
      <w:r>
        <w:rPr>
          <w:sz w:val="23"/>
        </w:rPr>
        <w:t>acesteia,</w:t>
      </w:r>
      <w:r>
        <w:rPr>
          <w:spacing w:val="48"/>
          <w:sz w:val="23"/>
        </w:rPr>
        <w:t xml:space="preserve"> </w:t>
      </w:r>
      <w:r>
        <w:rPr>
          <w:sz w:val="23"/>
        </w:rPr>
        <w:t>conform</w:t>
      </w:r>
      <w:r>
        <w:rPr>
          <w:spacing w:val="-55"/>
          <w:sz w:val="23"/>
        </w:rPr>
        <w:t xml:space="preserve"> </w:t>
      </w:r>
      <w:r>
        <w:rPr>
          <w:sz w:val="23"/>
        </w:rPr>
        <w:t>legii.</w:t>
      </w:r>
    </w:p>
    <w:p w:rsidR="004D00C8" w:rsidRDefault="004D00C8">
      <w:pPr>
        <w:pStyle w:val="BodyText"/>
        <w:ind w:left="0"/>
        <w:jc w:val="left"/>
        <w:rPr>
          <w:sz w:val="26"/>
        </w:rPr>
      </w:pPr>
    </w:p>
    <w:p w:rsidR="004D00C8" w:rsidRDefault="00FE770D">
      <w:pPr>
        <w:pStyle w:val="Heading1"/>
        <w:numPr>
          <w:ilvl w:val="0"/>
          <w:numId w:val="65"/>
        </w:numPr>
        <w:tabs>
          <w:tab w:val="left" w:pos="478"/>
        </w:tabs>
        <w:spacing w:before="233" w:line="487" w:lineRule="auto"/>
        <w:ind w:left="101" w:right="591" w:firstLine="0"/>
      </w:pPr>
      <w:r>
        <w:t>DREPTURILE</w:t>
      </w:r>
      <w:r>
        <w:rPr>
          <w:spacing w:val="15"/>
        </w:rPr>
        <w:t xml:space="preserve"> </w:t>
      </w:r>
      <w:r>
        <w:t>ȘI</w:t>
      </w:r>
      <w:r>
        <w:rPr>
          <w:spacing w:val="13"/>
        </w:rPr>
        <w:t xml:space="preserve"> </w:t>
      </w:r>
      <w:r>
        <w:t>OBLIGAȚIILE</w:t>
      </w:r>
      <w:r>
        <w:rPr>
          <w:spacing w:val="15"/>
        </w:rPr>
        <w:t xml:space="preserve"> </w:t>
      </w:r>
      <w:r>
        <w:t>ANGAJATORULUI</w:t>
      </w:r>
      <w:r>
        <w:rPr>
          <w:spacing w:val="15"/>
        </w:rPr>
        <w:t xml:space="preserve"> </w:t>
      </w:r>
      <w:r>
        <w:t>ȘI</w:t>
      </w:r>
      <w:r>
        <w:rPr>
          <w:spacing w:val="12"/>
        </w:rPr>
        <w:t xml:space="preserve"> </w:t>
      </w:r>
      <w:r>
        <w:t>ALE</w:t>
      </w:r>
      <w:r>
        <w:rPr>
          <w:spacing w:val="12"/>
        </w:rPr>
        <w:t xml:space="preserve"> </w:t>
      </w:r>
      <w:r>
        <w:t>SALARIAȚILOR</w:t>
      </w:r>
      <w:r>
        <w:rPr>
          <w:spacing w:val="-54"/>
        </w:rPr>
        <w:t xml:space="preserve"> </w:t>
      </w:r>
      <w:r>
        <w:t>SECȚIUNEA</w:t>
      </w:r>
      <w:r>
        <w:rPr>
          <w:spacing w:val="2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OBLIGAȚIILE</w:t>
      </w:r>
      <w:r>
        <w:rPr>
          <w:spacing w:val="1"/>
        </w:rPr>
        <w:t xml:space="preserve"> </w:t>
      </w:r>
      <w:r>
        <w:t>ANGAJATORULUI</w:t>
      </w:r>
    </w:p>
    <w:p w:rsidR="004D00C8" w:rsidRDefault="00FE770D">
      <w:pPr>
        <w:pStyle w:val="BodyText"/>
        <w:spacing w:line="261" w:lineRule="exact"/>
        <w:jc w:val="lef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30.</w:t>
      </w:r>
      <w:r>
        <w:rPr>
          <w:b/>
          <w:spacing w:val="9"/>
        </w:rPr>
        <w:t xml:space="preserve"> </w:t>
      </w:r>
      <w:r>
        <w:t>Angajatorului</w:t>
      </w:r>
      <w:r>
        <w:rPr>
          <w:spacing w:val="7"/>
        </w:rPr>
        <w:t xml:space="preserve"> </w:t>
      </w:r>
      <w:r>
        <w:t>îi</w:t>
      </w:r>
      <w:r>
        <w:rPr>
          <w:spacing w:val="10"/>
        </w:rPr>
        <w:t xml:space="preserve"> </w:t>
      </w:r>
      <w:r>
        <w:t>revin,</w:t>
      </w:r>
      <w:r>
        <w:rPr>
          <w:spacing w:val="8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principal,</w:t>
      </w:r>
      <w:r>
        <w:rPr>
          <w:spacing w:val="9"/>
        </w:rPr>
        <w:t xml:space="preserve"> </w:t>
      </w:r>
      <w:r>
        <w:t>următoarele</w:t>
      </w:r>
      <w:r>
        <w:rPr>
          <w:spacing w:val="6"/>
        </w:rPr>
        <w:t xml:space="preserve"> </w:t>
      </w:r>
      <w:r>
        <w:t>obligații: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417"/>
        </w:tabs>
        <w:spacing w:before="5" w:line="244" w:lineRule="auto"/>
        <w:ind w:right="112" w:firstLine="0"/>
        <w:rPr>
          <w:sz w:val="23"/>
        </w:rPr>
      </w:pPr>
      <w:r>
        <w:rPr>
          <w:sz w:val="23"/>
        </w:rPr>
        <w:t>să</w:t>
      </w:r>
      <w:r>
        <w:rPr>
          <w:spacing w:val="31"/>
          <w:sz w:val="23"/>
        </w:rPr>
        <w:t xml:space="preserve"> </w:t>
      </w:r>
      <w:r>
        <w:rPr>
          <w:sz w:val="23"/>
        </w:rPr>
        <w:t>informeze</w:t>
      </w:r>
      <w:r>
        <w:rPr>
          <w:spacing w:val="27"/>
          <w:sz w:val="23"/>
        </w:rPr>
        <w:t xml:space="preserve"> </w:t>
      </w:r>
      <w:r>
        <w:rPr>
          <w:sz w:val="23"/>
        </w:rPr>
        <w:t>salariații</w:t>
      </w:r>
      <w:r>
        <w:rPr>
          <w:spacing w:val="31"/>
          <w:sz w:val="23"/>
        </w:rPr>
        <w:t xml:space="preserve"> </w:t>
      </w:r>
      <w:r>
        <w:rPr>
          <w:sz w:val="23"/>
        </w:rPr>
        <w:t>asupra</w:t>
      </w:r>
      <w:r>
        <w:rPr>
          <w:spacing w:val="26"/>
          <w:sz w:val="23"/>
        </w:rPr>
        <w:t xml:space="preserve"> </w:t>
      </w:r>
      <w:r>
        <w:rPr>
          <w:sz w:val="23"/>
        </w:rPr>
        <w:t>condițiilor</w:t>
      </w:r>
      <w:r>
        <w:rPr>
          <w:spacing w:val="29"/>
          <w:sz w:val="23"/>
        </w:rPr>
        <w:t xml:space="preserve"> </w:t>
      </w:r>
      <w:r>
        <w:rPr>
          <w:sz w:val="23"/>
        </w:rPr>
        <w:t>de</w:t>
      </w:r>
      <w:r>
        <w:rPr>
          <w:spacing w:val="29"/>
          <w:sz w:val="23"/>
        </w:rPr>
        <w:t xml:space="preserve"> </w:t>
      </w:r>
      <w:r>
        <w:rPr>
          <w:sz w:val="23"/>
        </w:rPr>
        <w:t>muncă</w:t>
      </w:r>
      <w:r>
        <w:rPr>
          <w:spacing w:val="31"/>
          <w:sz w:val="23"/>
        </w:rPr>
        <w:t xml:space="preserve"> </w:t>
      </w:r>
      <w:r>
        <w:rPr>
          <w:sz w:val="23"/>
        </w:rPr>
        <w:t>și</w:t>
      </w:r>
      <w:r>
        <w:rPr>
          <w:spacing w:val="29"/>
          <w:sz w:val="23"/>
        </w:rPr>
        <w:t xml:space="preserve"> </w:t>
      </w:r>
      <w:r>
        <w:rPr>
          <w:sz w:val="23"/>
        </w:rPr>
        <w:t>asupra</w:t>
      </w:r>
      <w:r>
        <w:rPr>
          <w:spacing w:val="27"/>
          <w:sz w:val="23"/>
        </w:rPr>
        <w:t xml:space="preserve"> </w:t>
      </w:r>
      <w:r>
        <w:rPr>
          <w:sz w:val="23"/>
        </w:rPr>
        <w:t>elementelor</w:t>
      </w:r>
      <w:r>
        <w:rPr>
          <w:spacing w:val="33"/>
          <w:sz w:val="23"/>
        </w:rPr>
        <w:t xml:space="preserve"> </w:t>
      </w:r>
      <w:r>
        <w:rPr>
          <w:sz w:val="23"/>
        </w:rPr>
        <w:t>care</w:t>
      </w:r>
      <w:r>
        <w:rPr>
          <w:spacing w:val="29"/>
          <w:sz w:val="23"/>
        </w:rPr>
        <w:t xml:space="preserve"> </w:t>
      </w:r>
      <w:r>
        <w:rPr>
          <w:sz w:val="23"/>
        </w:rPr>
        <w:t>privesc</w:t>
      </w:r>
      <w:r>
        <w:rPr>
          <w:spacing w:val="-55"/>
          <w:sz w:val="23"/>
        </w:rPr>
        <w:t xml:space="preserve"> </w:t>
      </w:r>
      <w:r>
        <w:rPr>
          <w:sz w:val="23"/>
        </w:rPr>
        <w:t>desfașurarea</w:t>
      </w:r>
      <w:r>
        <w:rPr>
          <w:spacing w:val="-1"/>
          <w:sz w:val="23"/>
        </w:rPr>
        <w:t xml:space="preserve"> </w:t>
      </w:r>
      <w:r>
        <w:rPr>
          <w:sz w:val="23"/>
        </w:rPr>
        <w:t>relațiilor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426"/>
        </w:tabs>
        <w:spacing w:line="244" w:lineRule="auto"/>
        <w:ind w:right="109" w:firstLine="0"/>
        <w:rPr>
          <w:sz w:val="23"/>
        </w:rPr>
      </w:pPr>
      <w:r>
        <w:rPr>
          <w:sz w:val="23"/>
        </w:rPr>
        <w:t>să</w:t>
      </w:r>
      <w:r>
        <w:rPr>
          <w:spacing w:val="25"/>
          <w:sz w:val="23"/>
        </w:rPr>
        <w:t xml:space="preserve"> </w:t>
      </w:r>
      <w:r>
        <w:rPr>
          <w:sz w:val="23"/>
        </w:rPr>
        <w:t>asigure</w:t>
      </w:r>
      <w:r>
        <w:rPr>
          <w:spacing w:val="23"/>
          <w:sz w:val="23"/>
        </w:rPr>
        <w:t xml:space="preserve"> </w:t>
      </w:r>
      <w:r>
        <w:rPr>
          <w:sz w:val="23"/>
        </w:rPr>
        <w:t>permanent</w:t>
      </w:r>
      <w:r>
        <w:rPr>
          <w:spacing w:val="25"/>
          <w:sz w:val="23"/>
        </w:rPr>
        <w:t xml:space="preserve"> </w:t>
      </w:r>
      <w:r>
        <w:rPr>
          <w:sz w:val="23"/>
        </w:rPr>
        <w:t>condițiile</w:t>
      </w:r>
      <w:r>
        <w:rPr>
          <w:spacing w:val="23"/>
          <w:sz w:val="23"/>
        </w:rPr>
        <w:t xml:space="preserve"> </w:t>
      </w:r>
      <w:r>
        <w:rPr>
          <w:sz w:val="23"/>
        </w:rPr>
        <w:t>tehnice</w:t>
      </w:r>
      <w:r>
        <w:rPr>
          <w:spacing w:val="23"/>
          <w:sz w:val="23"/>
        </w:rPr>
        <w:t xml:space="preserve"> </w:t>
      </w:r>
      <w:r>
        <w:rPr>
          <w:sz w:val="23"/>
        </w:rPr>
        <w:t>și</w:t>
      </w:r>
      <w:r>
        <w:rPr>
          <w:spacing w:val="23"/>
          <w:sz w:val="23"/>
        </w:rPr>
        <w:t xml:space="preserve"> </w:t>
      </w:r>
      <w:r>
        <w:rPr>
          <w:sz w:val="23"/>
        </w:rPr>
        <w:t>organizatorice</w:t>
      </w:r>
      <w:r>
        <w:rPr>
          <w:spacing w:val="22"/>
          <w:sz w:val="23"/>
        </w:rPr>
        <w:t xml:space="preserve"> </w:t>
      </w:r>
      <w:r>
        <w:rPr>
          <w:sz w:val="23"/>
        </w:rPr>
        <w:t>avute</w:t>
      </w:r>
      <w:r>
        <w:rPr>
          <w:spacing w:val="26"/>
          <w:sz w:val="23"/>
        </w:rPr>
        <w:t xml:space="preserve"> </w:t>
      </w:r>
      <w:r>
        <w:rPr>
          <w:sz w:val="23"/>
        </w:rPr>
        <w:t>în</w:t>
      </w:r>
      <w:r>
        <w:rPr>
          <w:spacing w:val="26"/>
          <w:sz w:val="23"/>
        </w:rPr>
        <w:t xml:space="preserve"> </w:t>
      </w:r>
      <w:r>
        <w:rPr>
          <w:sz w:val="23"/>
        </w:rPr>
        <w:t>vedere</w:t>
      </w:r>
      <w:r>
        <w:rPr>
          <w:spacing w:val="25"/>
          <w:sz w:val="23"/>
        </w:rPr>
        <w:t xml:space="preserve"> </w:t>
      </w:r>
      <w:r>
        <w:rPr>
          <w:sz w:val="23"/>
        </w:rPr>
        <w:t>la</w:t>
      </w:r>
      <w:r>
        <w:rPr>
          <w:spacing w:val="23"/>
          <w:sz w:val="23"/>
        </w:rPr>
        <w:t xml:space="preserve"> </w:t>
      </w:r>
      <w:r>
        <w:rPr>
          <w:sz w:val="23"/>
        </w:rPr>
        <w:t>elaborarea</w:t>
      </w:r>
      <w:r>
        <w:rPr>
          <w:spacing w:val="-55"/>
          <w:sz w:val="23"/>
        </w:rPr>
        <w:t xml:space="preserve"> </w:t>
      </w:r>
      <w:r>
        <w:rPr>
          <w:sz w:val="23"/>
        </w:rPr>
        <w:t>normelor</w:t>
      </w:r>
      <w:r>
        <w:rPr>
          <w:spacing w:val="3"/>
          <w:sz w:val="23"/>
        </w:rPr>
        <w:t xml:space="preserve"> </w:t>
      </w:r>
      <w:r>
        <w:rPr>
          <w:sz w:val="23"/>
        </w:rPr>
        <w:t>de muncă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condițiile corespunzătoare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378"/>
        </w:tabs>
        <w:spacing w:line="244" w:lineRule="auto"/>
        <w:ind w:right="111" w:firstLine="0"/>
        <w:rPr>
          <w:sz w:val="23"/>
        </w:rPr>
      </w:pPr>
      <w:r>
        <w:rPr>
          <w:sz w:val="23"/>
        </w:rPr>
        <w:t>să</w:t>
      </w:r>
      <w:r>
        <w:rPr>
          <w:spacing w:val="48"/>
          <w:sz w:val="23"/>
        </w:rPr>
        <w:t xml:space="preserve"> </w:t>
      </w:r>
      <w:r>
        <w:rPr>
          <w:sz w:val="23"/>
        </w:rPr>
        <w:t>acorde</w:t>
      </w:r>
      <w:r>
        <w:rPr>
          <w:spacing w:val="43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49"/>
          <w:sz w:val="23"/>
        </w:rPr>
        <w:t xml:space="preserve"> </w:t>
      </w:r>
      <w:r>
        <w:rPr>
          <w:sz w:val="23"/>
        </w:rPr>
        <w:t>toate</w:t>
      </w:r>
      <w:r>
        <w:rPr>
          <w:spacing w:val="45"/>
          <w:sz w:val="23"/>
        </w:rPr>
        <w:t xml:space="preserve"> </w:t>
      </w:r>
      <w:r>
        <w:rPr>
          <w:sz w:val="23"/>
        </w:rPr>
        <w:t>drepturile</w:t>
      </w:r>
      <w:r>
        <w:rPr>
          <w:spacing w:val="47"/>
          <w:sz w:val="23"/>
        </w:rPr>
        <w:t xml:space="preserve"> </w:t>
      </w:r>
      <w:r>
        <w:rPr>
          <w:sz w:val="23"/>
        </w:rPr>
        <w:t>ce</w:t>
      </w:r>
      <w:r>
        <w:rPr>
          <w:spacing w:val="45"/>
          <w:sz w:val="23"/>
        </w:rPr>
        <w:t xml:space="preserve"> </w:t>
      </w:r>
      <w:r>
        <w:rPr>
          <w:sz w:val="23"/>
        </w:rPr>
        <w:t>decurg</w:t>
      </w:r>
      <w:r>
        <w:rPr>
          <w:spacing w:val="42"/>
          <w:sz w:val="23"/>
        </w:rPr>
        <w:t xml:space="preserve"> </w:t>
      </w:r>
      <w:r>
        <w:rPr>
          <w:sz w:val="23"/>
        </w:rPr>
        <w:t>din</w:t>
      </w:r>
      <w:r>
        <w:rPr>
          <w:spacing w:val="48"/>
          <w:sz w:val="23"/>
        </w:rPr>
        <w:t xml:space="preserve"> </w:t>
      </w:r>
      <w:r>
        <w:rPr>
          <w:sz w:val="23"/>
        </w:rPr>
        <w:t>lege,</w:t>
      </w:r>
      <w:r>
        <w:rPr>
          <w:spacing w:val="47"/>
          <w:sz w:val="23"/>
        </w:rPr>
        <w:t xml:space="preserve"> </w:t>
      </w:r>
      <w:r>
        <w:rPr>
          <w:sz w:val="23"/>
        </w:rPr>
        <w:t>din</w:t>
      </w:r>
      <w:r>
        <w:rPr>
          <w:spacing w:val="47"/>
          <w:sz w:val="23"/>
        </w:rPr>
        <w:t xml:space="preserve"> </w:t>
      </w:r>
      <w:r>
        <w:rPr>
          <w:sz w:val="23"/>
        </w:rPr>
        <w:t>contractul</w:t>
      </w:r>
      <w:r>
        <w:rPr>
          <w:spacing w:val="46"/>
          <w:sz w:val="23"/>
        </w:rPr>
        <w:t xml:space="preserve"> </w:t>
      </w:r>
      <w:r>
        <w:rPr>
          <w:sz w:val="23"/>
        </w:rPr>
        <w:t>colectiv</w:t>
      </w:r>
      <w:r>
        <w:rPr>
          <w:spacing w:val="45"/>
          <w:sz w:val="23"/>
        </w:rPr>
        <w:t xml:space="preserve"> </w:t>
      </w:r>
      <w:r>
        <w:rPr>
          <w:sz w:val="23"/>
        </w:rPr>
        <w:t>de</w:t>
      </w:r>
      <w:r>
        <w:rPr>
          <w:spacing w:val="48"/>
          <w:sz w:val="23"/>
        </w:rPr>
        <w:t xml:space="preserve"> </w:t>
      </w:r>
      <w:r>
        <w:rPr>
          <w:sz w:val="23"/>
        </w:rPr>
        <w:t>muncă</w:t>
      </w:r>
      <w:r>
        <w:rPr>
          <w:spacing w:val="-55"/>
          <w:sz w:val="23"/>
        </w:rPr>
        <w:t xml:space="preserve"> </w:t>
      </w:r>
      <w:r>
        <w:rPr>
          <w:sz w:val="23"/>
        </w:rPr>
        <w:t>aplicabil și</w:t>
      </w:r>
      <w:r>
        <w:rPr>
          <w:spacing w:val="3"/>
          <w:sz w:val="23"/>
        </w:rPr>
        <w:t xml:space="preserve"> </w:t>
      </w:r>
      <w:r>
        <w:rPr>
          <w:sz w:val="23"/>
        </w:rPr>
        <w:t>din contractele individuale de muncă;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404"/>
        </w:tabs>
        <w:spacing w:line="244" w:lineRule="auto"/>
        <w:ind w:right="113" w:firstLine="0"/>
        <w:rPr>
          <w:sz w:val="23"/>
        </w:rPr>
      </w:pPr>
      <w:r>
        <w:rPr>
          <w:sz w:val="23"/>
        </w:rPr>
        <w:t>să</w:t>
      </w:r>
      <w:r>
        <w:rPr>
          <w:spacing w:val="56"/>
          <w:sz w:val="23"/>
        </w:rPr>
        <w:t xml:space="preserve"> </w:t>
      </w:r>
      <w:r>
        <w:rPr>
          <w:sz w:val="23"/>
        </w:rPr>
        <w:t>se</w:t>
      </w:r>
      <w:r>
        <w:rPr>
          <w:spacing w:val="4"/>
          <w:sz w:val="23"/>
        </w:rPr>
        <w:t xml:space="preserve"> </w:t>
      </w:r>
      <w:r>
        <w:rPr>
          <w:sz w:val="23"/>
        </w:rPr>
        <w:t>consulte</w:t>
      </w:r>
      <w:r>
        <w:rPr>
          <w:spacing w:val="2"/>
          <w:sz w:val="23"/>
        </w:rPr>
        <w:t xml:space="preserve"> </w:t>
      </w:r>
      <w:r>
        <w:rPr>
          <w:sz w:val="23"/>
        </w:rPr>
        <w:t>cu</w:t>
      </w:r>
      <w:r>
        <w:rPr>
          <w:spacing w:val="6"/>
          <w:sz w:val="23"/>
        </w:rPr>
        <w:t xml:space="preserve"> </w:t>
      </w:r>
      <w:r>
        <w:rPr>
          <w:sz w:val="23"/>
        </w:rPr>
        <w:t>reprezentanții</w:t>
      </w:r>
      <w:r>
        <w:rPr>
          <w:spacing w:val="2"/>
          <w:sz w:val="23"/>
        </w:rPr>
        <w:t xml:space="preserve"> </w:t>
      </w:r>
      <w:r>
        <w:rPr>
          <w:sz w:val="23"/>
        </w:rPr>
        <w:t>sindicatului</w:t>
      </w:r>
      <w:r>
        <w:rPr>
          <w:spacing w:val="2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privința  deciziilor</w:t>
      </w:r>
      <w:r>
        <w:rPr>
          <w:spacing w:val="2"/>
          <w:sz w:val="23"/>
        </w:rPr>
        <w:t xml:space="preserve"> </w:t>
      </w:r>
      <w:r>
        <w:rPr>
          <w:sz w:val="23"/>
        </w:rPr>
        <w:t>susceptibile</w:t>
      </w:r>
      <w:r>
        <w:rPr>
          <w:spacing w:val="56"/>
          <w:sz w:val="23"/>
        </w:rPr>
        <w:t xml:space="preserve"> </w:t>
      </w:r>
      <w:r>
        <w:rPr>
          <w:sz w:val="23"/>
        </w:rPr>
        <w:t>să</w:t>
      </w:r>
      <w:r>
        <w:rPr>
          <w:spacing w:val="4"/>
          <w:sz w:val="23"/>
        </w:rPr>
        <w:t xml:space="preserve"> </w:t>
      </w:r>
      <w:r>
        <w:rPr>
          <w:sz w:val="23"/>
        </w:rPr>
        <w:t>afecteze</w:t>
      </w:r>
      <w:r>
        <w:rPr>
          <w:spacing w:val="-55"/>
          <w:sz w:val="23"/>
        </w:rPr>
        <w:t xml:space="preserve"> </w:t>
      </w:r>
      <w:r>
        <w:rPr>
          <w:sz w:val="23"/>
        </w:rPr>
        <w:t>substanțial</w:t>
      </w:r>
      <w:r>
        <w:rPr>
          <w:spacing w:val="3"/>
          <w:sz w:val="23"/>
        </w:rPr>
        <w:t xml:space="preserve"> </w:t>
      </w:r>
      <w:r>
        <w:rPr>
          <w:sz w:val="23"/>
        </w:rPr>
        <w:t>drepturile</w:t>
      </w:r>
      <w:r>
        <w:rPr>
          <w:spacing w:val="-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interesele</w:t>
      </w:r>
      <w:r>
        <w:rPr>
          <w:spacing w:val="3"/>
          <w:sz w:val="23"/>
        </w:rPr>
        <w:t xml:space="preserve"> </w:t>
      </w:r>
      <w:r>
        <w:rPr>
          <w:sz w:val="23"/>
        </w:rPr>
        <w:t>acestora;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341"/>
        </w:tabs>
        <w:spacing w:line="262" w:lineRule="exact"/>
        <w:ind w:left="340" w:hanging="240"/>
        <w:rPr>
          <w:sz w:val="23"/>
        </w:rPr>
      </w:pP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opereze</w:t>
      </w:r>
      <w:r>
        <w:rPr>
          <w:spacing w:val="7"/>
          <w:sz w:val="23"/>
        </w:rPr>
        <w:t xml:space="preserve"> </w:t>
      </w:r>
      <w:r>
        <w:rPr>
          <w:sz w:val="23"/>
        </w:rPr>
        <w:t>înregistrările</w:t>
      </w:r>
      <w:r>
        <w:rPr>
          <w:spacing w:val="7"/>
          <w:sz w:val="23"/>
        </w:rPr>
        <w:t xml:space="preserve"> </w:t>
      </w:r>
      <w:r>
        <w:rPr>
          <w:sz w:val="23"/>
        </w:rPr>
        <w:t>prevăzute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lege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Registrul</w:t>
      </w:r>
      <w:r>
        <w:rPr>
          <w:spacing w:val="12"/>
          <w:sz w:val="23"/>
        </w:rPr>
        <w:t xml:space="preserve"> </w:t>
      </w:r>
      <w:r>
        <w:rPr>
          <w:sz w:val="23"/>
        </w:rPr>
        <w:t>general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evidență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salariaților;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316"/>
        </w:tabs>
        <w:ind w:left="315" w:hanging="215"/>
        <w:rPr>
          <w:sz w:val="23"/>
        </w:rPr>
      </w:pP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elibereze,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cerere,</w:t>
      </w:r>
      <w:r>
        <w:rPr>
          <w:spacing w:val="8"/>
          <w:sz w:val="23"/>
        </w:rPr>
        <w:t xml:space="preserve"> </w:t>
      </w:r>
      <w:r>
        <w:rPr>
          <w:sz w:val="23"/>
        </w:rPr>
        <w:t>toate</w:t>
      </w:r>
      <w:r>
        <w:rPr>
          <w:spacing w:val="7"/>
          <w:sz w:val="23"/>
        </w:rPr>
        <w:t xml:space="preserve"> </w:t>
      </w:r>
      <w:r>
        <w:rPr>
          <w:sz w:val="23"/>
        </w:rPr>
        <w:t>documentele</w:t>
      </w:r>
      <w:r>
        <w:rPr>
          <w:spacing w:val="8"/>
          <w:sz w:val="23"/>
        </w:rPr>
        <w:t xml:space="preserve"> </w:t>
      </w:r>
      <w:r>
        <w:rPr>
          <w:sz w:val="23"/>
        </w:rPr>
        <w:t>care</w:t>
      </w:r>
      <w:r>
        <w:rPr>
          <w:spacing w:val="9"/>
          <w:sz w:val="23"/>
        </w:rPr>
        <w:t xml:space="preserve"> </w:t>
      </w:r>
      <w:r>
        <w:rPr>
          <w:sz w:val="23"/>
        </w:rPr>
        <w:t>atestă</w:t>
      </w:r>
      <w:r>
        <w:rPr>
          <w:spacing w:val="7"/>
          <w:sz w:val="23"/>
        </w:rPr>
        <w:t xml:space="preserve"> </w:t>
      </w:r>
      <w:r>
        <w:rPr>
          <w:sz w:val="23"/>
        </w:rPr>
        <w:t>calitatea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salariat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solicitantului;</w:t>
      </w:r>
    </w:p>
    <w:p w:rsidR="004D00C8" w:rsidRDefault="00FE770D">
      <w:pPr>
        <w:pStyle w:val="ListParagraph"/>
        <w:numPr>
          <w:ilvl w:val="0"/>
          <w:numId w:val="43"/>
        </w:numPr>
        <w:tabs>
          <w:tab w:val="left" w:pos="352"/>
        </w:tabs>
        <w:ind w:left="351" w:hanging="251"/>
        <w:rPr>
          <w:sz w:val="23"/>
        </w:rPr>
      </w:pPr>
      <w:r>
        <w:rPr>
          <w:sz w:val="23"/>
        </w:rPr>
        <w:t>să</w:t>
      </w:r>
      <w:r>
        <w:rPr>
          <w:spacing w:val="8"/>
          <w:sz w:val="23"/>
        </w:rPr>
        <w:t xml:space="preserve"> </w:t>
      </w:r>
      <w:r>
        <w:rPr>
          <w:sz w:val="23"/>
        </w:rPr>
        <w:t>asigure</w:t>
      </w:r>
      <w:r>
        <w:rPr>
          <w:spacing w:val="9"/>
          <w:sz w:val="23"/>
        </w:rPr>
        <w:t xml:space="preserve"> </w:t>
      </w:r>
      <w:r>
        <w:rPr>
          <w:sz w:val="23"/>
        </w:rPr>
        <w:t>confidențialitatea</w:t>
      </w:r>
      <w:r>
        <w:rPr>
          <w:spacing w:val="9"/>
          <w:sz w:val="23"/>
        </w:rPr>
        <w:t xml:space="preserve"> </w:t>
      </w:r>
      <w:r>
        <w:rPr>
          <w:sz w:val="23"/>
        </w:rPr>
        <w:t>datelor</w:t>
      </w:r>
      <w:r>
        <w:rPr>
          <w:spacing w:val="13"/>
          <w:sz w:val="23"/>
        </w:rPr>
        <w:t xml:space="preserve"> </w:t>
      </w:r>
      <w:r>
        <w:rPr>
          <w:sz w:val="23"/>
        </w:rPr>
        <w:t>cu</w:t>
      </w:r>
      <w:r>
        <w:rPr>
          <w:spacing w:val="9"/>
          <w:sz w:val="23"/>
        </w:rPr>
        <w:t xml:space="preserve"> </w:t>
      </w:r>
      <w:r>
        <w:rPr>
          <w:sz w:val="23"/>
        </w:rPr>
        <w:t>caracter</w:t>
      </w:r>
      <w:r>
        <w:rPr>
          <w:spacing w:val="11"/>
          <w:sz w:val="23"/>
        </w:rPr>
        <w:t xml:space="preserve"> </w:t>
      </w:r>
      <w:r>
        <w:rPr>
          <w:sz w:val="23"/>
        </w:rPr>
        <w:t>personal</w:t>
      </w:r>
      <w:r>
        <w:rPr>
          <w:spacing w:val="11"/>
          <w:sz w:val="23"/>
        </w:rPr>
        <w:t xml:space="preserve"> </w:t>
      </w:r>
      <w:r>
        <w:rPr>
          <w:sz w:val="23"/>
        </w:rPr>
        <w:t>ale</w:t>
      </w:r>
      <w:r>
        <w:rPr>
          <w:spacing w:val="9"/>
          <w:sz w:val="23"/>
        </w:rPr>
        <w:t xml:space="preserve"> </w:t>
      </w:r>
      <w:r>
        <w:rPr>
          <w:sz w:val="23"/>
        </w:rPr>
        <w:t>salariaților.</w:t>
      </w:r>
    </w:p>
    <w:p w:rsidR="004D00C8" w:rsidRDefault="004D00C8">
      <w:pPr>
        <w:pStyle w:val="BodyText"/>
        <w:spacing w:before="2"/>
        <w:ind w:left="0"/>
        <w:jc w:val="left"/>
        <w:rPr>
          <w:sz w:val="24"/>
        </w:rPr>
      </w:pPr>
    </w:p>
    <w:p w:rsidR="004D00C8" w:rsidRDefault="00FE770D">
      <w:pPr>
        <w:pStyle w:val="Heading1"/>
        <w:jc w:val="left"/>
      </w:pPr>
      <w:r>
        <w:t>SECȚIUNEA</w:t>
      </w:r>
      <w:r>
        <w:rPr>
          <w:spacing w:val="14"/>
        </w:rPr>
        <w:t xml:space="preserve"> </w:t>
      </w:r>
      <w:r>
        <w:t>2.</w:t>
      </w:r>
      <w:r>
        <w:rPr>
          <w:spacing w:val="15"/>
        </w:rPr>
        <w:t xml:space="preserve"> </w:t>
      </w:r>
      <w:r>
        <w:t>OBLIGAȚIILE</w:t>
      </w:r>
      <w:r>
        <w:rPr>
          <w:spacing w:val="14"/>
        </w:rPr>
        <w:t xml:space="preserve"> </w:t>
      </w:r>
      <w:r>
        <w:t>SALARIAȚILOR</w:t>
      </w:r>
    </w:p>
    <w:p w:rsidR="004D00C8" w:rsidRDefault="004D00C8">
      <w:pPr>
        <w:pStyle w:val="BodyText"/>
        <w:spacing w:before="4"/>
        <w:ind w:left="0"/>
        <w:jc w:val="left"/>
        <w:rPr>
          <w:b/>
        </w:rPr>
      </w:pPr>
    </w:p>
    <w:p w:rsidR="004D00C8" w:rsidRDefault="00FE770D">
      <w:pPr>
        <w:pStyle w:val="BodyText"/>
        <w:jc w:val="left"/>
      </w:pPr>
      <w:r>
        <w:rPr>
          <w:b/>
        </w:rPr>
        <w:t>Art.</w:t>
      </w:r>
      <w:r>
        <w:rPr>
          <w:b/>
          <w:spacing w:val="8"/>
        </w:rPr>
        <w:t xml:space="preserve"> </w:t>
      </w:r>
      <w:r>
        <w:rPr>
          <w:b/>
        </w:rPr>
        <w:t>31.</w:t>
      </w:r>
      <w:r>
        <w:rPr>
          <w:b/>
          <w:spacing w:val="9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Salariații</w:t>
      </w:r>
      <w:r>
        <w:rPr>
          <w:spacing w:val="9"/>
        </w:rPr>
        <w:t xml:space="preserve"> </w:t>
      </w:r>
      <w:r>
        <w:t>Angajatorului</w:t>
      </w:r>
      <w:r>
        <w:rPr>
          <w:spacing w:val="8"/>
        </w:rPr>
        <w:t xml:space="preserve"> </w:t>
      </w:r>
      <w:r>
        <w:t>au,</w:t>
      </w:r>
      <w:r>
        <w:rPr>
          <w:spacing w:val="7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principal,</w:t>
      </w:r>
      <w:r>
        <w:rPr>
          <w:spacing w:val="9"/>
        </w:rPr>
        <w:t xml:space="preserve"> </w:t>
      </w:r>
      <w:r>
        <w:t>următoarele</w:t>
      </w:r>
      <w:r>
        <w:rPr>
          <w:spacing w:val="9"/>
        </w:rPr>
        <w:t xml:space="preserve"> </w:t>
      </w:r>
      <w:r>
        <w:t>obligații: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78"/>
        </w:tabs>
        <w:spacing w:before="4" w:line="244" w:lineRule="auto"/>
        <w:ind w:right="112" w:firstLine="0"/>
        <w:rPr>
          <w:sz w:val="23"/>
        </w:rPr>
      </w:pPr>
      <w:r>
        <w:rPr>
          <w:sz w:val="23"/>
        </w:rPr>
        <w:t>obligația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5"/>
          <w:sz w:val="23"/>
        </w:rPr>
        <w:t xml:space="preserve"> </w:t>
      </w:r>
      <w:r>
        <w:rPr>
          <w:sz w:val="23"/>
        </w:rPr>
        <w:t>a</w:t>
      </w:r>
      <w:r>
        <w:rPr>
          <w:spacing w:val="43"/>
          <w:sz w:val="23"/>
        </w:rPr>
        <w:t xml:space="preserve"> </w:t>
      </w:r>
      <w:r>
        <w:rPr>
          <w:sz w:val="23"/>
        </w:rPr>
        <w:t>realiza</w:t>
      </w:r>
      <w:r>
        <w:rPr>
          <w:spacing w:val="42"/>
          <w:sz w:val="23"/>
        </w:rPr>
        <w:t xml:space="preserve"> </w:t>
      </w:r>
      <w:r>
        <w:rPr>
          <w:sz w:val="23"/>
        </w:rPr>
        <w:t>norma</w:t>
      </w:r>
      <w:r>
        <w:rPr>
          <w:spacing w:val="43"/>
          <w:sz w:val="23"/>
        </w:rPr>
        <w:t xml:space="preserve"> </w:t>
      </w:r>
      <w:r>
        <w:rPr>
          <w:sz w:val="23"/>
        </w:rPr>
        <w:t>de</w:t>
      </w:r>
      <w:r>
        <w:rPr>
          <w:spacing w:val="45"/>
          <w:sz w:val="23"/>
        </w:rPr>
        <w:t xml:space="preserve"> </w:t>
      </w:r>
      <w:r>
        <w:rPr>
          <w:sz w:val="23"/>
        </w:rPr>
        <w:t>muncă</w:t>
      </w:r>
      <w:r>
        <w:rPr>
          <w:spacing w:val="43"/>
          <w:sz w:val="23"/>
        </w:rPr>
        <w:t xml:space="preserve"> </w:t>
      </w:r>
      <w:r>
        <w:rPr>
          <w:sz w:val="23"/>
        </w:rPr>
        <w:t>sau,</w:t>
      </w:r>
      <w:r>
        <w:rPr>
          <w:spacing w:val="46"/>
          <w:sz w:val="23"/>
        </w:rPr>
        <w:t xml:space="preserve"> </w:t>
      </w:r>
      <w:r>
        <w:rPr>
          <w:sz w:val="23"/>
        </w:rPr>
        <w:t>după</w:t>
      </w:r>
      <w:r>
        <w:rPr>
          <w:spacing w:val="43"/>
          <w:sz w:val="23"/>
        </w:rPr>
        <w:t xml:space="preserve"> </w:t>
      </w:r>
      <w:r>
        <w:rPr>
          <w:sz w:val="23"/>
        </w:rPr>
        <w:t>caz,</w:t>
      </w:r>
      <w:r>
        <w:rPr>
          <w:spacing w:val="43"/>
          <w:sz w:val="23"/>
        </w:rPr>
        <w:t xml:space="preserve"> </w:t>
      </w:r>
      <w:r>
        <w:rPr>
          <w:sz w:val="23"/>
        </w:rPr>
        <w:t>de</w:t>
      </w:r>
      <w:r>
        <w:rPr>
          <w:spacing w:val="43"/>
          <w:sz w:val="23"/>
        </w:rPr>
        <w:t xml:space="preserve"> </w:t>
      </w:r>
      <w:r>
        <w:rPr>
          <w:sz w:val="23"/>
        </w:rPr>
        <w:t>a</w:t>
      </w:r>
      <w:r>
        <w:rPr>
          <w:spacing w:val="44"/>
          <w:sz w:val="23"/>
        </w:rPr>
        <w:t xml:space="preserve"> </w:t>
      </w:r>
      <w:r>
        <w:rPr>
          <w:sz w:val="23"/>
        </w:rPr>
        <w:t>îndeplini</w:t>
      </w:r>
      <w:r>
        <w:rPr>
          <w:spacing w:val="43"/>
          <w:sz w:val="23"/>
        </w:rPr>
        <w:t xml:space="preserve"> </w:t>
      </w:r>
      <w:r>
        <w:rPr>
          <w:sz w:val="23"/>
        </w:rPr>
        <w:t>atribuțiile</w:t>
      </w:r>
      <w:r>
        <w:rPr>
          <w:spacing w:val="43"/>
          <w:sz w:val="23"/>
        </w:rPr>
        <w:t xml:space="preserve"> </w:t>
      </w:r>
      <w:r>
        <w:rPr>
          <w:sz w:val="23"/>
        </w:rPr>
        <w:t>ce</w:t>
      </w:r>
      <w:r>
        <w:rPr>
          <w:spacing w:val="40"/>
          <w:sz w:val="23"/>
        </w:rPr>
        <w:t xml:space="preserve"> </w:t>
      </w:r>
      <w:r>
        <w:rPr>
          <w:sz w:val="23"/>
        </w:rPr>
        <w:t>le</w:t>
      </w:r>
      <w:r>
        <w:rPr>
          <w:spacing w:val="41"/>
          <w:sz w:val="23"/>
        </w:rPr>
        <w:t xml:space="preserve"> </w:t>
      </w:r>
      <w:r>
        <w:rPr>
          <w:sz w:val="23"/>
        </w:rPr>
        <w:t>revin</w:t>
      </w:r>
      <w:r>
        <w:rPr>
          <w:spacing w:val="-55"/>
          <w:sz w:val="23"/>
        </w:rPr>
        <w:t xml:space="preserve"> </w:t>
      </w:r>
      <w:r>
        <w:rPr>
          <w:sz w:val="23"/>
        </w:rPr>
        <w:t>conform</w:t>
      </w:r>
      <w:r>
        <w:rPr>
          <w:spacing w:val="-1"/>
          <w:sz w:val="23"/>
        </w:rPr>
        <w:t xml:space="preserve"> </w:t>
      </w:r>
      <w:r>
        <w:rPr>
          <w:sz w:val="23"/>
        </w:rPr>
        <w:t>fișei postului;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54"/>
        </w:tabs>
        <w:spacing w:line="260" w:lineRule="exact"/>
        <w:ind w:left="353" w:hanging="253"/>
        <w:rPr>
          <w:sz w:val="23"/>
        </w:rPr>
      </w:pPr>
      <w:r>
        <w:rPr>
          <w:sz w:val="23"/>
        </w:rPr>
        <w:t>obligația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respecta</w:t>
      </w:r>
      <w:r>
        <w:rPr>
          <w:spacing w:val="8"/>
          <w:sz w:val="23"/>
        </w:rPr>
        <w:t xml:space="preserve"> </w:t>
      </w:r>
      <w:r>
        <w:rPr>
          <w:sz w:val="23"/>
        </w:rPr>
        <w:t>disciplina</w:t>
      </w:r>
      <w:r>
        <w:rPr>
          <w:spacing w:val="9"/>
          <w:sz w:val="23"/>
        </w:rPr>
        <w:t xml:space="preserve"> </w:t>
      </w:r>
      <w:r>
        <w:rPr>
          <w:sz w:val="23"/>
        </w:rPr>
        <w:t>muncii;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66"/>
        </w:tabs>
        <w:spacing w:before="5" w:line="244" w:lineRule="auto"/>
        <w:ind w:right="110" w:firstLine="0"/>
        <w:rPr>
          <w:sz w:val="23"/>
        </w:rPr>
      </w:pPr>
      <w:r>
        <w:rPr>
          <w:sz w:val="23"/>
        </w:rPr>
        <w:t>obligația</w:t>
      </w:r>
      <w:r>
        <w:rPr>
          <w:spacing w:val="33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a</w:t>
      </w:r>
      <w:r>
        <w:rPr>
          <w:spacing w:val="34"/>
          <w:sz w:val="23"/>
        </w:rPr>
        <w:t xml:space="preserve"> </w:t>
      </w:r>
      <w:r>
        <w:rPr>
          <w:sz w:val="23"/>
        </w:rPr>
        <w:t>respecta</w:t>
      </w:r>
      <w:r>
        <w:rPr>
          <w:spacing w:val="31"/>
          <w:sz w:val="23"/>
        </w:rPr>
        <w:t xml:space="preserve"> </w:t>
      </w:r>
      <w:r>
        <w:rPr>
          <w:sz w:val="23"/>
        </w:rPr>
        <w:t>prevederile</w:t>
      </w:r>
      <w:r>
        <w:rPr>
          <w:spacing w:val="35"/>
          <w:sz w:val="23"/>
        </w:rPr>
        <w:t xml:space="preserve"> </w:t>
      </w:r>
      <w:r>
        <w:rPr>
          <w:sz w:val="23"/>
        </w:rPr>
        <w:t>cuprinse</w:t>
      </w:r>
      <w:r>
        <w:rPr>
          <w:spacing w:val="35"/>
          <w:sz w:val="23"/>
        </w:rPr>
        <w:t xml:space="preserve"> </w:t>
      </w:r>
      <w:r>
        <w:rPr>
          <w:sz w:val="23"/>
        </w:rPr>
        <w:t>în</w:t>
      </w:r>
      <w:r>
        <w:rPr>
          <w:spacing w:val="32"/>
          <w:sz w:val="23"/>
        </w:rPr>
        <w:t xml:space="preserve"> </w:t>
      </w:r>
      <w:r>
        <w:rPr>
          <w:sz w:val="23"/>
        </w:rPr>
        <w:t>regulamentul</w:t>
      </w:r>
      <w:r>
        <w:rPr>
          <w:spacing w:val="36"/>
          <w:sz w:val="23"/>
        </w:rPr>
        <w:t xml:space="preserve"> </w:t>
      </w:r>
      <w:r>
        <w:rPr>
          <w:sz w:val="23"/>
        </w:rPr>
        <w:t>intern,</w:t>
      </w:r>
      <w:r>
        <w:rPr>
          <w:spacing w:val="37"/>
          <w:sz w:val="23"/>
        </w:rPr>
        <w:t xml:space="preserve"> </w:t>
      </w:r>
      <w:r>
        <w:rPr>
          <w:sz w:val="23"/>
        </w:rPr>
        <w:t>în</w:t>
      </w:r>
      <w:r>
        <w:rPr>
          <w:spacing w:val="35"/>
          <w:sz w:val="23"/>
        </w:rPr>
        <w:t xml:space="preserve"> </w:t>
      </w:r>
      <w:r>
        <w:rPr>
          <w:sz w:val="23"/>
        </w:rPr>
        <w:t>contractul</w:t>
      </w:r>
      <w:r>
        <w:rPr>
          <w:spacing w:val="35"/>
          <w:sz w:val="23"/>
        </w:rPr>
        <w:t xml:space="preserve"> </w:t>
      </w:r>
      <w:r>
        <w:rPr>
          <w:sz w:val="23"/>
        </w:rPr>
        <w:t>colectiv</w:t>
      </w:r>
      <w:r>
        <w:rPr>
          <w:spacing w:val="36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muncă</w:t>
      </w:r>
      <w:r>
        <w:rPr>
          <w:spacing w:val="1"/>
          <w:sz w:val="23"/>
        </w:rPr>
        <w:t xml:space="preserve"> </w:t>
      </w:r>
      <w:r>
        <w:rPr>
          <w:sz w:val="23"/>
        </w:rPr>
        <w:t>aplicabil,</w:t>
      </w:r>
      <w:r>
        <w:rPr>
          <w:spacing w:val="3"/>
          <w:sz w:val="23"/>
        </w:rPr>
        <w:t xml:space="preserve"> </w:t>
      </w:r>
      <w:r>
        <w:rPr>
          <w:sz w:val="23"/>
        </w:rPr>
        <w:t>precum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contractul</w:t>
      </w:r>
      <w:r>
        <w:rPr>
          <w:spacing w:val="4"/>
          <w:sz w:val="23"/>
        </w:rPr>
        <w:t xml:space="preserve"> </w:t>
      </w:r>
      <w:r>
        <w:rPr>
          <w:sz w:val="23"/>
        </w:rPr>
        <w:t>individual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55"/>
        </w:tabs>
        <w:spacing w:line="262" w:lineRule="exact"/>
        <w:ind w:left="354" w:hanging="254"/>
        <w:rPr>
          <w:sz w:val="23"/>
        </w:rPr>
      </w:pPr>
      <w:r>
        <w:rPr>
          <w:sz w:val="23"/>
        </w:rPr>
        <w:t>obligația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fidelitate</w:t>
      </w:r>
      <w:r>
        <w:rPr>
          <w:spacing w:val="7"/>
          <w:sz w:val="23"/>
        </w:rPr>
        <w:t xml:space="preserve"> </w:t>
      </w:r>
      <w:r>
        <w:rPr>
          <w:sz w:val="23"/>
        </w:rPr>
        <w:t>față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angajator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executarea</w:t>
      </w:r>
      <w:r>
        <w:rPr>
          <w:spacing w:val="13"/>
          <w:sz w:val="23"/>
        </w:rPr>
        <w:t xml:space="preserve"> </w:t>
      </w:r>
      <w:r>
        <w:rPr>
          <w:sz w:val="23"/>
        </w:rPr>
        <w:t>atribuțiilor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serviciu;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41"/>
        </w:tabs>
        <w:spacing w:before="4"/>
        <w:ind w:left="340" w:hanging="240"/>
        <w:rPr>
          <w:sz w:val="23"/>
        </w:rPr>
      </w:pPr>
      <w:r>
        <w:rPr>
          <w:sz w:val="23"/>
        </w:rPr>
        <w:t>obligația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respecta</w:t>
      </w:r>
      <w:r>
        <w:rPr>
          <w:spacing w:val="7"/>
          <w:sz w:val="23"/>
        </w:rPr>
        <w:t xml:space="preserve"> </w:t>
      </w:r>
      <w:r>
        <w:rPr>
          <w:sz w:val="23"/>
        </w:rPr>
        <w:t>măsurile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securitate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13"/>
          <w:sz w:val="23"/>
        </w:rPr>
        <w:t xml:space="preserve"> </w:t>
      </w:r>
      <w:r>
        <w:rPr>
          <w:sz w:val="23"/>
        </w:rPr>
        <w:t>sănătate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muncii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unitate;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16"/>
        </w:tabs>
        <w:spacing w:before="5"/>
        <w:ind w:left="315" w:hanging="215"/>
        <w:rPr>
          <w:sz w:val="23"/>
        </w:rPr>
      </w:pPr>
      <w:r>
        <w:rPr>
          <w:sz w:val="23"/>
        </w:rPr>
        <w:t>obligația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respecta</w:t>
      </w:r>
      <w:r>
        <w:rPr>
          <w:spacing w:val="6"/>
          <w:sz w:val="23"/>
        </w:rPr>
        <w:t xml:space="preserve"> </w:t>
      </w:r>
      <w:r>
        <w:rPr>
          <w:sz w:val="23"/>
        </w:rPr>
        <w:t>secretul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serviciu;</w:t>
      </w:r>
    </w:p>
    <w:p w:rsidR="004D00C8" w:rsidRDefault="00FE770D">
      <w:pPr>
        <w:pStyle w:val="ListParagraph"/>
        <w:numPr>
          <w:ilvl w:val="0"/>
          <w:numId w:val="42"/>
        </w:numPr>
        <w:tabs>
          <w:tab w:val="left" w:pos="353"/>
        </w:tabs>
        <w:spacing w:before="4"/>
        <w:ind w:left="352" w:hanging="252"/>
        <w:rPr>
          <w:sz w:val="23"/>
        </w:rPr>
      </w:pPr>
      <w:r>
        <w:rPr>
          <w:sz w:val="23"/>
        </w:rPr>
        <w:t>alte</w:t>
      </w:r>
      <w:r>
        <w:rPr>
          <w:spacing w:val="7"/>
          <w:sz w:val="23"/>
        </w:rPr>
        <w:t xml:space="preserve"> </w:t>
      </w:r>
      <w:r>
        <w:rPr>
          <w:sz w:val="23"/>
        </w:rPr>
        <w:t>obligații</w:t>
      </w:r>
      <w:r>
        <w:rPr>
          <w:spacing w:val="10"/>
          <w:sz w:val="23"/>
        </w:rPr>
        <w:t xml:space="preserve"> </w:t>
      </w:r>
      <w:r>
        <w:rPr>
          <w:sz w:val="23"/>
        </w:rPr>
        <w:t>prevăzute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lege</w:t>
      </w:r>
      <w:r>
        <w:rPr>
          <w:spacing w:val="7"/>
          <w:sz w:val="23"/>
        </w:rPr>
        <w:t xml:space="preserve"> </w:t>
      </w:r>
      <w:r>
        <w:rPr>
          <w:sz w:val="23"/>
        </w:rPr>
        <w:t>sau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contractele</w:t>
      </w:r>
      <w:r>
        <w:rPr>
          <w:spacing w:val="6"/>
          <w:sz w:val="23"/>
        </w:rPr>
        <w:t xml:space="preserve"> </w:t>
      </w:r>
      <w:r>
        <w:rPr>
          <w:sz w:val="23"/>
        </w:rPr>
        <w:t>colective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muncă</w:t>
      </w:r>
      <w:r>
        <w:rPr>
          <w:spacing w:val="9"/>
          <w:sz w:val="23"/>
        </w:rPr>
        <w:t xml:space="preserve"> </w:t>
      </w:r>
      <w:r>
        <w:rPr>
          <w:sz w:val="23"/>
        </w:rPr>
        <w:t>aplicabile.</w:t>
      </w:r>
    </w:p>
    <w:p w:rsidR="004D00C8" w:rsidRDefault="00FE770D">
      <w:pPr>
        <w:spacing w:before="4"/>
        <w:ind w:left="101"/>
        <w:rPr>
          <w:sz w:val="23"/>
        </w:rPr>
      </w:pPr>
      <w:r>
        <w:rPr>
          <w:sz w:val="23"/>
        </w:rPr>
        <w:t>(2)</w:t>
      </w:r>
      <w:r>
        <w:rPr>
          <w:spacing w:val="7"/>
          <w:sz w:val="23"/>
        </w:rPr>
        <w:t xml:space="preserve"> </w:t>
      </w:r>
      <w:r>
        <w:rPr>
          <w:b/>
          <w:sz w:val="23"/>
        </w:rPr>
        <w:t>Salariații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Angajatorului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au</w:t>
      </w:r>
      <w:r>
        <w:rPr>
          <w:spacing w:val="9"/>
          <w:sz w:val="23"/>
        </w:rPr>
        <w:t xml:space="preserve"> </w:t>
      </w:r>
      <w:r>
        <w:rPr>
          <w:sz w:val="23"/>
        </w:rPr>
        <w:t>obligații</w:t>
      </w:r>
      <w:r>
        <w:rPr>
          <w:spacing w:val="12"/>
          <w:sz w:val="23"/>
        </w:rPr>
        <w:t xml:space="preserve"> </w:t>
      </w:r>
      <w:r>
        <w:rPr>
          <w:sz w:val="23"/>
        </w:rPr>
        <w:t>privind: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realizarea</w:t>
      </w:r>
      <w:r>
        <w:rPr>
          <w:spacing w:val="8"/>
          <w:sz w:val="23"/>
        </w:rPr>
        <w:t xml:space="preserve"> </w:t>
      </w:r>
      <w:r>
        <w:rPr>
          <w:sz w:val="23"/>
        </w:rPr>
        <w:t>responsabilă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un</w:t>
      </w:r>
      <w:r>
        <w:rPr>
          <w:spacing w:val="9"/>
          <w:sz w:val="23"/>
        </w:rPr>
        <w:t xml:space="preserve"> </w:t>
      </w:r>
      <w:r>
        <w:rPr>
          <w:sz w:val="23"/>
        </w:rPr>
        <w:t>nivel</w:t>
      </w:r>
      <w:r>
        <w:rPr>
          <w:spacing w:val="8"/>
          <w:sz w:val="23"/>
        </w:rPr>
        <w:t xml:space="preserve"> </w:t>
      </w:r>
      <w:r>
        <w:rPr>
          <w:sz w:val="23"/>
        </w:rPr>
        <w:t>maxim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competență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îndatoririlor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serviciu;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respectarea</w:t>
      </w:r>
      <w:r>
        <w:rPr>
          <w:spacing w:val="5"/>
          <w:sz w:val="23"/>
        </w:rPr>
        <w:t xml:space="preserve"> </w:t>
      </w:r>
      <w:r>
        <w:rPr>
          <w:sz w:val="23"/>
        </w:rPr>
        <w:t>cu</w:t>
      </w:r>
      <w:r>
        <w:rPr>
          <w:spacing w:val="6"/>
          <w:sz w:val="23"/>
        </w:rPr>
        <w:t xml:space="preserve"> </w:t>
      </w:r>
      <w:r>
        <w:rPr>
          <w:sz w:val="23"/>
        </w:rPr>
        <w:t>strictețe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ordinii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6"/>
          <w:sz w:val="23"/>
        </w:rPr>
        <w:t xml:space="preserve"> </w:t>
      </w:r>
      <w:r>
        <w:rPr>
          <w:sz w:val="23"/>
        </w:rPr>
        <w:t>disciplinei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locul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9"/>
        </w:tabs>
        <w:spacing w:before="4" w:line="244" w:lineRule="auto"/>
        <w:ind w:left="101" w:right="113" w:firstLine="0"/>
        <w:rPr>
          <w:sz w:val="23"/>
        </w:rPr>
      </w:pPr>
      <w:r>
        <w:rPr>
          <w:sz w:val="23"/>
        </w:rPr>
        <w:t>respectarea</w:t>
      </w:r>
      <w:r>
        <w:rPr>
          <w:spacing w:val="25"/>
          <w:sz w:val="23"/>
        </w:rPr>
        <w:t xml:space="preserve"> </w:t>
      </w:r>
      <w:r>
        <w:rPr>
          <w:sz w:val="23"/>
        </w:rPr>
        <w:t>programului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7"/>
          <w:sz w:val="23"/>
        </w:rPr>
        <w:t xml:space="preserve"> </w:t>
      </w:r>
      <w:r>
        <w:rPr>
          <w:sz w:val="23"/>
        </w:rPr>
        <w:t>lucru</w:t>
      </w:r>
      <w:r>
        <w:rPr>
          <w:spacing w:val="25"/>
          <w:sz w:val="23"/>
        </w:rPr>
        <w:t xml:space="preserve"> </w:t>
      </w:r>
      <w:r>
        <w:rPr>
          <w:sz w:val="23"/>
        </w:rPr>
        <w:t>și</w:t>
      </w:r>
      <w:r>
        <w:rPr>
          <w:spacing w:val="29"/>
          <w:sz w:val="23"/>
        </w:rPr>
        <w:t xml:space="preserve"> </w:t>
      </w:r>
      <w:r>
        <w:rPr>
          <w:sz w:val="23"/>
        </w:rPr>
        <w:t>folosirea</w:t>
      </w:r>
      <w:r>
        <w:rPr>
          <w:spacing w:val="26"/>
          <w:sz w:val="23"/>
        </w:rPr>
        <w:t xml:space="preserve"> </w:t>
      </w:r>
      <w:r>
        <w:rPr>
          <w:sz w:val="23"/>
        </w:rPr>
        <w:t>integrală</w:t>
      </w:r>
      <w:r>
        <w:rPr>
          <w:spacing w:val="25"/>
          <w:sz w:val="23"/>
        </w:rPr>
        <w:t xml:space="preserve"> </w:t>
      </w:r>
      <w:r>
        <w:rPr>
          <w:sz w:val="23"/>
        </w:rPr>
        <w:t>și</w:t>
      </w:r>
      <w:r>
        <w:rPr>
          <w:spacing w:val="30"/>
          <w:sz w:val="23"/>
        </w:rPr>
        <w:t xml:space="preserve"> </w:t>
      </w:r>
      <w:r>
        <w:rPr>
          <w:sz w:val="23"/>
        </w:rPr>
        <w:t>eficientă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26"/>
          <w:sz w:val="23"/>
        </w:rPr>
        <w:t xml:space="preserve"> </w:t>
      </w:r>
      <w:r>
        <w:rPr>
          <w:sz w:val="23"/>
        </w:rPr>
        <w:t>timpului</w:t>
      </w:r>
      <w:r>
        <w:rPr>
          <w:spacing w:val="29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lucru</w:t>
      </w:r>
      <w:r>
        <w:rPr>
          <w:spacing w:val="27"/>
          <w:sz w:val="23"/>
        </w:rPr>
        <w:t xml:space="preserve"> </w:t>
      </w:r>
      <w:r>
        <w:rPr>
          <w:sz w:val="23"/>
        </w:rPr>
        <w:t>pentru</w:t>
      </w:r>
      <w:r>
        <w:rPr>
          <w:spacing w:val="-54"/>
          <w:sz w:val="23"/>
        </w:rPr>
        <w:t xml:space="preserve"> </w:t>
      </w:r>
      <w:r>
        <w:rPr>
          <w:sz w:val="23"/>
        </w:rPr>
        <w:t>îndeplinirea obligațiilor de serviciu;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412"/>
        </w:tabs>
        <w:spacing w:line="244" w:lineRule="auto"/>
        <w:ind w:left="101" w:right="110" w:firstLine="0"/>
        <w:rPr>
          <w:sz w:val="23"/>
        </w:rPr>
      </w:pPr>
      <w:r>
        <w:rPr>
          <w:sz w:val="23"/>
        </w:rPr>
        <w:t>însușirea</w:t>
      </w:r>
      <w:r>
        <w:rPr>
          <w:spacing w:val="6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respectarea</w:t>
      </w:r>
      <w:r>
        <w:rPr>
          <w:spacing w:val="4"/>
          <w:sz w:val="23"/>
        </w:rPr>
        <w:t xml:space="preserve"> </w:t>
      </w:r>
      <w:r>
        <w:rPr>
          <w:sz w:val="23"/>
        </w:rPr>
        <w:t>normelor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muncă,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altor</w:t>
      </w:r>
      <w:r>
        <w:rPr>
          <w:spacing w:val="6"/>
          <w:sz w:val="23"/>
        </w:rPr>
        <w:t xml:space="preserve"> </w:t>
      </w:r>
      <w:r>
        <w:rPr>
          <w:sz w:val="23"/>
        </w:rPr>
        <w:t>reguli</w:t>
      </w:r>
      <w:r>
        <w:rPr>
          <w:spacing w:val="7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instrucțiuni</w:t>
      </w:r>
      <w:r>
        <w:rPr>
          <w:spacing w:val="7"/>
          <w:sz w:val="23"/>
        </w:rPr>
        <w:t xml:space="preserve"> </w:t>
      </w:r>
      <w:r>
        <w:rPr>
          <w:sz w:val="23"/>
        </w:rPr>
        <w:t>stabilite</w:t>
      </w:r>
      <w:r>
        <w:rPr>
          <w:spacing w:val="6"/>
          <w:sz w:val="23"/>
        </w:rPr>
        <w:t xml:space="preserve"> </w:t>
      </w:r>
      <w:r>
        <w:rPr>
          <w:sz w:val="23"/>
        </w:rPr>
        <w:t>pentru</w:t>
      </w:r>
      <w:r>
        <w:rPr>
          <w:spacing w:val="-55"/>
          <w:sz w:val="23"/>
        </w:rPr>
        <w:t xml:space="preserve"> </w:t>
      </w:r>
      <w:r>
        <w:rPr>
          <w:sz w:val="23"/>
        </w:rPr>
        <w:t>compartimentul</w:t>
      </w:r>
      <w:r>
        <w:rPr>
          <w:spacing w:val="1"/>
          <w:sz w:val="23"/>
        </w:rPr>
        <w:t xml:space="preserve"> </w:t>
      </w:r>
      <w:r>
        <w:rPr>
          <w:sz w:val="23"/>
        </w:rPr>
        <w:t>respectiv</w:t>
      </w:r>
      <w:r>
        <w:rPr>
          <w:spacing w:val="2"/>
          <w:sz w:val="23"/>
        </w:rPr>
        <w:t xml:space="preserve"> </w:t>
      </w:r>
      <w:r>
        <w:rPr>
          <w:sz w:val="23"/>
        </w:rPr>
        <w:t>sau</w:t>
      </w:r>
      <w:r>
        <w:rPr>
          <w:spacing w:val="2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locul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muncă</w:t>
      </w:r>
      <w:r>
        <w:rPr>
          <w:spacing w:val="2"/>
          <w:sz w:val="23"/>
        </w:rPr>
        <w:t xml:space="preserve"> </w:t>
      </w:r>
      <w:r>
        <w:rPr>
          <w:sz w:val="23"/>
        </w:rPr>
        <w:t>specific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salariatului;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41"/>
        </w:numPr>
        <w:tabs>
          <w:tab w:val="left" w:pos="489"/>
        </w:tabs>
        <w:spacing w:before="93" w:line="242" w:lineRule="auto"/>
        <w:ind w:left="101" w:right="109" w:firstLine="0"/>
        <w:jc w:val="both"/>
        <w:rPr>
          <w:sz w:val="23"/>
        </w:rPr>
      </w:pPr>
      <w:r>
        <w:rPr>
          <w:sz w:val="23"/>
        </w:rPr>
        <w:t>utilizarea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responsabilă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conformitate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documentațiile</w:t>
      </w:r>
      <w:r>
        <w:rPr>
          <w:spacing w:val="1"/>
          <w:sz w:val="23"/>
        </w:rPr>
        <w:t xml:space="preserve"> </w:t>
      </w:r>
      <w:r>
        <w:rPr>
          <w:sz w:val="23"/>
        </w:rPr>
        <w:t>tehnice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aparaturii,</w:t>
      </w:r>
      <w:r>
        <w:rPr>
          <w:spacing w:val="1"/>
          <w:sz w:val="23"/>
        </w:rPr>
        <w:t xml:space="preserve"> </w:t>
      </w:r>
      <w:r>
        <w:rPr>
          <w:sz w:val="23"/>
        </w:rPr>
        <w:t>echipamentelor, instalațiilor aflate în dotarea serviciului/compartimentului în care își desfașoară</w:t>
      </w:r>
      <w:r>
        <w:rPr>
          <w:spacing w:val="1"/>
          <w:sz w:val="23"/>
        </w:rPr>
        <w:t xml:space="preserve"> </w:t>
      </w:r>
      <w:r>
        <w:rPr>
          <w:sz w:val="23"/>
        </w:rPr>
        <w:t>activitatea sau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4"/>
          <w:sz w:val="23"/>
        </w:rPr>
        <w:t xml:space="preserve"> </w:t>
      </w:r>
      <w:r>
        <w:rPr>
          <w:sz w:val="23"/>
        </w:rPr>
        <w:t>au</w:t>
      </w:r>
      <w:r>
        <w:rPr>
          <w:spacing w:val="6"/>
          <w:sz w:val="23"/>
        </w:rPr>
        <w:t xml:space="preserve"> </w:t>
      </w:r>
      <w:r>
        <w:rPr>
          <w:sz w:val="23"/>
        </w:rPr>
        <w:t>acces,</w:t>
      </w:r>
      <w:r>
        <w:rPr>
          <w:spacing w:val="3"/>
          <w:sz w:val="23"/>
        </w:rPr>
        <w:t xml:space="preserve"> </w:t>
      </w:r>
      <w:r>
        <w:rPr>
          <w:sz w:val="23"/>
        </w:rPr>
        <w:t>precum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2"/>
          <w:sz w:val="23"/>
        </w:rPr>
        <w:t xml:space="preserve"> </w:t>
      </w:r>
      <w:r>
        <w:rPr>
          <w:sz w:val="23"/>
        </w:rPr>
        <w:t>exploatarea</w:t>
      </w:r>
      <w:r>
        <w:rPr>
          <w:spacing w:val="2"/>
          <w:sz w:val="23"/>
        </w:rPr>
        <w:t xml:space="preserve"> </w:t>
      </w:r>
      <w:r>
        <w:rPr>
          <w:sz w:val="23"/>
        </w:rPr>
        <w:t>acestora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deplină</w:t>
      </w:r>
      <w:r>
        <w:rPr>
          <w:spacing w:val="3"/>
          <w:sz w:val="23"/>
        </w:rPr>
        <w:t xml:space="preserve"> </w:t>
      </w:r>
      <w:r>
        <w:rPr>
          <w:sz w:val="23"/>
        </w:rPr>
        <w:t>siguranță;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16"/>
        </w:tabs>
        <w:spacing w:before="3"/>
        <w:ind w:left="315" w:hanging="215"/>
        <w:jc w:val="both"/>
        <w:rPr>
          <w:sz w:val="23"/>
        </w:rPr>
      </w:pPr>
      <w:r>
        <w:rPr>
          <w:sz w:val="23"/>
        </w:rPr>
        <w:t>respectarea</w:t>
      </w:r>
      <w:r>
        <w:rPr>
          <w:spacing w:val="7"/>
          <w:sz w:val="23"/>
        </w:rPr>
        <w:t xml:space="preserve"> </w:t>
      </w:r>
      <w:r>
        <w:rPr>
          <w:sz w:val="23"/>
        </w:rPr>
        <w:t>normelor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protecția</w:t>
      </w:r>
      <w:r>
        <w:rPr>
          <w:spacing w:val="7"/>
          <w:sz w:val="23"/>
        </w:rPr>
        <w:t xml:space="preserve"> </w:t>
      </w:r>
      <w:r>
        <w:rPr>
          <w:sz w:val="23"/>
        </w:rPr>
        <w:t>muncii</w:t>
      </w:r>
      <w:r>
        <w:rPr>
          <w:spacing w:val="7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mediului;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464"/>
        </w:tabs>
        <w:spacing w:before="4"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ridicarea</w:t>
      </w:r>
      <w:r>
        <w:rPr>
          <w:spacing w:val="1"/>
          <w:sz w:val="23"/>
        </w:rPr>
        <w:t xml:space="preserve"> </w:t>
      </w:r>
      <w:r>
        <w:rPr>
          <w:sz w:val="23"/>
        </w:rPr>
        <w:t>calificarii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profesionale,</w:t>
      </w:r>
      <w:r>
        <w:rPr>
          <w:spacing w:val="1"/>
          <w:sz w:val="23"/>
        </w:rPr>
        <w:t xml:space="preserve"> </w:t>
      </w:r>
      <w:r>
        <w:rPr>
          <w:sz w:val="23"/>
        </w:rPr>
        <w:t>frecventarea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absolvirea</w:t>
      </w:r>
      <w:r>
        <w:rPr>
          <w:spacing w:val="1"/>
          <w:sz w:val="23"/>
        </w:rPr>
        <w:t xml:space="preserve"> </w:t>
      </w:r>
      <w:r>
        <w:rPr>
          <w:sz w:val="23"/>
        </w:rPr>
        <w:t>formelor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pregătire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perfecționare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profesională</w:t>
      </w:r>
      <w:r>
        <w:rPr>
          <w:spacing w:val="1"/>
          <w:sz w:val="23"/>
        </w:rPr>
        <w:t xml:space="preserve"> </w:t>
      </w:r>
      <w:r>
        <w:rPr>
          <w:sz w:val="23"/>
        </w:rPr>
        <w:t>recomandate,</w:t>
      </w:r>
      <w:r>
        <w:rPr>
          <w:spacing w:val="1"/>
          <w:sz w:val="23"/>
        </w:rPr>
        <w:t xml:space="preserve"> </w:t>
      </w:r>
      <w:r>
        <w:rPr>
          <w:sz w:val="23"/>
        </w:rPr>
        <w:t>cunoașterea</w:t>
      </w:r>
      <w:r>
        <w:rPr>
          <w:spacing w:val="1"/>
          <w:sz w:val="23"/>
        </w:rPr>
        <w:t xml:space="preserve"> </w:t>
      </w:r>
      <w:r>
        <w:rPr>
          <w:sz w:val="23"/>
        </w:rPr>
        <w:t>dispozitiilor</w:t>
      </w:r>
      <w:r>
        <w:rPr>
          <w:spacing w:val="1"/>
          <w:sz w:val="23"/>
        </w:rPr>
        <w:t xml:space="preserve"> </w:t>
      </w:r>
      <w:r>
        <w:rPr>
          <w:sz w:val="23"/>
        </w:rPr>
        <w:t>legale,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normelor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instrucțiunilor</w:t>
      </w:r>
      <w:r>
        <w:rPr>
          <w:spacing w:val="-1"/>
          <w:sz w:val="23"/>
        </w:rPr>
        <w:t xml:space="preserve"> </w:t>
      </w:r>
      <w:r>
        <w:rPr>
          <w:sz w:val="23"/>
        </w:rPr>
        <w:t>privind</w:t>
      </w:r>
      <w:r>
        <w:rPr>
          <w:spacing w:val="3"/>
          <w:sz w:val="23"/>
        </w:rPr>
        <w:t xml:space="preserve"> </w:t>
      </w:r>
      <w:r>
        <w:rPr>
          <w:sz w:val="23"/>
        </w:rPr>
        <w:t>activitatea pe</w:t>
      </w:r>
      <w:r>
        <w:rPr>
          <w:spacing w:val="1"/>
          <w:sz w:val="23"/>
        </w:rPr>
        <w:t xml:space="preserve"> </w:t>
      </w:r>
      <w:r>
        <w:rPr>
          <w:sz w:val="23"/>
        </w:rPr>
        <w:t>care o</w:t>
      </w:r>
      <w:r>
        <w:rPr>
          <w:spacing w:val="1"/>
          <w:sz w:val="23"/>
        </w:rPr>
        <w:t xml:space="preserve"> </w:t>
      </w:r>
      <w:r>
        <w:rPr>
          <w:sz w:val="23"/>
        </w:rPr>
        <w:t>desfășoară;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obligația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loialitate</w:t>
      </w:r>
      <w:r>
        <w:rPr>
          <w:spacing w:val="7"/>
          <w:sz w:val="23"/>
        </w:rPr>
        <w:t xml:space="preserve"> </w:t>
      </w:r>
      <w:r>
        <w:rPr>
          <w:sz w:val="23"/>
        </w:rPr>
        <w:t>față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Angajator;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4"/>
        </w:tabs>
        <w:spacing w:before="4"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comportarea</w:t>
      </w:r>
      <w:r>
        <w:rPr>
          <w:spacing w:val="1"/>
          <w:sz w:val="23"/>
        </w:rPr>
        <w:t xml:space="preserve"> </w:t>
      </w:r>
      <w:r>
        <w:rPr>
          <w:sz w:val="23"/>
        </w:rPr>
        <w:t>corectă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cadrul</w:t>
      </w:r>
      <w:r>
        <w:rPr>
          <w:spacing w:val="1"/>
          <w:sz w:val="23"/>
        </w:rPr>
        <w:t xml:space="preserve"> </w:t>
      </w:r>
      <w:r>
        <w:rPr>
          <w:sz w:val="23"/>
        </w:rPr>
        <w:t>relațiilor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serviciu,</w:t>
      </w:r>
      <w:r>
        <w:rPr>
          <w:spacing w:val="1"/>
          <w:sz w:val="23"/>
        </w:rPr>
        <w:t xml:space="preserve"> </w:t>
      </w:r>
      <w:r>
        <w:rPr>
          <w:sz w:val="23"/>
        </w:rPr>
        <w:t>respectarea</w:t>
      </w:r>
      <w:r>
        <w:rPr>
          <w:spacing w:val="1"/>
          <w:sz w:val="23"/>
        </w:rPr>
        <w:t xml:space="preserve"> </w:t>
      </w:r>
      <w:r>
        <w:rPr>
          <w:sz w:val="23"/>
        </w:rPr>
        <w:t>muncii</w:t>
      </w:r>
      <w:r>
        <w:rPr>
          <w:spacing w:val="1"/>
          <w:sz w:val="23"/>
        </w:rPr>
        <w:t xml:space="preserve"> </w:t>
      </w:r>
      <w:r>
        <w:rPr>
          <w:sz w:val="23"/>
        </w:rPr>
        <w:t>celorlalți</w:t>
      </w:r>
      <w:r>
        <w:rPr>
          <w:spacing w:val="1"/>
          <w:sz w:val="23"/>
        </w:rPr>
        <w:t xml:space="preserve"> </w:t>
      </w:r>
      <w:r>
        <w:rPr>
          <w:sz w:val="23"/>
        </w:rPr>
        <w:t>salariați,</w:t>
      </w:r>
      <w:r>
        <w:rPr>
          <w:spacing w:val="1"/>
          <w:sz w:val="23"/>
        </w:rPr>
        <w:t xml:space="preserve"> </w:t>
      </w:r>
      <w:r>
        <w:rPr>
          <w:sz w:val="23"/>
        </w:rPr>
        <w:t>asigurarea</w:t>
      </w:r>
      <w:r>
        <w:rPr>
          <w:spacing w:val="1"/>
          <w:sz w:val="23"/>
        </w:rPr>
        <w:t xml:space="preserve"> </w:t>
      </w:r>
      <w:r>
        <w:rPr>
          <w:sz w:val="23"/>
        </w:rPr>
        <w:t>unui</w:t>
      </w:r>
      <w:r>
        <w:rPr>
          <w:spacing w:val="3"/>
          <w:sz w:val="23"/>
        </w:rPr>
        <w:t xml:space="preserve"> </w:t>
      </w:r>
      <w:r>
        <w:rPr>
          <w:sz w:val="23"/>
        </w:rPr>
        <w:t>climat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disciplină,</w:t>
      </w:r>
      <w:r>
        <w:rPr>
          <w:spacing w:val="2"/>
          <w:sz w:val="23"/>
        </w:rPr>
        <w:t xml:space="preserve"> </w:t>
      </w:r>
      <w:r>
        <w:rPr>
          <w:sz w:val="23"/>
        </w:rPr>
        <w:t>ordine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bună</w:t>
      </w:r>
      <w:r>
        <w:rPr>
          <w:spacing w:val="1"/>
          <w:sz w:val="23"/>
        </w:rPr>
        <w:t xml:space="preserve"> </w:t>
      </w:r>
      <w:r>
        <w:rPr>
          <w:sz w:val="23"/>
        </w:rPr>
        <w:t>înțelegere;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21"/>
        </w:tabs>
        <w:spacing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înștiințarea fără întârziere a șefului ierarhic superior în legatură cu observarea existenței unor</w:t>
      </w:r>
      <w:r>
        <w:rPr>
          <w:spacing w:val="1"/>
          <w:sz w:val="23"/>
        </w:rPr>
        <w:t xml:space="preserve"> </w:t>
      </w:r>
      <w:r>
        <w:rPr>
          <w:sz w:val="23"/>
        </w:rPr>
        <w:t>nereguli, abateri sau lipsuri în activitatea de la locul de muncă, și acționarea pentru diminuarea</w:t>
      </w:r>
      <w:r>
        <w:rPr>
          <w:spacing w:val="1"/>
          <w:sz w:val="23"/>
        </w:rPr>
        <w:t xml:space="preserve"> </w:t>
      </w:r>
      <w:r>
        <w:rPr>
          <w:sz w:val="23"/>
        </w:rPr>
        <w:t>efectelor</w:t>
      </w:r>
      <w:r>
        <w:rPr>
          <w:spacing w:val="1"/>
          <w:sz w:val="23"/>
        </w:rPr>
        <w:t xml:space="preserve"> </w:t>
      </w:r>
      <w:r>
        <w:rPr>
          <w:sz w:val="23"/>
        </w:rPr>
        <w:t>acestora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prevenirea</w:t>
      </w:r>
      <w:r>
        <w:rPr>
          <w:spacing w:val="1"/>
          <w:sz w:val="23"/>
        </w:rPr>
        <w:t xml:space="preserve"> </w:t>
      </w:r>
      <w:r>
        <w:rPr>
          <w:sz w:val="23"/>
        </w:rPr>
        <w:t>situațiilor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pun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pericol</w:t>
      </w:r>
      <w:r>
        <w:rPr>
          <w:spacing w:val="1"/>
          <w:sz w:val="23"/>
        </w:rPr>
        <w:t xml:space="preserve"> </w:t>
      </w:r>
      <w:r>
        <w:rPr>
          <w:sz w:val="23"/>
        </w:rPr>
        <w:t>viața</w:t>
      </w:r>
      <w:r>
        <w:rPr>
          <w:spacing w:val="1"/>
          <w:sz w:val="23"/>
        </w:rPr>
        <w:t xml:space="preserve"> </w:t>
      </w:r>
      <w:r>
        <w:rPr>
          <w:sz w:val="23"/>
        </w:rPr>
        <w:t>persoanelor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prejudicierea</w:t>
      </w:r>
      <w:r>
        <w:rPr>
          <w:spacing w:val="-1"/>
          <w:sz w:val="23"/>
        </w:rPr>
        <w:t xml:space="preserve"> </w:t>
      </w:r>
      <w:r>
        <w:rPr>
          <w:sz w:val="23"/>
        </w:rPr>
        <w:t>patrimoniului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3"/>
        </w:tabs>
        <w:spacing w:line="260" w:lineRule="exact"/>
        <w:ind w:left="352" w:hanging="252"/>
        <w:jc w:val="both"/>
        <w:rPr>
          <w:sz w:val="23"/>
        </w:rPr>
      </w:pPr>
      <w:r>
        <w:rPr>
          <w:sz w:val="23"/>
        </w:rPr>
        <w:t>respectarea</w:t>
      </w:r>
      <w:r>
        <w:rPr>
          <w:spacing w:val="9"/>
          <w:sz w:val="23"/>
        </w:rPr>
        <w:t xml:space="preserve"> </w:t>
      </w:r>
      <w:r>
        <w:rPr>
          <w:sz w:val="23"/>
        </w:rPr>
        <w:t>regulilor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acces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10"/>
          <w:sz w:val="23"/>
        </w:rPr>
        <w:t xml:space="preserve"> </w:t>
      </w:r>
      <w:r>
        <w:rPr>
          <w:sz w:val="23"/>
        </w:rPr>
        <w:t>perimetrul</w:t>
      </w:r>
      <w:r>
        <w:rPr>
          <w:spacing w:val="13"/>
          <w:sz w:val="23"/>
        </w:rPr>
        <w:t xml:space="preserve"> </w:t>
      </w:r>
      <w:r>
        <w:rPr>
          <w:sz w:val="23"/>
        </w:rPr>
        <w:t>Angajatorului;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21"/>
        </w:tabs>
        <w:spacing w:before="3"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anunțarea</w:t>
      </w:r>
      <w:r>
        <w:rPr>
          <w:spacing w:val="24"/>
          <w:sz w:val="23"/>
        </w:rPr>
        <w:t xml:space="preserve"> </w:t>
      </w:r>
      <w:r>
        <w:rPr>
          <w:sz w:val="23"/>
        </w:rPr>
        <w:t>șefului</w:t>
      </w:r>
      <w:r>
        <w:rPr>
          <w:spacing w:val="24"/>
          <w:sz w:val="23"/>
        </w:rPr>
        <w:t xml:space="preserve"> </w:t>
      </w:r>
      <w:r>
        <w:rPr>
          <w:sz w:val="23"/>
        </w:rPr>
        <w:t>ierarhic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  <w:r>
        <w:rPr>
          <w:spacing w:val="26"/>
          <w:sz w:val="23"/>
        </w:rPr>
        <w:t xml:space="preserve"> </w:t>
      </w:r>
      <w:r>
        <w:rPr>
          <w:sz w:val="23"/>
        </w:rPr>
        <w:t>îndată,</w:t>
      </w:r>
      <w:r>
        <w:rPr>
          <w:spacing w:val="26"/>
          <w:sz w:val="23"/>
        </w:rPr>
        <w:t xml:space="preserve"> </w:t>
      </w:r>
      <w:r>
        <w:rPr>
          <w:sz w:val="23"/>
        </w:rPr>
        <w:t>prin</w:t>
      </w:r>
      <w:r>
        <w:rPr>
          <w:spacing w:val="26"/>
          <w:sz w:val="23"/>
        </w:rPr>
        <w:t xml:space="preserve"> </w:t>
      </w:r>
      <w:r>
        <w:rPr>
          <w:sz w:val="23"/>
        </w:rPr>
        <w:t>orice</w:t>
      </w:r>
      <w:r>
        <w:rPr>
          <w:spacing w:val="27"/>
          <w:sz w:val="23"/>
        </w:rPr>
        <w:t xml:space="preserve"> </w:t>
      </w:r>
      <w:r>
        <w:rPr>
          <w:sz w:val="23"/>
        </w:rPr>
        <w:t>mijloc,</w:t>
      </w:r>
      <w:r>
        <w:rPr>
          <w:spacing w:val="24"/>
          <w:sz w:val="23"/>
        </w:rPr>
        <w:t xml:space="preserve"> </w:t>
      </w:r>
      <w:r>
        <w:rPr>
          <w:sz w:val="23"/>
        </w:rPr>
        <w:t>cu</w:t>
      </w:r>
      <w:r>
        <w:rPr>
          <w:spacing w:val="26"/>
          <w:sz w:val="23"/>
        </w:rPr>
        <w:t xml:space="preserve"> </w:t>
      </w:r>
      <w:r>
        <w:rPr>
          <w:sz w:val="23"/>
        </w:rPr>
        <w:t>privire</w:t>
      </w:r>
      <w:r>
        <w:rPr>
          <w:spacing w:val="23"/>
          <w:sz w:val="23"/>
        </w:rPr>
        <w:t xml:space="preserve"> </w:t>
      </w:r>
      <w:r>
        <w:rPr>
          <w:sz w:val="23"/>
        </w:rPr>
        <w:t>la</w:t>
      </w:r>
      <w:r>
        <w:rPr>
          <w:spacing w:val="25"/>
          <w:sz w:val="23"/>
        </w:rPr>
        <w:t xml:space="preserve"> </w:t>
      </w:r>
      <w:r>
        <w:rPr>
          <w:sz w:val="23"/>
        </w:rPr>
        <w:t>imposibilitatea</w:t>
      </w:r>
      <w:r>
        <w:rPr>
          <w:spacing w:val="24"/>
          <w:sz w:val="23"/>
        </w:rPr>
        <w:t xml:space="preserve"> </w:t>
      </w:r>
      <w:r>
        <w:rPr>
          <w:sz w:val="23"/>
        </w:rPr>
        <w:t>prezentării</w:t>
      </w:r>
      <w:r>
        <w:rPr>
          <w:spacing w:val="-55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serviciu (boală,</w:t>
      </w:r>
      <w:r>
        <w:rPr>
          <w:spacing w:val="-1"/>
          <w:sz w:val="23"/>
        </w:rPr>
        <w:t xml:space="preserve"> </w:t>
      </w:r>
      <w:r>
        <w:rPr>
          <w:sz w:val="23"/>
        </w:rPr>
        <w:t>situații</w:t>
      </w:r>
      <w:r>
        <w:rPr>
          <w:spacing w:val="1"/>
          <w:sz w:val="23"/>
        </w:rPr>
        <w:t xml:space="preserve"> </w:t>
      </w:r>
      <w:r>
        <w:rPr>
          <w:sz w:val="23"/>
        </w:rPr>
        <w:t>fortuite);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416"/>
        </w:tabs>
        <w:spacing w:line="260" w:lineRule="exact"/>
        <w:ind w:left="416" w:hanging="315"/>
        <w:jc w:val="both"/>
        <w:rPr>
          <w:sz w:val="23"/>
        </w:rPr>
      </w:pPr>
      <w:r>
        <w:rPr>
          <w:sz w:val="23"/>
        </w:rPr>
        <w:t>păstrarea</w:t>
      </w:r>
      <w:r>
        <w:rPr>
          <w:spacing w:val="8"/>
          <w:sz w:val="23"/>
        </w:rPr>
        <w:t xml:space="preserve"> </w:t>
      </w:r>
      <w:r>
        <w:rPr>
          <w:sz w:val="23"/>
        </w:rPr>
        <w:t>secretului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serviciu;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5"/>
        </w:tabs>
        <w:spacing w:before="4"/>
        <w:ind w:left="354" w:hanging="254"/>
        <w:jc w:val="both"/>
        <w:rPr>
          <w:sz w:val="23"/>
        </w:rPr>
      </w:pPr>
      <w:r>
        <w:rPr>
          <w:sz w:val="23"/>
        </w:rPr>
        <w:t>participarea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evaluările</w:t>
      </w:r>
      <w:r>
        <w:rPr>
          <w:spacing w:val="9"/>
          <w:sz w:val="23"/>
        </w:rPr>
        <w:t xml:space="preserve"> </w:t>
      </w:r>
      <w:r>
        <w:rPr>
          <w:sz w:val="23"/>
        </w:rPr>
        <w:t>periodice</w:t>
      </w:r>
      <w:r>
        <w:rPr>
          <w:spacing w:val="9"/>
          <w:sz w:val="23"/>
        </w:rPr>
        <w:t xml:space="preserve"> </w:t>
      </w:r>
      <w:r>
        <w:rPr>
          <w:sz w:val="23"/>
        </w:rPr>
        <w:t>realizate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către</w:t>
      </w:r>
      <w:r>
        <w:rPr>
          <w:spacing w:val="7"/>
          <w:sz w:val="23"/>
        </w:rPr>
        <w:t xml:space="preserve"> </w:t>
      </w:r>
      <w:r>
        <w:rPr>
          <w:sz w:val="23"/>
        </w:rPr>
        <w:t>Angajator;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76"/>
        </w:tabs>
        <w:spacing w:before="5" w:line="244" w:lineRule="auto"/>
        <w:ind w:left="101" w:right="108" w:firstLine="0"/>
        <w:rPr>
          <w:sz w:val="23"/>
        </w:rPr>
      </w:pPr>
      <w:r>
        <w:rPr>
          <w:sz w:val="23"/>
        </w:rPr>
        <w:t>evidența,</w:t>
      </w:r>
      <w:r>
        <w:rPr>
          <w:spacing w:val="31"/>
          <w:sz w:val="23"/>
        </w:rPr>
        <w:t xml:space="preserve"> </w:t>
      </w:r>
      <w:r>
        <w:rPr>
          <w:sz w:val="23"/>
        </w:rPr>
        <w:t>raportarea</w:t>
      </w:r>
      <w:r>
        <w:rPr>
          <w:spacing w:val="31"/>
          <w:sz w:val="23"/>
        </w:rPr>
        <w:t xml:space="preserve"> </w:t>
      </w:r>
      <w:r>
        <w:rPr>
          <w:sz w:val="23"/>
        </w:rPr>
        <w:t>și</w:t>
      </w:r>
      <w:r>
        <w:rPr>
          <w:spacing w:val="35"/>
          <w:sz w:val="23"/>
        </w:rPr>
        <w:t xml:space="preserve"> </w:t>
      </w:r>
      <w:r>
        <w:rPr>
          <w:sz w:val="23"/>
        </w:rPr>
        <w:t>autoevaluarea</w:t>
      </w:r>
      <w:r>
        <w:rPr>
          <w:spacing w:val="32"/>
          <w:sz w:val="23"/>
        </w:rPr>
        <w:t xml:space="preserve"> </w:t>
      </w:r>
      <w:r>
        <w:rPr>
          <w:sz w:val="23"/>
        </w:rPr>
        <w:t>activității</w:t>
      </w:r>
      <w:r>
        <w:rPr>
          <w:spacing w:val="32"/>
          <w:sz w:val="23"/>
        </w:rPr>
        <w:t xml:space="preserve"> </w:t>
      </w:r>
      <w:r>
        <w:rPr>
          <w:sz w:val="23"/>
        </w:rPr>
        <w:t>profesionale,</w:t>
      </w:r>
      <w:r>
        <w:rPr>
          <w:spacing w:val="33"/>
          <w:sz w:val="23"/>
        </w:rPr>
        <w:t xml:space="preserve"> </w:t>
      </w:r>
      <w:r>
        <w:rPr>
          <w:sz w:val="23"/>
        </w:rPr>
        <w:t>conform</w:t>
      </w:r>
      <w:r>
        <w:rPr>
          <w:spacing w:val="31"/>
          <w:sz w:val="23"/>
        </w:rPr>
        <w:t xml:space="preserve"> </w:t>
      </w:r>
      <w:r>
        <w:rPr>
          <w:sz w:val="23"/>
        </w:rPr>
        <w:t>procedurii</w:t>
      </w:r>
      <w:r>
        <w:rPr>
          <w:spacing w:val="35"/>
          <w:sz w:val="23"/>
        </w:rPr>
        <w:t xml:space="preserve"> </w:t>
      </w:r>
      <w:r>
        <w:rPr>
          <w:sz w:val="23"/>
        </w:rPr>
        <w:t>și</w:t>
      </w:r>
      <w:r>
        <w:rPr>
          <w:spacing w:val="32"/>
          <w:sz w:val="23"/>
        </w:rPr>
        <w:t xml:space="preserve"> </w:t>
      </w:r>
      <w:r>
        <w:rPr>
          <w:sz w:val="23"/>
        </w:rPr>
        <w:t>criteriilor</w:t>
      </w:r>
      <w:r>
        <w:rPr>
          <w:spacing w:val="-54"/>
          <w:sz w:val="23"/>
        </w:rPr>
        <w:t xml:space="preserve"> </w:t>
      </w:r>
      <w:r>
        <w:rPr>
          <w:sz w:val="23"/>
        </w:rPr>
        <w:t>elaborate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conducerea</w:t>
      </w:r>
      <w:r>
        <w:rPr>
          <w:spacing w:val="8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5"/>
          <w:sz w:val="23"/>
        </w:rPr>
        <w:t xml:space="preserve"> </w:t>
      </w:r>
      <w:r>
        <w:rPr>
          <w:sz w:val="23"/>
        </w:rPr>
        <w:t>cu</w:t>
      </w:r>
      <w:r>
        <w:rPr>
          <w:spacing w:val="4"/>
          <w:sz w:val="23"/>
        </w:rPr>
        <w:t xml:space="preserve"> </w:t>
      </w:r>
      <w:r>
        <w:rPr>
          <w:sz w:val="23"/>
        </w:rPr>
        <w:t>respectarea</w:t>
      </w:r>
      <w:r>
        <w:rPr>
          <w:spacing w:val="2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2"/>
          <w:sz w:val="23"/>
        </w:rPr>
        <w:t xml:space="preserve"> </w:t>
      </w:r>
      <w:r>
        <w:rPr>
          <w:sz w:val="23"/>
        </w:rPr>
        <w:t>legale</w:t>
      </w:r>
      <w:r>
        <w:rPr>
          <w:spacing w:val="5"/>
          <w:sz w:val="23"/>
        </w:rPr>
        <w:t xml:space="preserve"> </w:t>
      </w:r>
      <w:r>
        <w:rPr>
          <w:sz w:val="23"/>
        </w:rPr>
        <w:t>în</w:t>
      </w:r>
      <w:r>
        <w:rPr>
          <w:spacing w:val="4"/>
          <w:sz w:val="23"/>
        </w:rPr>
        <w:t xml:space="preserve"> </w:t>
      </w:r>
      <w:r>
        <w:rPr>
          <w:sz w:val="23"/>
        </w:rPr>
        <w:t>vigoare;</w:t>
      </w:r>
    </w:p>
    <w:p w:rsidR="004D00C8" w:rsidRDefault="00FE770D">
      <w:pPr>
        <w:pStyle w:val="ListParagraph"/>
        <w:numPr>
          <w:ilvl w:val="0"/>
          <w:numId w:val="41"/>
        </w:numPr>
        <w:tabs>
          <w:tab w:val="left" w:pos="356"/>
        </w:tabs>
        <w:spacing w:line="244" w:lineRule="auto"/>
        <w:ind w:left="101" w:right="113" w:firstLine="0"/>
        <w:rPr>
          <w:sz w:val="23"/>
        </w:rPr>
      </w:pPr>
      <w:r>
        <w:rPr>
          <w:sz w:val="23"/>
        </w:rPr>
        <w:t>respectarea</w:t>
      </w:r>
      <w:r>
        <w:rPr>
          <w:spacing w:val="10"/>
          <w:sz w:val="23"/>
        </w:rPr>
        <w:t xml:space="preserve"> </w:t>
      </w:r>
      <w:r>
        <w:rPr>
          <w:sz w:val="23"/>
        </w:rPr>
        <w:t>și</w:t>
      </w:r>
      <w:r>
        <w:rPr>
          <w:spacing w:val="14"/>
          <w:sz w:val="23"/>
        </w:rPr>
        <w:t xml:space="preserve"> </w:t>
      </w:r>
      <w:r>
        <w:rPr>
          <w:sz w:val="23"/>
        </w:rPr>
        <w:t>îndeplinirea</w:t>
      </w:r>
      <w:r>
        <w:rPr>
          <w:spacing w:val="13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11"/>
          <w:sz w:val="23"/>
        </w:rPr>
        <w:t xml:space="preserve"> </w:t>
      </w:r>
      <w:r>
        <w:rPr>
          <w:sz w:val="23"/>
        </w:rPr>
        <w:t>cuprinse</w:t>
      </w:r>
      <w:r>
        <w:rPr>
          <w:spacing w:val="11"/>
          <w:sz w:val="23"/>
        </w:rPr>
        <w:t xml:space="preserve"> </w:t>
      </w:r>
      <w:r>
        <w:rPr>
          <w:sz w:val="23"/>
        </w:rPr>
        <w:t>în</w:t>
      </w:r>
      <w:r>
        <w:rPr>
          <w:spacing w:val="11"/>
          <w:sz w:val="23"/>
        </w:rPr>
        <w:t xml:space="preserve"> </w:t>
      </w:r>
      <w:r>
        <w:rPr>
          <w:sz w:val="23"/>
        </w:rPr>
        <w:t>contractele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furnizare</w:t>
      </w:r>
      <w:r>
        <w:rPr>
          <w:spacing w:val="11"/>
          <w:sz w:val="23"/>
        </w:rPr>
        <w:t xml:space="preserve"> </w:t>
      </w:r>
      <w:r>
        <w:rPr>
          <w:sz w:val="23"/>
        </w:rPr>
        <w:t>servicii</w:t>
      </w:r>
      <w:r>
        <w:rPr>
          <w:spacing w:val="10"/>
          <w:sz w:val="23"/>
        </w:rPr>
        <w:t xml:space="preserve"> </w:t>
      </w:r>
      <w:r>
        <w:rPr>
          <w:sz w:val="23"/>
        </w:rPr>
        <w:t>medicale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-55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orice</w:t>
      </w:r>
      <w:r>
        <w:rPr>
          <w:spacing w:val="1"/>
          <w:sz w:val="23"/>
        </w:rPr>
        <w:t xml:space="preserve"> </w:t>
      </w:r>
      <w:r>
        <w:rPr>
          <w:sz w:val="23"/>
        </w:rPr>
        <w:t>alte</w:t>
      </w:r>
      <w:r>
        <w:rPr>
          <w:spacing w:val="1"/>
          <w:sz w:val="23"/>
        </w:rPr>
        <w:t xml:space="preserve"> </w:t>
      </w:r>
      <w:r>
        <w:rPr>
          <w:sz w:val="23"/>
        </w:rPr>
        <w:t>contracte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salariații</w:t>
      </w:r>
      <w:r>
        <w:rPr>
          <w:spacing w:val="2"/>
          <w:sz w:val="23"/>
        </w:rPr>
        <w:t xml:space="preserve"> </w:t>
      </w:r>
      <w:r>
        <w:rPr>
          <w:sz w:val="23"/>
        </w:rPr>
        <w:t>au</w:t>
      </w:r>
      <w:r>
        <w:rPr>
          <w:spacing w:val="2"/>
          <w:sz w:val="23"/>
        </w:rPr>
        <w:t xml:space="preserve"> </w:t>
      </w:r>
      <w:r>
        <w:rPr>
          <w:sz w:val="23"/>
        </w:rPr>
        <w:t>atribuții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realizare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unor</w:t>
      </w:r>
      <w:r>
        <w:rPr>
          <w:spacing w:val="4"/>
          <w:sz w:val="23"/>
        </w:rPr>
        <w:t xml:space="preserve"> </w:t>
      </w:r>
      <w:r>
        <w:rPr>
          <w:sz w:val="23"/>
        </w:rPr>
        <w:t>activități;</w:t>
      </w:r>
    </w:p>
    <w:p w:rsidR="004D00C8" w:rsidRDefault="00FE770D">
      <w:pPr>
        <w:pStyle w:val="BodyText"/>
        <w:spacing w:line="244" w:lineRule="auto"/>
        <w:jc w:val="left"/>
      </w:pPr>
      <w:r>
        <w:t>r)</w:t>
      </w:r>
      <w:r>
        <w:rPr>
          <w:spacing w:val="26"/>
        </w:rPr>
        <w:t xml:space="preserve"> </w:t>
      </w:r>
      <w:r>
        <w:t>îndeplinirea,</w:t>
      </w:r>
      <w:r>
        <w:rPr>
          <w:spacing w:val="29"/>
        </w:rPr>
        <w:t xml:space="preserve"> </w:t>
      </w:r>
      <w:r>
        <w:t>temporar</w:t>
      </w:r>
      <w:r>
        <w:rPr>
          <w:spacing w:val="27"/>
        </w:rPr>
        <w:t xml:space="preserve"> </w:t>
      </w:r>
      <w:r>
        <w:t>sau</w:t>
      </w:r>
      <w:r>
        <w:rPr>
          <w:spacing w:val="29"/>
        </w:rPr>
        <w:t xml:space="preserve"> </w:t>
      </w:r>
      <w:r>
        <w:t>permanent,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sarcinilor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serviciu</w:t>
      </w:r>
      <w:r>
        <w:rPr>
          <w:spacing w:val="26"/>
        </w:rPr>
        <w:t xml:space="preserve"> </w:t>
      </w:r>
      <w:r>
        <w:t>suplimentare</w:t>
      </w:r>
      <w:r>
        <w:rPr>
          <w:spacing w:val="27"/>
        </w:rPr>
        <w:t xml:space="preserve"> </w:t>
      </w:r>
      <w:r>
        <w:t>stabilite</w:t>
      </w:r>
      <w:r>
        <w:rPr>
          <w:spacing w:val="27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conducerea</w:t>
      </w:r>
      <w:r>
        <w:rPr>
          <w:spacing w:val="1"/>
        </w:rPr>
        <w:t xml:space="preserve"> </w:t>
      </w:r>
      <w:r>
        <w:t>Angajatorului</w:t>
      </w:r>
      <w:r>
        <w:rPr>
          <w:spacing w:val="4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buna desfășurare</w:t>
      </w:r>
      <w:r>
        <w:rPr>
          <w:spacing w:val="5"/>
        </w:rPr>
        <w:t xml:space="preserve"> </w:t>
      </w:r>
      <w:r>
        <w:t>a activității.</w:t>
      </w:r>
    </w:p>
    <w:p w:rsidR="004D00C8" w:rsidRDefault="00FE770D">
      <w:pPr>
        <w:spacing w:line="263" w:lineRule="exact"/>
        <w:ind w:left="101"/>
        <w:rPr>
          <w:sz w:val="23"/>
        </w:rPr>
      </w:pPr>
      <w:r>
        <w:rPr>
          <w:b/>
          <w:sz w:val="23"/>
        </w:rPr>
        <w:t>Cadrele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didactice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au</w:t>
      </w:r>
      <w:r>
        <w:rPr>
          <w:spacing w:val="10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9"/>
          <w:sz w:val="23"/>
        </w:rPr>
        <w:t xml:space="preserve"> </w:t>
      </w:r>
      <w:r>
        <w:rPr>
          <w:sz w:val="23"/>
        </w:rPr>
        <w:t>obligaţii: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61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personalul didactic este obligat să participe periodic la programe de formare continuă, astfel</w:t>
      </w:r>
      <w:r>
        <w:rPr>
          <w:spacing w:val="1"/>
          <w:sz w:val="23"/>
        </w:rPr>
        <w:t xml:space="preserve"> </w:t>
      </w:r>
      <w:r>
        <w:rPr>
          <w:sz w:val="23"/>
        </w:rPr>
        <w:t>încât să acumuleze, la fiecare interval consecutiv</w:t>
      </w:r>
      <w:r>
        <w:rPr>
          <w:spacing w:val="1"/>
          <w:sz w:val="23"/>
        </w:rPr>
        <w:t xml:space="preserve"> </w:t>
      </w:r>
      <w:r>
        <w:rPr>
          <w:sz w:val="23"/>
        </w:rPr>
        <w:t>de 5 ani, considerat de la data promovării</w:t>
      </w:r>
      <w:r>
        <w:rPr>
          <w:spacing w:val="1"/>
          <w:sz w:val="23"/>
        </w:rPr>
        <w:t xml:space="preserve"> </w:t>
      </w:r>
      <w:r>
        <w:rPr>
          <w:sz w:val="23"/>
        </w:rPr>
        <w:t>examenului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definitivare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6"/>
          <w:sz w:val="23"/>
        </w:rPr>
        <w:t xml:space="preserve"> </w:t>
      </w:r>
      <w:r>
        <w:rPr>
          <w:sz w:val="23"/>
        </w:rPr>
        <w:t>învăţământ,</w:t>
      </w:r>
      <w:r>
        <w:rPr>
          <w:spacing w:val="10"/>
          <w:sz w:val="23"/>
        </w:rPr>
        <w:t xml:space="preserve"> </w:t>
      </w:r>
      <w:r>
        <w:rPr>
          <w:sz w:val="23"/>
        </w:rPr>
        <w:t>minimium</w:t>
      </w:r>
      <w:r>
        <w:rPr>
          <w:spacing w:val="5"/>
          <w:sz w:val="23"/>
        </w:rPr>
        <w:t xml:space="preserve"> </w:t>
      </w:r>
      <w:r>
        <w:rPr>
          <w:sz w:val="23"/>
        </w:rPr>
        <w:t>90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credite</w:t>
      </w:r>
      <w:r>
        <w:rPr>
          <w:spacing w:val="5"/>
          <w:sz w:val="23"/>
        </w:rPr>
        <w:t xml:space="preserve"> </w:t>
      </w:r>
      <w:r>
        <w:rPr>
          <w:sz w:val="23"/>
        </w:rPr>
        <w:t>profesionale</w:t>
      </w:r>
      <w:r>
        <w:rPr>
          <w:spacing w:val="5"/>
          <w:sz w:val="23"/>
        </w:rPr>
        <w:t xml:space="preserve"> </w:t>
      </w:r>
      <w:r>
        <w:rPr>
          <w:sz w:val="23"/>
        </w:rPr>
        <w:t>transferabile;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90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este interzis cadrelor didactice să desfăşoare activităţi incompatibile cu demnitatea funcţiei</w:t>
      </w:r>
      <w:r>
        <w:rPr>
          <w:spacing w:val="1"/>
          <w:sz w:val="23"/>
        </w:rPr>
        <w:t xml:space="preserve"> </w:t>
      </w:r>
      <w:r>
        <w:rPr>
          <w:sz w:val="23"/>
        </w:rPr>
        <w:t>didactice,</w:t>
      </w:r>
      <w:r>
        <w:rPr>
          <w:spacing w:val="2"/>
          <w:sz w:val="23"/>
        </w:rPr>
        <w:t xml:space="preserve"> </w:t>
      </w:r>
      <w:r>
        <w:rPr>
          <w:sz w:val="23"/>
        </w:rPr>
        <w:t>cum</w:t>
      </w:r>
      <w:r>
        <w:rPr>
          <w:spacing w:val="-1"/>
          <w:sz w:val="23"/>
        </w:rPr>
        <w:t xml:space="preserve"> </w:t>
      </w:r>
      <w:r>
        <w:rPr>
          <w:sz w:val="23"/>
        </w:rPr>
        <w:t>sunt: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68"/>
        </w:tabs>
        <w:ind w:right="110" w:firstLine="0"/>
        <w:rPr>
          <w:sz w:val="23"/>
        </w:rPr>
      </w:pPr>
      <w:r>
        <w:rPr>
          <w:sz w:val="23"/>
        </w:rPr>
        <w:t>prestarea de către cadrul didactic a oricărei activităţi comerciale în incinta şcolii sau în zona</w:t>
      </w:r>
      <w:r>
        <w:rPr>
          <w:spacing w:val="1"/>
          <w:sz w:val="23"/>
        </w:rPr>
        <w:t xml:space="preserve"> </w:t>
      </w:r>
      <w:r>
        <w:rPr>
          <w:sz w:val="23"/>
        </w:rPr>
        <w:t>limitrofă;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42"/>
        </w:tabs>
        <w:spacing w:before="1"/>
        <w:ind w:left="241" w:hanging="141"/>
        <w:rPr>
          <w:sz w:val="23"/>
        </w:rPr>
      </w:pPr>
      <w:r>
        <w:rPr>
          <w:sz w:val="23"/>
        </w:rPr>
        <w:t>comerţul</w:t>
      </w:r>
      <w:r>
        <w:rPr>
          <w:spacing w:val="7"/>
          <w:sz w:val="23"/>
        </w:rPr>
        <w:t xml:space="preserve"> </w:t>
      </w:r>
      <w:r>
        <w:rPr>
          <w:sz w:val="23"/>
        </w:rPr>
        <w:t>cu</w:t>
      </w:r>
      <w:r>
        <w:rPr>
          <w:spacing w:val="10"/>
          <w:sz w:val="23"/>
        </w:rPr>
        <w:t xml:space="preserve"> </w:t>
      </w:r>
      <w:r>
        <w:rPr>
          <w:sz w:val="23"/>
        </w:rPr>
        <w:t>materiale</w:t>
      </w:r>
      <w:r>
        <w:rPr>
          <w:spacing w:val="8"/>
          <w:sz w:val="23"/>
        </w:rPr>
        <w:t xml:space="preserve"> </w:t>
      </w:r>
      <w:r>
        <w:rPr>
          <w:sz w:val="23"/>
        </w:rPr>
        <w:t>obscene</w:t>
      </w:r>
      <w:r>
        <w:rPr>
          <w:spacing w:val="7"/>
          <w:sz w:val="23"/>
        </w:rPr>
        <w:t xml:space="preserve"> </w:t>
      </w:r>
      <w:r>
        <w:rPr>
          <w:sz w:val="23"/>
        </w:rPr>
        <w:t>sau</w:t>
      </w:r>
      <w:r>
        <w:rPr>
          <w:spacing w:val="8"/>
          <w:sz w:val="23"/>
        </w:rPr>
        <w:t xml:space="preserve"> </w:t>
      </w:r>
      <w:r>
        <w:rPr>
          <w:sz w:val="23"/>
        </w:rPr>
        <w:t>pornografice</w:t>
      </w:r>
      <w:r>
        <w:rPr>
          <w:spacing w:val="10"/>
          <w:sz w:val="23"/>
        </w:rPr>
        <w:t xml:space="preserve"> </w:t>
      </w:r>
      <w:r>
        <w:rPr>
          <w:sz w:val="23"/>
        </w:rPr>
        <w:t>scrise,</w:t>
      </w:r>
      <w:r>
        <w:rPr>
          <w:spacing w:val="6"/>
          <w:sz w:val="23"/>
        </w:rPr>
        <w:t xml:space="preserve"> </w:t>
      </w:r>
      <w:r>
        <w:rPr>
          <w:sz w:val="23"/>
        </w:rPr>
        <w:t>audio</w:t>
      </w:r>
      <w:r>
        <w:rPr>
          <w:spacing w:val="8"/>
          <w:sz w:val="23"/>
        </w:rPr>
        <w:t xml:space="preserve"> </w:t>
      </w:r>
      <w:r>
        <w:rPr>
          <w:sz w:val="23"/>
        </w:rPr>
        <w:t>ori</w:t>
      </w:r>
      <w:r>
        <w:rPr>
          <w:spacing w:val="7"/>
          <w:sz w:val="23"/>
        </w:rPr>
        <w:t xml:space="preserve"> </w:t>
      </w:r>
      <w:r>
        <w:rPr>
          <w:sz w:val="23"/>
        </w:rPr>
        <w:t>vizuale;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46"/>
        </w:tabs>
        <w:spacing w:before="5" w:line="244" w:lineRule="auto"/>
        <w:ind w:right="112" w:firstLine="0"/>
        <w:rPr>
          <w:sz w:val="23"/>
        </w:rPr>
      </w:pPr>
      <w:r>
        <w:rPr>
          <w:sz w:val="23"/>
        </w:rPr>
        <w:t>practicarea, în public, a</w:t>
      </w:r>
      <w:r>
        <w:rPr>
          <w:spacing w:val="57"/>
          <w:sz w:val="23"/>
        </w:rPr>
        <w:t xml:space="preserve"> </w:t>
      </w:r>
      <w:r>
        <w:rPr>
          <w:sz w:val="23"/>
        </w:rPr>
        <w:t>unor activităţi cu componenţă lubrică sau altele care implică exhibarea,</w:t>
      </w:r>
      <w:r>
        <w:rPr>
          <w:spacing w:val="1"/>
          <w:sz w:val="23"/>
        </w:rPr>
        <w:t xml:space="preserve"> </w:t>
      </w:r>
      <w:r>
        <w:rPr>
          <w:sz w:val="23"/>
        </w:rPr>
        <w:t>în manieră obscenă,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corpului;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81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cadrele</w:t>
      </w:r>
      <w:r>
        <w:rPr>
          <w:spacing w:val="1"/>
          <w:sz w:val="23"/>
        </w:rPr>
        <w:t xml:space="preserve"> </w:t>
      </w:r>
      <w:r>
        <w:rPr>
          <w:sz w:val="23"/>
        </w:rPr>
        <w:t>didactice trebuie</w:t>
      </w:r>
      <w:r>
        <w:rPr>
          <w:spacing w:val="1"/>
          <w:sz w:val="23"/>
        </w:rPr>
        <w:t xml:space="preserve"> </w:t>
      </w:r>
      <w:r>
        <w:rPr>
          <w:sz w:val="23"/>
        </w:rPr>
        <w:t>să vină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timp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orele de</w:t>
      </w:r>
      <w:r>
        <w:rPr>
          <w:spacing w:val="1"/>
          <w:sz w:val="23"/>
        </w:rPr>
        <w:t xml:space="preserve"> </w:t>
      </w:r>
      <w:r>
        <w:rPr>
          <w:sz w:val="23"/>
        </w:rPr>
        <w:t>curs</w:t>
      </w:r>
      <w:r>
        <w:rPr>
          <w:spacing w:val="1"/>
          <w:sz w:val="23"/>
        </w:rPr>
        <w:t xml:space="preserve"> </w:t>
      </w:r>
      <w:r>
        <w:rPr>
          <w:sz w:val="23"/>
        </w:rPr>
        <w:t>sau la serviciul</w:t>
      </w:r>
      <w:r>
        <w:rPr>
          <w:spacing w:val="57"/>
          <w:sz w:val="23"/>
        </w:rPr>
        <w:t xml:space="preserve"> </w:t>
      </w:r>
      <w:r>
        <w:rPr>
          <w:sz w:val="23"/>
        </w:rPr>
        <w:t>pe şcoală,</w:t>
      </w:r>
      <w:r>
        <w:rPr>
          <w:spacing w:val="58"/>
          <w:sz w:val="23"/>
        </w:rPr>
        <w:t xml:space="preserve"> </w:t>
      </w:r>
      <w:r>
        <w:rPr>
          <w:sz w:val="23"/>
        </w:rPr>
        <w:t>iar la</w:t>
      </w:r>
      <w:r>
        <w:rPr>
          <w:spacing w:val="1"/>
          <w:sz w:val="23"/>
        </w:rPr>
        <w:t xml:space="preserve"> </w:t>
      </w:r>
      <w:r>
        <w:rPr>
          <w:sz w:val="23"/>
        </w:rPr>
        <w:t>intrarea la ore să aibă întotdeauna catalogul</w:t>
      </w:r>
      <w:r>
        <w:rPr>
          <w:spacing w:val="1"/>
          <w:sz w:val="23"/>
        </w:rPr>
        <w:t xml:space="preserve"> </w:t>
      </w:r>
      <w:r>
        <w:rPr>
          <w:sz w:val="23"/>
        </w:rPr>
        <w:t>clasei asupra lor pentru consemnarea absenţelor</w:t>
      </w:r>
      <w:r>
        <w:rPr>
          <w:spacing w:val="1"/>
          <w:sz w:val="23"/>
        </w:rPr>
        <w:t xml:space="preserve"> </w:t>
      </w:r>
      <w:r>
        <w:rPr>
          <w:sz w:val="23"/>
        </w:rPr>
        <w:t>elevilor. Întârzierile repetate la orele de curs ale cadrelor didactice sunt considerate abateri de la</w:t>
      </w:r>
      <w:r>
        <w:rPr>
          <w:spacing w:val="1"/>
          <w:sz w:val="23"/>
        </w:rPr>
        <w:t xml:space="preserve"> </w:t>
      </w:r>
      <w:r>
        <w:rPr>
          <w:sz w:val="23"/>
        </w:rPr>
        <w:t>acest</w:t>
      </w:r>
      <w:r>
        <w:rPr>
          <w:spacing w:val="4"/>
          <w:sz w:val="23"/>
        </w:rPr>
        <w:t xml:space="preserve"> </w:t>
      </w:r>
      <w:r>
        <w:rPr>
          <w:sz w:val="23"/>
        </w:rPr>
        <w:t>regulament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3"/>
          <w:sz w:val="23"/>
        </w:rPr>
        <w:t xml:space="preserve"> </w:t>
      </w:r>
      <w:r>
        <w:rPr>
          <w:sz w:val="23"/>
        </w:rPr>
        <w:t>se sancţionează</w:t>
      </w:r>
      <w:r>
        <w:rPr>
          <w:spacing w:val="1"/>
          <w:sz w:val="23"/>
        </w:rPr>
        <w:t xml:space="preserve"> </w:t>
      </w:r>
      <w:r>
        <w:rPr>
          <w:sz w:val="23"/>
        </w:rPr>
        <w:t>conform</w:t>
      </w:r>
      <w:r>
        <w:rPr>
          <w:spacing w:val="-1"/>
          <w:sz w:val="23"/>
        </w:rPr>
        <w:t xml:space="preserve"> </w:t>
      </w:r>
      <w:r>
        <w:rPr>
          <w:sz w:val="23"/>
        </w:rPr>
        <w:t>legislaţiei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vigoare;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85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cadrele didactice sunt obligate să comunice elevilor notele acordate şi să le consemneze în</w:t>
      </w:r>
      <w:r>
        <w:rPr>
          <w:spacing w:val="1"/>
          <w:sz w:val="23"/>
        </w:rPr>
        <w:t xml:space="preserve"> </w:t>
      </w:r>
      <w:r>
        <w:rPr>
          <w:sz w:val="23"/>
        </w:rPr>
        <w:t>carnetul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elev;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78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le este interzis cadrelor didactice să condiţioneze evaluarea elevilor sau calitatea prestaţiei</w:t>
      </w:r>
      <w:r>
        <w:rPr>
          <w:spacing w:val="1"/>
          <w:sz w:val="23"/>
        </w:rPr>
        <w:t xml:space="preserve"> </w:t>
      </w:r>
      <w:r>
        <w:rPr>
          <w:sz w:val="23"/>
        </w:rPr>
        <w:t>didactice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clasă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obţinerea</w:t>
      </w:r>
      <w:r>
        <w:rPr>
          <w:spacing w:val="1"/>
          <w:sz w:val="23"/>
        </w:rPr>
        <w:t xml:space="preserve"> </w:t>
      </w:r>
      <w:r>
        <w:rPr>
          <w:sz w:val="23"/>
        </w:rPr>
        <w:t>oricărui</w:t>
      </w:r>
      <w:r>
        <w:rPr>
          <w:spacing w:val="1"/>
          <w:sz w:val="23"/>
        </w:rPr>
        <w:t xml:space="preserve"> </w:t>
      </w:r>
      <w:r>
        <w:rPr>
          <w:sz w:val="23"/>
        </w:rPr>
        <w:t>tip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avantaje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elevi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la</w:t>
      </w:r>
      <w:r>
        <w:rPr>
          <w:spacing w:val="57"/>
          <w:sz w:val="23"/>
        </w:rPr>
        <w:t xml:space="preserve"> </w:t>
      </w:r>
      <w:r>
        <w:rPr>
          <w:sz w:val="23"/>
        </w:rPr>
        <w:t>părinţii/tutorii</w:t>
      </w:r>
      <w:r>
        <w:rPr>
          <w:spacing w:val="1"/>
          <w:sz w:val="23"/>
        </w:rPr>
        <w:t xml:space="preserve"> </w:t>
      </w:r>
      <w:r>
        <w:rPr>
          <w:sz w:val="23"/>
        </w:rPr>
        <w:t>acestora;</w:t>
      </w:r>
      <w:r>
        <w:rPr>
          <w:spacing w:val="4"/>
          <w:sz w:val="23"/>
        </w:rPr>
        <w:t xml:space="preserve"> </w:t>
      </w:r>
      <w:r>
        <w:rPr>
          <w:sz w:val="23"/>
        </w:rPr>
        <w:t>astfel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practici,</w:t>
      </w:r>
      <w:r>
        <w:rPr>
          <w:spacing w:val="6"/>
          <w:sz w:val="23"/>
        </w:rPr>
        <w:t xml:space="preserve"> </w:t>
      </w:r>
      <w:r>
        <w:rPr>
          <w:sz w:val="23"/>
        </w:rPr>
        <w:t>dovedite,</w:t>
      </w:r>
      <w:r>
        <w:rPr>
          <w:spacing w:val="2"/>
          <w:sz w:val="23"/>
        </w:rPr>
        <w:t xml:space="preserve"> </w:t>
      </w:r>
      <w:r>
        <w:rPr>
          <w:sz w:val="23"/>
        </w:rPr>
        <w:t>se</w:t>
      </w:r>
      <w:r>
        <w:rPr>
          <w:spacing w:val="2"/>
          <w:sz w:val="23"/>
        </w:rPr>
        <w:t xml:space="preserve"> </w:t>
      </w:r>
      <w:r>
        <w:rPr>
          <w:sz w:val="23"/>
        </w:rPr>
        <w:t>sancţionează</w:t>
      </w:r>
      <w:r>
        <w:rPr>
          <w:spacing w:val="2"/>
          <w:sz w:val="23"/>
        </w:rPr>
        <w:t xml:space="preserve"> </w:t>
      </w:r>
      <w:r>
        <w:rPr>
          <w:sz w:val="23"/>
        </w:rPr>
        <w:t>conform</w:t>
      </w:r>
      <w:r>
        <w:rPr>
          <w:spacing w:val="2"/>
          <w:sz w:val="23"/>
        </w:rPr>
        <w:t xml:space="preserve"> </w:t>
      </w:r>
      <w:r>
        <w:rPr>
          <w:sz w:val="23"/>
        </w:rPr>
        <w:t>legislaţiei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vigoare;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16"/>
        </w:tabs>
        <w:spacing w:line="262" w:lineRule="exact"/>
        <w:ind w:left="315" w:hanging="215"/>
        <w:jc w:val="both"/>
        <w:rPr>
          <w:sz w:val="23"/>
        </w:rPr>
      </w:pPr>
      <w:r>
        <w:rPr>
          <w:sz w:val="23"/>
        </w:rPr>
        <w:t>cadrele</w:t>
      </w:r>
      <w:r>
        <w:rPr>
          <w:spacing w:val="5"/>
          <w:sz w:val="23"/>
        </w:rPr>
        <w:t xml:space="preserve"> </w:t>
      </w:r>
      <w:r>
        <w:rPr>
          <w:sz w:val="23"/>
        </w:rPr>
        <w:t>didactice</w:t>
      </w:r>
      <w:r>
        <w:rPr>
          <w:spacing w:val="6"/>
          <w:sz w:val="23"/>
        </w:rPr>
        <w:t xml:space="preserve"> </w:t>
      </w:r>
      <w:r>
        <w:rPr>
          <w:sz w:val="23"/>
        </w:rPr>
        <w:t>sunt</w:t>
      </w:r>
      <w:r>
        <w:rPr>
          <w:spacing w:val="12"/>
          <w:sz w:val="23"/>
        </w:rPr>
        <w:t xml:space="preserve"> </w:t>
      </w:r>
      <w:r>
        <w:rPr>
          <w:sz w:val="23"/>
        </w:rPr>
        <w:t>obligate</w:t>
      </w:r>
      <w:r>
        <w:rPr>
          <w:spacing w:val="7"/>
          <w:sz w:val="23"/>
        </w:rPr>
        <w:t xml:space="preserve"> </w:t>
      </w: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verifice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fiecare</w:t>
      </w:r>
      <w:r>
        <w:rPr>
          <w:spacing w:val="5"/>
          <w:sz w:val="23"/>
        </w:rPr>
        <w:t xml:space="preserve"> </w:t>
      </w:r>
      <w:r>
        <w:rPr>
          <w:sz w:val="23"/>
        </w:rPr>
        <w:t>oră</w:t>
      </w:r>
      <w:r>
        <w:rPr>
          <w:spacing w:val="5"/>
          <w:sz w:val="23"/>
        </w:rPr>
        <w:t xml:space="preserve"> </w:t>
      </w:r>
      <w:r>
        <w:rPr>
          <w:sz w:val="23"/>
        </w:rPr>
        <w:t>ținuta</w:t>
      </w:r>
      <w:r>
        <w:rPr>
          <w:spacing w:val="9"/>
          <w:sz w:val="23"/>
        </w:rPr>
        <w:t xml:space="preserve"> </w:t>
      </w:r>
      <w:r>
        <w:rPr>
          <w:sz w:val="23"/>
        </w:rPr>
        <w:t>elevilor;</w:t>
      </w:r>
    </w:p>
    <w:p w:rsidR="004D00C8" w:rsidRDefault="004D00C8">
      <w:pPr>
        <w:spacing w:line="262" w:lineRule="exact"/>
        <w:jc w:val="both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40"/>
        </w:numPr>
        <w:tabs>
          <w:tab w:val="left" w:pos="371"/>
        </w:tabs>
        <w:spacing w:before="93" w:line="242" w:lineRule="auto"/>
        <w:ind w:right="111" w:firstLine="0"/>
        <w:jc w:val="both"/>
        <w:rPr>
          <w:sz w:val="23"/>
        </w:rPr>
      </w:pPr>
      <w:r>
        <w:rPr>
          <w:sz w:val="23"/>
        </w:rPr>
        <w:t>cadrele didactice sunt obligate să semneze zilnic condica de prezenţă, indicându-se subiectul</w:t>
      </w:r>
      <w:r>
        <w:rPr>
          <w:spacing w:val="1"/>
          <w:sz w:val="23"/>
        </w:rPr>
        <w:t xml:space="preserve"> </w:t>
      </w:r>
      <w:r>
        <w:rPr>
          <w:sz w:val="23"/>
        </w:rPr>
        <w:t>lecţiei respective; sunt interzise orice fel de consemnări/modificări în condica de prezenţă, cu</w:t>
      </w:r>
      <w:r>
        <w:rPr>
          <w:spacing w:val="1"/>
          <w:sz w:val="23"/>
        </w:rPr>
        <w:t xml:space="preserve"> </w:t>
      </w:r>
      <w:r>
        <w:rPr>
          <w:sz w:val="23"/>
        </w:rPr>
        <w:t>excepţia</w:t>
      </w:r>
      <w:r>
        <w:rPr>
          <w:spacing w:val="-1"/>
          <w:sz w:val="23"/>
        </w:rPr>
        <w:t xml:space="preserve"> </w:t>
      </w:r>
      <w:r>
        <w:rPr>
          <w:sz w:val="23"/>
        </w:rPr>
        <w:t>celor</w:t>
      </w:r>
      <w:r>
        <w:rPr>
          <w:spacing w:val="2"/>
          <w:sz w:val="23"/>
        </w:rPr>
        <w:t xml:space="preserve"> </w:t>
      </w:r>
      <w:r>
        <w:rPr>
          <w:sz w:val="23"/>
        </w:rPr>
        <w:t>efectuate</w:t>
      </w:r>
      <w:r>
        <w:rPr>
          <w:spacing w:val="-1"/>
          <w:sz w:val="23"/>
        </w:rPr>
        <w:t xml:space="preserve"> </w:t>
      </w:r>
      <w:r>
        <w:rPr>
          <w:sz w:val="23"/>
        </w:rPr>
        <w:t>de către director;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92"/>
        </w:tabs>
        <w:spacing w:before="3" w:line="244" w:lineRule="auto"/>
        <w:ind w:right="112" w:firstLine="0"/>
        <w:jc w:val="both"/>
        <w:rPr>
          <w:sz w:val="23"/>
        </w:rPr>
      </w:pPr>
      <w:r>
        <w:rPr>
          <w:sz w:val="23"/>
        </w:rPr>
        <w:t>cadrele didactice trebuie</w:t>
      </w:r>
      <w:r>
        <w:rPr>
          <w:spacing w:val="1"/>
          <w:sz w:val="23"/>
        </w:rPr>
        <w:t xml:space="preserve"> </w:t>
      </w:r>
      <w:r>
        <w:rPr>
          <w:sz w:val="23"/>
        </w:rPr>
        <w:t>să prezinte</w:t>
      </w:r>
      <w:r>
        <w:rPr>
          <w:spacing w:val="1"/>
          <w:sz w:val="23"/>
        </w:rPr>
        <w:t xml:space="preserve"> </w:t>
      </w:r>
      <w:r>
        <w:rPr>
          <w:sz w:val="23"/>
        </w:rPr>
        <w:t>conducerii</w:t>
      </w:r>
      <w:r>
        <w:rPr>
          <w:spacing w:val="1"/>
          <w:sz w:val="23"/>
        </w:rPr>
        <w:t xml:space="preserve"> </w:t>
      </w:r>
      <w:r>
        <w:rPr>
          <w:sz w:val="23"/>
        </w:rPr>
        <w:t>şcolii</w:t>
      </w:r>
      <w:r>
        <w:rPr>
          <w:spacing w:val="1"/>
          <w:sz w:val="23"/>
        </w:rPr>
        <w:t xml:space="preserve"> </w:t>
      </w:r>
      <w:r>
        <w:rPr>
          <w:sz w:val="23"/>
        </w:rPr>
        <w:t>în maximum 10</w:t>
      </w:r>
      <w:r>
        <w:rPr>
          <w:spacing w:val="57"/>
          <w:sz w:val="23"/>
        </w:rPr>
        <w:t xml:space="preserve"> </w:t>
      </w:r>
      <w:r>
        <w:rPr>
          <w:sz w:val="23"/>
        </w:rPr>
        <w:t>zile de la începerea</w:t>
      </w:r>
      <w:r>
        <w:rPr>
          <w:spacing w:val="1"/>
          <w:sz w:val="23"/>
        </w:rPr>
        <w:t xml:space="preserve"> </w:t>
      </w:r>
      <w:r>
        <w:rPr>
          <w:sz w:val="23"/>
        </w:rPr>
        <w:t>anului</w:t>
      </w:r>
      <w:r>
        <w:rPr>
          <w:spacing w:val="17"/>
          <w:sz w:val="23"/>
        </w:rPr>
        <w:t xml:space="preserve"> </w:t>
      </w:r>
      <w:r>
        <w:rPr>
          <w:sz w:val="23"/>
        </w:rPr>
        <w:t>şcolar</w:t>
      </w:r>
      <w:r>
        <w:rPr>
          <w:spacing w:val="15"/>
          <w:sz w:val="23"/>
        </w:rPr>
        <w:t xml:space="preserve"> </w:t>
      </w:r>
      <w:r>
        <w:rPr>
          <w:sz w:val="23"/>
        </w:rPr>
        <w:t>planificările</w:t>
      </w:r>
      <w:r>
        <w:rPr>
          <w:spacing w:val="12"/>
          <w:sz w:val="23"/>
        </w:rPr>
        <w:t xml:space="preserve"> </w:t>
      </w:r>
      <w:r>
        <w:rPr>
          <w:sz w:val="23"/>
        </w:rPr>
        <w:t>calendaristice</w:t>
      </w:r>
      <w:r>
        <w:rPr>
          <w:spacing w:val="15"/>
          <w:sz w:val="23"/>
        </w:rPr>
        <w:t xml:space="preserve"> </w:t>
      </w:r>
      <w:r>
        <w:rPr>
          <w:sz w:val="23"/>
        </w:rPr>
        <w:t>și</w:t>
      </w:r>
      <w:r>
        <w:rPr>
          <w:spacing w:val="16"/>
          <w:sz w:val="23"/>
        </w:rPr>
        <w:t xml:space="preserve"> </w:t>
      </w:r>
      <w:r>
        <w:rPr>
          <w:sz w:val="23"/>
        </w:rPr>
        <w:t>anuale</w:t>
      </w:r>
      <w:r>
        <w:rPr>
          <w:spacing w:val="16"/>
          <w:sz w:val="23"/>
        </w:rPr>
        <w:t xml:space="preserve"> </w:t>
      </w:r>
      <w:r>
        <w:rPr>
          <w:sz w:val="23"/>
        </w:rPr>
        <w:t>pentru</w:t>
      </w:r>
      <w:r>
        <w:rPr>
          <w:spacing w:val="14"/>
          <w:sz w:val="23"/>
        </w:rPr>
        <w:t xml:space="preserve"> </w:t>
      </w:r>
      <w:r>
        <w:rPr>
          <w:sz w:val="23"/>
        </w:rPr>
        <w:t>materia</w:t>
      </w:r>
      <w:r>
        <w:rPr>
          <w:spacing w:val="13"/>
          <w:sz w:val="23"/>
        </w:rPr>
        <w:t xml:space="preserve"> </w:t>
      </w:r>
      <w:r>
        <w:rPr>
          <w:sz w:val="23"/>
        </w:rPr>
        <w:t>pe</w:t>
      </w:r>
      <w:r>
        <w:rPr>
          <w:spacing w:val="16"/>
          <w:sz w:val="23"/>
        </w:rPr>
        <w:t xml:space="preserve"> </w:t>
      </w:r>
      <w:r>
        <w:rPr>
          <w:sz w:val="23"/>
        </w:rPr>
        <w:t>care</w:t>
      </w:r>
      <w:r>
        <w:rPr>
          <w:spacing w:val="16"/>
          <w:sz w:val="23"/>
        </w:rPr>
        <w:t xml:space="preserve"> </w:t>
      </w:r>
      <w:r>
        <w:rPr>
          <w:sz w:val="23"/>
        </w:rPr>
        <w:t>o</w:t>
      </w:r>
      <w:r>
        <w:rPr>
          <w:spacing w:val="15"/>
          <w:sz w:val="23"/>
        </w:rPr>
        <w:t xml:space="preserve"> </w:t>
      </w:r>
      <w:r>
        <w:rPr>
          <w:sz w:val="23"/>
        </w:rPr>
        <w:t>predau</w:t>
      </w:r>
      <w:r>
        <w:rPr>
          <w:spacing w:val="12"/>
          <w:sz w:val="23"/>
        </w:rPr>
        <w:t xml:space="preserve"> </w:t>
      </w:r>
      <w:r>
        <w:rPr>
          <w:sz w:val="23"/>
        </w:rPr>
        <w:t>şi</w:t>
      </w:r>
      <w:r>
        <w:rPr>
          <w:spacing w:val="16"/>
          <w:sz w:val="23"/>
        </w:rPr>
        <w:t xml:space="preserve"> </w:t>
      </w:r>
      <w:r>
        <w:rPr>
          <w:sz w:val="23"/>
        </w:rPr>
        <w:t>pentru</w:t>
      </w:r>
      <w:r>
        <w:rPr>
          <w:spacing w:val="14"/>
          <w:sz w:val="23"/>
        </w:rPr>
        <w:t xml:space="preserve"> </w:t>
      </w:r>
      <w:r>
        <w:rPr>
          <w:sz w:val="23"/>
        </w:rPr>
        <w:t>orele</w:t>
      </w:r>
      <w:r>
        <w:rPr>
          <w:spacing w:val="-55"/>
          <w:sz w:val="23"/>
        </w:rPr>
        <w:t xml:space="preserve"> </w:t>
      </w:r>
      <w:r>
        <w:rPr>
          <w:sz w:val="23"/>
        </w:rPr>
        <w:t>de dirigenţie, avizate de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responsabilul</w:t>
      </w:r>
      <w:r>
        <w:rPr>
          <w:spacing w:val="4"/>
          <w:sz w:val="23"/>
        </w:rPr>
        <w:t xml:space="preserve"> </w:t>
      </w:r>
      <w:r>
        <w:rPr>
          <w:sz w:val="23"/>
        </w:rPr>
        <w:t>comisiei</w:t>
      </w:r>
      <w:r>
        <w:rPr>
          <w:spacing w:val="1"/>
          <w:sz w:val="23"/>
        </w:rPr>
        <w:t xml:space="preserve"> </w:t>
      </w:r>
      <w:r>
        <w:rPr>
          <w:sz w:val="23"/>
        </w:rPr>
        <w:t>metodice;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18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cadrele didactice sunt obligate să anunţe în timp util conducerea şcolii în cazul absenţei de la</w:t>
      </w:r>
      <w:r>
        <w:rPr>
          <w:spacing w:val="1"/>
          <w:sz w:val="23"/>
        </w:rPr>
        <w:t xml:space="preserve"> </w:t>
      </w:r>
      <w:r>
        <w:rPr>
          <w:sz w:val="23"/>
        </w:rPr>
        <w:t>cursuri</w:t>
      </w:r>
      <w:r>
        <w:rPr>
          <w:spacing w:val="3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motive</w:t>
      </w:r>
      <w:r>
        <w:rPr>
          <w:spacing w:val="2"/>
          <w:sz w:val="23"/>
        </w:rPr>
        <w:t xml:space="preserve"> </w:t>
      </w:r>
      <w:r>
        <w:rPr>
          <w:sz w:val="23"/>
        </w:rPr>
        <w:t>medicale,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5"/>
          <w:sz w:val="23"/>
        </w:rPr>
        <w:t xml:space="preserve"> </w:t>
      </w:r>
      <w:r>
        <w:rPr>
          <w:sz w:val="23"/>
        </w:rPr>
        <w:t>lua</w:t>
      </w:r>
      <w:r>
        <w:rPr>
          <w:spacing w:val="3"/>
          <w:sz w:val="23"/>
        </w:rPr>
        <w:t xml:space="preserve"> </w:t>
      </w:r>
      <w:r>
        <w:rPr>
          <w:sz w:val="23"/>
        </w:rPr>
        <w:t>măsuri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suplinire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orelor;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45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cadrele didactice sunt obligate să se îmbrace decent, să aibă o ţinută morală demnă, să-şi</w:t>
      </w:r>
      <w:r>
        <w:rPr>
          <w:spacing w:val="1"/>
          <w:sz w:val="23"/>
        </w:rPr>
        <w:t xml:space="preserve"> </w:t>
      </w:r>
      <w:r>
        <w:rPr>
          <w:sz w:val="23"/>
        </w:rPr>
        <w:t>respecte</w:t>
      </w:r>
      <w:r>
        <w:rPr>
          <w:spacing w:val="1"/>
          <w:sz w:val="23"/>
        </w:rPr>
        <w:t xml:space="preserve"> </w:t>
      </w:r>
      <w:r>
        <w:rPr>
          <w:sz w:val="23"/>
        </w:rPr>
        <w:t>toţi</w:t>
      </w:r>
      <w:r>
        <w:rPr>
          <w:spacing w:val="1"/>
          <w:sz w:val="23"/>
        </w:rPr>
        <w:t xml:space="preserve"> </w:t>
      </w:r>
      <w:r>
        <w:rPr>
          <w:sz w:val="23"/>
        </w:rPr>
        <w:t>partenerii</w:t>
      </w:r>
      <w:r>
        <w:rPr>
          <w:spacing w:val="1"/>
          <w:sz w:val="23"/>
        </w:rPr>
        <w:t xml:space="preserve"> </w:t>
      </w:r>
      <w:r>
        <w:rPr>
          <w:sz w:val="23"/>
        </w:rPr>
        <w:t>educaţionali,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folosească</w:t>
      </w:r>
      <w:r>
        <w:rPr>
          <w:spacing w:val="1"/>
          <w:sz w:val="23"/>
        </w:rPr>
        <w:t xml:space="preserve"> </w:t>
      </w:r>
      <w:r>
        <w:rPr>
          <w:sz w:val="23"/>
        </w:rPr>
        <w:t>serviciile</w:t>
      </w:r>
      <w:r>
        <w:rPr>
          <w:spacing w:val="1"/>
          <w:sz w:val="23"/>
        </w:rPr>
        <w:t xml:space="preserve"> </w:t>
      </w:r>
      <w:r>
        <w:rPr>
          <w:sz w:val="23"/>
        </w:rPr>
        <w:t>instituţiei</w:t>
      </w:r>
      <w:r>
        <w:rPr>
          <w:spacing w:val="1"/>
          <w:sz w:val="23"/>
        </w:rPr>
        <w:t xml:space="preserve"> </w:t>
      </w:r>
      <w:r>
        <w:rPr>
          <w:sz w:val="23"/>
        </w:rPr>
        <w:t>numai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scopuri</w:t>
      </w:r>
      <w:r>
        <w:rPr>
          <w:spacing w:val="1"/>
          <w:sz w:val="23"/>
        </w:rPr>
        <w:t xml:space="preserve"> </w:t>
      </w:r>
      <w:r>
        <w:rPr>
          <w:sz w:val="23"/>
        </w:rPr>
        <w:t>educaţionale;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61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cadrele didactice trebuie să-şi acorde</w:t>
      </w:r>
      <w:r>
        <w:rPr>
          <w:spacing w:val="1"/>
          <w:sz w:val="23"/>
        </w:rPr>
        <w:t xml:space="preserve"> </w:t>
      </w:r>
      <w:r>
        <w:rPr>
          <w:sz w:val="23"/>
        </w:rPr>
        <w:t>respect reciproc şi sprijin</w:t>
      </w:r>
      <w:r>
        <w:rPr>
          <w:spacing w:val="1"/>
          <w:sz w:val="23"/>
        </w:rPr>
        <w:t xml:space="preserve"> </w:t>
      </w:r>
      <w:r>
        <w:rPr>
          <w:sz w:val="23"/>
        </w:rPr>
        <w:t>colegilor şi</w:t>
      </w:r>
      <w:r>
        <w:rPr>
          <w:spacing w:val="57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58"/>
          <w:sz w:val="23"/>
        </w:rPr>
        <w:t xml:space="preserve"> </w:t>
      </w:r>
      <w:r>
        <w:rPr>
          <w:sz w:val="23"/>
        </w:rPr>
        <w:t>şcolii</w:t>
      </w:r>
      <w:r>
        <w:rPr>
          <w:spacing w:val="-55"/>
          <w:sz w:val="23"/>
        </w:rPr>
        <w:t xml:space="preserve"> </w:t>
      </w:r>
      <w:r>
        <w:rPr>
          <w:sz w:val="23"/>
        </w:rPr>
        <w:t>în îndeplinirea obligaţiilor</w:t>
      </w:r>
      <w:r>
        <w:rPr>
          <w:spacing w:val="-2"/>
          <w:sz w:val="23"/>
        </w:rPr>
        <w:t xml:space="preserve"> </w:t>
      </w:r>
      <w:r>
        <w:rPr>
          <w:sz w:val="23"/>
        </w:rPr>
        <w:t>profesionale;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42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cadrele didactice nu trebuie să angajeze discuţii cu elevii, cu părinţii sau cu alte persoane</w:t>
      </w:r>
      <w:r>
        <w:rPr>
          <w:spacing w:val="1"/>
          <w:sz w:val="23"/>
        </w:rPr>
        <w:t xml:space="preserve"> </w:t>
      </w:r>
      <w:r>
        <w:rPr>
          <w:sz w:val="23"/>
        </w:rPr>
        <w:t>referitoare la competenţa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profesională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altor cadre didactice;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426"/>
        </w:tabs>
        <w:spacing w:line="242" w:lineRule="auto"/>
        <w:ind w:right="111" w:firstLine="0"/>
        <w:jc w:val="both"/>
        <w:rPr>
          <w:sz w:val="23"/>
        </w:rPr>
      </w:pPr>
      <w:r>
        <w:rPr>
          <w:sz w:val="23"/>
        </w:rPr>
        <w:t>niciun cadru didactic nu are voie să se substituie dirigintelui clasei şi să motiveze absenţe, să</w:t>
      </w:r>
      <w:r>
        <w:rPr>
          <w:spacing w:val="1"/>
          <w:sz w:val="23"/>
        </w:rPr>
        <w:t xml:space="preserve"> </w:t>
      </w:r>
      <w:r>
        <w:rPr>
          <w:sz w:val="23"/>
        </w:rPr>
        <w:t>comunice note, să comenteze situaţii din catalog; toate aceste situaţii se vor limita la rubrica</w:t>
      </w:r>
      <w:r>
        <w:rPr>
          <w:spacing w:val="1"/>
          <w:sz w:val="23"/>
        </w:rPr>
        <w:t xml:space="preserve"> </w:t>
      </w:r>
      <w:r>
        <w:rPr>
          <w:sz w:val="23"/>
        </w:rPr>
        <w:t>disciplinei</w:t>
      </w:r>
      <w:r>
        <w:rPr>
          <w:spacing w:val="-1"/>
          <w:sz w:val="23"/>
        </w:rPr>
        <w:t xml:space="preserve"> </w:t>
      </w:r>
      <w:r>
        <w:rPr>
          <w:sz w:val="23"/>
        </w:rPr>
        <w:t>pe care o</w:t>
      </w:r>
      <w:r>
        <w:rPr>
          <w:spacing w:val="1"/>
          <w:sz w:val="23"/>
        </w:rPr>
        <w:t xml:space="preserve"> </w:t>
      </w:r>
      <w:r>
        <w:rPr>
          <w:sz w:val="23"/>
        </w:rPr>
        <w:t>predă;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55"/>
        </w:tabs>
        <w:ind w:left="354" w:hanging="254"/>
        <w:jc w:val="both"/>
        <w:rPr>
          <w:sz w:val="23"/>
        </w:rPr>
      </w:pP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ultima</w:t>
      </w:r>
      <w:r>
        <w:rPr>
          <w:spacing w:val="5"/>
          <w:sz w:val="23"/>
        </w:rPr>
        <w:t xml:space="preserve"> </w:t>
      </w:r>
      <w:r>
        <w:rPr>
          <w:sz w:val="23"/>
        </w:rPr>
        <w:t>oră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curs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clasei</w:t>
      </w:r>
      <w:r>
        <w:rPr>
          <w:spacing w:val="6"/>
          <w:sz w:val="23"/>
        </w:rPr>
        <w:t xml:space="preserve"> </w:t>
      </w:r>
      <w:r>
        <w:rPr>
          <w:sz w:val="23"/>
        </w:rPr>
        <w:t>cadrul</w:t>
      </w:r>
      <w:r>
        <w:rPr>
          <w:spacing w:val="7"/>
          <w:sz w:val="23"/>
        </w:rPr>
        <w:t xml:space="preserve"> </w:t>
      </w:r>
      <w:r>
        <w:rPr>
          <w:sz w:val="23"/>
        </w:rPr>
        <w:t>didactic</w:t>
      </w:r>
      <w:r>
        <w:rPr>
          <w:spacing w:val="6"/>
          <w:sz w:val="23"/>
        </w:rPr>
        <w:t xml:space="preserve"> </w:t>
      </w:r>
      <w:r>
        <w:rPr>
          <w:sz w:val="23"/>
        </w:rPr>
        <w:t>părăseşte</w:t>
      </w:r>
      <w:r>
        <w:rPr>
          <w:spacing w:val="4"/>
          <w:sz w:val="23"/>
        </w:rPr>
        <w:t xml:space="preserve"> </w:t>
      </w:r>
      <w:r>
        <w:rPr>
          <w:sz w:val="23"/>
        </w:rPr>
        <w:t>ultimul</w:t>
      </w:r>
      <w:r>
        <w:rPr>
          <w:spacing w:val="9"/>
          <w:sz w:val="23"/>
        </w:rPr>
        <w:t xml:space="preserve"> </w:t>
      </w:r>
      <w:r>
        <w:rPr>
          <w:sz w:val="23"/>
        </w:rPr>
        <w:t>sala;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55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cadrele didactice sunt obligate să participe la şedinţele cu părinţii atunci când sunt solicitate de</w:t>
      </w:r>
      <w:r>
        <w:rPr>
          <w:spacing w:val="1"/>
          <w:sz w:val="23"/>
        </w:rPr>
        <w:t xml:space="preserve"> </w:t>
      </w:r>
      <w:r>
        <w:rPr>
          <w:sz w:val="23"/>
        </w:rPr>
        <w:t>profesorii</w:t>
      </w:r>
      <w:r>
        <w:rPr>
          <w:spacing w:val="3"/>
          <w:sz w:val="23"/>
        </w:rPr>
        <w:t xml:space="preserve"> </w:t>
      </w:r>
      <w:r>
        <w:rPr>
          <w:sz w:val="23"/>
        </w:rPr>
        <w:t>diriginţi</w:t>
      </w:r>
      <w:r>
        <w:rPr>
          <w:spacing w:val="3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conducerea</w:t>
      </w:r>
      <w:r>
        <w:rPr>
          <w:spacing w:val="1"/>
          <w:sz w:val="23"/>
        </w:rPr>
        <w:t xml:space="preserve"> </w:t>
      </w:r>
      <w:r>
        <w:rPr>
          <w:sz w:val="23"/>
        </w:rPr>
        <w:t>şcolii;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61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cadrele didactice sunt obligate să participe la şedinţele Consiliului profesoral şi ale Consilului</w:t>
      </w:r>
      <w:r>
        <w:rPr>
          <w:spacing w:val="1"/>
          <w:sz w:val="23"/>
        </w:rPr>
        <w:t xml:space="preserve"> </w:t>
      </w:r>
      <w:r>
        <w:rPr>
          <w:sz w:val="23"/>
        </w:rPr>
        <w:t>clasei;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fiecare</w:t>
      </w:r>
      <w:r>
        <w:rPr>
          <w:spacing w:val="7"/>
          <w:sz w:val="23"/>
        </w:rPr>
        <w:t xml:space="preserve"> </w:t>
      </w:r>
      <w:r>
        <w:rPr>
          <w:sz w:val="23"/>
        </w:rPr>
        <w:t>cadru</w:t>
      </w:r>
      <w:r>
        <w:rPr>
          <w:spacing w:val="7"/>
          <w:sz w:val="23"/>
        </w:rPr>
        <w:t xml:space="preserve"> </w:t>
      </w:r>
      <w:r>
        <w:rPr>
          <w:sz w:val="23"/>
        </w:rPr>
        <w:t>didactic</w:t>
      </w:r>
      <w:r>
        <w:rPr>
          <w:spacing w:val="8"/>
          <w:sz w:val="23"/>
        </w:rPr>
        <w:t xml:space="preserve"> </w:t>
      </w:r>
      <w:r>
        <w:rPr>
          <w:sz w:val="23"/>
        </w:rPr>
        <w:t>trebuie</w:t>
      </w:r>
      <w:r>
        <w:rPr>
          <w:spacing w:val="7"/>
          <w:sz w:val="23"/>
        </w:rPr>
        <w:t xml:space="preserve"> </w:t>
      </w: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deţină</w:t>
      </w:r>
      <w:r>
        <w:rPr>
          <w:spacing w:val="7"/>
          <w:sz w:val="23"/>
        </w:rPr>
        <w:t xml:space="preserve"> </w:t>
      </w:r>
      <w:r>
        <w:rPr>
          <w:sz w:val="23"/>
        </w:rPr>
        <w:t>un</w:t>
      </w:r>
      <w:r>
        <w:rPr>
          <w:spacing w:val="9"/>
          <w:sz w:val="23"/>
        </w:rPr>
        <w:t xml:space="preserve"> </w:t>
      </w:r>
      <w:r>
        <w:rPr>
          <w:sz w:val="23"/>
        </w:rPr>
        <w:t>portofoliu</w:t>
      </w:r>
      <w:r>
        <w:rPr>
          <w:spacing w:val="8"/>
          <w:sz w:val="23"/>
        </w:rPr>
        <w:t xml:space="preserve"> </w:t>
      </w:r>
      <w:r>
        <w:rPr>
          <w:sz w:val="23"/>
        </w:rPr>
        <w:t>personal;</w:t>
      </w:r>
    </w:p>
    <w:p w:rsidR="004D00C8" w:rsidRDefault="00FE770D">
      <w:pPr>
        <w:pStyle w:val="ListParagraph"/>
        <w:numPr>
          <w:ilvl w:val="0"/>
          <w:numId w:val="40"/>
        </w:numPr>
        <w:tabs>
          <w:tab w:val="left" w:pos="352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serviciul pe şcoală este obligatoriu pentru toate cadrele didactice şi reprezintă un indicator</w:t>
      </w:r>
      <w:r>
        <w:rPr>
          <w:spacing w:val="1"/>
          <w:sz w:val="23"/>
        </w:rPr>
        <w:t xml:space="preserve"> </w:t>
      </w:r>
      <w:r>
        <w:rPr>
          <w:sz w:val="23"/>
        </w:rPr>
        <w:t>important în evaluarea activităţii; refuzul exercitării serviciului pe şcoală se consideră abatere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disciplinară.</w:t>
      </w:r>
    </w:p>
    <w:p w:rsidR="004D00C8" w:rsidRDefault="00FE770D">
      <w:pPr>
        <w:spacing w:line="262" w:lineRule="exact"/>
        <w:ind w:left="101"/>
        <w:jc w:val="both"/>
        <w:rPr>
          <w:sz w:val="23"/>
        </w:rPr>
      </w:pPr>
      <w:r>
        <w:rPr>
          <w:b/>
          <w:sz w:val="23"/>
        </w:rPr>
        <w:t>Profesorul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serviciu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are</w:t>
      </w:r>
      <w:r>
        <w:rPr>
          <w:spacing w:val="10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10"/>
          <w:sz w:val="23"/>
        </w:rPr>
        <w:t xml:space="preserve"> </w:t>
      </w:r>
      <w:r>
        <w:rPr>
          <w:sz w:val="23"/>
        </w:rPr>
        <w:t>atribuţii: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41"/>
        </w:tabs>
        <w:spacing w:before="2"/>
        <w:ind w:hanging="240"/>
        <w:rPr>
          <w:sz w:val="23"/>
        </w:rPr>
      </w:pPr>
      <w:r>
        <w:rPr>
          <w:sz w:val="23"/>
        </w:rPr>
        <w:t>controlează</w:t>
      </w:r>
      <w:r>
        <w:rPr>
          <w:spacing w:val="5"/>
          <w:sz w:val="23"/>
        </w:rPr>
        <w:t xml:space="preserve"> </w:t>
      </w:r>
      <w:r>
        <w:rPr>
          <w:sz w:val="23"/>
        </w:rPr>
        <w:t>accesul</w:t>
      </w:r>
      <w:r>
        <w:rPr>
          <w:spacing w:val="11"/>
          <w:sz w:val="23"/>
        </w:rPr>
        <w:t xml:space="preserve"> </w:t>
      </w:r>
      <w:r>
        <w:rPr>
          <w:sz w:val="23"/>
        </w:rPr>
        <w:t>elevilor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şcoală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începutul</w:t>
      </w:r>
      <w:r>
        <w:rPr>
          <w:spacing w:val="9"/>
          <w:sz w:val="23"/>
        </w:rPr>
        <w:t xml:space="preserve"> </w:t>
      </w:r>
      <w:r>
        <w:rPr>
          <w:sz w:val="23"/>
        </w:rPr>
        <w:t>programului</w:t>
      </w:r>
      <w:r>
        <w:rPr>
          <w:spacing w:val="10"/>
          <w:sz w:val="23"/>
        </w:rPr>
        <w:t xml:space="preserve"> </w:t>
      </w:r>
      <w:r>
        <w:rPr>
          <w:sz w:val="23"/>
        </w:rPr>
        <w:t>şi</w:t>
      </w:r>
      <w:r>
        <w:rPr>
          <w:spacing w:val="6"/>
          <w:sz w:val="23"/>
        </w:rPr>
        <w:t xml:space="preserve"> </w:t>
      </w:r>
      <w:r>
        <w:rPr>
          <w:sz w:val="23"/>
        </w:rPr>
        <w:t>pe</w:t>
      </w:r>
      <w:r>
        <w:rPr>
          <w:spacing w:val="7"/>
          <w:sz w:val="23"/>
        </w:rPr>
        <w:t xml:space="preserve"> </w:t>
      </w:r>
      <w:r>
        <w:rPr>
          <w:sz w:val="23"/>
        </w:rPr>
        <w:t>parcursul</w:t>
      </w:r>
      <w:r>
        <w:rPr>
          <w:spacing w:val="10"/>
          <w:sz w:val="23"/>
        </w:rPr>
        <w:t xml:space="preserve"> </w:t>
      </w:r>
      <w:r>
        <w:rPr>
          <w:sz w:val="23"/>
        </w:rPr>
        <w:t>acestuia;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verifică</w:t>
      </w:r>
      <w:r>
        <w:rPr>
          <w:spacing w:val="6"/>
          <w:sz w:val="23"/>
        </w:rPr>
        <w:t xml:space="preserve"> </w:t>
      </w:r>
      <w:r>
        <w:rPr>
          <w:sz w:val="23"/>
        </w:rPr>
        <w:t>ţinuta</w:t>
      </w:r>
      <w:r>
        <w:rPr>
          <w:spacing w:val="7"/>
          <w:sz w:val="23"/>
        </w:rPr>
        <w:t xml:space="preserve"> </w:t>
      </w:r>
      <w:r>
        <w:rPr>
          <w:sz w:val="23"/>
        </w:rPr>
        <w:t>elevilor</w:t>
      </w:r>
      <w:r>
        <w:rPr>
          <w:spacing w:val="11"/>
          <w:sz w:val="23"/>
        </w:rPr>
        <w:t xml:space="preserve"> </w:t>
      </w:r>
      <w:r>
        <w:rPr>
          <w:sz w:val="23"/>
        </w:rPr>
        <w:t>pe</w:t>
      </w:r>
      <w:r>
        <w:rPr>
          <w:spacing w:val="8"/>
          <w:sz w:val="23"/>
        </w:rPr>
        <w:t xml:space="preserve"> </w:t>
      </w:r>
      <w:r>
        <w:rPr>
          <w:sz w:val="23"/>
        </w:rPr>
        <w:t>toată</w:t>
      </w:r>
      <w:r>
        <w:rPr>
          <w:spacing w:val="6"/>
          <w:sz w:val="23"/>
        </w:rPr>
        <w:t xml:space="preserve"> </w:t>
      </w:r>
      <w:r>
        <w:rPr>
          <w:sz w:val="23"/>
        </w:rPr>
        <w:t>durata</w:t>
      </w:r>
      <w:r>
        <w:rPr>
          <w:spacing w:val="7"/>
          <w:sz w:val="23"/>
        </w:rPr>
        <w:t xml:space="preserve"> </w:t>
      </w:r>
      <w:r>
        <w:rPr>
          <w:sz w:val="23"/>
        </w:rPr>
        <w:t>programului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curs</w:t>
      </w:r>
      <w:r>
        <w:rPr>
          <w:spacing w:val="7"/>
          <w:sz w:val="23"/>
        </w:rPr>
        <w:t xml:space="preserve"> </w:t>
      </w:r>
      <w:r>
        <w:rPr>
          <w:sz w:val="23"/>
        </w:rPr>
        <w:t>din</w:t>
      </w:r>
      <w:r>
        <w:rPr>
          <w:spacing w:val="8"/>
          <w:sz w:val="23"/>
        </w:rPr>
        <w:t xml:space="preserve"> </w:t>
      </w:r>
      <w:r>
        <w:rPr>
          <w:sz w:val="23"/>
        </w:rPr>
        <w:t>ziua</w:t>
      </w:r>
      <w:r>
        <w:rPr>
          <w:spacing w:val="6"/>
          <w:sz w:val="23"/>
        </w:rPr>
        <w:t xml:space="preserve"> </w:t>
      </w:r>
      <w:r>
        <w:rPr>
          <w:sz w:val="23"/>
        </w:rPr>
        <w:t>respectivă;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asigură</w:t>
      </w:r>
      <w:r>
        <w:rPr>
          <w:spacing w:val="7"/>
          <w:sz w:val="23"/>
        </w:rPr>
        <w:t xml:space="preserve"> </w:t>
      </w:r>
      <w:r>
        <w:rPr>
          <w:sz w:val="23"/>
        </w:rPr>
        <w:t>securitatea</w:t>
      </w:r>
      <w:r>
        <w:rPr>
          <w:spacing w:val="8"/>
          <w:sz w:val="23"/>
        </w:rPr>
        <w:t xml:space="preserve"> </w:t>
      </w:r>
      <w:r>
        <w:rPr>
          <w:sz w:val="23"/>
        </w:rPr>
        <w:t>elevilor</w:t>
      </w:r>
      <w:r>
        <w:rPr>
          <w:spacing w:val="9"/>
          <w:sz w:val="23"/>
        </w:rPr>
        <w:t xml:space="preserve"> </w:t>
      </w:r>
      <w:r>
        <w:rPr>
          <w:sz w:val="23"/>
        </w:rPr>
        <w:t>pe</w:t>
      </w:r>
      <w:r>
        <w:rPr>
          <w:spacing w:val="8"/>
          <w:sz w:val="23"/>
        </w:rPr>
        <w:t xml:space="preserve"> </w:t>
      </w:r>
      <w:r>
        <w:rPr>
          <w:sz w:val="23"/>
        </w:rPr>
        <w:t>durata</w:t>
      </w:r>
      <w:r>
        <w:rPr>
          <w:spacing w:val="9"/>
          <w:sz w:val="23"/>
        </w:rPr>
        <w:t xml:space="preserve"> </w:t>
      </w:r>
      <w:r>
        <w:rPr>
          <w:sz w:val="23"/>
        </w:rPr>
        <w:t>pauzelor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71"/>
        </w:tabs>
        <w:spacing w:before="4"/>
        <w:ind w:left="101" w:right="108" w:firstLine="0"/>
        <w:rPr>
          <w:sz w:val="23"/>
        </w:rPr>
      </w:pPr>
      <w:r>
        <w:rPr>
          <w:sz w:val="23"/>
        </w:rPr>
        <w:t>controlează</w:t>
      </w:r>
      <w:r>
        <w:rPr>
          <w:spacing w:val="21"/>
          <w:sz w:val="23"/>
        </w:rPr>
        <w:t xml:space="preserve"> </w:t>
      </w:r>
      <w:r>
        <w:rPr>
          <w:sz w:val="23"/>
        </w:rPr>
        <w:t>starea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6"/>
          <w:sz w:val="23"/>
        </w:rPr>
        <w:t xml:space="preserve"> </w:t>
      </w:r>
      <w:r>
        <w:rPr>
          <w:sz w:val="23"/>
        </w:rPr>
        <w:t>curăţenie</w:t>
      </w:r>
      <w:r>
        <w:rPr>
          <w:spacing w:val="23"/>
          <w:sz w:val="23"/>
        </w:rPr>
        <w:t xml:space="preserve"> </w:t>
      </w:r>
      <w:r>
        <w:rPr>
          <w:sz w:val="23"/>
        </w:rPr>
        <w:t>şi</w:t>
      </w:r>
      <w:r>
        <w:rPr>
          <w:spacing w:val="24"/>
          <w:sz w:val="23"/>
        </w:rPr>
        <w:t xml:space="preserve"> </w:t>
      </w:r>
      <w:r>
        <w:rPr>
          <w:sz w:val="23"/>
        </w:rPr>
        <w:t>respectarea</w:t>
      </w:r>
      <w:r>
        <w:rPr>
          <w:spacing w:val="25"/>
          <w:sz w:val="23"/>
        </w:rPr>
        <w:t xml:space="preserve"> </w:t>
      </w:r>
      <w:r>
        <w:rPr>
          <w:sz w:val="23"/>
        </w:rPr>
        <w:t>normelor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3"/>
          <w:sz w:val="23"/>
        </w:rPr>
        <w:t xml:space="preserve"> </w:t>
      </w:r>
      <w:r>
        <w:rPr>
          <w:sz w:val="23"/>
        </w:rPr>
        <w:t>igienă</w:t>
      </w:r>
      <w:r>
        <w:rPr>
          <w:spacing w:val="22"/>
          <w:sz w:val="23"/>
        </w:rPr>
        <w:t xml:space="preserve"> </w:t>
      </w:r>
      <w:r>
        <w:rPr>
          <w:sz w:val="23"/>
        </w:rPr>
        <w:t>din</w:t>
      </w:r>
      <w:r>
        <w:rPr>
          <w:spacing w:val="26"/>
          <w:sz w:val="23"/>
        </w:rPr>
        <w:t xml:space="preserve"> </w:t>
      </w:r>
      <w:r>
        <w:rPr>
          <w:sz w:val="23"/>
        </w:rPr>
        <w:t>şcoală</w:t>
      </w:r>
      <w:r>
        <w:rPr>
          <w:spacing w:val="22"/>
          <w:sz w:val="23"/>
        </w:rPr>
        <w:t xml:space="preserve"> </w:t>
      </w:r>
      <w:r>
        <w:rPr>
          <w:sz w:val="23"/>
        </w:rPr>
        <w:t>la</w:t>
      </w:r>
      <w:r>
        <w:rPr>
          <w:spacing w:val="23"/>
          <w:sz w:val="23"/>
        </w:rPr>
        <w:t xml:space="preserve"> </w:t>
      </w:r>
      <w:r>
        <w:rPr>
          <w:sz w:val="23"/>
        </w:rPr>
        <w:t>începutul</w:t>
      </w:r>
      <w:r>
        <w:rPr>
          <w:spacing w:val="27"/>
          <w:sz w:val="23"/>
        </w:rPr>
        <w:t xml:space="preserve"> </w:t>
      </w:r>
      <w:r>
        <w:rPr>
          <w:sz w:val="23"/>
        </w:rPr>
        <w:t>şi</w:t>
      </w:r>
      <w:r>
        <w:rPr>
          <w:spacing w:val="24"/>
          <w:sz w:val="23"/>
        </w:rPr>
        <w:t xml:space="preserve"> </w:t>
      </w:r>
      <w:r>
        <w:rPr>
          <w:sz w:val="23"/>
        </w:rPr>
        <w:t>la</w:t>
      </w:r>
      <w:r>
        <w:rPr>
          <w:spacing w:val="-55"/>
          <w:sz w:val="23"/>
        </w:rPr>
        <w:t xml:space="preserve"> </w:t>
      </w:r>
      <w:r>
        <w:rPr>
          <w:sz w:val="23"/>
        </w:rPr>
        <w:t>sfârşitul</w:t>
      </w:r>
      <w:r>
        <w:rPr>
          <w:spacing w:val="2"/>
          <w:sz w:val="23"/>
        </w:rPr>
        <w:t xml:space="preserve"> </w:t>
      </w:r>
      <w:r>
        <w:rPr>
          <w:sz w:val="23"/>
        </w:rPr>
        <w:t>orelor de</w:t>
      </w:r>
      <w:r>
        <w:rPr>
          <w:spacing w:val="3"/>
          <w:sz w:val="23"/>
        </w:rPr>
        <w:t xml:space="preserve"> </w:t>
      </w:r>
      <w:r>
        <w:rPr>
          <w:sz w:val="23"/>
        </w:rPr>
        <w:t>curs;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41"/>
        </w:tabs>
        <w:spacing w:before="6"/>
        <w:ind w:hanging="240"/>
        <w:rPr>
          <w:sz w:val="23"/>
        </w:rPr>
      </w:pPr>
      <w:r>
        <w:rPr>
          <w:sz w:val="23"/>
        </w:rPr>
        <w:t>asigură</w:t>
      </w:r>
      <w:r>
        <w:rPr>
          <w:spacing w:val="7"/>
          <w:sz w:val="23"/>
        </w:rPr>
        <w:t xml:space="preserve"> </w:t>
      </w:r>
      <w:r>
        <w:rPr>
          <w:sz w:val="23"/>
        </w:rPr>
        <w:t>securitatea</w:t>
      </w:r>
      <w:r>
        <w:rPr>
          <w:spacing w:val="8"/>
          <w:sz w:val="23"/>
        </w:rPr>
        <w:t xml:space="preserve"> </w:t>
      </w:r>
      <w:r>
        <w:rPr>
          <w:sz w:val="23"/>
        </w:rPr>
        <w:t>cataloagelor,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1"/>
          <w:sz w:val="23"/>
        </w:rPr>
        <w:t xml:space="preserve"> </w:t>
      </w:r>
      <w:r>
        <w:rPr>
          <w:sz w:val="23"/>
        </w:rPr>
        <w:t>altor</w:t>
      </w:r>
      <w:r>
        <w:rPr>
          <w:spacing w:val="9"/>
          <w:sz w:val="23"/>
        </w:rPr>
        <w:t xml:space="preserve"> </w:t>
      </w:r>
      <w:r>
        <w:rPr>
          <w:sz w:val="23"/>
        </w:rPr>
        <w:t>documente</w:t>
      </w:r>
      <w:r>
        <w:rPr>
          <w:spacing w:val="7"/>
          <w:sz w:val="23"/>
        </w:rPr>
        <w:t xml:space="preserve"> </w:t>
      </w:r>
      <w:r>
        <w:rPr>
          <w:sz w:val="23"/>
        </w:rPr>
        <w:t>şi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aparaturii</w:t>
      </w:r>
      <w:r>
        <w:rPr>
          <w:spacing w:val="10"/>
          <w:sz w:val="23"/>
        </w:rPr>
        <w:t xml:space="preserve"> </w:t>
      </w:r>
      <w:r>
        <w:rPr>
          <w:sz w:val="23"/>
        </w:rPr>
        <w:t>electronice</w:t>
      </w:r>
      <w:r>
        <w:rPr>
          <w:spacing w:val="8"/>
          <w:sz w:val="23"/>
        </w:rPr>
        <w:t xml:space="preserve"> </w:t>
      </w:r>
      <w:r>
        <w:rPr>
          <w:sz w:val="23"/>
        </w:rPr>
        <w:t>din</w:t>
      </w:r>
      <w:r>
        <w:rPr>
          <w:spacing w:val="11"/>
          <w:sz w:val="23"/>
        </w:rPr>
        <w:t xml:space="preserve"> </w:t>
      </w:r>
      <w:r>
        <w:rPr>
          <w:sz w:val="23"/>
        </w:rPr>
        <w:t>cancelarie;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400"/>
        </w:tabs>
        <w:spacing w:before="4" w:line="244" w:lineRule="auto"/>
        <w:ind w:left="101" w:right="112" w:firstLine="0"/>
        <w:rPr>
          <w:sz w:val="23"/>
        </w:rPr>
      </w:pPr>
      <w:r>
        <w:rPr>
          <w:sz w:val="23"/>
        </w:rPr>
        <w:t>verifică</w:t>
      </w:r>
      <w:r>
        <w:rPr>
          <w:spacing w:val="51"/>
          <w:sz w:val="23"/>
        </w:rPr>
        <w:t xml:space="preserve"> </w:t>
      </w:r>
      <w:r>
        <w:rPr>
          <w:sz w:val="23"/>
        </w:rPr>
        <w:t>prezenţa</w:t>
      </w:r>
      <w:r>
        <w:rPr>
          <w:spacing w:val="55"/>
          <w:sz w:val="23"/>
        </w:rPr>
        <w:t xml:space="preserve"> </w:t>
      </w:r>
      <w:r>
        <w:rPr>
          <w:sz w:val="23"/>
        </w:rPr>
        <w:t>cadrelor</w:t>
      </w:r>
      <w:r>
        <w:rPr>
          <w:spacing w:val="54"/>
          <w:sz w:val="23"/>
        </w:rPr>
        <w:t xml:space="preserve"> </w:t>
      </w:r>
      <w:r>
        <w:rPr>
          <w:sz w:val="23"/>
        </w:rPr>
        <w:t>didactice</w:t>
      </w:r>
      <w:r>
        <w:rPr>
          <w:spacing w:val="52"/>
          <w:sz w:val="23"/>
        </w:rPr>
        <w:t xml:space="preserve"> </w:t>
      </w:r>
      <w:r>
        <w:rPr>
          <w:sz w:val="23"/>
        </w:rPr>
        <w:t>la</w:t>
      </w:r>
      <w:r>
        <w:rPr>
          <w:spacing w:val="52"/>
          <w:sz w:val="23"/>
        </w:rPr>
        <w:t xml:space="preserve"> </w:t>
      </w:r>
      <w:r>
        <w:rPr>
          <w:sz w:val="23"/>
        </w:rPr>
        <w:t>ore</w:t>
      </w:r>
      <w:r>
        <w:rPr>
          <w:spacing w:val="54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asigură</w:t>
      </w:r>
      <w:r>
        <w:rPr>
          <w:spacing w:val="54"/>
          <w:sz w:val="23"/>
        </w:rPr>
        <w:t xml:space="preserve"> </w:t>
      </w:r>
      <w:r>
        <w:rPr>
          <w:sz w:val="23"/>
        </w:rPr>
        <w:t>suplinirea</w:t>
      </w:r>
      <w:r>
        <w:rPr>
          <w:spacing w:val="55"/>
          <w:sz w:val="23"/>
        </w:rPr>
        <w:t xml:space="preserve"> </w:t>
      </w:r>
      <w:r>
        <w:rPr>
          <w:sz w:val="23"/>
        </w:rPr>
        <w:t>celor</w:t>
      </w:r>
      <w:r>
        <w:rPr>
          <w:spacing w:val="57"/>
          <w:sz w:val="23"/>
        </w:rPr>
        <w:t xml:space="preserve"> </w:t>
      </w:r>
      <w:r>
        <w:rPr>
          <w:sz w:val="23"/>
        </w:rPr>
        <w:t>absenți</w:t>
      </w:r>
      <w:r>
        <w:rPr>
          <w:spacing w:val="55"/>
          <w:sz w:val="23"/>
        </w:rPr>
        <w:t xml:space="preserve"> </w:t>
      </w:r>
      <w:r>
        <w:rPr>
          <w:sz w:val="23"/>
        </w:rPr>
        <w:t>împreună</w:t>
      </w:r>
      <w:r>
        <w:rPr>
          <w:spacing w:val="55"/>
          <w:sz w:val="23"/>
        </w:rPr>
        <w:t xml:space="preserve"> </w:t>
      </w:r>
      <w:r>
        <w:rPr>
          <w:sz w:val="23"/>
        </w:rPr>
        <w:t>cu</w:t>
      </w:r>
      <w:r>
        <w:rPr>
          <w:spacing w:val="-55"/>
          <w:sz w:val="23"/>
        </w:rPr>
        <w:t xml:space="preserve"> </w:t>
      </w:r>
      <w:r>
        <w:rPr>
          <w:sz w:val="23"/>
        </w:rPr>
        <w:t>directorul;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55"/>
        </w:tabs>
        <w:spacing w:line="263" w:lineRule="exact"/>
        <w:ind w:left="354" w:hanging="254"/>
        <w:rPr>
          <w:sz w:val="23"/>
        </w:rPr>
      </w:pPr>
      <w:r>
        <w:rPr>
          <w:sz w:val="23"/>
        </w:rPr>
        <w:t>verifică</w:t>
      </w:r>
      <w:r>
        <w:rPr>
          <w:spacing w:val="6"/>
          <w:sz w:val="23"/>
        </w:rPr>
        <w:t xml:space="preserve"> </w:t>
      </w:r>
      <w:r>
        <w:rPr>
          <w:sz w:val="23"/>
        </w:rPr>
        <w:t>ordinea</w:t>
      </w:r>
      <w:r>
        <w:rPr>
          <w:spacing w:val="6"/>
          <w:sz w:val="23"/>
        </w:rPr>
        <w:t xml:space="preserve"> </w:t>
      </w:r>
      <w:r>
        <w:rPr>
          <w:sz w:val="23"/>
        </w:rPr>
        <w:t>şi</w:t>
      </w:r>
      <w:r>
        <w:rPr>
          <w:spacing w:val="7"/>
          <w:sz w:val="23"/>
        </w:rPr>
        <w:t xml:space="preserve"> </w:t>
      </w:r>
      <w:r>
        <w:rPr>
          <w:sz w:val="23"/>
        </w:rPr>
        <w:t>disciplina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pauze;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03"/>
        </w:tabs>
        <w:spacing w:before="4"/>
        <w:ind w:left="302" w:hanging="202"/>
        <w:rPr>
          <w:sz w:val="23"/>
        </w:rPr>
      </w:pPr>
      <w:r>
        <w:rPr>
          <w:sz w:val="23"/>
        </w:rPr>
        <w:t>ia</w:t>
      </w:r>
      <w:r>
        <w:rPr>
          <w:spacing w:val="6"/>
          <w:sz w:val="23"/>
        </w:rPr>
        <w:t xml:space="preserve"> </w:t>
      </w:r>
      <w:r>
        <w:rPr>
          <w:sz w:val="23"/>
        </w:rPr>
        <w:t>măsuri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atenuare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conflictelor</w:t>
      </w:r>
      <w:r>
        <w:rPr>
          <w:spacing w:val="9"/>
          <w:sz w:val="23"/>
        </w:rPr>
        <w:t xml:space="preserve"> </w:t>
      </w:r>
      <w:r>
        <w:rPr>
          <w:sz w:val="23"/>
        </w:rPr>
        <w:t>apărute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şcoală</w:t>
      </w:r>
      <w:r>
        <w:rPr>
          <w:spacing w:val="7"/>
          <w:sz w:val="23"/>
        </w:rPr>
        <w:t xml:space="preserve"> </w:t>
      </w:r>
      <w:r>
        <w:rPr>
          <w:sz w:val="23"/>
        </w:rPr>
        <w:t>şi</w:t>
      </w:r>
      <w:r>
        <w:rPr>
          <w:spacing w:val="6"/>
          <w:sz w:val="23"/>
        </w:rPr>
        <w:t xml:space="preserve"> </w:t>
      </w:r>
      <w:r>
        <w:rPr>
          <w:sz w:val="23"/>
        </w:rPr>
        <w:t>informează</w:t>
      </w:r>
      <w:r>
        <w:rPr>
          <w:spacing w:val="7"/>
          <w:sz w:val="23"/>
        </w:rPr>
        <w:t xml:space="preserve"> </w:t>
      </w:r>
      <w:r>
        <w:rPr>
          <w:sz w:val="23"/>
        </w:rPr>
        <w:t>conducerea</w:t>
      </w:r>
      <w:r>
        <w:rPr>
          <w:spacing w:val="7"/>
          <w:sz w:val="23"/>
        </w:rPr>
        <w:t xml:space="preserve"> </w:t>
      </w:r>
      <w:r>
        <w:rPr>
          <w:sz w:val="23"/>
        </w:rPr>
        <w:t>școlii;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03"/>
        </w:tabs>
        <w:spacing w:before="4"/>
        <w:ind w:left="302" w:hanging="202"/>
        <w:rPr>
          <w:sz w:val="23"/>
        </w:rPr>
      </w:pPr>
      <w:r>
        <w:rPr>
          <w:sz w:val="23"/>
        </w:rPr>
        <w:t>supraveghează</w:t>
      </w:r>
      <w:r>
        <w:rPr>
          <w:spacing w:val="8"/>
          <w:sz w:val="23"/>
        </w:rPr>
        <w:t xml:space="preserve"> </w:t>
      </w:r>
      <w:r>
        <w:rPr>
          <w:sz w:val="23"/>
        </w:rPr>
        <w:t>persoanele</w:t>
      </w:r>
      <w:r>
        <w:rPr>
          <w:spacing w:val="8"/>
          <w:sz w:val="23"/>
        </w:rPr>
        <w:t xml:space="preserve"> </w:t>
      </w:r>
      <w:r>
        <w:rPr>
          <w:sz w:val="23"/>
        </w:rPr>
        <w:t>străine</w:t>
      </w:r>
      <w:r>
        <w:rPr>
          <w:spacing w:val="9"/>
          <w:sz w:val="23"/>
        </w:rPr>
        <w:t xml:space="preserve"> </w:t>
      </w:r>
      <w:r>
        <w:rPr>
          <w:sz w:val="23"/>
        </w:rPr>
        <w:t>intrate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şcoală;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61"/>
        </w:tabs>
        <w:spacing w:before="5" w:line="244" w:lineRule="auto"/>
        <w:ind w:left="101" w:right="113" w:firstLine="0"/>
        <w:rPr>
          <w:sz w:val="23"/>
        </w:rPr>
      </w:pPr>
      <w:r>
        <w:rPr>
          <w:sz w:val="23"/>
        </w:rPr>
        <w:t>supraveghează</w:t>
      </w:r>
      <w:r>
        <w:rPr>
          <w:spacing w:val="15"/>
          <w:sz w:val="23"/>
        </w:rPr>
        <w:t xml:space="preserve"> </w:t>
      </w:r>
      <w:r>
        <w:rPr>
          <w:sz w:val="23"/>
        </w:rPr>
        <w:t>respectarea</w:t>
      </w:r>
      <w:r>
        <w:rPr>
          <w:spacing w:val="15"/>
          <w:sz w:val="23"/>
        </w:rPr>
        <w:t xml:space="preserve"> </w:t>
      </w:r>
      <w:r>
        <w:rPr>
          <w:sz w:val="23"/>
        </w:rPr>
        <w:t>normelor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protecţie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muncii,</w:t>
      </w:r>
      <w:r>
        <w:rPr>
          <w:spacing w:val="13"/>
          <w:sz w:val="23"/>
        </w:rPr>
        <w:t xml:space="preserve"> </w:t>
      </w:r>
      <w:r>
        <w:rPr>
          <w:sz w:val="23"/>
        </w:rPr>
        <w:t>PSI</w:t>
      </w:r>
      <w:r>
        <w:rPr>
          <w:spacing w:val="15"/>
          <w:sz w:val="23"/>
        </w:rPr>
        <w:t xml:space="preserve"> </w:t>
      </w:r>
      <w:r>
        <w:rPr>
          <w:sz w:val="23"/>
        </w:rPr>
        <w:t>şi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protecţie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mediului</w:t>
      </w:r>
      <w:r>
        <w:rPr>
          <w:spacing w:val="17"/>
          <w:sz w:val="23"/>
        </w:rPr>
        <w:t xml:space="preserve"> </w:t>
      </w:r>
      <w:r>
        <w:rPr>
          <w:sz w:val="23"/>
        </w:rPr>
        <w:t>şi</w:t>
      </w:r>
      <w:r>
        <w:rPr>
          <w:spacing w:val="17"/>
          <w:sz w:val="23"/>
        </w:rPr>
        <w:t xml:space="preserve"> </w:t>
      </w:r>
      <w:r>
        <w:rPr>
          <w:sz w:val="23"/>
        </w:rPr>
        <w:t>ia</w:t>
      </w:r>
      <w:r>
        <w:rPr>
          <w:spacing w:val="-55"/>
          <w:sz w:val="23"/>
        </w:rPr>
        <w:t xml:space="preserve"> </w:t>
      </w:r>
      <w:r>
        <w:rPr>
          <w:sz w:val="23"/>
        </w:rPr>
        <w:t>măsuri operative dacă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-1"/>
          <w:sz w:val="23"/>
        </w:rPr>
        <w:t xml:space="preserve"> </w:t>
      </w:r>
      <w:r>
        <w:rPr>
          <w:sz w:val="23"/>
        </w:rPr>
        <w:t>cazul.</w:t>
      </w:r>
    </w:p>
    <w:p w:rsidR="004D00C8" w:rsidRDefault="00FE770D">
      <w:pPr>
        <w:pStyle w:val="ListParagraph"/>
        <w:numPr>
          <w:ilvl w:val="0"/>
          <w:numId w:val="38"/>
        </w:numPr>
        <w:tabs>
          <w:tab w:val="left" w:pos="304"/>
        </w:tabs>
        <w:spacing w:line="244" w:lineRule="auto"/>
        <w:ind w:left="101" w:right="1288" w:firstLine="0"/>
        <w:rPr>
          <w:sz w:val="23"/>
        </w:rPr>
      </w:pPr>
      <w:r>
        <w:rPr>
          <w:sz w:val="23"/>
        </w:rPr>
        <w:t>neîndeplinirea</w:t>
      </w:r>
      <w:r>
        <w:rPr>
          <w:spacing w:val="8"/>
          <w:sz w:val="23"/>
        </w:rPr>
        <w:t xml:space="preserve"> </w:t>
      </w:r>
      <w:r>
        <w:rPr>
          <w:sz w:val="23"/>
        </w:rPr>
        <w:t>atribuțiilor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profesor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serviciu</w:t>
      </w:r>
      <w:r>
        <w:rPr>
          <w:spacing w:val="10"/>
          <w:sz w:val="23"/>
        </w:rPr>
        <w:t xml:space="preserve"> </w:t>
      </w:r>
      <w:r>
        <w:rPr>
          <w:sz w:val="23"/>
        </w:rPr>
        <w:t>se</w:t>
      </w:r>
      <w:r>
        <w:rPr>
          <w:spacing w:val="9"/>
          <w:sz w:val="23"/>
        </w:rPr>
        <w:t xml:space="preserve"> </w:t>
      </w:r>
      <w:r>
        <w:rPr>
          <w:sz w:val="23"/>
        </w:rPr>
        <w:t>consideră</w:t>
      </w:r>
      <w:r>
        <w:rPr>
          <w:spacing w:val="12"/>
          <w:sz w:val="23"/>
        </w:rPr>
        <w:t xml:space="preserve"> </w:t>
      </w:r>
      <w:r>
        <w:rPr>
          <w:sz w:val="23"/>
        </w:rPr>
        <w:t>abatere</w:t>
      </w:r>
      <w:r>
        <w:rPr>
          <w:spacing w:val="11"/>
          <w:sz w:val="23"/>
        </w:rPr>
        <w:t xml:space="preserve"> </w:t>
      </w:r>
      <w:r>
        <w:rPr>
          <w:sz w:val="23"/>
        </w:rPr>
        <w:t>disciplinară.</w:t>
      </w:r>
      <w:r>
        <w:rPr>
          <w:spacing w:val="-54"/>
          <w:sz w:val="23"/>
        </w:rPr>
        <w:t xml:space="preserve"> </w:t>
      </w:r>
      <w:r>
        <w:rPr>
          <w:sz w:val="23"/>
        </w:rPr>
        <w:t>Cadrele didactice</w:t>
      </w:r>
      <w:r>
        <w:rPr>
          <w:spacing w:val="-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deţin</w:t>
      </w:r>
      <w:r>
        <w:rPr>
          <w:spacing w:val="1"/>
          <w:sz w:val="23"/>
        </w:rPr>
        <w:t xml:space="preserve"> </w:t>
      </w:r>
      <w:r>
        <w:rPr>
          <w:sz w:val="23"/>
        </w:rPr>
        <w:t>funcţia</w:t>
      </w:r>
      <w:r>
        <w:rPr>
          <w:spacing w:val="2"/>
          <w:sz w:val="23"/>
        </w:rPr>
        <w:t xml:space="preserve"> </w:t>
      </w:r>
      <w:r>
        <w:rPr>
          <w:sz w:val="23"/>
        </w:rPr>
        <w:t>de profesor</w:t>
      </w:r>
      <w:r>
        <w:rPr>
          <w:spacing w:val="4"/>
          <w:sz w:val="23"/>
        </w:rPr>
        <w:t xml:space="preserve"> </w:t>
      </w:r>
      <w:r>
        <w:rPr>
          <w:sz w:val="23"/>
        </w:rPr>
        <w:t>diriginte:</w:t>
      </w:r>
    </w:p>
    <w:p w:rsidR="004D00C8" w:rsidRDefault="00FE770D">
      <w:pPr>
        <w:pStyle w:val="ListParagraph"/>
        <w:numPr>
          <w:ilvl w:val="0"/>
          <w:numId w:val="37"/>
        </w:numPr>
        <w:tabs>
          <w:tab w:val="left" w:pos="455"/>
        </w:tabs>
        <w:spacing w:line="244" w:lineRule="auto"/>
        <w:ind w:right="113" w:firstLine="0"/>
        <w:rPr>
          <w:sz w:val="23"/>
        </w:rPr>
      </w:pPr>
      <w:r>
        <w:rPr>
          <w:sz w:val="23"/>
        </w:rPr>
        <w:t>sunt</w:t>
      </w:r>
      <w:r>
        <w:rPr>
          <w:spacing w:val="33"/>
          <w:sz w:val="23"/>
        </w:rPr>
        <w:t xml:space="preserve"> </w:t>
      </w:r>
      <w:r>
        <w:rPr>
          <w:sz w:val="23"/>
        </w:rPr>
        <w:t>desemnate</w:t>
      </w:r>
      <w:r>
        <w:rPr>
          <w:spacing w:val="31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către</w:t>
      </w:r>
      <w:r>
        <w:rPr>
          <w:spacing w:val="31"/>
          <w:sz w:val="23"/>
        </w:rPr>
        <w:t xml:space="preserve"> </w:t>
      </w:r>
      <w:r>
        <w:rPr>
          <w:sz w:val="23"/>
        </w:rPr>
        <w:t>Consiliul</w:t>
      </w:r>
      <w:r>
        <w:rPr>
          <w:spacing w:val="32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administraţie</w:t>
      </w:r>
      <w:r>
        <w:rPr>
          <w:spacing w:val="31"/>
          <w:sz w:val="23"/>
        </w:rPr>
        <w:t xml:space="preserve"> </w:t>
      </w:r>
      <w:r>
        <w:rPr>
          <w:sz w:val="23"/>
        </w:rPr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începutul</w:t>
      </w:r>
      <w:r>
        <w:rPr>
          <w:spacing w:val="33"/>
          <w:sz w:val="23"/>
        </w:rPr>
        <w:t xml:space="preserve"> </w:t>
      </w:r>
      <w:r>
        <w:rPr>
          <w:sz w:val="23"/>
        </w:rPr>
        <w:t>fiecărui</w:t>
      </w:r>
      <w:r>
        <w:rPr>
          <w:spacing w:val="32"/>
          <w:sz w:val="23"/>
        </w:rPr>
        <w:t xml:space="preserve"> </w:t>
      </w:r>
      <w:r>
        <w:rPr>
          <w:sz w:val="23"/>
        </w:rPr>
        <w:t>an</w:t>
      </w:r>
      <w:r>
        <w:rPr>
          <w:spacing w:val="30"/>
          <w:sz w:val="23"/>
        </w:rPr>
        <w:t xml:space="preserve"> </w:t>
      </w:r>
      <w:r>
        <w:rPr>
          <w:sz w:val="23"/>
        </w:rPr>
        <w:t>şcolar</w:t>
      </w:r>
      <w:r>
        <w:rPr>
          <w:spacing w:val="31"/>
          <w:sz w:val="23"/>
        </w:rPr>
        <w:t xml:space="preserve"> </w:t>
      </w:r>
      <w:r>
        <w:rPr>
          <w:sz w:val="23"/>
        </w:rPr>
        <w:t>şi</w:t>
      </w:r>
      <w:r>
        <w:rPr>
          <w:spacing w:val="33"/>
          <w:sz w:val="23"/>
        </w:rPr>
        <w:t xml:space="preserve"> </w:t>
      </w:r>
      <w:r>
        <w:rPr>
          <w:sz w:val="23"/>
        </w:rPr>
        <w:t>numite</w:t>
      </w:r>
      <w:r>
        <w:rPr>
          <w:spacing w:val="-55"/>
          <w:sz w:val="23"/>
        </w:rPr>
        <w:t xml:space="preserve"> </w:t>
      </w:r>
      <w:r>
        <w:rPr>
          <w:sz w:val="23"/>
        </w:rPr>
        <w:t>prin decizie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directorului.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37"/>
        </w:numPr>
        <w:tabs>
          <w:tab w:val="left" w:pos="491"/>
        </w:tabs>
        <w:spacing w:before="93" w:line="244" w:lineRule="auto"/>
        <w:ind w:right="110" w:firstLine="0"/>
        <w:jc w:val="both"/>
        <w:rPr>
          <w:sz w:val="23"/>
        </w:rPr>
      </w:pPr>
      <w:r>
        <w:rPr>
          <w:sz w:val="23"/>
        </w:rPr>
        <w:t>Funcţia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diriginte</w:t>
      </w:r>
      <w:r>
        <w:rPr>
          <w:spacing w:val="1"/>
          <w:sz w:val="23"/>
        </w:rPr>
        <w:t xml:space="preserve"> </w:t>
      </w:r>
      <w:r>
        <w:rPr>
          <w:sz w:val="23"/>
        </w:rPr>
        <w:t>devine</w:t>
      </w:r>
      <w:r>
        <w:rPr>
          <w:spacing w:val="1"/>
          <w:sz w:val="23"/>
        </w:rPr>
        <w:t xml:space="preserve"> </w:t>
      </w:r>
      <w:r>
        <w:rPr>
          <w:sz w:val="23"/>
        </w:rPr>
        <w:t>obligatorie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personalul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învestit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decizie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directorului</w:t>
      </w:r>
      <w:r>
        <w:rPr>
          <w:spacing w:val="3"/>
          <w:sz w:val="23"/>
        </w:rPr>
        <w:t xml:space="preserve"> </w:t>
      </w:r>
      <w:r>
        <w:rPr>
          <w:sz w:val="23"/>
        </w:rPr>
        <w:t>cu această responsabilitate.</w:t>
      </w:r>
    </w:p>
    <w:p w:rsidR="004D00C8" w:rsidRDefault="00FE770D">
      <w:pPr>
        <w:pStyle w:val="ListParagraph"/>
        <w:numPr>
          <w:ilvl w:val="0"/>
          <w:numId w:val="37"/>
        </w:numPr>
        <w:tabs>
          <w:tab w:val="left" w:pos="431"/>
        </w:tabs>
        <w:spacing w:line="260" w:lineRule="exact"/>
        <w:ind w:left="430" w:hanging="330"/>
        <w:jc w:val="both"/>
        <w:rPr>
          <w:sz w:val="23"/>
        </w:rPr>
      </w:pPr>
      <w:r>
        <w:rPr>
          <w:b/>
          <w:sz w:val="23"/>
        </w:rPr>
        <w:t>Profesorul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diriginte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are</w:t>
      </w:r>
      <w:r>
        <w:rPr>
          <w:spacing w:val="10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9"/>
          <w:sz w:val="23"/>
        </w:rPr>
        <w:t xml:space="preserve"> </w:t>
      </w:r>
      <w:r>
        <w:rPr>
          <w:sz w:val="23"/>
        </w:rPr>
        <w:t>atribuţii</w:t>
      </w:r>
      <w:r>
        <w:rPr>
          <w:spacing w:val="11"/>
          <w:sz w:val="23"/>
        </w:rPr>
        <w:t xml:space="preserve"> </w:t>
      </w:r>
      <w:r>
        <w:rPr>
          <w:sz w:val="23"/>
        </w:rPr>
        <w:t>şi</w:t>
      </w:r>
      <w:r>
        <w:rPr>
          <w:spacing w:val="11"/>
          <w:sz w:val="23"/>
        </w:rPr>
        <w:t xml:space="preserve"> </w:t>
      </w:r>
      <w:r>
        <w:rPr>
          <w:sz w:val="23"/>
        </w:rPr>
        <w:t>responsabilităţi: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41"/>
        </w:tabs>
        <w:spacing w:before="5"/>
        <w:ind w:hanging="240"/>
        <w:jc w:val="both"/>
        <w:rPr>
          <w:sz w:val="23"/>
        </w:rPr>
      </w:pPr>
      <w:r>
        <w:rPr>
          <w:sz w:val="23"/>
        </w:rPr>
        <w:t>coordonează</w:t>
      </w:r>
      <w:r>
        <w:rPr>
          <w:spacing w:val="10"/>
          <w:sz w:val="23"/>
        </w:rPr>
        <w:t xml:space="preserve"> </w:t>
      </w:r>
      <w:r>
        <w:rPr>
          <w:sz w:val="23"/>
        </w:rPr>
        <w:t>activitatea</w:t>
      </w:r>
      <w:r>
        <w:rPr>
          <w:spacing w:val="12"/>
          <w:sz w:val="23"/>
        </w:rPr>
        <w:t xml:space="preserve"> </w:t>
      </w:r>
      <w:r>
        <w:rPr>
          <w:sz w:val="23"/>
        </w:rPr>
        <w:t>Consiliului</w:t>
      </w:r>
      <w:r>
        <w:rPr>
          <w:spacing w:val="15"/>
          <w:sz w:val="23"/>
        </w:rPr>
        <w:t xml:space="preserve"> </w:t>
      </w:r>
      <w:r>
        <w:rPr>
          <w:sz w:val="23"/>
        </w:rPr>
        <w:t>clasei;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61"/>
        </w:tabs>
        <w:spacing w:before="4"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numeşte, prin consultarea elevilor, liderul elevilor clasei; îi repartizează sarcini şi organizează</w:t>
      </w:r>
      <w:r>
        <w:rPr>
          <w:spacing w:val="1"/>
          <w:sz w:val="23"/>
        </w:rPr>
        <w:t xml:space="preserve"> </w:t>
      </w:r>
      <w:r>
        <w:rPr>
          <w:sz w:val="23"/>
        </w:rPr>
        <w:t>împreună cu</w:t>
      </w:r>
      <w:r>
        <w:rPr>
          <w:spacing w:val="1"/>
          <w:sz w:val="23"/>
        </w:rPr>
        <w:t xml:space="preserve"> </w:t>
      </w:r>
      <w:r>
        <w:rPr>
          <w:sz w:val="23"/>
        </w:rPr>
        <w:t>acesta</w:t>
      </w:r>
      <w:r>
        <w:rPr>
          <w:spacing w:val="2"/>
          <w:sz w:val="23"/>
        </w:rPr>
        <w:t xml:space="preserve"> </w:t>
      </w:r>
      <w:r>
        <w:rPr>
          <w:sz w:val="23"/>
        </w:rPr>
        <w:t>colectivul</w:t>
      </w:r>
      <w:r>
        <w:rPr>
          <w:spacing w:val="4"/>
          <w:sz w:val="23"/>
        </w:rPr>
        <w:t xml:space="preserve"> </w:t>
      </w:r>
      <w:r>
        <w:rPr>
          <w:sz w:val="23"/>
        </w:rPr>
        <w:t>de elevi</w:t>
      </w:r>
      <w:r>
        <w:rPr>
          <w:spacing w:val="4"/>
          <w:sz w:val="23"/>
        </w:rPr>
        <w:t xml:space="preserve"> </w:t>
      </w:r>
      <w:r>
        <w:rPr>
          <w:sz w:val="23"/>
        </w:rPr>
        <w:t>al clasei;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54"/>
        </w:tabs>
        <w:spacing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preia, pe bază de proces-verbal, sala de clasă în care îşi desfăşoară activitatea elevii cărora le</w:t>
      </w:r>
      <w:r>
        <w:rPr>
          <w:spacing w:val="1"/>
          <w:sz w:val="23"/>
        </w:rPr>
        <w:t xml:space="preserve"> </w:t>
      </w:r>
      <w:r>
        <w:rPr>
          <w:sz w:val="23"/>
        </w:rPr>
        <w:t>este diriginte</w:t>
      </w:r>
      <w:r>
        <w:rPr>
          <w:spacing w:val="3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răspunde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păstrarea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5"/>
          <w:sz w:val="23"/>
        </w:rPr>
        <w:t xml:space="preserve"> </w:t>
      </w:r>
      <w:r>
        <w:rPr>
          <w:sz w:val="23"/>
        </w:rPr>
        <w:t>modernizarea acesteia;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443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prezintă</w:t>
      </w:r>
      <w:r>
        <w:rPr>
          <w:spacing w:val="1"/>
          <w:sz w:val="23"/>
        </w:rPr>
        <w:t xml:space="preserve"> </w:t>
      </w:r>
      <w:r>
        <w:rPr>
          <w:sz w:val="23"/>
        </w:rPr>
        <w:t>elevilor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părinţilor/tutorilor</w:t>
      </w:r>
      <w:r>
        <w:rPr>
          <w:spacing w:val="1"/>
          <w:sz w:val="23"/>
        </w:rPr>
        <w:t xml:space="preserve"> </w:t>
      </w:r>
      <w:r>
        <w:rPr>
          <w:sz w:val="23"/>
        </w:rPr>
        <w:t>acestora</w:t>
      </w:r>
      <w:r>
        <w:rPr>
          <w:spacing w:val="1"/>
          <w:sz w:val="23"/>
        </w:rPr>
        <w:t xml:space="preserve"> </w:t>
      </w:r>
      <w:r>
        <w:rPr>
          <w:sz w:val="23"/>
        </w:rPr>
        <w:t>prevederile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1"/>
          <w:sz w:val="23"/>
        </w:rPr>
        <w:t xml:space="preserve"> </w:t>
      </w:r>
      <w:r>
        <w:rPr>
          <w:sz w:val="23"/>
        </w:rPr>
        <w:t>intern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1"/>
          <w:sz w:val="23"/>
        </w:rPr>
        <w:t xml:space="preserve"> </w:t>
      </w:r>
      <w:r>
        <w:rPr>
          <w:sz w:val="23"/>
        </w:rPr>
        <w:t>de organizare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funcționare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unității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învățământ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începutul</w:t>
      </w:r>
      <w:r>
        <w:rPr>
          <w:spacing w:val="1"/>
          <w:sz w:val="23"/>
        </w:rPr>
        <w:t xml:space="preserve"> </w:t>
      </w:r>
      <w:r>
        <w:rPr>
          <w:sz w:val="23"/>
        </w:rPr>
        <w:t>fiecărui</w:t>
      </w:r>
      <w:r>
        <w:rPr>
          <w:spacing w:val="57"/>
          <w:sz w:val="23"/>
        </w:rPr>
        <w:t xml:space="preserve"> </w:t>
      </w:r>
      <w:r>
        <w:rPr>
          <w:sz w:val="23"/>
        </w:rPr>
        <w:t>an</w:t>
      </w:r>
      <w:r>
        <w:rPr>
          <w:spacing w:val="-55"/>
          <w:sz w:val="23"/>
        </w:rPr>
        <w:t xml:space="preserve"> </w:t>
      </w:r>
      <w:r>
        <w:rPr>
          <w:sz w:val="23"/>
        </w:rPr>
        <w:t>şcolar;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71"/>
        </w:tabs>
        <w:spacing w:line="244" w:lineRule="auto"/>
        <w:ind w:left="101" w:right="113" w:firstLine="0"/>
        <w:jc w:val="both"/>
        <w:rPr>
          <w:sz w:val="23"/>
        </w:rPr>
      </w:pPr>
      <w:r>
        <w:rPr>
          <w:sz w:val="23"/>
        </w:rPr>
        <w:t>completează catalogul clasei şi răspunde de exactitatea datelor înscrise şi de starea fizică a</w:t>
      </w:r>
      <w:r>
        <w:rPr>
          <w:spacing w:val="1"/>
          <w:sz w:val="23"/>
        </w:rPr>
        <w:t xml:space="preserve"> </w:t>
      </w:r>
      <w:r>
        <w:rPr>
          <w:sz w:val="23"/>
        </w:rPr>
        <w:t>acestuia;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54"/>
        </w:tabs>
        <w:spacing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întocmeşte</w:t>
      </w:r>
      <w:r>
        <w:rPr>
          <w:spacing w:val="1"/>
          <w:sz w:val="23"/>
        </w:rPr>
        <w:t xml:space="preserve"> </w:t>
      </w:r>
      <w:r>
        <w:rPr>
          <w:sz w:val="23"/>
        </w:rPr>
        <w:t>planificările calendaristice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anuale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orele de</w:t>
      </w:r>
      <w:r>
        <w:rPr>
          <w:spacing w:val="1"/>
          <w:sz w:val="23"/>
        </w:rPr>
        <w:t xml:space="preserve"> </w:t>
      </w:r>
      <w:r>
        <w:rPr>
          <w:sz w:val="23"/>
        </w:rPr>
        <w:t>consiliere şi</w:t>
      </w:r>
      <w:r>
        <w:rPr>
          <w:spacing w:val="1"/>
          <w:sz w:val="23"/>
        </w:rPr>
        <w:t xml:space="preserve"> </w:t>
      </w:r>
      <w:r>
        <w:rPr>
          <w:sz w:val="23"/>
        </w:rPr>
        <w:t>orientare</w:t>
      </w:r>
      <w:r>
        <w:rPr>
          <w:spacing w:val="57"/>
          <w:sz w:val="23"/>
        </w:rPr>
        <w:t xml:space="preserve"> </w:t>
      </w:r>
      <w:r>
        <w:rPr>
          <w:sz w:val="23"/>
        </w:rPr>
        <w:t>şi</w:t>
      </w:r>
      <w:r>
        <w:rPr>
          <w:spacing w:val="58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predă</w:t>
      </w:r>
      <w:r>
        <w:rPr>
          <w:spacing w:val="-1"/>
          <w:sz w:val="23"/>
        </w:rPr>
        <w:t xml:space="preserve"> </w:t>
      </w:r>
      <w:r>
        <w:rPr>
          <w:sz w:val="23"/>
        </w:rPr>
        <w:t>spre avizare</w:t>
      </w:r>
      <w:r>
        <w:rPr>
          <w:spacing w:val="3"/>
          <w:sz w:val="23"/>
        </w:rPr>
        <w:t xml:space="preserve"> </w:t>
      </w:r>
      <w:r>
        <w:rPr>
          <w:sz w:val="23"/>
        </w:rPr>
        <w:t>responsabilului</w:t>
      </w:r>
      <w:r>
        <w:rPr>
          <w:spacing w:val="4"/>
          <w:sz w:val="23"/>
        </w:rPr>
        <w:t xml:space="preserve"> </w:t>
      </w:r>
      <w:r>
        <w:rPr>
          <w:sz w:val="23"/>
        </w:rPr>
        <w:t>Comisiei</w:t>
      </w:r>
      <w:r>
        <w:rPr>
          <w:spacing w:val="1"/>
          <w:sz w:val="23"/>
        </w:rPr>
        <w:t xml:space="preserve"> </w:t>
      </w:r>
      <w:r>
        <w:rPr>
          <w:sz w:val="23"/>
        </w:rPr>
        <w:t>diriginţilor;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83"/>
        </w:tabs>
        <w:spacing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urmăreşte frecvenţa elevilor, cercetează cauzele absenţelor unor elevi şi informează familia</w:t>
      </w:r>
      <w:r>
        <w:rPr>
          <w:spacing w:val="1"/>
          <w:sz w:val="23"/>
        </w:rPr>
        <w:t xml:space="preserve"> </w:t>
      </w:r>
      <w:r>
        <w:rPr>
          <w:sz w:val="23"/>
        </w:rPr>
        <w:t>elevului;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78"/>
        </w:tabs>
        <w:spacing w:line="244" w:lineRule="auto"/>
        <w:ind w:left="101" w:right="113" w:firstLine="0"/>
        <w:jc w:val="both"/>
        <w:rPr>
          <w:sz w:val="23"/>
        </w:rPr>
      </w:pPr>
      <w:r>
        <w:rPr>
          <w:sz w:val="23"/>
        </w:rPr>
        <w:t>motivează</w:t>
      </w:r>
      <w:r>
        <w:rPr>
          <w:spacing w:val="57"/>
          <w:sz w:val="23"/>
        </w:rPr>
        <w:t xml:space="preserve"> </w:t>
      </w:r>
      <w:r>
        <w:rPr>
          <w:sz w:val="23"/>
        </w:rPr>
        <w:t>absenţele elevilor pe</w:t>
      </w:r>
      <w:r>
        <w:rPr>
          <w:spacing w:val="58"/>
          <w:sz w:val="23"/>
        </w:rPr>
        <w:t xml:space="preserve"> </w:t>
      </w:r>
      <w:r>
        <w:rPr>
          <w:sz w:val="23"/>
        </w:rPr>
        <w:t>baza certificatelor medicale, precum şi</w:t>
      </w:r>
      <w:r>
        <w:rPr>
          <w:spacing w:val="57"/>
          <w:sz w:val="23"/>
        </w:rPr>
        <w:t xml:space="preserve"> </w:t>
      </w:r>
      <w:r>
        <w:rPr>
          <w:sz w:val="23"/>
        </w:rPr>
        <w:t>a cererilor personale</w:t>
      </w:r>
      <w:r>
        <w:rPr>
          <w:spacing w:val="1"/>
          <w:sz w:val="23"/>
        </w:rPr>
        <w:t xml:space="preserve"> </w:t>
      </w:r>
      <w:r>
        <w:rPr>
          <w:sz w:val="23"/>
        </w:rPr>
        <w:t>ale</w:t>
      </w:r>
      <w:r>
        <w:rPr>
          <w:spacing w:val="-1"/>
          <w:sz w:val="23"/>
        </w:rPr>
        <w:t xml:space="preserve"> </w:t>
      </w:r>
      <w:r>
        <w:rPr>
          <w:sz w:val="23"/>
        </w:rPr>
        <w:t>părinţilor/tutorilor;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28"/>
        </w:tabs>
        <w:spacing w:line="244" w:lineRule="auto"/>
        <w:ind w:left="101" w:right="114" w:firstLine="0"/>
        <w:jc w:val="both"/>
        <w:rPr>
          <w:sz w:val="23"/>
        </w:rPr>
      </w:pPr>
      <w:r>
        <w:rPr>
          <w:sz w:val="23"/>
        </w:rPr>
        <w:t>analizează periodic situaţia la învăţătură a elevilor şi monitorizează îndeplinirea îndatoririlor</w:t>
      </w:r>
      <w:r>
        <w:rPr>
          <w:spacing w:val="1"/>
          <w:sz w:val="23"/>
        </w:rPr>
        <w:t xml:space="preserve"> </w:t>
      </w:r>
      <w:r>
        <w:rPr>
          <w:sz w:val="23"/>
        </w:rPr>
        <w:t>şcolare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către</w:t>
      </w:r>
      <w:r>
        <w:rPr>
          <w:spacing w:val="-1"/>
          <w:sz w:val="23"/>
        </w:rPr>
        <w:t xml:space="preserve"> </w:t>
      </w:r>
      <w:r>
        <w:rPr>
          <w:sz w:val="23"/>
        </w:rPr>
        <w:t>toţi</w:t>
      </w:r>
      <w:r>
        <w:rPr>
          <w:spacing w:val="3"/>
          <w:sz w:val="23"/>
        </w:rPr>
        <w:t xml:space="preserve"> </w:t>
      </w:r>
      <w:r>
        <w:rPr>
          <w:sz w:val="23"/>
        </w:rPr>
        <w:t>elevii</w:t>
      </w:r>
      <w:r>
        <w:rPr>
          <w:spacing w:val="3"/>
          <w:sz w:val="23"/>
        </w:rPr>
        <w:t xml:space="preserve"> </w:t>
      </w:r>
      <w:r>
        <w:rPr>
          <w:sz w:val="23"/>
        </w:rPr>
        <w:t>clasei;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93"/>
        </w:tabs>
        <w:spacing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informează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scris</w:t>
      </w:r>
      <w:r>
        <w:rPr>
          <w:spacing w:val="1"/>
          <w:sz w:val="23"/>
        </w:rPr>
        <w:t xml:space="preserve"> </w:t>
      </w:r>
      <w:r>
        <w:rPr>
          <w:sz w:val="23"/>
        </w:rPr>
        <w:t>familiile</w:t>
      </w:r>
      <w:r>
        <w:rPr>
          <w:spacing w:val="1"/>
          <w:sz w:val="23"/>
        </w:rPr>
        <w:t xml:space="preserve"> </w:t>
      </w:r>
      <w:r>
        <w:rPr>
          <w:sz w:val="23"/>
        </w:rPr>
        <w:t>elevilor</w:t>
      </w:r>
      <w:r>
        <w:rPr>
          <w:spacing w:val="1"/>
          <w:sz w:val="23"/>
        </w:rPr>
        <w:t xml:space="preserve"> </w:t>
      </w:r>
      <w:r>
        <w:rPr>
          <w:sz w:val="23"/>
        </w:rPr>
        <w:t>corigenţi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repetenţi,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primit</w:t>
      </w:r>
      <w:r>
        <w:rPr>
          <w:spacing w:val="57"/>
          <w:sz w:val="23"/>
        </w:rPr>
        <w:t xml:space="preserve"> </w:t>
      </w:r>
      <w:r>
        <w:rPr>
          <w:sz w:val="23"/>
        </w:rPr>
        <w:t>sancţiuni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-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şi-au încheiat situaţia şcolară;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68"/>
        </w:tabs>
        <w:spacing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stabileşte</w:t>
      </w:r>
      <w:r>
        <w:rPr>
          <w:spacing w:val="19"/>
          <w:sz w:val="23"/>
        </w:rPr>
        <w:t xml:space="preserve"> </w:t>
      </w:r>
      <w:r>
        <w:rPr>
          <w:sz w:val="23"/>
        </w:rPr>
        <w:t>împreună</w:t>
      </w:r>
      <w:r>
        <w:rPr>
          <w:spacing w:val="21"/>
          <w:sz w:val="23"/>
        </w:rPr>
        <w:t xml:space="preserve"> </w:t>
      </w:r>
      <w:r>
        <w:rPr>
          <w:sz w:val="23"/>
        </w:rPr>
        <w:t>cu</w:t>
      </w:r>
      <w:r>
        <w:rPr>
          <w:spacing w:val="24"/>
          <w:sz w:val="23"/>
        </w:rPr>
        <w:t xml:space="preserve"> </w:t>
      </w:r>
      <w:r>
        <w:rPr>
          <w:sz w:val="23"/>
        </w:rPr>
        <w:t>Consiliul</w:t>
      </w:r>
      <w:r>
        <w:rPr>
          <w:spacing w:val="21"/>
          <w:sz w:val="23"/>
        </w:rPr>
        <w:t xml:space="preserve"> </w:t>
      </w:r>
      <w:r>
        <w:rPr>
          <w:sz w:val="23"/>
        </w:rPr>
        <w:t>profesoral</w:t>
      </w:r>
      <w:r>
        <w:rPr>
          <w:spacing w:val="23"/>
          <w:sz w:val="23"/>
        </w:rPr>
        <w:t xml:space="preserve"> </w:t>
      </w:r>
      <w:r>
        <w:rPr>
          <w:sz w:val="23"/>
        </w:rPr>
        <w:t>al</w:t>
      </w:r>
      <w:r>
        <w:rPr>
          <w:spacing w:val="23"/>
          <w:sz w:val="23"/>
        </w:rPr>
        <w:t xml:space="preserve"> </w:t>
      </w:r>
      <w:r>
        <w:rPr>
          <w:sz w:val="23"/>
        </w:rPr>
        <w:t>clasei</w:t>
      </w:r>
      <w:r>
        <w:rPr>
          <w:spacing w:val="20"/>
          <w:sz w:val="23"/>
        </w:rPr>
        <w:t xml:space="preserve"> </w:t>
      </w:r>
      <w:r>
        <w:rPr>
          <w:sz w:val="23"/>
        </w:rPr>
        <w:t>nota</w:t>
      </w:r>
      <w:r>
        <w:rPr>
          <w:spacing w:val="21"/>
          <w:sz w:val="23"/>
        </w:rPr>
        <w:t xml:space="preserve"> </w:t>
      </w:r>
      <w:r>
        <w:rPr>
          <w:sz w:val="23"/>
        </w:rPr>
        <w:t>la</w:t>
      </w:r>
      <w:r>
        <w:rPr>
          <w:spacing w:val="20"/>
          <w:sz w:val="23"/>
        </w:rPr>
        <w:t xml:space="preserve"> </w:t>
      </w:r>
      <w:r>
        <w:rPr>
          <w:sz w:val="23"/>
        </w:rPr>
        <w:t>purtare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fiecărui</w:t>
      </w:r>
      <w:r>
        <w:rPr>
          <w:spacing w:val="24"/>
          <w:sz w:val="23"/>
        </w:rPr>
        <w:t xml:space="preserve"> </w:t>
      </w:r>
      <w:r>
        <w:rPr>
          <w:sz w:val="23"/>
        </w:rPr>
        <w:t>elev</w:t>
      </w:r>
      <w:r>
        <w:rPr>
          <w:spacing w:val="22"/>
          <w:sz w:val="23"/>
        </w:rPr>
        <w:t xml:space="preserve"> </w:t>
      </w:r>
      <w:r>
        <w:rPr>
          <w:sz w:val="23"/>
        </w:rPr>
        <w:t>şi</w:t>
      </w:r>
      <w:r>
        <w:rPr>
          <w:spacing w:val="24"/>
          <w:sz w:val="23"/>
        </w:rPr>
        <w:t xml:space="preserve"> </w:t>
      </w:r>
      <w:r>
        <w:rPr>
          <w:sz w:val="23"/>
        </w:rPr>
        <w:t>prezintă</w:t>
      </w:r>
      <w:r>
        <w:rPr>
          <w:spacing w:val="-55"/>
          <w:sz w:val="23"/>
        </w:rPr>
        <w:t xml:space="preserve"> </w:t>
      </w:r>
      <w:r>
        <w:rPr>
          <w:sz w:val="23"/>
        </w:rPr>
        <w:t>în scris Consiliului profesoral propunerile de notare mai mici decât 7.00, pentru elevii care au</w:t>
      </w:r>
      <w:r>
        <w:rPr>
          <w:spacing w:val="1"/>
          <w:sz w:val="23"/>
        </w:rPr>
        <w:t xml:space="preserve"> </w:t>
      </w:r>
      <w:r>
        <w:rPr>
          <w:sz w:val="23"/>
        </w:rPr>
        <w:t>săvârşit abateri grave;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13"/>
        </w:tabs>
        <w:spacing w:line="244" w:lineRule="auto"/>
        <w:ind w:left="101" w:right="109" w:firstLine="0"/>
        <w:jc w:val="both"/>
        <w:rPr>
          <w:sz w:val="23"/>
        </w:rPr>
      </w:pPr>
      <w:r>
        <w:rPr>
          <w:sz w:val="23"/>
        </w:rPr>
        <w:t>organizează,</w:t>
      </w:r>
      <w:r>
        <w:rPr>
          <w:spacing w:val="14"/>
          <w:sz w:val="23"/>
        </w:rPr>
        <w:t xml:space="preserve"> </w:t>
      </w:r>
      <w:r>
        <w:rPr>
          <w:sz w:val="23"/>
        </w:rPr>
        <w:t>lunar</w:t>
      </w:r>
      <w:r>
        <w:rPr>
          <w:spacing w:val="17"/>
          <w:sz w:val="23"/>
        </w:rPr>
        <w:t xml:space="preserve"> </w:t>
      </w:r>
      <w:r>
        <w:rPr>
          <w:sz w:val="23"/>
        </w:rPr>
        <w:t>sau</w:t>
      </w:r>
      <w:r>
        <w:rPr>
          <w:spacing w:val="19"/>
          <w:sz w:val="23"/>
        </w:rPr>
        <w:t xml:space="preserve"> </w:t>
      </w:r>
      <w:r>
        <w:rPr>
          <w:sz w:val="23"/>
        </w:rPr>
        <w:t>ori</w:t>
      </w:r>
      <w:r>
        <w:rPr>
          <w:spacing w:val="15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câte</w:t>
      </w:r>
      <w:r>
        <w:rPr>
          <w:spacing w:val="15"/>
          <w:sz w:val="23"/>
        </w:rPr>
        <w:t xml:space="preserve"> </w:t>
      </w:r>
      <w:r>
        <w:rPr>
          <w:sz w:val="23"/>
        </w:rPr>
        <w:t>ori</w:t>
      </w:r>
      <w:r>
        <w:rPr>
          <w:spacing w:val="19"/>
          <w:sz w:val="23"/>
        </w:rPr>
        <w:t xml:space="preserve"> </w:t>
      </w:r>
      <w:r>
        <w:rPr>
          <w:sz w:val="23"/>
        </w:rPr>
        <w:t>este</w:t>
      </w:r>
      <w:r>
        <w:rPr>
          <w:spacing w:val="14"/>
          <w:sz w:val="23"/>
        </w:rPr>
        <w:t xml:space="preserve"> </w:t>
      </w:r>
      <w:r>
        <w:rPr>
          <w:sz w:val="23"/>
        </w:rPr>
        <w:t>necesar,</w:t>
      </w:r>
      <w:r>
        <w:rPr>
          <w:spacing w:val="17"/>
          <w:sz w:val="23"/>
        </w:rPr>
        <w:t xml:space="preserve"> </w:t>
      </w:r>
      <w:r>
        <w:rPr>
          <w:sz w:val="23"/>
        </w:rPr>
        <w:t>întâlniri</w:t>
      </w:r>
      <w:r>
        <w:rPr>
          <w:spacing w:val="16"/>
          <w:sz w:val="23"/>
        </w:rPr>
        <w:t xml:space="preserve"> </w:t>
      </w:r>
      <w:r>
        <w:rPr>
          <w:sz w:val="23"/>
        </w:rPr>
        <w:t>şi</w:t>
      </w:r>
      <w:r>
        <w:rPr>
          <w:spacing w:val="18"/>
          <w:sz w:val="23"/>
        </w:rPr>
        <w:t xml:space="preserve"> </w:t>
      </w:r>
      <w:r>
        <w:rPr>
          <w:sz w:val="23"/>
        </w:rPr>
        <w:t>discuţii</w:t>
      </w:r>
      <w:r>
        <w:rPr>
          <w:spacing w:val="17"/>
          <w:sz w:val="23"/>
        </w:rPr>
        <w:t xml:space="preserve"> </w:t>
      </w:r>
      <w:r>
        <w:rPr>
          <w:sz w:val="23"/>
        </w:rPr>
        <w:t>cu</w:t>
      </w:r>
      <w:r>
        <w:rPr>
          <w:spacing w:val="18"/>
          <w:sz w:val="23"/>
        </w:rPr>
        <w:t xml:space="preserve"> </w:t>
      </w:r>
      <w:r>
        <w:rPr>
          <w:sz w:val="23"/>
        </w:rPr>
        <w:t>părinţii</w:t>
      </w:r>
      <w:r>
        <w:rPr>
          <w:spacing w:val="16"/>
          <w:sz w:val="23"/>
        </w:rPr>
        <w:t xml:space="preserve"> </w:t>
      </w:r>
      <w:r>
        <w:rPr>
          <w:sz w:val="23"/>
        </w:rPr>
        <w:t>şi</w:t>
      </w:r>
      <w:r>
        <w:rPr>
          <w:spacing w:val="18"/>
          <w:sz w:val="23"/>
        </w:rPr>
        <w:t xml:space="preserve"> </w:t>
      </w:r>
      <w:r>
        <w:rPr>
          <w:sz w:val="23"/>
        </w:rPr>
        <w:t>se</w:t>
      </w:r>
      <w:r>
        <w:rPr>
          <w:spacing w:val="16"/>
          <w:sz w:val="23"/>
        </w:rPr>
        <w:t xml:space="preserve"> </w:t>
      </w:r>
      <w:r>
        <w:rPr>
          <w:sz w:val="23"/>
        </w:rPr>
        <w:t>consultă</w:t>
      </w:r>
      <w:r>
        <w:rPr>
          <w:spacing w:val="-55"/>
          <w:sz w:val="23"/>
        </w:rPr>
        <w:t xml:space="preserve"> </w:t>
      </w:r>
      <w:r>
        <w:rPr>
          <w:sz w:val="23"/>
        </w:rPr>
        <w:t>cu</w:t>
      </w:r>
      <w:r>
        <w:rPr>
          <w:spacing w:val="2"/>
          <w:sz w:val="23"/>
        </w:rPr>
        <w:t xml:space="preserve"> </w:t>
      </w:r>
      <w:r>
        <w:rPr>
          <w:sz w:val="23"/>
        </w:rPr>
        <w:t>aceştia</w:t>
      </w:r>
      <w:r>
        <w:rPr>
          <w:spacing w:val="2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legătură</w:t>
      </w:r>
      <w:r>
        <w:rPr>
          <w:spacing w:val="4"/>
          <w:sz w:val="23"/>
        </w:rPr>
        <w:t xml:space="preserve"> </w:t>
      </w:r>
      <w:r>
        <w:rPr>
          <w:sz w:val="23"/>
        </w:rPr>
        <w:t>cu</w:t>
      </w:r>
      <w:r>
        <w:rPr>
          <w:spacing w:val="5"/>
          <w:sz w:val="23"/>
        </w:rPr>
        <w:t xml:space="preserve"> </w:t>
      </w:r>
      <w:r>
        <w:rPr>
          <w:sz w:val="23"/>
        </w:rPr>
        <w:t>cauzele</w:t>
      </w:r>
      <w:r>
        <w:rPr>
          <w:spacing w:val="2"/>
          <w:sz w:val="23"/>
        </w:rPr>
        <w:t xml:space="preserve"> </w:t>
      </w:r>
      <w:r>
        <w:rPr>
          <w:sz w:val="23"/>
        </w:rPr>
        <w:t>şi</w:t>
      </w:r>
      <w:r>
        <w:rPr>
          <w:spacing w:val="5"/>
          <w:sz w:val="23"/>
        </w:rPr>
        <w:t xml:space="preserve"> </w:t>
      </w:r>
      <w:r>
        <w:rPr>
          <w:sz w:val="23"/>
        </w:rPr>
        <w:t>măsurile</w:t>
      </w:r>
      <w:r>
        <w:rPr>
          <w:spacing w:val="2"/>
          <w:sz w:val="23"/>
        </w:rPr>
        <w:t xml:space="preserve"> </w:t>
      </w:r>
      <w:r>
        <w:rPr>
          <w:sz w:val="23"/>
        </w:rPr>
        <w:t>care</w:t>
      </w:r>
      <w:r>
        <w:rPr>
          <w:spacing w:val="5"/>
          <w:sz w:val="23"/>
        </w:rPr>
        <w:t xml:space="preserve"> </w:t>
      </w:r>
      <w:r>
        <w:rPr>
          <w:sz w:val="23"/>
        </w:rPr>
        <w:t>vizează</w:t>
      </w:r>
      <w:r>
        <w:rPr>
          <w:spacing w:val="3"/>
          <w:sz w:val="23"/>
        </w:rPr>
        <w:t xml:space="preserve"> </w:t>
      </w:r>
      <w:r>
        <w:rPr>
          <w:sz w:val="23"/>
        </w:rPr>
        <w:t>procesul</w:t>
      </w:r>
      <w:r>
        <w:rPr>
          <w:spacing w:val="3"/>
          <w:sz w:val="23"/>
        </w:rPr>
        <w:t xml:space="preserve"> </w:t>
      </w:r>
      <w:r>
        <w:rPr>
          <w:sz w:val="23"/>
        </w:rPr>
        <w:t>şcolar</w:t>
      </w:r>
      <w:r>
        <w:rPr>
          <w:spacing w:val="4"/>
          <w:sz w:val="23"/>
        </w:rPr>
        <w:t xml:space="preserve"> </w:t>
      </w:r>
      <w:r>
        <w:rPr>
          <w:sz w:val="23"/>
        </w:rPr>
        <w:t>al</w:t>
      </w:r>
      <w:r>
        <w:rPr>
          <w:spacing w:val="5"/>
          <w:sz w:val="23"/>
        </w:rPr>
        <w:t xml:space="preserve"> </w:t>
      </w:r>
      <w:r>
        <w:rPr>
          <w:sz w:val="23"/>
        </w:rPr>
        <w:t>copiilor</w:t>
      </w:r>
      <w:r>
        <w:rPr>
          <w:spacing w:val="3"/>
          <w:sz w:val="23"/>
        </w:rPr>
        <w:t xml:space="preserve"> </w:t>
      </w:r>
      <w:r>
        <w:rPr>
          <w:sz w:val="23"/>
        </w:rPr>
        <w:t>lor;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416"/>
        </w:tabs>
        <w:spacing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propune Consiliului de administraţie acordarea de alocaţii şi burse elevilor, în conformitate cu</w:t>
      </w:r>
      <w:r>
        <w:rPr>
          <w:spacing w:val="1"/>
          <w:sz w:val="23"/>
        </w:rPr>
        <w:t xml:space="preserve"> </w:t>
      </w:r>
      <w:r>
        <w:rPr>
          <w:sz w:val="23"/>
        </w:rPr>
        <w:t>legislaţia</w:t>
      </w:r>
      <w:r>
        <w:rPr>
          <w:spacing w:val="-1"/>
          <w:sz w:val="23"/>
        </w:rPr>
        <w:t xml:space="preserve"> </w:t>
      </w:r>
      <w:r>
        <w:rPr>
          <w:sz w:val="23"/>
        </w:rPr>
        <w:t>în vigoare;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59"/>
        </w:tabs>
        <w:spacing w:line="244" w:lineRule="auto"/>
        <w:ind w:left="101" w:right="113" w:firstLine="0"/>
        <w:jc w:val="both"/>
        <w:rPr>
          <w:sz w:val="23"/>
        </w:rPr>
      </w:pPr>
      <w:r>
        <w:rPr>
          <w:sz w:val="23"/>
        </w:rPr>
        <w:t>aplică</w:t>
      </w:r>
      <w:r>
        <w:rPr>
          <w:spacing w:val="11"/>
          <w:sz w:val="23"/>
        </w:rPr>
        <w:t xml:space="preserve"> </w:t>
      </w:r>
      <w:r>
        <w:rPr>
          <w:sz w:val="23"/>
        </w:rPr>
        <w:t>elevilor,</w:t>
      </w:r>
      <w:r>
        <w:rPr>
          <w:spacing w:val="15"/>
          <w:sz w:val="23"/>
        </w:rPr>
        <w:t xml:space="preserve"> </w:t>
      </w:r>
      <w:r>
        <w:rPr>
          <w:sz w:val="23"/>
        </w:rPr>
        <w:t>pe</w:t>
      </w:r>
      <w:r>
        <w:rPr>
          <w:spacing w:val="13"/>
          <w:sz w:val="23"/>
        </w:rPr>
        <w:t xml:space="preserve"> </w:t>
      </w:r>
      <w:r>
        <w:rPr>
          <w:sz w:val="23"/>
        </w:rPr>
        <w:t>baza</w:t>
      </w:r>
      <w:r>
        <w:rPr>
          <w:spacing w:val="13"/>
          <w:sz w:val="23"/>
        </w:rPr>
        <w:t xml:space="preserve"> </w:t>
      </w:r>
      <w:r>
        <w:rPr>
          <w:sz w:val="23"/>
        </w:rPr>
        <w:t>consultării</w:t>
      </w:r>
      <w:r>
        <w:rPr>
          <w:spacing w:val="16"/>
          <w:sz w:val="23"/>
        </w:rPr>
        <w:t xml:space="preserve"> </w:t>
      </w:r>
      <w:r>
        <w:rPr>
          <w:sz w:val="23"/>
        </w:rPr>
        <w:t>cu</w:t>
      </w:r>
      <w:r>
        <w:rPr>
          <w:spacing w:val="11"/>
          <w:sz w:val="23"/>
        </w:rPr>
        <w:t xml:space="preserve"> </w:t>
      </w:r>
      <w:r>
        <w:rPr>
          <w:sz w:val="23"/>
        </w:rPr>
        <w:t>directorul,</w:t>
      </w:r>
      <w:r>
        <w:rPr>
          <w:spacing w:val="15"/>
          <w:sz w:val="23"/>
        </w:rPr>
        <w:t xml:space="preserve"> </w:t>
      </w:r>
      <w:r>
        <w:rPr>
          <w:sz w:val="23"/>
        </w:rPr>
        <w:t>sancţiunile</w:t>
      </w:r>
      <w:r>
        <w:rPr>
          <w:spacing w:val="13"/>
          <w:sz w:val="23"/>
        </w:rPr>
        <w:t xml:space="preserve"> </w:t>
      </w:r>
      <w:r>
        <w:rPr>
          <w:sz w:val="23"/>
        </w:rPr>
        <w:t>prevăzute</w:t>
      </w:r>
      <w:r>
        <w:rPr>
          <w:spacing w:val="14"/>
          <w:sz w:val="23"/>
        </w:rPr>
        <w:t xml:space="preserve"> </w:t>
      </w:r>
      <w:r>
        <w:rPr>
          <w:sz w:val="23"/>
        </w:rPr>
        <w:t>în</w:t>
      </w:r>
      <w:r>
        <w:rPr>
          <w:spacing w:val="14"/>
          <w:sz w:val="23"/>
        </w:rPr>
        <w:t xml:space="preserve"> </w:t>
      </w:r>
      <w:r>
        <w:rPr>
          <w:sz w:val="23"/>
        </w:rPr>
        <w:t>prezentul</w:t>
      </w:r>
      <w:r>
        <w:rPr>
          <w:spacing w:val="17"/>
          <w:sz w:val="23"/>
        </w:rPr>
        <w:t xml:space="preserve"> </w:t>
      </w:r>
      <w:r>
        <w:rPr>
          <w:sz w:val="23"/>
        </w:rPr>
        <w:t>regulament</w:t>
      </w:r>
      <w:r>
        <w:rPr>
          <w:spacing w:val="-55"/>
          <w:sz w:val="23"/>
        </w:rPr>
        <w:t xml:space="preserve"> </w:t>
      </w:r>
      <w:r>
        <w:rPr>
          <w:sz w:val="23"/>
        </w:rPr>
        <w:t>şi</w:t>
      </w:r>
      <w:r>
        <w:rPr>
          <w:spacing w:val="2"/>
          <w:sz w:val="23"/>
        </w:rPr>
        <w:t xml:space="preserve"> </w:t>
      </w:r>
      <w:r>
        <w:rPr>
          <w:sz w:val="23"/>
        </w:rPr>
        <w:t>în celelalte regulamente în vigoare;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457"/>
        </w:tabs>
        <w:spacing w:line="244" w:lineRule="auto"/>
        <w:ind w:left="101" w:right="107" w:firstLine="0"/>
        <w:jc w:val="both"/>
        <w:rPr>
          <w:sz w:val="23"/>
        </w:rPr>
      </w:pPr>
      <w:r>
        <w:rPr>
          <w:sz w:val="23"/>
        </w:rPr>
        <w:t>recomandă</w:t>
      </w:r>
      <w:r>
        <w:rPr>
          <w:spacing w:val="1"/>
          <w:sz w:val="23"/>
        </w:rPr>
        <w:t xml:space="preserve"> </w:t>
      </w:r>
      <w:r>
        <w:rPr>
          <w:sz w:val="23"/>
        </w:rPr>
        <w:t>directorului,</w:t>
      </w:r>
      <w:r>
        <w:rPr>
          <w:spacing w:val="1"/>
          <w:sz w:val="23"/>
        </w:rPr>
        <w:t xml:space="preserve"> </w:t>
      </w:r>
      <w:r>
        <w:rPr>
          <w:sz w:val="23"/>
        </w:rPr>
        <w:t>spre</w:t>
      </w:r>
      <w:r>
        <w:rPr>
          <w:spacing w:val="1"/>
          <w:sz w:val="23"/>
        </w:rPr>
        <w:t xml:space="preserve"> </w:t>
      </w:r>
      <w:r>
        <w:rPr>
          <w:sz w:val="23"/>
        </w:rPr>
        <w:t>aprobare,</w:t>
      </w:r>
      <w:r>
        <w:rPr>
          <w:spacing w:val="1"/>
          <w:sz w:val="23"/>
        </w:rPr>
        <w:t xml:space="preserve"> </w:t>
      </w:r>
      <w:r>
        <w:rPr>
          <w:sz w:val="23"/>
        </w:rPr>
        <w:t>participarea</w:t>
      </w:r>
      <w:r>
        <w:rPr>
          <w:spacing w:val="1"/>
          <w:sz w:val="23"/>
        </w:rPr>
        <w:t xml:space="preserve"> </w:t>
      </w:r>
      <w:r>
        <w:rPr>
          <w:sz w:val="23"/>
        </w:rPr>
        <w:t>organizată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elevilor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activităţi</w:t>
      </w:r>
      <w:r>
        <w:rPr>
          <w:spacing w:val="-55"/>
          <w:sz w:val="23"/>
        </w:rPr>
        <w:t xml:space="preserve"> </w:t>
      </w:r>
      <w:r>
        <w:rPr>
          <w:sz w:val="23"/>
        </w:rPr>
        <w:t>extraşcolare;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92"/>
        </w:tabs>
        <w:spacing w:line="244" w:lineRule="auto"/>
        <w:ind w:left="101" w:right="112" w:firstLine="0"/>
        <w:jc w:val="both"/>
        <w:rPr>
          <w:sz w:val="23"/>
        </w:rPr>
      </w:pPr>
      <w:r>
        <w:rPr>
          <w:sz w:val="23"/>
        </w:rPr>
        <w:t>calculează media generală anuală a fiecărui elev, stabileşte clasificarea elevilor la sfârşitul</w:t>
      </w:r>
      <w:r>
        <w:rPr>
          <w:spacing w:val="1"/>
          <w:sz w:val="23"/>
        </w:rPr>
        <w:t xml:space="preserve"> </w:t>
      </w:r>
      <w:r>
        <w:rPr>
          <w:sz w:val="23"/>
        </w:rPr>
        <w:t>anului</w:t>
      </w:r>
      <w:r>
        <w:rPr>
          <w:spacing w:val="1"/>
          <w:sz w:val="23"/>
        </w:rPr>
        <w:t xml:space="preserve"> </w:t>
      </w:r>
      <w:r>
        <w:rPr>
          <w:sz w:val="23"/>
        </w:rPr>
        <w:t>şcolar, propune</w:t>
      </w:r>
      <w:r>
        <w:rPr>
          <w:spacing w:val="1"/>
          <w:sz w:val="23"/>
        </w:rPr>
        <w:t xml:space="preserve"> </w:t>
      </w:r>
      <w:r>
        <w:rPr>
          <w:sz w:val="23"/>
        </w:rPr>
        <w:t>acordarea</w:t>
      </w:r>
      <w:r>
        <w:rPr>
          <w:spacing w:val="1"/>
          <w:sz w:val="23"/>
        </w:rPr>
        <w:t xml:space="preserve"> </w:t>
      </w:r>
      <w:r>
        <w:rPr>
          <w:sz w:val="23"/>
        </w:rPr>
        <w:t>premiilor, recompenselor şi</w:t>
      </w:r>
      <w:r>
        <w:rPr>
          <w:spacing w:val="1"/>
          <w:sz w:val="23"/>
        </w:rPr>
        <w:t xml:space="preserve"> </w:t>
      </w:r>
      <w:r>
        <w:rPr>
          <w:sz w:val="23"/>
        </w:rPr>
        <w:t>distincţiilor, potrivit</w:t>
      </w:r>
      <w:r>
        <w:rPr>
          <w:spacing w:val="1"/>
          <w:sz w:val="23"/>
        </w:rPr>
        <w:t xml:space="preserve"> </w:t>
      </w:r>
      <w:r>
        <w:rPr>
          <w:sz w:val="23"/>
        </w:rPr>
        <w:t>prezentului</w:t>
      </w:r>
      <w:r>
        <w:rPr>
          <w:spacing w:val="1"/>
          <w:sz w:val="23"/>
        </w:rPr>
        <w:t xml:space="preserve"> </w:t>
      </w:r>
      <w:r>
        <w:rPr>
          <w:sz w:val="23"/>
        </w:rPr>
        <w:t>regulament şi</w:t>
      </w:r>
      <w:r>
        <w:rPr>
          <w:spacing w:val="3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celorlalte</w:t>
      </w:r>
      <w:r>
        <w:rPr>
          <w:spacing w:val="3"/>
          <w:sz w:val="23"/>
        </w:rPr>
        <w:t xml:space="preserve"> </w:t>
      </w:r>
      <w:r>
        <w:rPr>
          <w:sz w:val="23"/>
        </w:rPr>
        <w:t>regulamente în vigoare;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consemnează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12"/>
          <w:sz w:val="23"/>
        </w:rPr>
        <w:t xml:space="preserve"> </w:t>
      </w:r>
      <w:r>
        <w:rPr>
          <w:sz w:val="23"/>
        </w:rPr>
        <w:t>carnetele</w:t>
      </w:r>
      <w:r>
        <w:rPr>
          <w:spacing w:val="8"/>
          <w:sz w:val="23"/>
        </w:rPr>
        <w:t xml:space="preserve"> </w:t>
      </w:r>
      <w:r>
        <w:rPr>
          <w:sz w:val="23"/>
        </w:rPr>
        <w:t>elevilor</w:t>
      </w:r>
      <w:r>
        <w:rPr>
          <w:spacing w:val="9"/>
          <w:sz w:val="23"/>
        </w:rPr>
        <w:t xml:space="preserve"> </w:t>
      </w:r>
      <w:r>
        <w:rPr>
          <w:sz w:val="23"/>
        </w:rPr>
        <w:t>mediile</w:t>
      </w:r>
      <w:r>
        <w:rPr>
          <w:spacing w:val="7"/>
          <w:sz w:val="23"/>
        </w:rPr>
        <w:t xml:space="preserve"> </w:t>
      </w:r>
      <w:r>
        <w:rPr>
          <w:sz w:val="23"/>
        </w:rPr>
        <w:t>semestriale</w:t>
      </w:r>
      <w:r>
        <w:rPr>
          <w:spacing w:val="8"/>
          <w:sz w:val="23"/>
        </w:rPr>
        <w:t xml:space="preserve"> </w:t>
      </w:r>
      <w:r>
        <w:rPr>
          <w:sz w:val="23"/>
        </w:rPr>
        <w:t>şi</w:t>
      </w:r>
      <w:r>
        <w:rPr>
          <w:spacing w:val="11"/>
          <w:sz w:val="23"/>
        </w:rPr>
        <w:t xml:space="preserve"> </w:t>
      </w:r>
      <w:r>
        <w:rPr>
          <w:sz w:val="23"/>
        </w:rPr>
        <w:t>anuale;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404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prezintă</w:t>
      </w:r>
      <w:r>
        <w:rPr>
          <w:spacing w:val="1"/>
          <w:sz w:val="23"/>
        </w:rPr>
        <w:t xml:space="preserve"> </w:t>
      </w:r>
      <w:r>
        <w:rPr>
          <w:sz w:val="23"/>
        </w:rPr>
        <w:t>Consiliului</w:t>
      </w:r>
      <w:r>
        <w:rPr>
          <w:spacing w:val="1"/>
          <w:sz w:val="23"/>
        </w:rPr>
        <w:t xml:space="preserve"> </w:t>
      </w:r>
      <w:r>
        <w:rPr>
          <w:sz w:val="23"/>
        </w:rPr>
        <w:t>profesoral,</w:t>
      </w:r>
      <w:r>
        <w:rPr>
          <w:spacing w:val="1"/>
          <w:sz w:val="23"/>
        </w:rPr>
        <w:t xml:space="preserve"> </w:t>
      </w:r>
      <w:r>
        <w:rPr>
          <w:sz w:val="23"/>
        </w:rPr>
        <w:t>spre</w:t>
      </w:r>
      <w:r>
        <w:rPr>
          <w:spacing w:val="1"/>
          <w:sz w:val="23"/>
        </w:rPr>
        <w:t xml:space="preserve"> </w:t>
      </w:r>
      <w:r>
        <w:rPr>
          <w:sz w:val="23"/>
        </w:rPr>
        <w:t>validare,</w:t>
      </w:r>
      <w:r>
        <w:rPr>
          <w:spacing w:val="1"/>
          <w:sz w:val="23"/>
        </w:rPr>
        <w:t xml:space="preserve"> </w:t>
      </w:r>
      <w:r>
        <w:rPr>
          <w:sz w:val="23"/>
        </w:rPr>
        <w:t>raportul</w:t>
      </w:r>
      <w:r>
        <w:rPr>
          <w:spacing w:val="1"/>
          <w:sz w:val="23"/>
        </w:rPr>
        <w:t xml:space="preserve"> </w:t>
      </w:r>
      <w:r>
        <w:rPr>
          <w:sz w:val="23"/>
        </w:rPr>
        <w:t>scris</w:t>
      </w:r>
      <w:r>
        <w:rPr>
          <w:spacing w:val="1"/>
          <w:sz w:val="23"/>
        </w:rPr>
        <w:t xml:space="preserve"> </w:t>
      </w:r>
      <w:r>
        <w:rPr>
          <w:sz w:val="23"/>
        </w:rPr>
        <w:t>asupra</w:t>
      </w:r>
      <w:r>
        <w:rPr>
          <w:spacing w:val="1"/>
          <w:sz w:val="23"/>
        </w:rPr>
        <w:t xml:space="preserve"> </w:t>
      </w:r>
      <w:r>
        <w:rPr>
          <w:sz w:val="23"/>
        </w:rPr>
        <w:t>situaţiei</w:t>
      </w:r>
      <w:r>
        <w:rPr>
          <w:spacing w:val="1"/>
          <w:sz w:val="23"/>
        </w:rPr>
        <w:t xml:space="preserve"> </w:t>
      </w:r>
      <w:r>
        <w:rPr>
          <w:sz w:val="23"/>
        </w:rPr>
        <w:t>şcolare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comportamentale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elevilor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sfârşitul</w:t>
      </w:r>
      <w:r>
        <w:rPr>
          <w:spacing w:val="2"/>
          <w:sz w:val="23"/>
        </w:rPr>
        <w:t xml:space="preserve"> </w:t>
      </w:r>
      <w:r>
        <w:rPr>
          <w:sz w:val="23"/>
        </w:rPr>
        <w:t>semestrului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4"/>
          <w:sz w:val="23"/>
        </w:rPr>
        <w:t xml:space="preserve"> </w:t>
      </w:r>
      <w:r>
        <w:rPr>
          <w:sz w:val="23"/>
        </w:rPr>
        <w:t>anului</w:t>
      </w:r>
      <w:r>
        <w:rPr>
          <w:spacing w:val="4"/>
          <w:sz w:val="23"/>
        </w:rPr>
        <w:t xml:space="preserve"> </w:t>
      </w:r>
      <w:r>
        <w:rPr>
          <w:sz w:val="23"/>
        </w:rPr>
        <w:t>şcolar;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28"/>
        </w:tabs>
        <w:spacing w:line="263" w:lineRule="exact"/>
        <w:ind w:left="327" w:hanging="227"/>
        <w:jc w:val="both"/>
        <w:rPr>
          <w:sz w:val="23"/>
        </w:rPr>
      </w:pPr>
      <w:r>
        <w:rPr>
          <w:sz w:val="23"/>
        </w:rPr>
        <w:t>întocmeşte</w:t>
      </w:r>
      <w:r>
        <w:rPr>
          <w:spacing w:val="11"/>
          <w:sz w:val="23"/>
        </w:rPr>
        <w:t xml:space="preserve"> </w:t>
      </w:r>
      <w:r>
        <w:rPr>
          <w:sz w:val="23"/>
        </w:rPr>
        <w:t>mapa</w:t>
      </w:r>
      <w:r>
        <w:rPr>
          <w:spacing w:val="11"/>
          <w:sz w:val="23"/>
        </w:rPr>
        <w:t xml:space="preserve"> </w:t>
      </w:r>
      <w:r>
        <w:rPr>
          <w:sz w:val="23"/>
        </w:rPr>
        <w:t>(portofoliul)</w:t>
      </w:r>
      <w:r>
        <w:rPr>
          <w:spacing w:val="14"/>
          <w:sz w:val="23"/>
        </w:rPr>
        <w:t xml:space="preserve"> </w:t>
      </w:r>
      <w:r>
        <w:rPr>
          <w:sz w:val="23"/>
        </w:rPr>
        <w:t>dirigintelui;</w:t>
      </w:r>
    </w:p>
    <w:p w:rsidR="004D00C8" w:rsidRDefault="00FE770D">
      <w:pPr>
        <w:pStyle w:val="ListParagraph"/>
        <w:numPr>
          <w:ilvl w:val="0"/>
          <w:numId w:val="36"/>
        </w:numPr>
        <w:tabs>
          <w:tab w:val="left" w:pos="347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îndeplineşte alte atribuţii şi</w:t>
      </w:r>
      <w:r>
        <w:rPr>
          <w:spacing w:val="1"/>
          <w:sz w:val="23"/>
        </w:rPr>
        <w:t xml:space="preserve"> </w:t>
      </w:r>
      <w:r>
        <w:rPr>
          <w:sz w:val="23"/>
        </w:rPr>
        <w:t>sarcini stabilite de către</w:t>
      </w:r>
      <w:r>
        <w:rPr>
          <w:spacing w:val="1"/>
          <w:sz w:val="23"/>
        </w:rPr>
        <w:t xml:space="preserve"> </w:t>
      </w:r>
      <w:r>
        <w:rPr>
          <w:sz w:val="23"/>
        </w:rPr>
        <w:t>conducerea şcolii,</w:t>
      </w:r>
      <w:r>
        <w:rPr>
          <w:spacing w:val="1"/>
          <w:sz w:val="23"/>
        </w:rPr>
        <w:t xml:space="preserve"> </w:t>
      </w:r>
      <w:r>
        <w:rPr>
          <w:sz w:val="23"/>
        </w:rPr>
        <w:t>în conformitate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reglementările</w:t>
      </w:r>
      <w:r>
        <w:rPr>
          <w:spacing w:val="-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vigoare</w:t>
      </w:r>
      <w:r>
        <w:rPr>
          <w:spacing w:val="3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cu fişa postului.</w:t>
      </w:r>
    </w:p>
    <w:p w:rsidR="004D00C8" w:rsidRDefault="00FE770D">
      <w:pPr>
        <w:pStyle w:val="Heading1"/>
        <w:spacing w:line="263" w:lineRule="exact"/>
        <w:rPr>
          <w:b w:val="0"/>
        </w:rPr>
      </w:pPr>
      <w:r>
        <w:t>Coordonatorul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proiecte</w:t>
      </w:r>
      <w:r>
        <w:rPr>
          <w:spacing w:val="7"/>
        </w:rPr>
        <w:t xml:space="preserve"> </w:t>
      </w:r>
      <w:r>
        <w:t>şi</w:t>
      </w:r>
      <w:r>
        <w:rPr>
          <w:spacing w:val="11"/>
        </w:rPr>
        <w:t xml:space="preserve"> </w:t>
      </w:r>
      <w:r>
        <w:t>programe</w:t>
      </w:r>
      <w:r>
        <w:rPr>
          <w:spacing w:val="7"/>
        </w:rPr>
        <w:t xml:space="preserve"> </w:t>
      </w:r>
      <w:r>
        <w:t>educative</w:t>
      </w:r>
      <w:r>
        <w:rPr>
          <w:spacing w:val="8"/>
        </w:rPr>
        <w:t xml:space="preserve"> </w:t>
      </w:r>
      <w:r>
        <w:t>şcolare</w:t>
      </w:r>
      <w:r>
        <w:rPr>
          <w:spacing w:val="7"/>
        </w:rPr>
        <w:t xml:space="preserve"> </w:t>
      </w:r>
      <w:r>
        <w:t>şi</w:t>
      </w:r>
      <w:r>
        <w:rPr>
          <w:spacing w:val="8"/>
        </w:rPr>
        <w:t xml:space="preserve"> </w:t>
      </w:r>
      <w:r>
        <w:t>extraşcolare</w:t>
      </w:r>
      <w:r>
        <w:rPr>
          <w:b w:val="0"/>
        </w:rPr>
        <w:t>:</w:t>
      </w:r>
    </w:p>
    <w:p w:rsidR="004D00C8" w:rsidRDefault="00FE770D">
      <w:pPr>
        <w:pStyle w:val="ListParagraph"/>
        <w:numPr>
          <w:ilvl w:val="0"/>
          <w:numId w:val="35"/>
        </w:numPr>
        <w:tabs>
          <w:tab w:val="left" w:pos="371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Este numit de directorul unităţii, pe baza hotărârii consiliului de administraţie, la propunerea</w:t>
      </w:r>
      <w:r>
        <w:rPr>
          <w:spacing w:val="1"/>
          <w:sz w:val="23"/>
        </w:rPr>
        <w:t xml:space="preserve"> </w:t>
      </w:r>
      <w:r>
        <w:rPr>
          <w:sz w:val="23"/>
        </w:rPr>
        <w:t>consiliului profesoral.</w:t>
      </w:r>
    </w:p>
    <w:p w:rsidR="004D00C8" w:rsidRDefault="004D00C8">
      <w:pPr>
        <w:spacing w:line="244" w:lineRule="auto"/>
        <w:jc w:val="both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35"/>
        </w:numPr>
        <w:tabs>
          <w:tab w:val="left" w:pos="433"/>
        </w:tabs>
        <w:spacing w:before="93" w:line="242" w:lineRule="auto"/>
        <w:ind w:right="110" w:firstLine="0"/>
        <w:jc w:val="both"/>
        <w:rPr>
          <w:sz w:val="23"/>
        </w:rPr>
      </w:pPr>
      <w:r>
        <w:rPr>
          <w:sz w:val="23"/>
        </w:rPr>
        <w:t>Coordonatorul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proiecte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programe</w:t>
      </w:r>
      <w:r>
        <w:rPr>
          <w:spacing w:val="1"/>
          <w:sz w:val="23"/>
        </w:rPr>
        <w:t xml:space="preserve"> </w:t>
      </w:r>
      <w:r>
        <w:rPr>
          <w:sz w:val="23"/>
        </w:rPr>
        <w:t>educative</w:t>
      </w:r>
      <w:r>
        <w:rPr>
          <w:spacing w:val="1"/>
          <w:sz w:val="23"/>
        </w:rPr>
        <w:t xml:space="preserve"> </w:t>
      </w:r>
      <w:r>
        <w:rPr>
          <w:sz w:val="23"/>
        </w:rPr>
        <w:t>şcolare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extraşcolare</w:t>
      </w:r>
      <w:r>
        <w:rPr>
          <w:spacing w:val="1"/>
          <w:sz w:val="23"/>
        </w:rPr>
        <w:t xml:space="preserve"> </w:t>
      </w:r>
      <w:r>
        <w:rPr>
          <w:sz w:val="23"/>
        </w:rPr>
        <w:t>îşi</w:t>
      </w:r>
      <w:r>
        <w:rPr>
          <w:spacing w:val="1"/>
          <w:sz w:val="23"/>
        </w:rPr>
        <w:t xml:space="preserve"> </w:t>
      </w:r>
      <w:r>
        <w:rPr>
          <w:sz w:val="23"/>
        </w:rPr>
        <w:t>desfăşoară</w:t>
      </w:r>
      <w:r>
        <w:rPr>
          <w:spacing w:val="1"/>
          <w:sz w:val="23"/>
        </w:rPr>
        <w:t xml:space="preserve"> </w:t>
      </w:r>
      <w:r>
        <w:rPr>
          <w:sz w:val="23"/>
        </w:rPr>
        <w:t>activitatea conform prevederilor</w:t>
      </w:r>
      <w:r>
        <w:rPr>
          <w:spacing w:val="1"/>
          <w:sz w:val="23"/>
        </w:rPr>
        <w:t xml:space="preserve"> </w:t>
      </w:r>
      <w:r>
        <w:rPr>
          <w:sz w:val="23"/>
        </w:rPr>
        <w:t>legale,</w:t>
      </w:r>
      <w:r>
        <w:rPr>
          <w:spacing w:val="1"/>
          <w:sz w:val="23"/>
        </w:rPr>
        <w:t xml:space="preserve"> </w:t>
      </w:r>
      <w:r>
        <w:rPr>
          <w:sz w:val="23"/>
        </w:rPr>
        <w:t>ale programelor</w:t>
      </w:r>
      <w:r>
        <w:rPr>
          <w:spacing w:val="57"/>
          <w:sz w:val="23"/>
        </w:rPr>
        <w:t xml:space="preserve"> </w:t>
      </w:r>
      <w:r>
        <w:rPr>
          <w:sz w:val="23"/>
        </w:rPr>
        <w:t>şi</w:t>
      </w:r>
      <w:r>
        <w:rPr>
          <w:spacing w:val="58"/>
          <w:sz w:val="23"/>
        </w:rPr>
        <w:t xml:space="preserve"> </w:t>
      </w:r>
      <w:r>
        <w:rPr>
          <w:sz w:val="23"/>
        </w:rPr>
        <w:t>ale</w:t>
      </w:r>
      <w:r>
        <w:rPr>
          <w:spacing w:val="57"/>
          <w:sz w:val="23"/>
        </w:rPr>
        <w:t xml:space="preserve"> </w:t>
      </w:r>
      <w:r>
        <w:rPr>
          <w:sz w:val="23"/>
        </w:rPr>
        <w:t>ghidului metodologic „Consiliere</w:t>
      </w:r>
      <w:r>
        <w:rPr>
          <w:spacing w:val="-55"/>
          <w:sz w:val="23"/>
        </w:rPr>
        <w:t xml:space="preserve"> </w:t>
      </w:r>
      <w:r>
        <w:rPr>
          <w:sz w:val="23"/>
        </w:rPr>
        <w:t>şi orientare” şi ale strategiilor ministerului educației privind educaţia formală şi nonformală şi</w:t>
      </w:r>
      <w:r>
        <w:rPr>
          <w:spacing w:val="1"/>
          <w:sz w:val="23"/>
        </w:rPr>
        <w:t xml:space="preserve"> </w:t>
      </w:r>
      <w:r>
        <w:rPr>
          <w:sz w:val="23"/>
        </w:rPr>
        <w:t>reducerea fenomenului</w:t>
      </w:r>
      <w:r>
        <w:rPr>
          <w:spacing w:val="4"/>
          <w:sz w:val="23"/>
        </w:rPr>
        <w:t xml:space="preserve"> </w:t>
      </w:r>
      <w:r>
        <w:rPr>
          <w:sz w:val="23"/>
        </w:rPr>
        <w:t>de violenţă în</w:t>
      </w:r>
      <w:r>
        <w:rPr>
          <w:spacing w:val="1"/>
          <w:sz w:val="23"/>
        </w:rPr>
        <w:t xml:space="preserve"> </w:t>
      </w:r>
      <w:r>
        <w:rPr>
          <w:sz w:val="23"/>
        </w:rPr>
        <w:t>mediul</w:t>
      </w:r>
      <w:r>
        <w:rPr>
          <w:spacing w:val="3"/>
          <w:sz w:val="23"/>
        </w:rPr>
        <w:t xml:space="preserve"> </w:t>
      </w:r>
      <w:r>
        <w:rPr>
          <w:sz w:val="23"/>
        </w:rPr>
        <w:t>şcolar.</w:t>
      </w:r>
    </w:p>
    <w:p w:rsidR="004D00C8" w:rsidRDefault="00FE770D">
      <w:pPr>
        <w:pStyle w:val="ListParagraph"/>
        <w:numPr>
          <w:ilvl w:val="0"/>
          <w:numId w:val="35"/>
        </w:numPr>
        <w:tabs>
          <w:tab w:val="left" w:pos="448"/>
        </w:tabs>
        <w:spacing w:before="5" w:line="244" w:lineRule="auto"/>
        <w:ind w:right="108" w:firstLine="0"/>
        <w:jc w:val="both"/>
        <w:rPr>
          <w:sz w:val="23"/>
        </w:rPr>
      </w:pPr>
      <w:r>
        <w:rPr>
          <w:sz w:val="23"/>
        </w:rPr>
        <w:t>Coordonatorul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proiecte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programe</w:t>
      </w:r>
      <w:r>
        <w:rPr>
          <w:spacing w:val="1"/>
          <w:sz w:val="23"/>
        </w:rPr>
        <w:t xml:space="preserve"> </w:t>
      </w:r>
      <w:r>
        <w:rPr>
          <w:sz w:val="23"/>
        </w:rPr>
        <w:t>educative</w:t>
      </w:r>
      <w:r>
        <w:rPr>
          <w:spacing w:val="1"/>
          <w:sz w:val="23"/>
        </w:rPr>
        <w:t xml:space="preserve"> </w:t>
      </w:r>
      <w:r>
        <w:rPr>
          <w:sz w:val="23"/>
        </w:rPr>
        <w:t>şcolare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extraşcolare</w:t>
      </w:r>
      <w:r>
        <w:rPr>
          <w:spacing w:val="57"/>
          <w:sz w:val="23"/>
        </w:rPr>
        <w:t xml:space="preserve"> </w:t>
      </w:r>
      <w:r>
        <w:rPr>
          <w:sz w:val="23"/>
        </w:rPr>
        <w:t>coordonează</w:t>
      </w:r>
      <w:r>
        <w:rPr>
          <w:spacing w:val="1"/>
          <w:sz w:val="23"/>
        </w:rPr>
        <w:t xml:space="preserve"> </w:t>
      </w:r>
      <w:r>
        <w:rPr>
          <w:sz w:val="23"/>
        </w:rPr>
        <w:t>activitatea</w:t>
      </w:r>
      <w:r>
        <w:rPr>
          <w:spacing w:val="1"/>
          <w:sz w:val="23"/>
        </w:rPr>
        <w:t xml:space="preserve"> </w:t>
      </w:r>
      <w:r>
        <w:rPr>
          <w:sz w:val="23"/>
        </w:rPr>
        <w:t>educativă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şcoală,</w:t>
      </w:r>
      <w:r>
        <w:rPr>
          <w:spacing w:val="1"/>
          <w:sz w:val="23"/>
        </w:rPr>
        <w:t xml:space="preserve"> </w:t>
      </w:r>
      <w:r>
        <w:rPr>
          <w:sz w:val="23"/>
        </w:rPr>
        <w:t>iniţiază,</w:t>
      </w:r>
      <w:r>
        <w:rPr>
          <w:spacing w:val="1"/>
          <w:sz w:val="23"/>
        </w:rPr>
        <w:t xml:space="preserve"> </w:t>
      </w:r>
      <w:r>
        <w:rPr>
          <w:sz w:val="23"/>
        </w:rPr>
        <w:t>organizează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desfăşoară activităţile</w:t>
      </w:r>
      <w:r>
        <w:rPr>
          <w:spacing w:val="1"/>
          <w:sz w:val="23"/>
        </w:rPr>
        <w:t xml:space="preserve"> </w:t>
      </w:r>
      <w:r>
        <w:rPr>
          <w:sz w:val="23"/>
        </w:rPr>
        <w:t>extraşcolare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extracurriculare la nivelul şcolii în colaborare cu responsabilii celorlalte comisii metodice, cu</w:t>
      </w:r>
      <w:r>
        <w:rPr>
          <w:spacing w:val="1"/>
          <w:sz w:val="23"/>
        </w:rPr>
        <w:t xml:space="preserve"> </w:t>
      </w:r>
      <w:r>
        <w:rPr>
          <w:sz w:val="23"/>
        </w:rPr>
        <w:t>Comitetul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părinţi</w:t>
      </w:r>
      <w:r>
        <w:rPr>
          <w:spacing w:val="4"/>
          <w:sz w:val="23"/>
        </w:rPr>
        <w:t xml:space="preserve"> </w:t>
      </w:r>
      <w:r>
        <w:rPr>
          <w:sz w:val="23"/>
        </w:rPr>
        <w:t>pe şcoală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3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reprezentanţii</w:t>
      </w:r>
      <w:r>
        <w:rPr>
          <w:spacing w:val="3"/>
          <w:sz w:val="23"/>
        </w:rPr>
        <w:t xml:space="preserve"> </w:t>
      </w:r>
      <w:r>
        <w:rPr>
          <w:sz w:val="23"/>
        </w:rPr>
        <w:t>elevilor.</w:t>
      </w:r>
    </w:p>
    <w:p w:rsidR="004D00C8" w:rsidRDefault="00FE770D">
      <w:pPr>
        <w:pStyle w:val="ListParagraph"/>
        <w:numPr>
          <w:ilvl w:val="0"/>
          <w:numId w:val="35"/>
        </w:numPr>
        <w:tabs>
          <w:tab w:val="left" w:pos="378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Coordonatorul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proiecte şi</w:t>
      </w:r>
      <w:r>
        <w:rPr>
          <w:spacing w:val="1"/>
          <w:sz w:val="23"/>
        </w:rPr>
        <w:t xml:space="preserve"> </w:t>
      </w:r>
      <w:r>
        <w:rPr>
          <w:sz w:val="23"/>
        </w:rPr>
        <w:t>programe</w:t>
      </w:r>
      <w:r>
        <w:rPr>
          <w:spacing w:val="57"/>
          <w:sz w:val="23"/>
        </w:rPr>
        <w:t xml:space="preserve"> </w:t>
      </w:r>
      <w:r>
        <w:rPr>
          <w:sz w:val="23"/>
        </w:rPr>
        <w:t>educative şcolare şi</w:t>
      </w:r>
      <w:r>
        <w:rPr>
          <w:spacing w:val="58"/>
          <w:sz w:val="23"/>
        </w:rPr>
        <w:t xml:space="preserve"> </w:t>
      </w:r>
      <w:r>
        <w:rPr>
          <w:sz w:val="23"/>
        </w:rPr>
        <w:t>extraşcolare prezintă</w:t>
      </w:r>
      <w:r>
        <w:rPr>
          <w:spacing w:val="57"/>
          <w:sz w:val="23"/>
        </w:rPr>
        <w:t xml:space="preserve"> </w:t>
      </w:r>
      <w:r>
        <w:rPr>
          <w:sz w:val="23"/>
        </w:rPr>
        <w:t>Consiliului</w:t>
      </w:r>
      <w:r>
        <w:rPr>
          <w:spacing w:val="-5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administraţie</w:t>
      </w:r>
      <w:r>
        <w:rPr>
          <w:spacing w:val="3"/>
          <w:sz w:val="23"/>
        </w:rPr>
        <w:t xml:space="preserve"> </w:t>
      </w:r>
      <w:r>
        <w:rPr>
          <w:sz w:val="23"/>
        </w:rPr>
        <w:t>rapoarte</w:t>
      </w:r>
      <w:r>
        <w:rPr>
          <w:spacing w:val="6"/>
          <w:sz w:val="23"/>
        </w:rPr>
        <w:t xml:space="preserve"> </w:t>
      </w:r>
      <w:r>
        <w:rPr>
          <w:sz w:val="23"/>
        </w:rPr>
        <w:t>semestriale</w:t>
      </w:r>
      <w:r>
        <w:rPr>
          <w:spacing w:val="3"/>
          <w:sz w:val="23"/>
        </w:rPr>
        <w:t xml:space="preserve"> </w:t>
      </w:r>
      <w:r>
        <w:rPr>
          <w:sz w:val="23"/>
        </w:rPr>
        <w:t>privind</w:t>
      </w:r>
      <w:r>
        <w:rPr>
          <w:spacing w:val="5"/>
          <w:sz w:val="23"/>
        </w:rPr>
        <w:t xml:space="preserve"> </w:t>
      </w:r>
      <w:r>
        <w:rPr>
          <w:sz w:val="23"/>
        </w:rPr>
        <w:t>activitatea</w:t>
      </w:r>
      <w:r>
        <w:rPr>
          <w:spacing w:val="3"/>
          <w:sz w:val="23"/>
        </w:rPr>
        <w:t xml:space="preserve"> </w:t>
      </w:r>
      <w:r>
        <w:rPr>
          <w:sz w:val="23"/>
        </w:rPr>
        <w:t>educativă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rezultatele</w:t>
      </w:r>
      <w:r>
        <w:rPr>
          <w:spacing w:val="3"/>
          <w:sz w:val="23"/>
        </w:rPr>
        <w:t xml:space="preserve"> </w:t>
      </w:r>
      <w:r>
        <w:rPr>
          <w:sz w:val="23"/>
        </w:rPr>
        <w:t>acesteia.</w:t>
      </w:r>
    </w:p>
    <w:p w:rsidR="004D00C8" w:rsidRDefault="00FE770D">
      <w:pPr>
        <w:pStyle w:val="ListParagraph"/>
        <w:numPr>
          <w:ilvl w:val="0"/>
          <w:numId w:val="35"/>
        </w:numPr>
        <w:tabs>
          <w:tab w:val="left" w:pos="414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Atribuțiile</w:t>
      </w:r>
      <w:r>
        <w:rPr>
          <w:spacing w:val="1"/>
          <w:sz w:val="23"/>
        </w:rPr>
        <w:t xml:space="preserve"> </w:t>
      </w:r>
      <w:r>
        <w:rPr>
          <w:sz w:val="23"/>
        </w:rPr>
        <w:t>coordonatorului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proiecte</w:t>
      </w:r>
      <w:r w:rsidR="001C6768">
        <w:rPr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programe</w:t>
      </w:r>
      <w:r>
        <w:rPr>
          <w:spacing w:val="1"/>
          <w:sz w:val="23"/>
        </w:rPr>
        <w:t xml:space="preserve"> </w:t>
      </w:r>
      <w:r>
        <w:rPr>
          <w:sz w:val="23"/>
        </w:rPr>
        <w:t>educative</w:t>
      </w:r>
      <w:r>
        <w:rPr>
          <w:spacing w:val="1"/>
          <w:sz w:val="23"/>
        </w:rPr>
        <w:t xml:space="preserve"> </w:t>
      </w:r>
      <w:r>
        <w:rPr>
          <w:sz w:val="23"/>
        </w:rPr>
        <w:t>şcolare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extraşcolare</w:t>
      </w:r>
      <w:r>
        <w:rPr>
          <w:spacing w:val="1"/>
          <w:sz w:val="23"/>
        </w:rPr>
        <w:t xml:space="preserve"> </w:t>
      </w:r>
      <w:r>
        <w:rPr>
          <w:sz w:val="23"/>
        </w:rPr>
        <w:t>sunt</w:t>
      </w:r>
      <w:r>
        <w:rPr>
          <w:spacing w:val="1"/>
          <w:sz w:val="23"/>
        </w:rPr>
        <w:t xml:space="preserve"> </w:t>
      </w:r>
      <w:r>
        <w:rPr>
          <w:sz w:val="23"/>
        </w:rPr>
        <w:t>stabilite</w:t>
      </w:r>
      <w:r>
        <w:rPr>
          <w:spacing w:val="-1"/>
          <w:sz w:val="23"/>
        </w:rPr>
        <w:t xml:space="preserve"> </w:t>
      </w:r>
      <w:r>
        <w:rPr>
          <w:sz w:val="23"/>
        </w:rPr>
        <w:t>de ROFUIP.</w:t>
      </w:r>
    </w:p>
    <w:p w:rsidR="004D00C8" w:rsidRDefault="00FE770D">
      <w:pPr>
        <w:spacing w:line="262" w:lineRule="exact"/>
        <w:ind w:left="101"/>
        <w:jc w:val="both"/>
        <w:rPr>
          <w:sz w:val="23"/>
        </w:rPr>
      </w:pPr>
      <w:r>
        <w:rPr>
          <w:b/>
          <w:sz w:val="23"/>
        </w:rPr>
        <w:t>Personalul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didactic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auxiliar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are</w:t>
      </w:r>
      <w:r>
        <w:rPr>
          <w:spacing w:val="9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9"/>
          <w:sz w:val="23"/>
        </w:rPr>
        <w:t xml:space="preserve"> </w:t>
      </w:r>
      <w:r>
        <w:rPr>
          <w:sz w:val="23"/>
        </w:rPr>
        <w:t>obligaţii: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436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personalul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auxiliar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obligat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respecte</w:t>
      </w:r>
      <w:r>
        <w:rPr>
          <w:spacing w:val="1"/>
          <w:sz w:val="23"/>
        </w:rPr>
        <w:t xml:space="preserve"> </w:t>
      </w:r>
      <w:r>
        <w:rPr>
          <w:sz w:val="23"/>
        </w:rPr>
        <w:t>programul</w:t>
      </w:r>
      <w:r>
        <w:rPr>
          <w:spacing w:val="1"/>
          <w:sz w:val="23"/>
        </w:rPr>
        <w:t xml:space="preserve"> </w:t>
      </w:r>
      <w:r>
        <w:rPr>
          <w:sz w:val="23"/>
        </w:rPr>
        <w:t>stabilit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fiecare</w:t>
      </w:r>
      <w:r>
        <w:rPr>
          <w:spacing w:val="1"/>
          <w:sz w:val="23"/>
        </w:rPr>
        <w:t xml:space="preserve"> </w:t>
      </w:r>
      <w:r>
        <w:rPr>
          <w:sz w:val="23"/>
        </w:rPr>
        <w:t>compartiment;</w:t>
      </w:r>
      <w:r>
        <w:rPr>
          <w:spacing w:val="1"/>
          <w:sz w:val="23"/>
        </w:rPr>
        <w:t xml:space="preserve"> </w:t>
      </w:r>
      <w:r>
        <w:rPr>
          <w:sz w:val="23"/>
        </w:rPr>
        <w:t>atribuţiile,</w:t>
      </w:r>
      <w:r>
        <w:rPr>
          <w:spacing w:val="1"/>
          <w:sz w:val="23"/>
        </w:rPr>
        <w:t xml:space="preserve"> </w:t>
      </w:r>
      <w:r>
        <w:rPr>
          <w:sz w:val="23"/>
        </w:rPr>
        <w:t>sarcinile,</w:t>
      </w:r>
      <w:r>
        <w:rPr>
          <w:spacing w:val="1"/>
          <w:sz w:val="23"/>
        </w:rPr>
        <w:t xml:space="preserve"> </w:t>
      </w:r>
      <w:r>
        <w:rPr>
          <w:sz w:val="23"/>
        </w:rPr>
        <w:t>competenţele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responsabilităţile</w:t>
      </w:r>
      <w:r>
        <w:rPr>
          <w:spacing w:val="57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58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auxiliar</w:t>
      </w:r>
      <w:r>
        <w:rPr>
          <w:spacing w:val="-1"/>
          <w:sz w:val="23"/>
        </w:rPr>
        <w:t xml:space="preserve"> </w:t>
      </w:r>
      <w:r>
        <w:rPr>
          <w:sz w:val="23"/>
        </w:rPr>
        <w:t>sunt</w:t>
      </w:r>
      <w:r>
        <w:rPr>
          <w:spacing w:val="3"/>
          <w:sz w:val="23"/>
        </w:rPr>
        <w:t xml:space="preserve"> </w:t>
      </w:r>
      <w:r>
        <w:rPr>
          <w:sz w:val="23"/>
        </w:rPr>
        <w:t>cuprinse</w:t>
      </w:r>
      <w:r>
        <w:rPr>
          <w:spacing w:val="1"/>
          <w:sz w:val="23"/>
        </w:rPr>
        <w:t xml:space="preserve"> </w:t>
      </w:r>
      <w:r>
        <w:rPr>
          <w:sz w:val="23"/>
        </w:rPr>
        <w:t>în fişa postului;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366"/>
        </w:tabs>
        <w:spacing w:line="242" w:lineRule="auto"/>
        <w:ind w:right="112" w:firstLine="0"/>
        <w:jc w:val="both"/>
        <w:rPr>
          <w:sz w:val="23"/>
        </w:rPr>
      </w:pPr>
      <w:r>
        <w:rPr>
          <w:sz w:val="23"/>
        </w:rPr>
        <w:t>personalul</w:t>
      </w:r>
      <w:r>
        <w:rPr>
          <w:spacing w:val="21"/>
          <w:sz w:val="23"/>
        </w:rPr>
        <w:t xml:space="preserve"> </w:t>
      </w:r>
      <w:r>
        <w:rPr>
          <w:sz w:val="23"/>
        </w:rPr>
        <w:t>didactic</w:t>
      </w:r>
      <w:r>
        <w:rPr>
          <w:spacing w:val="23"/>
          <w:sz w:val="23"/>
        </w:rPr>
        <w:t xml:space="preserve"> </w:t>
      </w:r>
      <w:r>
        <w:rPr>
          <w:sz w:val="23"/>
        </w:rPr>
        <w:t>auxiliar</w:t>
      </w:r>
      <w:r>
        <w:rPr>
          <w:spacing w:val="19"/>
          <w:sz w:val="23"/>
        </w:rPr>
        <w:t xml:space="preserve"> </w:t>
      </w:r>
      <w:r>
        <w:rPr>
          <w:sz w:val="23"/>
        </w:rPr>
        <w:t>este</w:t>
      </w:r>
      <w:r>
        <w:rPr>
          <w:spacing w:val="21"/>
          <w:sz w:val="23"/>
        </w:rPr>
        <w:t xml:space="preserve"> </w:t>
      </w:r>
      <w:r>
        <w:rPr>
          <w:sz w:val="23"/>
        </w:rPr>
        <w:t>obligat</w:t>
      </w:r>
      <w:r>
        <w:rPr>
          <w:spacing w:val="26"/>
          <w:sz w:val="23"/>
        </w:rPr>
        <w:t xml:space="preserve"> </w:t>
      </w:r>
      <w:r>
        <w:rPr>
          <w:sz w:val="23"/>
        </w:rPr>
        <w:t>să</w:t>
      </w:r>
      <w:r>
        <w:rPr>
          <w:spacing w:val="21"/>
          <w:sz w:val="23"/>
        </w:rPr>
        <w:t xml:space="preserve"> </w:t>
      </w:r>
      <w:r>
        <w:rPr>
          <w:sz w:val="23"/>
        </w:rPr>
        <w:t>participe</w:t>
      </w:r>
      <w:r>
        <w:rPr>
          <w:spacing w:val="20"/>
          <w:sz w:val="23"/>
        </w:rPr>
        <w:t xml:space="preserve"> </w:t>
      </w:r>
      <w:r>
        <w:rPr>
          <w:sz w:val="23"/>
        </w:rPr>
        <w:t>la</w:t>
      </w:r>
      <w:r>
        <w:rPr>
          <w:spacing w:val="21"/>
          <w:sz w:val="23"/>
        </w:rPr>
        <w:t xml:space="preserve"> </w:t>
      </w:r>
      <w:r>
        <w:rPr>
          <w:sz w:val="23"/>
        </w:rPr>
        <w:t>şedinţele</w:t>
      </w:r>
      <w:r>
        <w:rPr>
          <w:spacing w:val="22"/>
          <w:sz w:val="23"/>
        </w:rPr>
        <w:t xml:space="preserve"> </w:t>
      </w:r>
      <w:r>
        <w:rPr>
          <w:sz w:val="23"/>
        </w:rPr>
        <w:t>Consiliului</w:t>
      </w:r>
      <w:r>
        <w:rPr>
          <w:spacing w:val="24"/>
          <w:sz w:val="23"/>
        </w:rPr>
        <w:t xml:space="preserve"> </w:t>
      </w:r>
      <w:r>
        <w:rPr>
          <w:sz w:val="23"/>
        </w:rPr>
        <w:t>profesoral</w:t>
      </w:r>
      <w:r>
        <w:rPr>
          <w:spacing w:val="21"/>
          <w:sz w:val="23"/>
        </w:rPr>
        <w:t xml:space="preserve"> </w:t>
      </w:r>
      <w:r>
        <w:rPr>
          <w:sz w:val="23"/>
        </w:rPr>
        <w:t>la</w:t>
      </w:r>
      <w:r>
        <w:rPr>
          <w:spacing w:val="23"/>
          <w:sz w:val="23"/>
        </w:rPr>
        <w:t xml:space="preserve"> </w:t>
      </w:r>
      <w:r>
        <w:rPr>
          <w:sz w:val="23"/>
        </w:rPr>
        <w:t>care</w:t>
      </w:r>
      <w:r>
        <w:rPr>
          <w:spacing w:val="-55"/>
          <w:sz w:val="23"/>
        </w:rPr>
        <w:t xml:space="preserve"> </w:t>
      </w:r>
      <w:r>
        <w:rPr>
          <w:sz w:val="23"/>
        </w:rPr>
        <w:t>se discută probleme legate de compartimentele în care îşi desfăşoară activitatea sau atunci când</w:t>
      </w:r>
      <w:r>
        <w:rPr>
          <w:spacing w:val="1"/>
          <w:sz w:val="23"/>
        </w:rPr>
        <w:t xml:space="preserve"> </w:t>
      </w:r>
      <w:r>
        <w:rPr>
          <w:sz w:val="23"/>
        </w:rPr>
        <w:t>sunt</w:t>
      </w:r>
      <w:r>
        <w:rPr>
          <w:spacing w:val="2"/>
          <w:sz w:val="23"/>
        </w:rPr>
        <w:t xml:space="preserve"> </w:t>
      </w:r>
      <w:r>
        <w:rPr>
          <w:sz w:val="23"/>
        </w:rPr>
        <w:t>solicitaţi</w:t>
      </w:r>
      <w:r>
        <w:rPr>
          <w:spacing w:val="3"/>
          <w:sz w:val="23"/>
        </w:rPr>
        <w:t xml:space="preserve"> </w:t>
      </w:r>
      <w:r>
        <w:rPr>
          <w:sz w:val="23"/>
        </w:rPr>
        <w:t>să participe de</w:t>
      </w:r>
      <w:r>
        <w:rPr>
          <w:spacing w:val="1"/>
          <w:sz w:val="23"/>
        </w:rPr>
        <w:t xml:space="preserve"> </w:t>
      </w:r>
      <w:r>
        <w:rPr>
          <w:sz w:val="23"/>
        </w:rPr>
        <w:t>către director;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352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personalul didactic auxiliar trebuie să aibă o ţinută şi o comportare ireproşabilă în relaţiile cu</w:t>
      </w:r>
      <w:r>
        <w:rPr>
          <w:spacing w:val="1"/>
          <w:sz w:val="23"/>
        </w:rPr>
        <w:t xml:space="preserve"> </w:t>
      </w:r>
      <w:r>
        <w:rPr>
          <w:sz w:val="23"/>
        </w:rPr>
        <w:t>cadrele didactice, elevii, părinţii, personalul nedidactic a şcolii, precum şi cu orice persoană din</w:t>
      </w:r>
      <w:r>
        <w:rPr>
          <w:spacing w:val="1"/>
          <w:sz w:val="23"/>
        </w:rPr>
        <w:t xml:space="preserve"> </w:t>
      </w:r>
      <w:r>
        <w:rPr>
          <w:sz w:val="23"/>
        </w:rPr>
        <w:t>afara instituţiei;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380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personalul didactic auxiliar are obligaţia de a răspunde la toate solicitările venite din partea</w:t>
      </w:r>
      <w:r>
        <w:rPr>
          <w:spacing w:val="1"/>
          <w:sz w:val="23"/>
        </w:rPr>
        <w:t xml:space="preserve"> </w:t>
      </w:r>
      <w:r>
        <w:rPr>
          <w:sz w:val="23"/>
        </w:rPr>
        <w:t>conducerii şcolii,</w:t>
      </w:r>
      <w:r>
        <w:rPr>
          <w:spacing w:val="1"/>
          <w:sz w:val="23"/>
        </w:rPr>
        <w:t xml:space="preserve"> </w:t>
      </w:r>
      <w:r>
        <w:rPr>
          <w:sz w:val="23"/>
        </w:rPr>
        <w:t>considerate de</w:t>
      </w:r>
      <w:r>
        <w:rPr>
          <w:spacing w:val="1"/>
          <w:sz w:val="23"/>
        </w:rPr>
        <w:t xml:space="preserve"> </w:t>
      </w:r>
      <w:r>
        <w:rPr>
          <w:sz w:val="23"/>
        </w:rPr>
        <w:t>interes</w:t>
      </w:r>
      <w:r>
        <w:rPr>
          <w:spacing w:val="1"/>
          <w:sz w:val="23"/>
        </w:rPr>
        <w:t xml:space="preserve"> </w:t>
      </w:r>
      <w:r>
        <w:rPr>
          <w:sz w:val="23"/>
        </w:rPr>
        <w:t>pentru instituţie;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414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întregul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obligaţia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participe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cursurile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formare</w:t>
      </w:r>
      <w:r>
        <w:rPr>
          <w:spacing w:val="1"/>
          <w:sz w:val="23"/>
        </w:rPr>
        <w:t xml:space="preserve"> </w:t>
      </w:r>
      <w:r>
        <w:rPr>
          <w:sz w:val="23"/>
        </w:rPr>
        <w:t>iniţiate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conducerea</w:t>
      </w:r>
      <w:r>
        <w:rPr>
          <w:spacing w:val="1"/>
          <w:sz w:val="23"/>
        </w:rPr>
        <w:t xml:space="preserve"> </w:t>
      </w:r>
      <w:r>
        <w:rPr>
          <w:sz w:val="23"/>
        </w:rPr>
        <w:t>şcolii, de inspectoratul</w:t>
      </w:r>
      <w:r>
        <w:rPr>
          <w:spacing w:val="1"/>
          <w:sz w:val="23"/>
        </w:rPr>
        <w:t xml:space="preserve"> </w:t>
      </w:r>
      <w:r>
        <w:rPr>
          <w:sz w:val="23"/>
        </w:rPr>
        <w:t>şcolar sau de Casa Corpului</w:t>
      </w:r>
      <w:r>
        <w:rPr>
          <w:spacing w:val="1"/>
          <w:sz w:val="23"/>
        </w:rPr>
        <w:t xml:space="preserve"> </w:t>
      </w:r>
      <w:r>
        <w:rPr>
          <w:sz w:val="23"/>
        </w:rPr>
        <w:t>Didactic,</w:t>
      </w:r>
      <w:r>
        <w:rPr>
          <w:spacing w:val="1"/>
          <w:sz w:val="23"/>
        </w:rPr>
        <w:t xml:space="preserve"> </w:t>
      </w:r>
      <w:r>
        <w:rPr>
          <w:sz w:val="23"/>
        </w:rPr>
        <w:t>în conformitate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specializarea şi</w:t>
      </w:r>
      <w:r>
        <w:rPr>
          <w:spacing w:val="1"/>
          <w:sz w:val="23"/>
        </w:rPr>
        <w:t xml:space="preserve"> </w:t>
      </w:r>
      <w:r>
        <w:rPr>
          <w:sz w:val="23"/>
        </w:rPr>
        <w:t>compartimentul</w:t>
      </w:r>
      <w:r>
        <w:rPr>
          <w:spacing w:val="3"/>
          <w:sz w:val="23"/>
        </w:rPr>
        <w:t xml:space="preserve"> </w:t>
      </w:r>
      <w:r>
        <w:rPr>
          <w:sz w:val="23"/>
        </w:rPr>
        <w:t>în care</w:t>
      </w:r>
      <w:r>
        <w:rPr>
          <w:spacing w:val="-1"/>
          <w:sz w:val="23"/>
        </w:rPr>
        <w:t xml:space="preserve"> </w:t>
      </w:r>
      <w:r>
        <w:rPr>
          <w:sz w:val="23"/>
        </w:rPr>
        <w:t>activează;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340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personalul didactic</w:t>
      </w:r>
      <w:r>
        <w:rPr>
          <w:spacing w:val="1"/>
          <w:sz w:val="23"/>
        </w:rPr>
        <w:t xml:space="preserve"> </w:t>
      </w:r>
      <w:r>
        <w:rPr>
          <w:sz w:val="23"/>
        </w:rPr>
        <w:t>auxiliar este</w:t>
      </w:r>
      <w:r>
        <w:rPr>
          <w:spacing w:val="1"/>
          <w:sz w:val="23"/>
        </w:rPr>
        <w:t xml:space="preserve"> </w:t>
      </w:r>
      <w:r>
        <w:rPr>
          <w:sz w:val="23"/>
        </w:rPr>
        <w:t>obligat să</w:t>
      </w:r>
      <w:r>
        <w:rPr>
          <w:spacing w:val="1"/>
          <w:sz w:val="23"/>
        </w:rPr>
        <w:t xml:space="preserve"> </w:t>
      </w:r>
      <w:r>
        <w:rPr>
          <w:sz w:val="23"/>
        </w:rPr>
        <w:t>păstreze</w:t>
      </w:r>
      <w:r>
        <w:rPr>
          <w:spacing w:val="1"/>
          <w:sz w:val="23"/>
        </w:rPr>
        <w:t xml:space="preserve"> </w:t>
      </w:r>
      <w:r>
        <w:rPr>
          <w:sz w:val="23"/>
        </w:rPr>
        <w:t>confidenţialitatea datelor şi</w:t>
      </w:r>
      <w:r>
        <w:rPr>
          <w:spacing w:val="57"/>
          <w:sz w:val="23"/>
        </w:rPr>
        <w:t xml:space="preserve"> </w:t>
      </w:r>
      <w:r>
        <w:rPr>
          <w:sz w:val="23"/>
        </w:rPr>
        <w:t>informaţiilor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-1"/>
          <w:sz w:val="23"/>
        </w:rPr>
        <w:t xml:space="preserve"> </w:t>
      </w:r>
      <w:r>
        <w:rPr>
          <w:sz w:val="23"/>
        </w:rPr>
        <w:t>privesc</w:t>
      </w:r>
      <w:r>
        <w:rPr>
          <w:spacing w:val="3"/>
          <w:sz w:val="23"/>
        </w:rPr>
        <w:t xml:space="preserve"> </w:t>
      </w:r>
      <w:r>
        <w:rPr>
          <w:sz w:val="23"/>
        </w:rPr>
        <w:t>strict</w:t>
      </w:r>
      <w:r>
        <w:rPr>
          <w:spacing w:val="3"/>
          <w:sz w:val="23"/>
        </w:rPr>
        <w:t xml:space="preserve"> </w:t>
      </w:r>
      <w:r>
        <w:rPr>
          <w:sz w:val="23"/>
        </w:rPr>
        <w:t>instituţia</w:t>
      </w:r>
      <w:r>
        <w:rPr>
          <w:spacing w:val="2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personalul</w:t>
      </w:r>
      <w:r>
        <w:rPr>
          <w:spacing w:val="4"/>
          <w:sz w:val="23"/>
        </w:rPr>
        <w:t xml:space="preserve"> </w:t>
      </w:r>
      <w:r>
        <w:rPr>
          <w:sz w:val="23"/>
        </w:rPr>
        <w:t>instituţiei.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371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personalul didactic</w:t>
      </w:r>
      <w:r>
        <w:rPr>
          <w:spacing w:val="1"/>
          <w:sz w:val="23"/>
        </w:rPr>
        <w:t xml:space="preserve"> </w:t>
      </w:r>
      <w:r>
        <w:rPr>
          <w:sz w:val="23"/>
        </w:rPr>
        <w:t>auxiliar</w:t>
      </w:r>
      <w:r>
        <w:rPr>
          <w:spacing w:val="1"/>
          <w:sz w:val="23"/>
        </w:rPr>
        <w:t xml:space="preserve"> </w:t>
      </w:r>
      <w:r>
        <w:rPr>
          <w:sz w:val="23"/>
        </w:rPr>
        <w:t>are obligaţia de a</w:t>
      </w:r>
      <w:r>
        <w:rPr>
          <w:spacing w:val="1"/>
          <w:sz w:val="23"/>
        </w:rPr>
        <w:t xml:space="preserve"> </w:t>
      </w:r>
      <w:r>
        <w:rPr>
          <w:sz w:val="23"/>
        </w:rPr>
        <w:t>semna</w:t>
      </w:r>
      <w:r>
        <w:rPr>
          <w:spacing w:val="57"/>
          <w:sz w:val="23"/>
        </w:rPr>
        <w:t xml:space="preserve"> </w:t>
      </w:r>
      <w:r>
        <w:rPr>
          <w:sz w:val="23"/>
        </w:rPr>
        <w:t>zilnic condica</w:t>
      </w:r>
      <w:r>
        <w:rPr>
          <w:spacing w:val="58"/>
          <w:sz w:val="23"/>
        </w:rPr>
        <w:t xml:space="preserve"> </w:t>
      </w:r>
      <w:r>
        <w:rPr>
          <w:sz w:val="23"/>
        </w:rPr>
        <w:t>de</w:t>
      </w:r>
      <w:r>
        <w:rPr>
          <w:spacing w:val="57"/>
          <w:sz w:val="23"/>
        </w:rPr>
        <w:t xml:space="preserve"> </w:t>
      </w:r>
      <w:r>
        <w:rPr>
          <w:sz w:val="23"/>
        </w:rPr>
        <w:t>prezenţă, consemnând</w:t>
      </w:r>
      <w:r>
        <w:rPr>
          <w:spacing w:val="-55"/>
          <w:sz w:val="23"/>
        </w:rPr>
        <w:t xml:space="preserve"> </w:t>
      </w:r>
      <w:r>
        <w:rPr>
          <w:sz w:val="23"/>
        </w:rPr>
        <w:t>cu exactitate activităţile</w:t>
      </w:r>
      <w:r>
        <w:rPr>
          <w:spacing w:val="1"/>
          <w:sz w:val="23"/>
        </w:rPr>
        <w:t xml:space="preserve"> </w:t>
      </w:r>
      <w:r>
        <w:rPr>
          <w:sz w:val="23"/>
        </w:rPr>
        <w:t>desfăşurate în</w:t>
      </w:r>
      <w:r>
        <w:rPr>
          <w:spacing w:val="1"/>
          <w:sz w:val="23"/>
        </w:rPr>
        <w:t xml:space="preserve"> </w:t>
      </w:r>
      <w:r>
        <w:rPr>
          <w:sz w:val="23"/>
        </w:rPr>
        <w:t>ziua</w:t>
      </w:r>
      <w:r>
        <w:rPr>
          <w:spacing w:val="1"/>
          <w:sz w:val="23"/>
        </w:rPr>
        <w:t xml:space="preserve"> </w:t>
      </w:r>
      <w:r>
        <w:rPr>
          <w:sz w:val="23"/>
        </w:rPr>
        <w:t>respectivă;</w:t>
      </w:r>
    </w:p>
    <w:p w:rsidR="004D00C8" w:rsidRDefault="00FE770D">
      <w:pPr>
        <w:pStyle w:val="ListParagraph"/>
        <w:numPr>
          <w:ilvl w:val="1"/>
          <w:numId w:val="35"/>
        </w:numPr>
        <w:tabs>
          <w:tab w:val="left" w:pos="414"/>
        </w:tabs>
        <w:ind w:right="112" w:firstLine="0"/>
        <w:jc w:val="both"/>
        <w:rPr>
          <w:sz w:val="23"/>
        </w:rPr>
      </w:pPr>
      <w:r>
        <w:rPr>
          <w:sz w:val="23"/>
        </w:rPr>
        <w:t>întreg</w:t>
      </w:r>
      <w:r>
        <w:rPr>
          <w:spacing w:val="1"/>
          <w:sz w:val="23"/>
        </w:rPr>
        <w:t xml:space="preserve"> </w:t>
      </w:r>
      <w:r>
        <w:rPr>
          <w:sz w:val="23"/>
        </w:rPr>
        <w:t>personalul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auxiliar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obligaţia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prezenta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57"/>
          <w:sz w:val="23"/>
        </w:rPr>
        <w:t xml:space="preserve"> </w:t>
      </w:r>
      <w:r>
        <w:rPr>
          <w:sz w:val="23"/>
        </w:rPr>
        <w:t>începutul</w:t>
      </w:r>
      <w:r>
        <w:rPr>
          <w:spacing w:val="58"/>
          <w:sz w:val="23"/>
        </w:rPr>
        <w:t xml:space="preserve"> </w:t>
      </w:r>
      <w:r>
        <w:rPr>
          <w:sz w:val="23"/>
        </w:rPr>
        <w:t>anului</w:t>
      </w:r>
      <w:r>
        <w:rPr>
          <w:spacing w:val="57"/>
          <w:sz w:val="23"/>
        </w:rPr>
        <w:t xml:space="preserve"> </w:t>
      </w:r>
      <w:r>
        <w:rPr>
          <w:sz w:val="23"/>
        </w:rPr>
        <w:t>şcolar</w:t>
      </w:r>
      <w:r>
        <w:rPr>
          <w:spacing w:val="1"/>
          <w:sz w:val="23"/>
        </w:rPr>
        <w:t xml:space="preserve"> </w:t>
      </w:r>
      <w:r>
        <w:rPr>
          <w:sz w:val="23"/>
        </w:rPr>
        <w:t>carnetul</w:t>
      </w:r>
      <w:r>
        <w:rPr>
          <w:spacing w:val="2"/>
          <w:sz w:val="23"/>
        </w:rPr>
        <w:t xml:space="preserve"> </w:t>
      </w:r>
      <w:r>
        <w:rPr>
          <w:sz w:val="23"/>
        </w:rPr>
        <w:t>de sănătate, vizat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zi.</w:t>
      </w:r>
    </w:p>
    <w:p w:rsidR="004D00C8" w:rsidRDefault="00FE770D">
      <w:pPr>
        <w:ind w:left="101"/>
        <w:jc w:val="both"/>
        <w:rPr>
          <w:sz w:val="23"/>
        </w:rPr>
      </w:pPr>
      <w:r>
        <w:rPr>
          <w:b/>
          <w:sz w:val="23"/>
        </w:rPr>
        <w:t>Personalul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nedidactic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are</w:t>
      </w:r>
      <w:r>
        <w:rPr>
          <w:spacing w:val="11"/>
          <w:sz w:val="23"/>
        </w:rPr>
        <w:t xml:space="preserve"> </w:t>
      </w:r>
      <w:r>
        <w:rPr>
          <w:sz w:val="23"/>
        </w:rPr>
        <w:t>următoarele</w:t>
      </w:r>
      <w:r>
        <w:rPr>
          <w:spacing w:val="13"/>
          <w:sz w:val="23"/>
        </w:rPr>
        <w:t xml:space="preserve"> </w:t>
      </w:r>
      <w:r>
        <w:rPr>
          <w:sz w:val="23"/>
        </w:rPr>
        <w:t>obligaţii: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41"/>
        </w:tabs>
        <w:ind w:hanging="240"/>
        <w:rPr>
          <w:sz w:val="23"/>
        </w:rPr>
      </w:pPr>
      <w:r>
        <w:rPr>
          <w:sz w:val="23"/>
        </w:rPr>
        <w:t>personalul</w:t>
      </w:r>
      <w:r>
        <w:rPr>
          <w:spacing w:val="10"/>
          <w:sz w:val="23"/>
        </w:rPr>
        <w:t xml:space="preserve"> </w:t>
      </w:r>
      <w:r>
        <w:rPr>
          <w:sz w:val="23"/>
        </w:rPr>
        <w:t>nedidactic</w:t>
      </w:r>
      <w:r>
        <w:rPr>
          <w:spacing w:val="8"/>
          <w:sz w:val="23"/>
        </w:rPr>
        <w:t xml:space="preserve"> </w:t>
      </w:r>
      <w:r>
        <w:rPr>
          <w:sz w:val="23"/>
        </w:rPr>
        <w:t>este</w:t>
      </w:r>
      <w:r>
        <w:rPr>
          <w:spacing w:val="7"/>
          <w:sz w:val="23"/>
        </w:rPr>
        <w:t xml:space="preserve"> </w:t>
      </w:r>
      <w:r>
        <w:rPr>
          <w:sz w:val="23"/>
        </w:rPr>
        <w:t>obligat</w:t>
      </w:r>
      <w:r>
        <w:rPr>
          <w:spacing w:val="12"/>
          <w:sz w:val="23"/>
        </w:rPr>
        <w:t xml:space="preserve"> </w:t>
      </w:r>
      <w:r>
        <w:rPr>
          <w:sz w:val="23"/>
        </w:rPr>
        <w:t>să</w:t>
      </w:r>
      <w:r>
        <w:rPr>
          <w:spacing w:val="6"/>
          <w:sz w:val="23"/>
        </w:rPr>
        <w:t xml:space="preserve"> </w:t>
      </w:r>
      <w:r>
        <w:rPr>
          <w:sz w:val="23"/>
        </w:rPr>
        <w:t>respecte</w:t>
      </w:r>
      <w:r>
        <w:rPr>
          <w:spacing w:val="7"/>
          <w:sz w:val="23"/>
        </w:rPr>
        <w:t xml:space="preserve"> </w:t>
      </w:r>
      <w:r>
        <w:rPr>
          <w:sz w:val="23"/>
        </w:rPr>
        <w:t>programul</w:t>
      </w:r>
      <w:r>
        <w:rPr>
          <w:spacing w:val="11"/>
          <w:sz w:val="23"/>
        </w:rPr>
        <w:t xml:space="preserve"> </w:t>
      </w:r>
      <w:r>
        <w:rPr>
          <w:sz w:val="23"/>
        </w:rPr>
        <w:t>zilnic</w:t>
      </w:r>
      <w:r>
        <w:rPr>
          <w:spacing w:val="8"/>
          <w:sz w:val="23"/>
        </w:rPr>
        <w:t xml:space="preserve"> </w:t>
      </w:r>
      <w:r>
        <w:rPr>
          <w:sz w:val="23"/>
        </w:rPr>
        <w:t>stabilit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conducerea</w:t>
      </w:r>
      <w:r>
        <w:rPr>
          <w:spacing w:val="7"/>
          <w:sz w:val="23"/>
        </w:rPr>
        <w:t xml:space="preserve"> </w:t>
      </w:r>
      <w:r>
        <w:rPr>
          <w:sz w:val="23"/>
        </w:rPr>
        <w:t>şcolii;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92"/>
        </w:tabs>
        <w:spacing w:before="1" w:line="244" w:lineRule="auto"/>
        <w:ind w:left="101" w:right="113" w:firstLine="0"/>
        <w:rPr>
          <w:sz w:val="23"/>
        </w:rPr>
      </w:pPr>
      <w:r>
        <w:rPr>
          <w:sz w:val="23"/>
        </w:rPr>
        <w:t>personalul</w:t>
      </w:r>
      <w:r>
        <w:rPr>
          <w:spacing w:val="48"/>
          <w:sz w:val="23"/>
        </w:rPr>
        <w:t xml:space="preserve"> </w:t>
      </w:r>
      <w:r>
        <w:rPr>
          <w:sz w:val="23"/>
        </w:rPr>
        <w:t>nedidactic</w:t>
      </w:r>
      <w:r>
        <w:rPr>
          <w:spacing w:val="46"/>
          <w:sz w:val="23"/>
        </w:rPr>
        <w:t xml:space="preserve"> </w:t>
      </w:r>
      <w:r>
        <w:rPr>
          <w:sz w:val="23"/>
        </w:rPr>
        <w:t>are</w:t>
      </w:r>
      <w:r>
        <w:rPr>
          <w:spacing w:val="45"/>
          <w:sz w:val="23"/>
        </w:rPr>
        <w:t xml:space="preserve"> </w:t>
      </w:r>
      <w:r>
        <w:rPr>
          <w:sz w:val="23"/>
        </w:rPr>
        <w:t>obligaţia</w:t>
      </w:r>
      <w:r>
        <w:rPr>
          <w:spacing w:val="45"/>
          <w:sz w:val="23"/>
        </w:rPr>
        <w:t xml:space="preserve"> </w:t>
      </w:r>
      <w:r>
        <w:rPr>
          <w:sz w:val="23"/>
        </w:rPr>
        <w:t>de</w:t>
      </w:r>
      <w:r>
        <w:rPr>
          <w:spacing w:val="47"/>
          <w:sz w:val="23"/>
        </w:rPr>
        <w:t xml:space="preserve"> </w:t>
      </w:r>
      <w:r>
        <w:rPr>
          <w:sz w:val="23"/>
        </w:rPr>
        <w:t>a</w:t>
      </w:r>
      <w:r>
        <w:rPr>
          <w:spacing w:val="47"/>
          <w:sz w:val="23"/>
        </w:rPr>
        <w:t xml:space="preserve"> </w:t>
      </w:r>
      <w:r>
        <w:rPr>
          <w:sz w:val="23"/>
        </w:rPr>
        <w:t>asigura</w:t>
      </w:r>
      <w:r>
        <w:rPr>
          <w:spacing w:val="46"/>
          <w:sz w:val="23"/>
        </w:rPr>
        <w:t xml:space="preserve"> </w:t>
      </w:r>
      <w:r>
        <w:rPr>
          <w:sz w:val="23"/>
        </w:rPr>
        <w:t>securitatea</w:t>
      </w:r>
      <w:r>
        <w:rPr>
          <w:spacing w:val="45"/>
          <w:sz w:val="23"/>
        </w:rPr>
        <w:t xml:space="preserve"> </w:t>
      </w:r>
      <w:r>
        <w:rPr>
          <w:sz w:val="23"/>
        </w:rPr>
        <w:t>şcolii,</w:t>
      </w:r>
      <w:r>
        <w:rPr>
          <w:spacing w:val="46"/>
          <w:sz w:val="23"/>
        </w:rPr>
        <w:t xml:space="preserve"> </w:t>
      </w:r>
      <w:r>
        <w:rPr>
          <w:sz w:val="23"/>
        </w:rPr>
        <w:t>conform</w:t>
      </w:r>
      <w:r>
        <w:rPr>
          <w:spacing w:val="46"/>
          <w:sz w:val="23"/>
        </w:rPr>
        <w:t xml:space="preserve"> </w:t>
      </w:r>
      <w:r>
        <w:rPr>
          <w:sz w:val="23"/>
        </w:rPr>
        <w:t>programului</w:t>
      </w:r>
      <w:r>
        <w:rPr>
          <w:spacing w:val="49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lucru şi</w:t>
      </w:r>
      <w:r>
        <w:rPr>
          <w:spacing w:val="-1"/>
          <w:sz w:val="23"/>
        </w:rPr>
        <w:t xml:space="preserve"> </w:t>
      </w:r>
      <w:r>
        <w:rPr>
          <w:sz w:val="23"/>
        </w:rPr>
        <w:t>atribuţiilor din</w:t>
      </w:r>
      <w:r>
        <w:rPr>
          <w:spacing w:val="2"/>
          <w:sz w:val="23"/>
        </w:rPr>
        <w:t xml:space="preserve"> </w:t>
      </w:r>
      <w:r>
        <w:rPr>
          <w:sz w:val="23"/>
        </w:rPr>
        <w:t>fişa postului;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49"/>
        </w:tabs>
        <w:spacing w:line="244" w:lineRule="auto"/>
        <w:ind w:left="101" w:right="110" w:firstLine="0"/>
        <w:rPr>
          <w:sz w:val="23"/>
        </w:rPr>
      </w:pPr>
      <w:r>
        <w:rPr>
          <w:sz w:val="23"/>
        </w:rPr>
        <w:t>personalul</w:t>
      </w:r>
      <w:r>
        <w:rPr>
          <w:spacing w:val="19"/>
          <w:sz w:val="23"/>
        </w:rPr>
        <w:t xml:space="preserve"> </w:t>
      </w:r>
      <w:r>
        <w:rPr>
          <w:sz w:val="23"/>
        </w:rPr>
        <w:t>nedidactic</w:t>
      </w:r>
      <w:r>
        <w:rPr>
          <w:spacing w:val="23"/>
          <w:sz w:val="23"/>
        </w:rPr>
        <w:t xml:space="preserve"> </w:t>
      </w:r>
      <w:r>
        <w:rPr>
          <w:sz w:val="23"/>
        </w:rPr>
        <w:t>asigură</w:t>
      </w:r>
      <w:r>
        <w:rPr>
          <w:spacing w:val="19"/>
          <w:sz w:val="23"/>
        </w:rPr>
        <w:t xml:space="preserve"> </w:t>
      </w:r>
      <w:r>
        <w:rPr>
          <w:sz w:val="23"/>
        </w:rPr>
        <w:t>igienizarea</w:t>
      </w:r>
      <w:r>
        <w:rPr>
          <w:spacing w:val="19"/>
          <w:sz w:val="23"/>
        </w:rPr>
        <w:t xml:space="preserve"> </w:t>
      </w:r>
      <w:r>
        <w:rPr>
          <w:sz w:val="23"/>
        </w:rPr>
        <w:t>şi</w:t>
      </w:r>
      <w:r>
        <w:rPr>
          <w:spacing w:val="20"/>
          <w:sz w:val="23"/>
        </w:rPr>
        <w:t xml:space="preserve"> </w:t>
      </w:r>
      <w:r>
        <w:rPr>
          <w:sz w:val="23"/>
        </w:rPr>
        <w:t>întreţinerea</w:t>
      </w:r>
      <w:r>
        <w:rPr>
          <w:spacing w:val="18"/>
          <w:sz w:val="23"/>
        </w:rPr>
        <w:t xml:space="preserve"> </w:t>
      </w:r>
      <w:r>
        <w:rPr>
          <w:sz w:val="23"/>
        </w:rPr>
        <w:t>şcolii</w:t>
      </w:r>
      <w:r>
        <w:rPr>
          <w:spacing w:val="22"/>
          <w:sz w:val="23"/>
        </w:rPr>
        <w:t xml:space="preserve"> </w:t>
      </w:r>
      <w:r>
        <w:rPr>
          <w:sz w:val="23"/>
        </w:rPr>
        <w:t>la</w:t>
      </w:r>
      <w:r>
        <w:rPr>
          <w:spacing w:val="20"/>
          <w:sz w:val="23"/>
        </w:rPr>
        <w:t xml:space="preserve"> </w:t>
      </w:r>
      <w:r>
        <w:rPr>
          <w:sz w:val="23"/>
        </w:rPr>
        <w:t>nivelul</w:t>
      </w:r>
      <w:r>
        <w:rPr>
          <w:spacing w:val="23"/>
          <w:sz w:val="23"/>
        </w:rPr>
        <w:t xml:space="preserve"> </w:t>
      </w:r>
      <w:r>
        <w:rPr>
          <w:sz w:val="23"/>
        </w:rPr>
        <w:t>sectoarelor</w:t>
      </w:r>
      <w:r>
        <w:rPr>
          <w:spacing w:val="19"/>
          <w:sz w:val="23"/>
        </w:rPr>
        <w:t xml:space="preserve"> </w:t>
      </w:r>
      <w:r>
        <w:rPr>
          <w:sz w:val="23"/>
        </w:rPr>
        <w:t>repartizate</w:t>
      </w:r>
      <w:r>
        <w:rPr>
          <w:spacing w:val="-55"/>
          <w:sz w:val="23"/>
        </w:rPr>
        <w:t xml:space="preserve"> </w:t>
      </w:r>
      <w:r>
        <w:rPr>
          <w:sz w:val="23"/>
        </w:rPr>
        <w:t>şi</w:t>
      </w:r>
      <w:r>
        <w:rPr>
          <w:spacing w:val="2"/>
          <w:sz w:val="23"/>
        </w:rPr>
        <w:t xml:space="preserve"> </w:t>
      </w:r>
      <w:r>
        <w:rPr>
          <w:sz w:val="23"/>
        </w:rPr>
        <w:t>în conformitate</w:t>
      </w:r>
      <w:r>
        <w:rPr>
          <w:spacing w:val="4"/>
          <w:sz w:val="23"/>
        </w:rPr>
        <w:t xml:space="preserve"> </w:t>
      </w:r>
      <w:r>
        <w:rPr>
          <w:sz w:val="23"/>
        </w:rPr>
        <w:t>cu fişa</w:t>
      </w:r>
      <w:r>
        <w:rPr>
          <w:spacing w:val="2"/>
          <w:sz w:val="23"/>
        </w:rPr>
        <w:t xml:space="preserve"> </w:t>
      </w:r>
      <w:r>
        <w:rPr>
          <w:sz w:val="23"/>
        </w:rPr>
        <w:t>postului;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59"/>
        </w:tabs>
        <w:spacing w:line="244" w:lineRule="auto"/>
        <w:ind w:left="101" w:right="111" w:firstLine="0"/>
        <w:rPr>
          <w:sz w:val="23"/>
        </w:rPr>
      </w:pPr>
      <w:r>
        <w:rPr>
          <w:sz w:val="23"/>
        </w:rPr>
        <w:t>personalul</w:t>
      </w:r>
      <w:r>
        <w:rPr>
          <w:spacing w:val="13"/>
          <w:sz w:val="23"/>
        </w:rPr>
        <w:t xml:space="preserve"> </w:t>
      </w:r>
      <w:r>
        <w:rPr>
          <w:sz w:val="23"/>
        </w:rPr>
        <w:t>nedidactic</w:t>
      </w:r>
      <w:r>
        <w:rPr>
          <w:spacing w:val="15"/>
          <w:sz w:val="23"/>
        </w:rPr>
        <w:t xml:space="preserve"> </w:t>
      </w:r>
      <w:r>
        <w:rPr>
          <w:sz w:val="23"/>
        </w:rPr>
        <w:t>are</w:t>
      </w:r>
      <w:r>
        <w:rPr>
          <w:spacing w:val="12"/>
          <w:sz w:val="23"/>
        </w:rPr>
        <w:t xml:space="preserve"> </w:t>
      </w:r>
      <w:r>
        <w:rPr>
          <w:sz w:val="23"/>
        </w:rPr>
        <w:t>obligaţia</w:t>
      </w:r>
      <w:r>
        <w:rPr>
          <w:spacing w:val="14"/>
          <w:sz w:val="23"/>
        </w:rPr>
        <w:t xml:space="preserve"> </w:t>
      </w:r>
      <w:r>
        <w:rPr>
          <w:sz w:val="23"/>
        </w:rPr>
        <w:t>să</w:t>
      </w:r>
      <w:r>
        <w:rPr>
          <w:spacing w:val="12"/>
          <w:sz w:val="23"/>
        </w:rPr>
        <w:t xml:space="preserve"> </w:t>
      </w:r>
      <w:r>
        <w:rPr>
          <w:sz w:val="23"/>
        </w:rPr>
        <w:t>răspundă</w:t>
      </w:r>
      <w:r>
        <w:rPr>
          <w:spacing w:val="14"/>
          <w:sz w:val="23"/>
        </w:rPr>
        <w:t xml:space="preserve"> </w:t>
      </w:r>
      <w:r>
        <w:rPr>
          <w:sz w:val="23"/>
        </w:rPr>
        <w:t>la</w:t>
      </w:r>
      <w:r>
        <w:rPr>
          <w:spacing w:val="12"/>
          <w:sz w:val="23"/>
        </w:rPr>
        <w:t xml:space="preserve"> </w:t>
      </w:r>
      <w:r>
        <w:rPr>
          <w:sz w:val="23"/>
        </w:rPr>
        <w:t>toate</w:t>
      </w:r>
      <w:r>
        <w:rPr>
          <w:spacing w:val="12"/>
          <w:sz w:val="23"/>
        </w:rPr>
        <w:t xml:space="preserve"> </w:t>
      </w:r>
      <w:r>
        <w:rPr>
          <w:sz w:val="23"/>
        </w:rPr>
        <w:t>solicitările</w:t>
      </w:r>
      <w:r>
        <w:rPr>
          <w:spacing w:val="13"/>
          <w:sz w:val="23"/>
        </w:rPr>
        <w:t xml:space="preserve"> </w:t>
      </w:r>
      <w:r>
        <w:rPr>
          <w:sz w:val="23"/>
        </w:rPr>
        <w:t>venite</w:t>
      </w:r>
      <w:r>
        <w:rPr>
          <w:spacing w:val="14"/>
          <w:sz w:val="23"/>
        </w:rPr>
        <w:t xml:space="preserve"> </w:t>
      </w:r>
      <w:r>
        <w:rPr>
          <w:sz w:val="23"/>
        </w:rPr>
        <w:t>din</w:t>
      </w:r>
      <w:r>
        <w:rPr>
          <w:spacing w:val="11"/>
          <w:sz w:val="23"/>
        </w:rPr>
        <w:t xml:space="preserve"> </w:t>
      </w:r>
      <w:r>
        <w:rPr>
          <w:sz w:val="23"/>
        </w:rPr>
        <w:t>partea</w:t>
      </w:r>
      <w:r>
        <w:rPr>
          <w:spacing w:val="12"/>
          <w:sz w:val="23"/>
        </w:rPr>
        <w:t xml:space="preserve"> </w:t>
      </w:r>
      <w:r>
        <w:rPr>
          <w:sz w:val="23"/>
        </w:rPr>
        <w:t>conducerii</w:t>
      </w:r>
      <w:r>
        <w:rPr>
          <w:spacing w:val="-55"/>
          <w:sz w:val="23"/>
        </w:rPr>
        <w:t xml:space="preserve"> </w:t>
      </w:r>
      <w:r>
        <w:rPr>
          <w:sz w:val="23"/>
        </w:rPr>
        <w:t>şcolii;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52"/>
        </w:tabs>
        <w:spacing w:line="244" w:lineRule="auto"/>
        <w:ind w:left="101" w:right="112" w:firstLine="0"/>
        <w:rPr>
          <w:sz w:val="23"/>
        </w:rPr>
      </w:pPr>
      <w:r>
        <w:rPr>
          <w:sz w:val="23"/>
        </w:rPr>
        <w:t>personalul</w:t>
      </w:r>
      <w:r>
        <w:rPr>
          <w:spacing w:val="21"/>
          <w:sz w:val="23"/>
        </w:rPr>
        <w:t xml:space="preserve"> </w:t>
      </w:r>
      <w:r>
        <w:rPr>
          <w:sz w:val="23"/>
        </w:rPr>
        <w:t>nedidactic</w:t>
      </w:r>
      <w:r>
        <w:rPr>
          <w:spacing w:val="22"/>
          <w:sz w:val="23"/>
        </w:rPr>
        <w:t xml:space="preserve"> </w:t>
      </w:r>
      <w:r>
        <w:rPr>
          <w:sz w:val="23"/>
        </w:rPr>
        <w:t>este</w:t>
      </w:r>
      <w:r>
        <w:rPr>
          <w:spacing w:val="21"/>
          <w:sz w:val="23"/>
        </w:rPr>
        <w:t xml:space="preserve"> </w:t>
      </w:r>
      <w:r>
        <w:rPr>
          <w:sz w:val="23"/>
        </w:rPr>
        <w:t>obligat</w:t>
      </w:r>
      <w:r>
        <w:rPr>
          <w:spacing w:val="20"/>
          <w:sz w:val="23"/>
        </w:rPr>
        <w:t xml:space="preserve"> </w:t>
      </w:r>
      <w:r>
        <w:rPr>
          <w:sz w:val="23"/>
        </w:rPr>
        <w:t>să</w:t>
      </w:r>
      <w:r>
        <w:rPr>
          <w:spacing w:val="23"/>
          <w:sz w:val="23"/>
        </w:rPr>
        <w:t xml:space="preserve"> </w:t>
      </w:r>
      <w:r>
        <w:rPr>
          <w:sz w:val="23"/>
        </w:rPr>
        <w:t>aibă</w:t>
      </w:r>
      <w:r>
        <w:rPr>
          <w:spacing w:val="21"/>
          <w:sz w:val="23"/>
        </w:rPr>
        <w:t xml:space="preserve"> </w:t>
      </w:r>
      <w:r>
        <w:rPr>
          <w:sz w:val="23"/>
        </w:rPr>
        <w:t>un</w:t>
      </w:r>
      <w:r>
        <w:rPr>
          <w:spacing w:val="26"/>
          <w:sz w:val="23"/>
        </w:rPr>
        <w:t xml:space="preserve"> </w:t>
      </w:r>
      <w:r>
        <w:rPr>
          <w:sz w:val="23"/>
        </w:rPr>
        <w:t>comportament</w:t>
      </w:r>
      <w:r>
        <w:rPr>
          <w:spacing w:val="23"/>
          <w:sz w:val="23"/>
        </w:rPr>
        <w:t xml:space="preserve"> </w:t>
      </w:r>
      <w:r>
        <w:rPr>
          <w:sz w:val="23"/>
        </w:rPr>
        <w:t>civilizat</w:t>
      </w:r>
      <w:r>
        <w:rPr>
          <w:spacing w:val="19"/>
          <w:sz w:val="23"/>
        </w:rPr>
        <w:t xml:space="preserve"> </w:t>
      </w:r>
      <w:r>
        <w:rPr>
          <w:sz w:val="23"/>
        </w:rPr>
        <w:t>faţă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23"/>
          <w:sz w:val="23"/>
        </w:rPr>
        <w:t xml:space="preserve"> </w:t>
      </w:r>
      <w:r>
        <w:rPr>
          <w:sz w:val="23"/>
        </w:rPr>
        <w:t>cadrele</w:t>
      </w:r>
      <w:r>
        <w:rPr>
          <w:spacing w:val="20"/>
          <w:sz w:val="23"/>
        </w:rPr>
        <w:t xml:space="preserve"> </w:t>
      </w:r>
      <w:r>
        <w:rPr>
          <w:sz w:val="23"/>
        </w:rPr>
        <w:t>didactice,</w:t>
      </w:r>
      <w:r>
        <w:rPr>
          <w:spacing w:val="-54"/>
          <w:sz w:val="23"/>
        </w:rPr>
        <w:t xml:space="preserve"> </w:t>
      </w:r>
      <w:r>
        <w:rPr>
          <w:sz w:val="23"/>
        </w:rPr>
        <w:t>personalul</w:t>
      </w:r>
      <w:r>
        <w:rPr>
          <w:spacing w:val="3"/>
          <w:sz w:val="23"/>
        </w:rPr>
        <w:t xml:space="preserve"> </w:t>
      </w:r>
      <w:r>
        <w:rPr>
          <w:sz w:val="23"/>
        </w:rPr>
        <w:t>didactic</w:t>
      </w:r>
      <w:r>
        <w:rPr>
          <w:spacing w:val="3"/>
          <w:sz w:val="23"/>
        </w:rPr>
        <w:t xml:space="preserve"> </w:t>
      </w:r>
      <w:r>
        <w:rPr>
          <w:sz w:val="23"/>
        </w:rPr>
        <w:t>auxiliar,</w:t>
      </w:r>
      <w:r>
        <w:rPr>
          <w:spacing w:val="3"/>
          <w:sz w:val="23"/>
        </w:rPr>
        <w:t xml:space="preserve"> </w:t>
      </w:r>
      <w:r>
        <w:rPr>
          <w:sz w:val="23"/>
        </w:rPr>
        <w:t>elevi,</w:t>
      </w:r>
      <w:r>
        <w:rPr>
          <w:spacing w:val="2"/>
          <w:sz w:val="23"/>
        </w:rPr>
        <w:t xml:space="preserve"> </w:t>
      </w:r>
      <w:r>
        <w:rPr>
          <w:sz w:val="23"/>
        </w:rPr>
        <w:t>părinţi</w:t>
      </w:r>
      <w:r>
        <w:rPr>
          <w:spacing w:val="3"/>
          <w:sz w:val="23"/>
        </w:rPr>
        <w:t xml:space="preserve"> </w:t>
      </w:r>
      <w:r>
        <w:rPr>
          <w:sz w:val="23"/>
        </w:rPr>
        <w:t>şi</w:t>
      </w:r>
      <w:r>
        <w:rPr>
          <w:spacing w:val="3"/>
          <w:sz w:val="23"/>
        </w:rPr>
        <w:t xml:space="preserve"> </w:t>
      </w:r>
      <w:r>
        <w:rPr>
          <w:sz w:val="23"/>
        </w:rPr>
        <w:t>faţă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orice</w:t>
      </w:r>
      <w:r>
        <w:rPr>
          <w:spacing w:val="2"/>
          <w:sz w:val="23"/>
        </w:rPr>
        <w:t xml:space="preserve"> </w:t>
      </w:r>
      <w:r>
        <w:rPr>
          <w:sz w:val="23"/>
        </w:rPr>
        <w:t>persoană</w:t>
      </w:r>
      <w:r>
        <w:rPr>
          <w:spacing w:val="5"/>
          <w:sz w:val="23"/>
        </w:rPr>
        <w:t xml:space="preserve"> </w:t>
      </w:r>
      <w:r>
        <w:rPr>
          <w:sz w:val="23"/>
        </w:rPr>
        <w:t>care</w:t>
      </w:r>
      <w:r>
        <w:rPr>
          <w:spacing w:val="3"/>
          <w:sz w:val="23"/>
        </w:rPr>
        <w:t xml:space="preserve"> </w:t>
      </w:r>
      <w:r>
        <w:rPr>
          <w:sz w:val="23"/>
        </w:rPr>
        <w:t>intră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şcoală;</w:t>
      </w:r>
    </w:p>
    <w:p w:rsidR="004D00C8" w:rsidRDefault="00FE770D">
      <w:pPr>
        <w:pStyle w:val="ListParagraph"/>
        <w:numPr>
          <w:ilvl w:val="0"/>
          <w:numId w:val="34"/>
        </w:numPr>
        <w:tabs>
          <w:tab w:val="left" w:pos="342"/>
        </w:tabs>
        <w:spacing w:line="244" w:lineRule="auto"/>
        <w:ind w:left="101" w:right="111" w:firstLine="0"/>
        <w:rPr>
          <w:sz w:val="23"/>
        </w:rPr>
      </w:pPr>
      <w:r>
        <w:rPr>
          <w:sz w:val="23"/>
        </w:rPr>
        <w:t>este</w:t>
      </w:r>
      <w:r>
        <w:rPr>
          <w:spacing w:val="35"/>
          <w:sz w:val="23"/>
        </w:rPr>
        <w:t xml:space="preserve"> </w:t>
      </w:r>
      <w:r>
        <w:rPr>
          <w:sz w:val="23"/>
        </w:rPr>
        <w:t>interzis</w:t>
      </w:r>
      <w:r>
        <w:rPr>
          <w:spacing w:val="35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37"/>
          <w:sz w:val="23"/>
        </w:rPr>
        <w:t xml:space="preserve"> </w:t>
      </w:r>
      <w:r>
        <w:rPr>
          <w:sz w:val="23"/>
        </w:rPr>
        <w:t>nedidactic</w:t>
      </w:r>
      <w:r>
        <w:rPr>
          <w:spacing w:val="35"/>
          <w:sz w:val="23"/>
        </w:rPr>
        <w:t xml:space="preserve"> </w:t>
      </w:r>
      <w:r>
        <w:rPr>
          <w:sz w:val="23"/>
        </w:rPr>
        <w:t>să</w:t>
      </w:r>
      <w:r>
        <w:rPr>
          <w:spacing w:val="35"/>
          <w:sz w:val="23"/>
        </w:rPr>
        <w:t xml:space="preserve"> </w:t>
      </w:r>
      <w:r>
        <w:rPr>
          <w:sz w:val="23"/>
        </w:rPr>
        <w:t>utilizeze</w:t>
      </w:r>
      <w:r>
        <w:rPr>
          <w:spacing w:val="34"/>
          <w:sz w:val="23"/>
        </w:rPr>
        <w:t xml:space="preserve"> </w:t>
      </w:r>
      <w:r>
        <w:rPr>
          <w:sz w:val="23"/>
        </w:rPr>
        <w:t>baza</w:t>
      </w:r>
      <w:r>
        <w:rPr>
          <w:spacing w:val="38"/>
          <w:sz w:val="23"/>
        </w:rPr>
        <w:t xml:space="preserve"> </w:t>
      </w:r>
      <w:r>
        <w:rPr>
          <w:sz w:val="23"/>
        </w:rPr>
        <w:t>materială</w:t>
      </w:r>
      <w:r>
        <w:rPr>
          <w:spacing w:val="34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şcolii</w:t>
      </w:r>
      <w:r>
        <w:rPr>
          <w:spacing w:val="36"/>
          <w:sz w:val="23"/>
        </w:rPr>
        <w:t xml:space="preserve"> </w:t>
      </w:r>
      <w:r>
        <w:rPr>
          <w:sz w:val="23"/>
        </w:rPr>
        <w:t>în</w:t>
      </w:r>
      <w:r>
        <w:rPr>
          <w:spacing w:val="34"/>
          <w:sz w:val="23"/>
        </w:rPr>
        <w:t xml:space="preserve"> </w:t>
      </w:r>
      <w:r>
        <w:rPr>
          <w:sz w:val="23"/>
        </w:rPr>
        <w:t>alte</w:t>
      </w:r>
      <w:r>
        <w:rPr>
          <w:spacing w:val="33"/>
          <w:sz w:val="23"/>
        </w:rPr>
        <w:t xml:space="preserve"> </w:t>
      </w:r>
      <w:r>
        <w:rPr>
          <w:sz w:val="23"/>
        </w:rPr>
        <w:t>scopuri</w:t>
      </w:r>
      <w:r>
        <w:rPr>
          <w:spacing w:val="37"/>
          <w:sz w:val="23"/>
        </w:rPr>
        <w:t xml:space="preserve"> </w:t>
      </w:r>
      <w:r>
        <w:rPr>
          <w:sz w:val="23"/>
        </w:rPr>
        <w:t>decât</w:t>
      </w:r>
      <w:r>
        <w:rPr>
          <w:spacing w:val="-55"/>
          <w:sz w:val="23"/>
        </w:rPr>
        <w:t xml:space="preserve"> </w:t>
      </w:r>
      <w:r>
        <w:rPr>
          <w:sz w:val="23"/>
        </w:rPr>
        <w:t>cele</w:t>
      </w:r>
      <w:r>
        <w:rPr>
          <w:spacing w:val="-1"/>
          <w:sz w:val="23"/>
        </w:rPr>
        <w:t xml:space="preserve"> </w:t>
      </w:r>
      <w:r>
        <w:rPr>
          <w:sz w:val="23"/>
        </w:rPr>
        <w:t>legate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interesele</w:t>
      </w:r>
      <w:r>
        <w:rPr>
          <w:spacing w:val="-1"/>
          <w:sz w:val="23"/>
        </w:rPr>
        <w:t xml:space="preserve"> </w:t>
      </w:r>
      <w:r>
        <w:rPr>
          <w:sz w:val="23"/>
        </w:rPr>
        <w:t>instituţiei;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34"/>
        </w:numPr>
        <w:tabs>
          <w:tab w:val="left" w:pos="371"/>
        </w:tabs>
        <w:spacing w:before="93" w:line="244" w:lineRule="auto"/>
        <w:ind w:left="101" w:right="110" w:firstLine="0"/>
        <w:jc w:val="both"/>
        <w:rPr>
          <w:sz w:val="23"/>
        </w:rPr>
      </w:pPr>
      <w:r>
        <w:rPr>
          <w:sz w:val="23"/>
        </w:rPr>
        <w:t>întreg personalul nedidactic are obligaţia de a prezenta la începutul anului şcolar carnetul de</w:t>
      </w:r>
      <w:r>
        <w:rPr>
          <w:spacing w:val="1"/>
          <w:sz w:val="23"/>
        </w:rPr>
        <w:t xml:space="preserve"> </w:t>
      </w:r>
      <w:r>
        <w:rPr>
          <w:sz w:val="23"/>
        </w:rPr>
        <w:t>sănătate,</w:t>
      </w:r>
      <w:r>
        <w:rPr>
          <w:spacing w:val="2"/>
          <w:sz w:val="23"/>
        </w:rPr>
        <w:t xml:space="preserve"> </w:t>
      </w:r>
      <w:r>
        <w:rPr>
          <w:sz w:val="23"/>
        </w:rPr>
        <w:t>vizat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zi.</w:t>
      </w:r>
    </w:p>
    <w:p w:rsidR="004D00C8" w:rsidRDefault="00FE770D">
      <w:pPr>
        <w:pStyle w:val="BodyText"/>
        <w:spacing w:line="244" w:lineRule="auto"/>
        <w:ind w:right="114"/>
      </w:pPr>
      <w:r>
        <w:t>Atrbuţiile,</w:t>
      </w:r>
      <w:r>
        <w:rPr>
          <w:spacing w:val="42"/>
        </w:rPr>
        <w:t xml:space="preserve"> </w:t>
      </w:r>
      <w:r>
        <w:t>sarcinile,</w:t>
      </w:r>
      <w:r>
        <w:rPr>
          <w:spacing w:val="43"/>
        </w:rPr>
        <w:t xml:space="preserve"> </w:t>
      </w:r>
      <w:r>
        <w:t>competenţele</w:t>
      </w:r>
      <w:r>
        <w:rPr>
          <w:spacing w:val="43"/>
        </w:rPr>
        <w:t xml:space="preserve"> </w:t>
      </w:r>
      <w:r>
        <w:t>şi</w:t>
      </w:r>
      <w:r>
        <w:rPr>
          <w:spacing w:val="45"/>
        </w:rPr>
        <w:t xml:space="preserve"> </w:t>
      </w:r>
      <w:r>
        <w:t>responsabilităţile</w:t>
      </w:r>
      <w:r>
        <w:rPr>
          <w:spacing w:val="43"/>
        </w:rPr>
        <w:t xml:space="preserve"> </w:t>
      </w:r>
      <w:r>
        <w:t>personalului</w:t>
      </w:r>
      <w:r>
        <w:rPr>
          <w:spacing w:val="45"/>
        </w:rPr>
        <w:t xml:space="preserve"> </w:t>
      </w:r>
      <w:r>
        <w:t>nedidactic</w:t>
      </w:r>
      <w:r>
        <w:rPr>
          <w:spacing w:val="44"/>
        </w:rPr>
        <w:t xml:space="preserve"> </w:t>
      </w:r>
      <w:r>
        <w:t>sunt</w:t>
      </w:r>
      <w:r>
        <w:rPr>
          <w:spacing w:val="44"/>
        </w:rPr>
        <w:t xml:space="preserve"> </w:t>
      </w:r>
      <w:r>
        <w:t>cuprinse</w:t>
      </w:r>
      <w:r>
        <w:rPr>
          <w:spacing w:val="43"/>
        </w:rPr>
        <w:t xml:space="preserve"> </w:t>
      </w:r>
      <w:r>
        <w:t>în</w:t>
      </w:r>
      <w:r>
        <w:rPr>
          <w:spacing w:val="-55"/>
        </w:rPr>
        <w:t xml:space="preserve"> </w:t>
      </w:r>
      <w:r>
        <w:t>fişa</w:t>
      </w:r>
      <w:r>
        <w:rPr>
          <w:spacing w:val="1"/>
        </w:rPr>
        <w:t xml:space="preserve"> </w:t>
      </w:r>
      <w:r>
        <w:t>postului.</w:t>
      </w:r>
    </w:p>
    <w:p w:rsidR="004D00C8" w:rsidRDefault="00FE770D">
      <w:pPr>
        <w:pStyle w:val="BodyText"/>
        <w:spacing w:line="244" w:lineRule="auto"/>
        <w:ind w:right="112"/>
      </w:pPr>
      <w:r>
        <w:rPr>
          <w:b/>
        </w:rPr>
        <w:t xml:space="preserve">Art. 32. </w:t>
      </w:r>
      <w:r>
        <w:t>(1) Fiecare salariat are datoria să semnaleze imediat situațiile observate de incendiu,</w:t>
      </w:r>
      <w:r>
        <w:rPr>
          <w:spacing w:val="1"/>
        </w:rPr>
        <w:t xml:space="preserve"> </w:t>
      </w:r>
      <w:r>
        <w:t>inundație sau orice situații în care se pot produce deteriorări sau distrugeri și să acționeze, după</w:t>
      </w:r>
      <w:r>
        <w:rPr>
          <w:spacing w:val="1"/>
        </w:rPr>
        <w:t xml:space="preserve"> </w:t>
      </w:r>
      <w:r>
        <w:t>caz, pentru</w:t>
      </w:r>
      <w:r>
        <w:rPr>
          <w:spacing w:val="1"/>
        </w:rPr>
        <w:t xml:space="preserve"> </w:t>
      </w:r>
      <w:r>
        <w:t>rezolvarea</w:t>
      </w:r>
      <w:r>
        <w:rPr>
          <w:spacing w:val="2"/>
        </w:rPr>
        <w:t xml:space="preserve"> </w:t>
      </w:r>
      <w:r>
        <w:t>acestora</w:t>
      </w:r>
      <w:r>
        <w:rPr>
          <w:spacing w:val="3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diminuarea</w:t>
      </w:r>
      <w:r>
        <w:rPr>
          <w:spacing w:val="1"/>
        </w:rPr>
        <w:t xml:space="preserve"> </w:t>
      </w:r>
      <w:r>
        <w:t>efectelor</w:t>
      </w:r>
      <w:r>
        <w:rPr>
          <w:spacing w:val="4"/>
        </w:rPr>
        <w:t xml:space="preserve"> </w:t>
      </w:r>
      <w:r>
        <w:t>lor</w:t>
      </w:r>
      <w:r>
        <w:rPr>
          <w:spacing w:val="1"/>
        </w:rPr>
        <w:t xml:space="preserve"> </w:t>
      </w:r>
      <w:r>
        <w:t>negative.</w:t>
      </w:r>
    </w:p>
    <w:p w:rsidR="004D00C8" w:rsidRDefault="00FE770D">
      <w:pPr>
        <w:pStyle w:val="BodyText"/>
        <w:spacing w:line="244" w:lineRule="auto"/>
        <w:ind w:right="114"/>
      </w:pPr>
      <w:r>
        <w:t>(2) Salariații care pot acționa în astfel de situații au obligația de a o face în timpul cel mai scurt</w:t>
      </w:r>
      <w:r>
        <w:rPr>
          <w:spacing w:val="1"/>
        </w:rPr>
        <w:t xml:space="preserve"> </w:t>
      </w:r>
      <w:r>
        <w:t>posibil.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33</w:t>
      </w:r>
      <w:r>
        <w:t>.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situații</w:t>
      </w:r>
      <w:r>
        <w:rPr>
          <w:spacing w:val="1"/>
        </w:rPr>
        <w:t xml:space="preserve"> </w:t>
      </w:r>
      <w:r>
        <w:t>deosebite,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necesitatea</w:t>
      </w:r>
      <w:r>
        <w:rPr>
          <w:spacing w:val="1"/>
        </w:rPr>
        <w:t xml:space="preserve"> </w:t>
      </w:r>
      <w:r>
        <w:t>bunei</w:t>
      </w:r>
      <w:r>
        <w:rPr>
          <w:spacing w:val="57"/>
        </w:rPr>
        <w:t xml:space="preserve"> </w:t>
      </w:r>
      <w:r>
        <w:t>funcționări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Angajatorului,</w:t>
      </w:r>
      <w:r>
        <w:rPr>
          <w:spacing w:val="1"/>
        </w:rPr>
        <w:t xml:space="preserve"> </w:t>
      </w:r>
      <w:r>
        <w:t>fiecare salariat are obligația de a participa, indiferent de funcția sau de postul pe care îl ocupă, la</w:t>
      </w:r>
      <w:r>
        <w:rPr>
          <w:spacing w:val="1"/>
        </w:rPr>
        <w:t xml:space="preserve"> </w:t>
      </w:r>
      <w:r>
        <w:t>executarea</w:t>
      </w:r>
      <w:r>
        <w:rPr>
          <w:spacing w:val="3"/>
        </w:rPr>
        <w:t xml:space="preserve"> </w:t>
      </w:r>
      <w:r>
        <w:t>oricăror</w:t>
      </w:r>
      <w:r>
        <w:rPr>
          <w:spacing w:val="6"/>
        </w:rPr>
        <w:t xml:space="preserve"> </w:t>
      </w:r>
      <w:r>
        <w:t>lucrări</w:t>
      </w:r>
      <w:r>
        <w:rPr>
          <w:spacing w:val="2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luarea</w:t>
      </w:r>
      <w:r>
        <w:rPr>
          <w:spacing w:val="3"/>
        </w:rPr>
        <w:t xml:space="preserve"> </w:t>
      </w:r>
      <w:r>
        <w:t>tuturor</w:t>
      </w:r>
      <w:r>
        <w:rPr>
          <w:spacing w:val="4"/>
        </w:rPr>
        <w:t xml:space="preserve"> </w:t>
      </w:r>
      <w:r>
        <w:t>măsurilor</w:t>
      </w:r>
      <w:r>
        <w:rPr>
          <w:spacing w:val="3"/>
        </w:rPr>
        <w:t xml:space="preserve"> </w:t>
      </w:r>
      <w:r>
        <w:t>cerute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nevoile</w:t>
      </w:r>
      <w:r>
        <w:rPr>
          <w:spacing w:val="4"/>
        </w:rPr>
        <w:t xml:space="preserve"> </w:t>
      </w:r>
      <w:r>
        <w:t>Angajatorului.</w:t>
      </w:r>
    </w:p>
    <w:p w:rsidR="004D00C8" w:rsidRDefault="004D00C8">
      <w:pPr>
        <w:pStyle w:val="BodyText"/>
        <w:ind w:left="0"/>
        <w:jc w:val="left"/>
        <w:rPr>
          <w:sz w:val="26"/>
        </w:rPr>
      </w:pPr>
    </w:p>
    <w:p w:rsidR="004D00C8" w:rsidRDefault="00FE770D">
      <w:pPr>
        <w:pStyle w:val="Heading1"/>
        <w:spacing w:before="230"/>
      </w:pPr>
      <w:r>
        <w:t>SECȚIUNEA</w:t>
      </w:r>
      <w:r>
        <w:rPr>
          <w:spacing w:val="16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DREPTURILE</w:t>
      </w:r>
      <w:r>
        <w:rPr>
          <w:spacing w:val="17"/>
        </w:rPr>
        <w:t xml:space="preserve"> </w:t>
      </w:r>
      <w:r>
        <w:t>SALARIAȚILOR</w:t>
      </w:r>
    </w:p>
    <w:p w:rsidR="004D00C8" w:rsidRDefault="004D00C8">
      <w:pPr>
        <w:pStyle w:val="BodyText"/>
        <w:spacing w:before="3"/>
        <w:ind w:left="0"/>
        <w:jc w:val="left"/>
        <w:rPr>
          <w:b/>
        </w:rPr>
      </w:pPr>
    </w:p>
    <w:p w:rsidR="004D00C8" w:rsidRDefault="00FE770D">
      <w:pPr>
        <w:pStyle w:val="BodyText"/>
        <w:spacing w:before="1"/>
        <w:jc w:val="lef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34.</w:t>
      </w:r>
      <w:r>
        <w:rPr>
          <w:b/>
          <w:spacing w:val="12"/>
        </w:rPr>
        <w:t xml:space="preserve"> </w:t>
      </w:r>
      <w:r>
        <w:t>Salariații</w:t>
      </w:r>
      <w:r>
        <w:rPr>
          <w:spacing w:val="7"/>
        </w:rPr>
        <w:t xml:space="preserve"> </w:t>
      </w:r>
      <w:r>
        <w:t>Angajatorului</w:t>
      </w:r>
      <w:r>
        <w:rPr>
          <w:spacing w:val="10"/>
        </w:rPr>
        <w:t xml:space="preserve"> </w:t>
      </w:r>
      <w:r>
        <w:t>au,</w:t>
      </w:r>
      <w:r>
        <w:rPr>
          <w:spacing w:val="10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principal,</w:t>
      </w:r>
      <w:r>
        <w:rPr>
          <w:spacing w:val="12"/>
        </w:rPr>
        <w:t xml:space="preserve"> </w:t>
      </w:r>
      <w:r>
        <w:t>următoarele</w:t>
      </w:r>
      <w:r>
        <w:rPr>
          <w:spacing w:val="6"/>
        </w:rPr>
        <w:t xml:space="preserve"> </w:t>
      </w:r>
      <w:r>
        <w:t>drepturi: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41"/>
        </w:tabs>
        <w:spacing w:before="1"/>
        <w:ind w:hanging="240"/>
        <w:rPr>
          <w:sz w:val="23"/>
        </w:rPr>
      </w:pP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salarizare</w:t>
      </w:r>
      <w:r>
        <w:rPr>
          <w:spacing w:val="8"/>
          <w:sz w:val="23"/>
        </w:rPr>
        <w:t xml:space="preserve"> </w:t>
      </w:r>
      <w:r>
        <w:rPr>
          <w:sz w:val="23"/>
        </w:rPr>
        <w:t>pentru</w:t>
      </w:r>
      <w:r>
        <w:rPr>
          <w:spacing w:val="8"/>
          <w:sz w:val="23"/>
        </w:rPr>
        <w:t xml:space="preserve"> </w:t>
      </w:r>
      <w:r>
        <w:rPr>
          <w:sz w:val="23"/>
        </w:rPr>
        <w:t>munca</w:t>
      </w:r>
      <w:r>
        <w:rPr>
          <w:spacing w:val="8"/>
          <w:sz w:val="23"/>
        </w:rPr>
        <w:t xml:space="preserve"> </w:t>
      </w:r>
      <w:r>
        <w:rPr>
          <w:sz w:val="23"/>
        </w:rPr>
        <w:t>depusă;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5"/>
        </w:tabs>
        <w:spacing w:before="5"/>
        <w:ind w:left="354" w:hanging="254"/>
        <w:rPr>
          <w:sz w:val="23"/>
        </w:rPr>
      </w:pPr>
      <w:r>
        <w:rPr>
          <w:sz w:val="23"/>
        </w:rPr>
        <w:t>dreptul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repaus</w:t>
      </w:r>
      <w:r>
        <w:rPr>
          <w:spacing w:val="8"/>
          <w:sz w:val="23"/>
        </w:rPr>
        <w:t xml:space="preserve"> </w:t>
      </w:r>
      <w:r>
        <w:rPr>
          <w:sz w:val="23"/>
        </w:rPr>
        <w:t>zilnic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săptămânal;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dreptul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concediu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odihnă</w:t>
      </w:r>
      <w:r>
        <w:rPr>
          <w:spacing w:val="7"/>
          <w:sz w:val="23"/>
        </w:rPr>
        <w:t xml:space="preserve"> </w:t>
      </w:r>
      <w:r>
        <w:rPr>
          <w:sz w:val="23"/>
        </w:rPr>
        <w:t>anual;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egalitate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șanse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tratament;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dreptul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demnitate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16"/>
        </w:tabs>
        <w:spacing w:before="4"/>
        <w:ind w:left="315" w:hanging="215"/>
        <w:rPr>
          <w:sz w:val="23"/>
        </w:rPr>
      </w:pPr>
      <w:r>
        <w:rPr>
          <w:sz w:val="23"/>
        </w:rPr>
        <w:t>dreptul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securitate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sănătate</w:t>
      </w:r>
      <w:r>
        <w:rPr>
          <w:spacing w:val="5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2"/>
        </w:tabs>
        <w:spacing w:before="4"/>
        <w:ind w:left="351" w:hanging="251"/>
        <w:rPr>
          <w:sz w:val="23"/>
        </w:rPr>
      </w:pPr>
      <w:r>
        <w:rPr>
          <w:sz w:val="23"/>
        </w:rPr>
        <w:t>dreptul</w:t>
      </w:r>
      <w:r>
        <w:rPr>
          <w:spacing w:val="11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acces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formarea</w:t>
      </w:r>
      <w:r>
        <w:rPr>
          <w:spacing w:val="8"/>
          <w:sz w:val="23"/>
        </w:rPr>
        <w:t xml:space="preserve"> </w:t>
      </w:r>
      <w:r>
        <w:rPr>
          <w:sz w:val="23"/>
        </w:rPr>
        <w:t>profesională;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5"/>
        </w:tabs>
        <w:spacing w:before="5"/>
        <w:ind w:left="354" w:hanging="254"/>
        <w:rPr>
          <w:sz w:val="23"/>
        </w:rPr>
      </w:pPr>
      <w:r>
        <w:rPr>
          <w:sz w:val="23"/>
        </w:rPr>
        <w:t>dreptul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informare</w:t>
      </w:r>
      <w:r>
        <w:rPr>
          <w:spacing w:val="5"/>
          <w:sz w:val="23"/>
        </w:rPr>
        <w:t xml:space="preserve"> </w:t>
      </w:r>
      <w:r>
        <w:rPr>
          <w:sz w:val="23"/>
        </w:rPr>
        <w:t>ăi</w:t>
      </w:r>
      <w:r>
        <w:rPr>
          <w:spacing w:val="11"/>
          <w:sz w:val="23"/>
        </w:rPr>
        <w:t xml:space="preserve"> </w:t>
      </w:r>
      <w:r>
        <w:rPr>
          <w:sz w:val="23"/>
        </w:rPr>
        <w:t>consultare;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03"/>
        </w:tabs>
        <w:spacing w:before="4" w:line="244" w:lineRule="auto"/>
        <w:ind w:left="101" w:right="636" w:firstLine="0"/>
        <w:rPr>
          <w:sz w:val="23"/>
        </w:rPr>
      </w:pP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lua</w:t>
      </w:r>
      <w:r>
        <w:rPr>
          <w:spacing w:val="6"/>
          <w:sz w:val="23"/>
        </w:rPr>
        <w:t xml:space="preserve"> </w:t>
      </w:r>
      <w:r>
        <w:rPr>
          <w:sz w:val="23"/>
        </w:rPr>
        <w:t>parte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determinarea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ameliorarea</w:t>
      </w:r>
      <w:r>
        <w:rPr>
          <w:spacing w:val="8"/>
          <w:sz w:val="23"/>
        </w:rPr>
        <w:t xml:space="preserve"> </w:t>
      </w:r>
      <w:r>
        <w:rPr>
          <w:sz w:val="23"/>
        </w:rPr>
        <w:t>condițiilor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muncă</w:t>
      </w:r>
      <w:r>
        <w:rPr>
          <w:spacing w:val="7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mediului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muncă;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03"/>
        </w:tabs>
        <w:spacing w:line="262" w:lineRule="exact"/>
        <w:ind w:left="302" w:hanging="202"/>
        <w:rPr>
          <w:sz w:val="23"/>
        </w:rPr>
      </w:pP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protecție</w:t>
      </w:r>
      <w:r>
        <w:rPr>
          <w:spacing w:val="5"/>
          <w:sz w:val="23"/>
        </w:rPr>
        <w:t xml:space="preserve"> </w:t>
      </w:r>
      <w:r>
        <w:rPr>
          <w:sz w:val="23"/>
        </w:rPr>
        <w:t>în</w:t>
      </w:r>
      <w:r>
        <w:rPr>
          <w:spacing w:val="10"/>
          <w:sz w:val="23"/>
        </w:rPr>
        <w:t xml:space="preserve"> </w:t>
      </w:r>
      <w:r>
        <w:rPr>
          <w:sz w:val="23"/>
        </w:rPr>
        <w:t>caz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concediere;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2"/>
        </w:tabs>
        <w:spacing w:before="4"/>
        <w:ind w:left="351" w:hanging="251"/>
        <w:rPr>
          <w:sz w:val="23"/>
        </w:rPr>
      </w:pPr>
      <w:r>
        <w:rPr>
          <w:sz w:val="23"/>
        </w:rPr>
        <w:t>dreptul</w:t>
      </w:r>
      <w:r>
        <w:rPr>
          <w:spacing w:val="11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negociere</w:t>
      </w:r>
      <w:r>
        <w:rPr>
          <w:spacing w:val="8"/>
          <w:sz w:val="23"/>
        </w:rPr>
        <w:t xml:space="preserve"> </w:t>
      </w:r>
      <w:r>
        <w:rPr>
          <w:sz w:val="23"/>
        </w:rPr>
        <w:t>colectivă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11"/>
          <w:sz w:val="23"/>
        </w:rPr>
        <w:t xml:space="preserve"> </w:t>
      </w:r>
      <w:r>
        <w:rPr>
          <w:sz w:val="23"/>
        </w:rPr>
        <w:t>individuală;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03"/>
        </w:tabs>
        <w:spacing w:before="5"/>
        <w:ind w:left="302" w:hanging="202"/>
        <w:rPr>
          <w:sz w:val="23"/>
        </w:rPr>
      </w:pP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participa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acțiuni</w:t>
      </w:r>
      <w:r>
        <w:rPr>
          <w:spacing w:val="6"/>
          <w:sz w:val="23"/>
        </w:rPr>
        <w:t xml:space="preserve"> </w:t>
      </w:r>
      <w:r>
        <w:rPr>
          <w:sz w:val="23"/>
        </w:rPr>
        <w:t>colective;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416"/>
        </w:tabs>
        <w:spacing w:before="4"/>
        <w:ind w:left="416" w:hanging="315"/>
        <w:rPr>
          <w:sz w:val="23"/>
        </w:rPr>
      </w:pPr>
      <w:r>
        <w:rPr>
          <w:sz w:val="23"/>
        </w:rPr>
        <w:t>dreptul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constitui</w:t>
      </w:r>
      <w:r>
        <w:rPr>
          <w:spacing w:val="5"/>
          <w:sz w:val="23"/>
        </w:rPr>
        <w:t xml:space="preserve"> </w:t>
      </w:r>
      <w:r>
        <w:rPr>
          <w:sz w:val="23"/>
        </w:rPr>
        <w:t>sau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adera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un</w:t>
      </w:r>
      <w:r>
        <w:rPr>
          <w:spacing w:val="5"/>
          <w:sz w:val="23"/>
        </w:rPr>
        <w:t xml:space="preserve"> </w:t>
      </w:r>
      <w:r>
        <w:rPr>
          <w:sz w:val="23"/>
        </w:rPr>
        <w:t>sindicat;</w:t>
      </w:r>
    </w:p>
    <w:p w:rsidR="004D00C8" w:rsidRDefault="00FE770D">
      <w:pPr>
        <w:pStyle w:val="ListParagraph"/>
        <w:numPr>
          <w:ilvl w:val="0"/>
          <w:numId w:val="33"/>
        </w:numPr>
        <w:tabs>
          <w:tab w:val="left" w:pos="355"/>
        </w:tabs>
        <w:spacing w:before="4"/>
        <w:ind w:left="101" w:right="1523" w:firstLine="0"/>
        <w:rPr>
          <w:sz w:val="23"/>
        </w:rPr>
      </w:pPr>
      <w:r>
        <w:rPr>
          <w:sz w:val="23"/>
        </w:rPr>
        <w:t>alte</w:t>
      </w:r>
      <w:r>
        <w:rPr>
          <w:spacing w:val="8"/>
          <w:sz w:val="23"/>
        </w:rPr>
        <w:t xml:space="preserve"> </w:t>
      </w:r>
      <w:r>
        <w:rPr>
          <w:sz w:val="23"/>
        </w:rPr>
        <w:t>drepturi</w:t>
      </w:r>
      <w:r>
        <w:rPr>
          <w:spacing w:val="11"/>
          <w:sz w:val="23"/>
        </w:rPr>
        <w:t xml:space="preserve"> </w:t>
      </w:r>
      <w:r>
        <w:rPr>
          <w:sz w:val="23"/>
        </w:rPr>
        <w:t>prevăzute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lege</w:t>
      </w:r>
      <w:r>
        <w:rPr>
          <w:spacing w:val="7"/>
          <w:sz w:val="23"/>
        </w:rPr>
        <w:t xml:space="preserve"> </w:t>
      </w:r>
      <w:r>
        <w:rPr>
          <w:sz w:val="23"/>
        </w:rPr>
        <w:t>sau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contractele</w:t>
      </w:r>
      <w:r>
        <w:rPr>
          <w:spacing w:val="8"/>
          <w:sz w:val="23"/>
        </w:rPr>
        <w:t xml:space="preserve"> </w:t>
      </w:r>
      <w:r>
        <w:rPr>
          <w:sz w:val="23"/>
        </w:rPr>
        <w:t>colective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muncă</w:t>
      </w:r>
      <w:r>
        <w:rPr>
          <w:spacing w:val="9"/>
          <w:sz w:val="23"/>
        </w:rPr>
        <w:t xml:space="preserve"> </w:t>
      </w:r>
      <w:r>
        <w:rPr>
          <w:sz w:val="23"/>
        </w:rPr>
        <w:t>aplicabile.</w:t>
      </w:r>
      <w:r>
        <w:rPr>
          <w:spacing w:val="-55"/>
          <w:sz w:val="23"/>
        </w:rPr>
        <w:t xml:space="preserve"> </w:t>
      </w:r>
      <w:r>
        <w:rPr>
          <w:sz w:val="23"/>
        </w:rPr>
        <w:t>Cadrele</w:t>
      </w:r>
      <w:r>
        <w:rPr>
          <w:spacing w:val="-1"/>
          <w:sz w:val="23"/>
        </w:rPr>
        <w:t xml:space="preserve"> </w:t>
      </w:r>
      <w:r>
        <w:rPr>
          <w:sz w:val="23"/>
        </w:rPr>
        <w:t>didactice</w:t>
      </w:r>
      <w:r>
        <w:rPr>
          <w:spacing w:val="-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următoarele drepturi: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354"/>
        </w:tabs>
        <w:spacing w:before="7" w:line="244" w:lineRule="auto"/>
        <w:ind w:right="109" w:firstLine="0"/>
        <w:jc w:val="both"/>
        <w:rPr>
          <w:sz w:val="23"/>
        </w:rPr>
      </w:pPr>
      <w:r>
        <w:rPr>
          <w:sz w:val="23"/>
        </w:rPr>
        <w:t>beneficiază de concediu anual cu plată, în perioada vacanţelor şcolare, cu o durată de 62 zile</w:t>
      </w:r>
      <w:r>
        <w:rPr>
          <w:spacing w:val="1"/>
          <w:sz w:val="23"/>
        </w:rPr>
        <w:t xml:space="preserve"> </w:t>
      </w:r>
      <w:r>
        <w:rPr>
          <w:sz w:val="23"/>
        </w:rPr>
        <w:t>lucrătoare.</w:t>
      </w:r>
      <w:r>
        <w:rPr>
          <w:spacing w:val="1"/>
          <w:sz w:val="23"/>
        </w:rPr>
        <w:t xml:space="preserve"> </w:t>
      </w:r>
      <w:r>
        <w:rPr>
          <w:sz w:val="23"/>
        </w:rPr>
        <w:t>Perioadele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efectuare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concediului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odihnă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fiecare</w:t>
      </w:r>
      <w:r>
        <w:rPr>
          <w:spacing w:val="1"/>
          <w:sz w:val="23"/>
        </w:rPr>
        <w:t xml:space="preserve"> </w:t>
      </w:r>
      <w:r>
        <w:rPr>
          <w:sz w:val="23"/>
        </w:rPr>
        <w:t>cadru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stabilesc în funcţie de interesul învăţământului şi al celui în cauză, dar cu asigurarea personalului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necesar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desfăşurarea</w:t>
      </w:r>
      <w:r>
        <w:rPr>
          <w:spacing w:val="1"/>
          <w:sz w:val="23"/>
        </w:rPr>
        <w:t xml:space="preserve"> </w:t>
      </w:r>
      <w:r>
        <w:rPr>
          <w:sz w:val="23"/>
        </w:rPr>
        <w:t>examenelor</w:t>
      </w:r>
      <w:r>
        <w:rPr>
          <w:spacing w:val="1"/>
          <w:sz w:val="23"/>
        </w:rPr>
        <w:t xml:space="preserve"> </w:t>
      </w:r>
      <w:r>
        <w:rPr>
          <w:sz w:val="23"/>
        </w:rPr>
        <w:t>naţionale.</w:t>
      </w:r>
      <w:r>
        <w:rPr>
          <w:spacing w:val="57"/>
          <w:sz w:val="23"/>
        </w:rPr>
        <w:t xml:space="preserve"> </w:t>
      </w:r>
      <w:r>
        <w:rPr>
          <w:sz w:val="23"/>
        </w:rPr>
        <w:t>Cadrele</w:t>
      </w:r>
      <w:r>
        <w:rPr>
          <w:spacing w:val="58"/>
          <w:sz w:val="23"/>
        </w:rPr>
        <w:t xml:space="preserve"> </w:t>
      </w:r>
      <w:r>
        <w:rPr>
          <w:sz w:val="23"/>
        </w:rPr>
        <w:t>didactice</w:t>
      </w:r>
      <w:r>
        <w:rPr>
          <w:spacing w:val="57"/>
          <w:sz w:val="23"/>
        </w:rPr>
        <w:t xml:space="preserve"> </w:t>
      </w:r>
      <w:r>
        <w:rPr>
          <w:sz w:val="23"/>
        </w:rPr>
        <w:t>care</w:t>
      </w:r>
      <w:r>
        <w:rPr>
          <w:spacing w:val="58"/>
          <w:sz w:val="23"/>
        </w:rPr>
        <w:t xml:space="preserve"> </w:t>
      </w:r>
      <w:r>
        <w:rPr>
          <w:sz w:val="23"/>
        </w:rPr>
        <w:t>redactează</w:t>
      </w:r>
      <w:r>
        <w:rPr>
          <w:spacing w:val="1"/>
          <w:sz w:val="23"/>
        </w:rPr>
        <w:t xml:space="preserve"> </w:t>
      </w:r>
      <w:r>
        <w:rPr>
          <w:sz w:val="23"/>
        </w:rPr>
        <w:t>teza de doctorat sau lucrări în interesul învăţământului pe bază de contract de cercetare ori de</w:t>
      </w:r>
      <w:r>
        <w:rPr>
          <w:spacing w:val="1"/>
          <w:sz w:val="23"/>
        </w:rPr>
        <w:t xml:space="preserve"> </w:t>
      </w:r>
      <w:r>
        <w:rPr>
          <w:sz w:val="23"/>
        </w:rPr>
        <w:t>editare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z w:val="23"/>
        </w:rPr>
        <w:t>luni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concediu</w:t>
      </w:r>
      <w:r>
        <w:rPr>
          <w:spacing w:val="1"/>
          <w:sz w:val="23"/>
        </w:rPr>
        <w:t xml:space="preserve"> </w:t>
      </w:r>
      <w:r>
        <w:rPr>
          <w:sz w:val="23"/>
        </w:rPr>
        <w:t>plătit,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singură</w:t>
      </w:r>
      <w:r>
        <w:rPr>
          <w:spacing w:val="1"/>
          <w:sz w:val="23"/>
        </w:rPr>
        <w:t xml:space="preserve"> </w:t>
      </w:r>
      <w:r>
        <w:rPr>
          <w:sz w:val="23"/>
        </w:rPr>
        <w:t>dată,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aprobarea</w:t>
      </w:r>
      <w:r>
        <w:rPr>
          <w:spacing w:val="1"/>
          <w:sz w:val="23"/>
        </w:rPr>
        <w:t xml:space="preserve"> </w:t>
      </w:r>
      <w:r>
        <w:rPr>
          <w:sz w:val="23"/>
        </w:rPr>
        <w:t>Consiliului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Administraţie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școlii;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402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beneficiază de</w:t>
      </w:r>
      <w:r>
        <w:rPr>
          <w:spacing w:val="1"/>
          <w:sz w:val="23"/>
        </w:rPr>
        <w:t xml:space="preserve"> </w:t>
      </w:r>
      <w:r>
        <w:rPr>
          <w:sz w:val="23"/>
        </w:rPr>
        <w:t>gradaţie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merit</w:t>
      </w:r>
      <w:r>
        <w:rPr>
          <w:spacing w:val="1"/>
          <w:sz w:val="23"/>
        </w:rPr>
        <w:t xml:space="preserve"> </w:t>
      </w:r>
      <w:r>
        <w:rPr>
          <w:sz w:val="23"/>
        </w:rPr>
        <w:t>acordată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concurs,</w:t>
      </w:r>
      <w:r>
        <w:rPr>
          <w:spacing w:val="1"/>
          <w:sz w:val="23"/>
        </w:rPr>
        <w:t xml:space="preserve"> </w:t>
      </w:r>
      <w:r>
        <w:rPr>
          <w:sz w:val="23"/>
        </w:rPr>
        <w:t>potrivit</w:t>
      </w:r>
      <w:r>
        <w:rPr>
          <w:spacing w:val="1"/>
          <w:sz w:val="23"/>
        </w:rPr>
        <w:t xml:space="preserve"> </w:t>
      </w:r>
      <w:r>
        <w:rPr>
          <w:sz w:val="23"/>
        </w:rPr>
        <w:t>metodologiei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criteriilor</w:t>
      </w:r>
      <w:r>
        <w:rPr>
          <w:spacing w:val="1"/>
          <w:sz w:val="23"/>
        </w:rPr>
        <w:t xml:space="preserve"> </w:t>
      </w:r>
      <w:r>
        <w:rPr>
          <w:sz w:val="23"/>
        </w:rPr>
        <w:t>elaborate de Minister;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341"/>
        </w:tabs>
        <w:spacing w:line="262" w:lineRule="exact"/>
        <w:ind w:left="340" w:hanging="240"/>
        <w:jc w:val="both"/>
        <w:rPr>
          <w:sz w:val="23"/>
        </w:rPr>
      </w:pPr>
      <w:r>
        <w:rPr>
          <w:sz w:val="23"/>
        </w:rPr>
        <w:t>lansează</w:t>
      </w:r>
      <w:r>
        <w:rPr>
          <w:spacing w:val="8"/>
          <w:sz w:val="23"/>
        </w:rPr>
        <w:t xml:space="preserve"> </w:t>
      </w:r>
      <w:r>
        <w:rPr>
          <w:sz w:val="23"/>
        </w:rPr>
        <w:t>proiecte</w:t>
      </w:r>
      <w:r>
        <w:rPr>
          <w:spacing w:val="7"/>
          <w:sz w:val="23"/>
        </w:rPr>
        <w:t xml:space="preserve"> </w:t>
      </w:r>
      <w:r>
        <w:rPr>
          <w:sz w:val="23"/>
        </w:rPr>
        <w:t>şi</w:t>
      </w:r>
      <w:r>
        <w:rPr>
          <w:spacing w:val="11"/>
          <w:sz w:val="23"/>
        </w:rPr>
        <w:t xml:space="preserve"> </w:t>
      </w:r>
      <w:r>
        <w:rPr>
          <w:sz w:val="23"/>
        </w:rPr>
        <w:t>participă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desfăşurarea</w:t>
      </w:r>
      <w:r>
        <w:rPr>
          <w:spacing w:val="6"/>
          <w:sz w:val="23"/>
        </w:rPr>
        <w:t xml:space="preserve"> </w:t>
      </w:r>
      <w:r>
        <w:rPr>
          <w:sz w:val="23"/>
        </w:rPr>
        <w:t>lor;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355"/>
        </w:tabs>
        <w:ind w:left="354" w:hanging="254"/>
        <w:jc w:val="both"/>
        <w:rPr>
          <w:sz w:val="23"/>
        </w:rPr>
      </w:pPr>
      <w:r>
        <w:rPr>
          <w:sz w:val="23"/>
        </w:rPr>
        <w:t>dreptul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iniţiativă</w:t>
      </w:r>
      <w:r>
        <w:rPr>
          <w:spacing w:val="7"/>
          <w:sz w:val="23"/>
        </w:rPr>
        <w:t xml:space="preserve"> </w:t>
      </w:r>
      <w:r>
        <w:rPr>
          <w:sz w:val="23"/>
        </w:rPr>
        <w:t>profesională,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12"/>
          <w:sz w:val="23"/>
        </w:rPr>
        <w:t xml:space="preserve"> </w:t>
      </w:r>
      <w:r>
        <w:rPr>
          <w:sz w:val="23"/>
        </w:rPr>
        <w:t>constă</w:t>
      </w:r>
      <w:r>
        <w:rPr>
          <w:spacing w:val="7"/>
          <w:sz w:val="23"/>
        </w:rPr>
        <w:t xml:space="preserve"> </w:t>
      </w:r>
      <w:r>
        <w:rPr>
          <w:sz w:val="23"/>
        </w:rPr>
        <w:t>în: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75"/>
        </w:tabs>
        <w:spacing w:before="1" w:line="244" w:lineRule="auto"/>
        <w:ind w:right="111" w:firstLine="0"/>
        <w:rPr>
          <w:sz w:val="23"/>
        </w:rPr>
      </w:pPr>
      <w:r>
        <w:rPr>
          <w:sz w:val="23"/>
        </w:rPr>
        <w:t>conceperea activităţii profesionale şi realizarea obiectivelor educaţionale ale disciplinelor de</w:t>
      </w:r>
      <w:r>
        <w:rPr>
          <w:spacing w:val="1"/>
          <w:sz w:val="23"/>
        </w:rPr>
        <w:t xml:space="preserve"> </w:t>
      </w:r>
      <w:r>
        <w:rPr>
          <w:sz w:val="23"/>
        </w:rPr>
        <w:t>învăţământ,</w:t>
      </w:r>
      <w:r>
        <w:rPr>
          <w:spacing w:val="3"/>
          <w:sz w:val="23"/>
        </w:rPr>
        <w:t xml:space="preserve"> </w:t>
      </w:r>
      <w:r>
        <w:rPr>
          <w:sz w:val="23"/>
        </w:rPr>
        <w:t>prin</w:t>
      </w:r>
      <w:r>
        <w:rPr>
          <w:spacing w:val="2"/>
          <w:sz w:val="23"/>
        </w:rPr>
        <w:t xml:space="preserve"> </w:t>
      </w:r>
      <w:r>
        <w:rPr>
          <w:sz w:val="23"/>
        </w:rPr>
        <w:t>metodologii</w:t>
      </w:r>
      <w:r>
        <w:rPr>
          <w:spacing w:val="2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respectă</w:t>
      </w:r>
      <w:r>
        <w:rPr>
          <w:spacing w:val="1"/>
          <w:sz w:val="23"/>
        </w:rPr>
        <w:t xml:space="preserve"> </w:t>
      </w:r>
      <w:r>
        <w:rPr>
          <w:sz w:val="23"/>
        </w:rPr>
        <w:t>principiile</w:t>
      </w:r>
      <w:r>
        <w:rPr>
          <w:spacing w:val="1"/>
          <w:sz w:val="23"/>
        </w:rPr>
        <w:t xml:space="preserve"> </w:t>
      </w:r>
      <w:r>
        <w:rPr>
          <w:sz w:val="23"/>
        </w:rPr>
        <w:t>psihopedagogice;</w:t>
      </w:r>
    </w:p>
    <w:p w:rsidR="004D00C8" w:rsidRDefault="004D00C8">
      <w:pPr>
        <w:spacing w:line="244" w:lineRule="auto"/>
        <w:jc w:val="both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ListParagraph"/>
        <w:numPr>
          <w:ilvl w:val="0"/>
          <w:numId w:val="39"/>
        </w:numPr>
        <w:tabs>
          <w:tab w:val="left" w:pos="323"/>
        </w:tabs>
        <w:spacing w:before="93" w:line="244" w:lineRule="auto"/>
        <w:ind w:right="111" w:firstLine="0"/>
        <w:rPr>
          <w:sz w:val="23"/>
        </w:rPr>
      </w:pPr>
      <w:r>
        <w:rPr>
          <w:sz w:val="23"/>
        </w:rPr>
        <w:t>utilizarea</w:t>
      </w:r>
      <w:r>
        <w:rPr>
          <w:spacing w:val="1"/>
          <w:sz w:val="23"/>
        </w:rPr>
        <w:t xml:space="preserve"> </w:t>
      </w:r>
      <w:r>
        <w:rPr>
          <w:sz w:val="23"/>
        </w:rPr>
        <w:t>bazei</w:t>
      </w:r>
      <w:r>
        <w:rPr>
          <w:spacing w:val="1"/>
          <w:sz w:val="23"/>
        </w:rPr>
        <w:t xml:space="preserve"> </w:t>
      </w:r>
      <w:r>
        <w:rPr>
          <w:sz w:val="23"/>
        </w:rPr>
        <w:t>materiale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resurselor</w:t>
      </w:r>
      <w:r>
        <w:rPr>
          <w:spacing w:val="1"/>
          <w:sz w:val="23"/>
        </w:rPr>
        <w:t xml:space="preserve"> </w:t>
      </w:r>
      <w:r>
        <w:rPr>
          <w:sz w:val="23"/>
        </w:rPr>
        <w:t>învăţământului,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scopul</w:t>
      </w:r>
      <w:r>
        <w:rPr>
          <w:spacing w:val="1"/>
          <w:sz w:val="23"/>
        </w:rPr>
        <w:t xml:space="preserve"> </w:t>
      </w:r>
      <w:r>
        <w:rPr>
          <w:sz w:val="23"/>
        </w:rPr>
        <w:t>realizării</w:t>
      </w:r>
      <w:r>
        <w:rPr>
          <w:spacing w:val="1"/>
          <w:sz w:val="23"/>
        </w:rPr>
        <w:t xml:space="preserve"> </w:t>
      </w:r>
      <w:r>
        <w:rPr>
          <w:sz w:val="23"/>
        </w:rPr>
        <w:t>obligaţiilor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profesionale;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42"/>
        </w:tabs>
        <w:spacing w:line="260" w:lineRule="exact"/>
        <w:ind w:left="241" w:hanging="141"/>
        <w:rPr>
          <w:sz w:val="23"/>
        </w:rPr>
      </w:pPr>
      <w:r>
        <w:rPr>
          <w:sz w:val="23"/>
        </w:rPr>
        <w:t>punerea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practică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ideilor</w:t>
      </w:r>
      <w:r>
        <w:rPr>
          <w:spacing w:val="10"/>
          <w:sz w:val="23"/>
        </w:rPr>
        <w:t xml:space="preserve"> </w:t>
      </w:r>
      <w:r>
        <w:rPr>
          <w:sz w:val="23"/>
        </w:rPr>
        <w:t>novatoare</w:t>
      </w:r>
      <w:r>
        <w:rPr>
          <w:spacing w:val="8"/>
          <w:sz w:val="23"/>
        </w:rPr>
        <w:t xml:space="preserve"> </w:t>
      </w:r>
      <w:r>
        <w:rPr>
          <w:sz w:val="23"/>
        </w:rPr>
        <w:t>pentru</w:t>
      </w:r>
      <w:r>
        <w:rPr>
          <w:spacing w:val="12"/>
          <w:sz w:val="23"/>
        </w:rPr>
        <w:t xml:space="preserve"> </w:t>
      </w:r>
      <w:r>
        <w:rPr>
          <w:sz w:val="23"/>
        </w:rPr>
        <w:t>modernizarea</w:t>
      </w:r>
      <w:r>
        <w:rPr>
          <w:spacing w:val="9"/>
          <w:sz w:val="23"/>
        </w:rPr>
        <w:t xml:space="preserve"> </w:t>
      </w:r>
      <w:r>
        <w:rPr>
          <w:sz w:val="23"/>
        </w:rPr>
        <w:t>procesului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învăţământ;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304"/>
        </w:tabs>
        <w:spacing w:before="5" w:line="244" w:lineRule="auto"/>
        <w:ind w:right="113" w:firstLine="0"/>
        <w:rPr>
          <w:sz w:val="23"/>
        </w:rPr>
      </w:pPr>
      <w:r>
        <w:rPr>
          <w:sz w:val="23"/>
        </w:rPr>
        <w:t>organizarea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elevii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unor</w:t>
      </w:r>
      <w:r>
        <w:rPr>
          <w:spacing w:val="1"/>
          <w:sz w:val="23"/>
        </w:rPr>
        <w:t xml:space="preserve"> </w:t>
      </w:r>
      <w:r>
        <w:rPr>
          <w:sz w:val="23"/>
        </w:rPr>
        <w:t>activităţi</w:t>
      </w:r>
      <w:r>
        <w:rPr>
          <w:spacing w:val="1"/>
          <w:sz w:val="23"/>
        </w:rPr>
        <w:t xml:space="preserve"> </w:t>
      </w:r>
      <w:r>
        <w:rPr>
          <w:sz w:val="23"/>
        </w:rPr>
        <w:t>extracurriculare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scop</w:t>
      </w:r>
      <w:r>
        <w:rPr>
          <w:spacing w:val="1"/>
          <w:sz w:val="23"/>
        </w:rPr>
        <w:t xml:space="preserve"> </w:t>
      </w:r>
      <w:r>
        <w:rPr>
          <w:sz w:val="23"/>
        </w:rPr>
        <w:t>educativ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cercetare</w:t>
      </w:r>
      <w:r>
        <w:rPr>
          <w:spacing w:val="1"/>
          <w:sz w:val="23"/>
        </w:rPr>
        <w:t xml:space="preserve"> </w:t>
      </w:r>
      <w:r>
        <w:rPr>
          <w:sz w:val="23"/>
        </w:rPr>
        <w:t>ştiinţifică;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77"/>
        </w:tabs>
        <w:spacing w:line="244" w:lineRule="auto"/>
        <w:ind w:right="110" w:firstLine="0"/>
        <w:rPr>
          <w:sz w:val="23"/>
        </w:rPr>
      </w:pPr>
      <w:r>
        <w:rPr>
          <w:sz w:val="23"/>
        </w:rPr>
        <w:t>înfiinţarea în şcoală a unor ateliere, cabinete, cluburi, cercuri, cenacluri, formaţii artistice şi</w:t>
      </w:r>
      <w:r>
        <w:rPr>
          <w:spacing w:val="1"/>
          <w:sz w:val="23"/>
        </w:rPr>
        <w:t xml:space="preserve"> </w:t>
      </w:r>
      <w:r>
        <w:rPr>
          <w:sz w:val="23"/>
        </w:rPr>
        <w:t>sportive,</w:t>
      </w:r>
      <w:r>
        <w:rPr>
          <w:spacing w:val="2"/>
          <w:sz w:val="23"/>
        </w:rPr>
        <w:t xml:space="preserve"> </w:t>
      </w:r>
      <w:r>
        <w:rPr>
          <w:sz w:val="23"/>
        </w:rPr>
        <w:t>publicaţii,</w:t>
      </w:r>
      <w:r>
        <w:rPr>
          <w:spacing w:val="1"/>
          <w:sz w:val="23"/>
        </w:rPr>
        <w:t xml:space="preserve"> </w:t>
      </w:r>
      <w:r>
        <w:rPr>
          <w:sz w:val="23"/>
        </w:rPr>
        <w:t>conform</w:t>
      </w:r>
      <w:r>
        <w:rPr>
          <w:spacing w:val="-1"/>
          <w:sz w:val="23"/>
        </w:rPr>
        <w:t xml:space="preserve"> </w:t>
      </w:r>
      <w:r>
        <w:rPr>
          <w:sz w:val="23"/>
        </w:rPr>
        <w:t>legislaţiei</w:t>
      </w:r>
      <w:r>
        <w:rPr>
          <w:spacing w:val="3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vigoare;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256"/>
        </w:tabs>
        <w:spacing w:line="244" w:lineRule="auto"/>
        <w:ind w:right="108" w:firstLine="0"/>
        <w:rPr>
          <w:sz w:val="23"/>
        </w:rPr>
      </w:pPr>
      <w:r>
        <w:rPr>
          <w:sz w:val="23"/>
        </w:rPr>
        <w:t>participarea la viaţa şcolară, în toate compartimentele care vizează organizarea şi desfăşurarea</w:t>
      </w:r>
      <w:r>
        <w:rPr>
          <w:spacing w:val="1"/>
          <w:sz w:val="23"/>
        </w:rPr>
        <w:t xml:space="preserve"> </w:t>
      </w:r>
      <w:r>
        <w:rPr>
          <w:sz w:val="23"/>
        </w:rPr>
        <w:t>procesului de învăţământ, conform deontologiei profesionale şi, după caz, a Contractului colectiv</w:t>
      </w:r>
      <w:r>
        <w:rPr>
          <w:spacing w:val="1"/>
          <w:sz w:val="23"/>
        </w:rPr>
        <w:t xml:space="preserve"> </w:t>
      </w:r>
      <w:r>
        <w:rPr>
          <w:sz w:val="23"/>
        </w:rPr>
        <w:t>de muncă;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352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personalul didactic are dreptul să participe la viaţa socială şi publică, în beneficiul școlii şi în</w:t>
      </w:r>
      <w:r>
        <w:rPr>
          <w:spacing w:val="1"/>
          <w:sz w:val="23"/>
        </w:rPr>
        <w:t xml:space="preserve"> </w:t>
      </w:r>
      <w:r>
        <w:rPr>
          <w:sz w:val="23"/>
        </w:rPr>
        <w:t>interesul învăţământului</w:t>
      </w:r>
      <w:r>
        <w:rPr>
          <w:spacing w:val="4"/>
          <w:sz w:val="23"/>
        </w:rPr>
        <w:t xml:space="preserve"> </w:t>
      </w:r>
      <w:r>
        <w:rPr>
          <w:sz w:val="23"/>
        </w:rPr>
        <w:t>şi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societăţii româneşti;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330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personalul didactic are</w:t>
      </w:r>
      <w:r>
        <w:rPr>
          <w:spacing w:val="57"/>
          <w:sz w:val="23"/>
        </w:rPr>
        <w:t xml:space="preserve"> </w:t>
      </w:r>
      <w:r>
        <w:rPr>
          <w:sz w:val="23"/>
        </w:rPr>
        <w:t>dreptul</w:t>
      </w:r>
      <w:r>
        <w:rPr>
          <w:spacing w:val="58"/>
          <w:sz w:val="23"/>
        </w:rPr>
        <w:t xml:space="preserve"> </w:t>
      </w:r>
      <w:r>
        <w:rPr>
          <w:sz w:val="23"/>
        </w:rPr>
        <w:t>să facă parte din</w:t>
      </w:r>
      <w:r>
        <w:rPr>
          <w:spacing w:val="57"/>
          <w:sz w:val="23"/>
        </w:rPr>
        <w:t xml:space="preserve"> </w:t>
      </w:r>
      <w:r>
        <w:rPr>
          <w:sz w:val="23"/>
        </w:rPr>
        <w:t>asociaţii şi</w:t>
      </w:r>
      <w:r>
        <w:rPr>
          <w:spacing w:val="58"/>
          <w:sz w:val="23"/>
        </w:rPr>
        <w:t xml:space="preserve"> </w:t>
      </w:r>
      <w:r>
        <w:rPr>
          <w:sz w:val="23"/>
        </w:rPr>
        <w:t>organizaţii sindicale, profesionale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7"/>
          <w:sz w:val="23"/>
        </w:rPr>
        <w:t xml:space="preserve"> </w:t>
      </w:r>
      <w:r>
        <w:rPr>
          <w:sz w:val="23"/>
        </w:rPr>
        <w:t>culturale,</w:t>
      </w:r>
      <w:r>
        <w:rPr>
          <w:spacing w:val="5"/>
          <w:sz w:val="23"/>
        </w:rPr>
        <w:t xml:space="preserve"> </w:t>
      </w:r>
      <w:r>
        <w:rPr>
          <w:sz w:val="23"/>
        </w:rPr>
        <w:t>naţionale</w:t>
      </w:r>
      <w:r>
        <w:rPr>
          <w:spacing w:val="5"/>
          <w:sz w:val="23"/>
        </w:rPr>
        <w:t xml:space="preserve"> </w:t>
      </w:r>
      <w:r>
        <w:rPr>
          <w:sz w:val="23"/>
        </w:rPr>
        <w:t>şi</w:t>
      </w:r>
      <w:r>
        <w:rPr>
          <w:spacing w:val="5"/>
          <w:sz w:val="23"/>
        </w:rPr>
        <w:t xml:space="preserve"> </w:t>
      </w:r>
      <w:r>
        <w:rPr>
          <w:sz w:val="23"/>
        </w:rPr>
        <w:t>int</w:t>
      </w:r>
      <w:r>
        <w:rPr>
          <w:spacing w:val="8"/>
          <w:sz w:val="23"/>
        </w:rPr>
        <w:t xml:space="preserve"> </w:t>
      </w:r>
      <w:r>
        <w:rPr>
          <w:sz w:val="23"/>
        </w:rPr>
        <w:t>ernaţionale,</w:t>
      </w:r>
      <w:r>
        <w:rPr>
          <w:spacing w:val="4"/>
          <w:sz w:val="23"/>
        </w:rPr>
        <w:t xml:space="preserve"> </w:t>
      </w:r>
      <w:r>
        <w:rPr>
          <w:sz w:val="23"/>
        </w:rPr>
        <w:t>legal</w:t>
      </w:r>
      <w:r>
        <w:rPr>
          <w:spacing w:val="9"/>
          <w:sz w:val="23"/>
        </w:rPr>
        <w:t xml:space="preserve"> </w:t>
      </w:r>
      <w:r>
        <w:rPr>
          <w:sz w:val="23"/>
        </w:rPr>
        <w:t>constituite,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5"/>
          <w:sz w:val="23"/>
        </w:rPr>
        <w:t xml:space="preserve"> </w:t>
      </w:r>
      <w:r>
        <w:rPr>
          <w:sz w:val="23"/>
        </w:rPr>
        <w:t>conformitate</w:t>
      </w:r>
      <w:r>
        <w:rPr>
          <w:spacing w:val="4"/>
          <w:sz w:val="23"/>
        </w:rPr>
        <w:t xml:space="preserve"> </w:t>
      </w:r>
      <w:r>
        <w:rPr>
          <w:sz w:val="23"/>
        </w:rPr>
        <w:t>cu</w:t>
      </w:r>
      <w:r>
        <w:rPr>
          <w:spacing w:val="9"/>
          <w:sz w:val="23"/>
        </w:rPr>
        <w:t xml:space="preserve"> </w:t>
      </w:r>
      <w:r>
        <w:rPr>
          <w:sz w:val="23"/>
        </w:rPr>
        <w:t>prevederile</w:t>
      </w:r>
      <w:r>
        <w:rPr>
          <w:spacing w:val="5"/>
          <w:sz w:val="23"/>
        </w:rPr>
        <w:t xml:space="preserve"> </w:t>
      </w:r>
      <w:r>
        <w:rPr>
          <w:sz w:val="23"/>
        </w:rPr>
        <w:t>legii;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443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personalul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exprima</w:t>
      </w:r>
      <w:r>
        <w:rPr>
          <w:spacing w:val="1"/>
          <w:sz w:val="23"/>
        </w:rPr>
        <w:t xml:space="preserve"> </w:t>
      </w:r>
      <w:r>
        <w:rPr>
          <w:sz w:val="23"/>
        </w:rPr>
        <w:t>liber</w:t>
      </w:r>
      <w:r>
        <w:rPr>
          <w:spacing w:val="1"/>
          <w:sz w:val="23"/>
        </w:rPr>
        <w:t xml:space="preserve"> </w:t>
      </w:r>
      <w:r>
        <w:rPr>
          <w:sz w:val="23"/>
        </w:rPr>
        <w:t>opinii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spaţiul</w:t>
      </w:r>
      <w:r>
        <w:rPr>
          <w:spacing w:val="1"/>
          <w:sz w:val="23"/>
        </w:rPr>
        <w:t xml:space="preserve"> </w:t>
      </w:r>
      <w:r>
        <w:rPr>
          <w:sz w:val="23"/>
        </w:rPr>
        <w:t>şcolar</w:t>
      </w:r>
      <w:r>
        <w:rPr>
          <w:spacing w:val="57"/>
          <w:sz w:val="23"/>
        </w:rPr>
        <w:t xml:space="preserve"> </w:t>
      </w:r>
      <w:r>
        <w:rPr>
          <w:sz w:val="23"/>
        </w:rPr>
        <w:t>şi</w:t>
      </w:r>
      <w:r>
        <w:rPr>
          <w:spacing w:val="58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întreprinde acţiuni în nume propriu în afara acestui spaţiu, dacă acestea nu afectează prestigiul</w:t>
      </w:r>
      <w:r>
        <w:rPr>
          <w:spacing w:val="1"/>
          <w:sz w:val="23"/>
        </w:rPr>
        <w:t xml:space="preserve"> </w:t>
      </w:r>
      <w:r>
        <w:rPr>
          <w:sz w:val="23"/>
        </w:rPr>
        <w:t>învăţământului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3"/>
          <w:sz w:val="23"/>
        </w:rPr>
        <w:t xml:space="preserve"> </w:t>
      </w:r>
      <w:r>
        <w:rPr>
          <w:sz w:val="23"/>
        </w:rPr>
        <w:t>al</w:t>
      </w:r>
      <w:r>
        <w:rPr>
          <w:spacing w:val="2"/>
          <w:sz w:val="23"/>
        </w:rPr>
        <w:t xml:space="preserve"> </w:t>
      </w:r>
      <w:r>
        <w:rPr>
          <w:sz w:val="23"/>
        </w:rPr>
        <w:t>şcolii, precum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2"/>
          <w:sz w:val="23"/>
        </w:rPr>
        <w:t xml:space="preserve"> </w:t>
      </w:r>
      <w:r>
        <w:rPr>
          <w:sz w:val="23"/>
        </w:rPr>
        <w:t>demnitatea</w:t>
      </w:r>
      <w:r>
        <w:rPr>
          <w:spacing w:val="-1"/>
          <w:sz w:val="23"/>
        </w:rPr>
        <w:t xml:space="preserve"> </w:t>
      </w:r>
      <w:r>
        <w:rPr>
          <w:sz w:val="23"/>
        </w:rPr>
        <w:t>profesiei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educator;</w:t>
      </w:r>
    </w:p>
    <w:p w:rsidR="004D00C8" w:rsidRDefault="00FE770D">
      <w:pPr>
        <w:pStyle w:val="ListParagraph"/>
        <w:numPr>
          <w:ilvl w:val="0"/>
          <w:numId w:val="32"/>
        </w:numPr>
        <w:tabs>
          <w:tab w:val="left" w:pos="431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personalul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beneficia,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fonduri</w:t>
      </w:r>
      <w:r>
        <w:rPr>
          <w:spacing w:val="1"/>
          <w:sz w:val="23"/>
        </w:rPr>
        <w:t xml:space="preserve"> </w:t>
      </w:r>
      <w:r>
        <w:rPr>
          <w:sz w:val="23"/>
        </w:rPr>
        <w:t>extrabugetare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sponsorizări,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acoperirea</w:t>
      </w:r>
      <w:r>
        <w:rPr>
          <w:spacing w:val="1"/>
          <w:sz w:val="23"/>
        </w:rPr>
        <w:t xml:space="preserve"> </w:t>
      </w:r>
      <w:r>
        <w:rPr>
          <w:sz w:val="23"/>
        </w:rPr>
        <w:t>integrală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parţială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cheltuielilor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deplasare</w:t>
      </w:r>
      <w:r>
        <w:rPr>
          <w:spacing w:val="1"/>
          <w:sz w:val="23"/>
        </w:rPr>
        <w:t xml:space="preserve"> </w:t>
      </w:r>
      <w:r>
        <w:rPr>
          <w:sz w:val="23"/>
        </w:rPr>
        <w:t>şi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participare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manifestări</w:t>
      </w:r>
      <w:r>
        <w:rPr>
          <w:spacing w:val="1"/>
          <w:sz w:val="23"/>
        </w:rPr>
        <w:t xml:space="preserve"> </w:t>
      </w:r>
      <w:r>
        <w:rPr>
          <w:sz w:val="23"/>
        </w:rPr>
        <w:t>ştiinţifice, cu</w:t>
      </w:r>
      <w:r>
        <w:rPr>
          <w:spacing w:val="1"/>
          <w:sz w:val="23"/>
        </w:rPr>
        <w:t xml:space="preserve"> </w:t>
      </w:r>
      <w:r>
        <w:rPr>
          <w:sz w:val="23"/>
        </w:rPr>
        <w:t>aprobarea</w:t>
      </w:r>
      <w:r>
        <w:rPr>
          <w:spacing w:val="1"/>
          <w:sz w:val="23"/>
        </w:rPr>
        <w:t xml:space="preserve"> </w:t>
      </w:r>
      <w:r>
        <w:rPr>
          <w:sz w:val="23"/>
        </w:rPr>
        <w:t>Consiliului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administraţie al şcolii.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 xml:space="preserve">Art. 35. </w:t>
      </w:r>
      <w:r>
        <w:t>Drepturile salariaților vor fi acordate și exercitate cu respectarea dispozițiilor legale în</w:t>
      </w:r>
      <w:r>
        <w:rPr>
          <w:spacing w:val="1"/>
        </w:rPr>
        <w:t xml:space="preserve"> </w:t>
      </w:r>
      <w:r>
        <w:t>vigoare.</w:t>
      </w:r>
    </w:p>
    <w:p w:rsidR="004D00C8" w:rsidRDefault="004D00C8">
      <w:pPr>
        <w:pStyle w:val="BodyText"/>
        <w:spacing w:before="11"/>
        <w:ind w:left="0"/>
        <w:jc w:val="left"/>
        <w:rPr>
          <w:sz w:val="21"/>
        </w:rPr>
      </w:pPr>
    </w:p>
    <w:p w:rsidR="004D00C8" w:rsidRDefault="00FE770D">
      <w:pPr>
        <w:pStyle w:val="Heading1"/>
      </w:pPr>
      <w:r>
        <w:t>SECȚIUNEA</w:t>
      </w:r>
      <w:r>
        <w:rPr>
          <w:spacing w:val="16"/>
        </w:rPr>
        <w:t xml:space="preserve"> </w:t>
      </w:r>
      <w:r>
        <w:t>4.</w:t>
      </w:r>
      <w:r>
        <w:rPr>
          <w:spacing w:val="17"/>
        </w:rPr>
        <w:t xml:space="preserve"> </w:t>
      </w:r>
      <w:r>
        <w:t>DREPTURILE</w:t>
      </w:r>
      <w:r>
        <w:rPr>
          <w:spacing w:val="17"/>
        </w:rPr>
        <w:t xml:space="preserve"> </w:t>
      </w:r>
      <w:r>
        <w:t>ANGAJATORULUI</w:t>
      </w:r>
    </w:p>
    <w:p w:rsidR="004D00C8" w:rsidRDefault="004D00C8">
      <w:pPr>
        <w:pStyle w:val="BodyText"/>
        <w:spacing w:before="4"/>
        <w:ind w:left="0"/>
        <w:jc w:val="left"/>
        <w:rPr>
          <w:b/>
        </w:rPr>
      </w:pPr>
    </w:p>
    <w:p w:rsidR="004D00C8" w:rsidRDefault="00FE770D">
      <w:pPr>
        <w:pStyle w:val="BodyText"/>
        <w:jc w:val="lef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36.</w:t>
      </w:r>
      <w:r>
        <w:rPr>
          <w:b/>
          <w:spacing w:val="9"/>
        </w:rPr>
        <w:t xml:space="preserve"> </w:t>
      </w:r>
      <w:r>
        <w:t>Angajatorul</w:t>
      </w:r>
      <w:r>
        <w:rPr>
          <w:spacing w:val="8"/>
        </w:rPr>
        <w:t xml:space="preserve"> </w:t>
      </w:r>
      <w:r>
        <w:t>are,</w:t>
      </w:r>
      <w:r>
        <w:rPr>
          <w:spacing w:val="11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principal,</w:t>
      </w:r>
      <w:r>
        <w:rPr>
          <w:spacing w:val="8"/>
        </w:rPr>
        <w:t xml:space="preserve"> </w:t>
      </w:r>
      <w:r>
        <w:t>următoarele</w:t>
      </w:r>
      <w:r>
        <w:rPr>
          <w:spacing w:val="8"/>
        </w:rPr>
        <w:t xml:space="preserve"> </w:t>
      </w:r>
      <w:r>
        <w:t>drepturi: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să</w:t>
      </w:r>
      <w:r>
        <w:rPr>
          <w:spacing w:val="8"/>
          <w:sz w:val="23"/>
        </w:rPr>
        <w:t xml:space="preserve"> </w:t>
      </w:r>
      <w:r>
        <w:rPr>
          <w:sz w:val="23"/>
        </w:rPr>
        <w:t>stabilească</w:t>
      </w:r>
      <w:r>
        <w:rPr>
          <w:spacing w:val="8"/>
          <w:sz w:val="23"/>
        </w:rPr>
        <w:t xml:space="preserve"> </w:t>
      </w:r>
      <w:r>
        <w:rPr>
          <w:sz w:val="23"/>
        </w:rPr>
        <w:t>organizarea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12"/>
          <w:sz w:val="23"/>
        </w:rPr>
        <w:t xml:space="preserve"> </w:t>
      </w:r>
      <w:r>
        <w:rPr>
          <w:sz w:val="23"/>
        </w:rPr>
        <w:t>funcționarea</w:t>
      </w:r>
      <w:r>
        <w:rPr>
          <w:spacing w:val="10"/>
          <w:sz w:val="23"/>
        </w:rPr>
        <w:t xml:space="preserve"> </w:t>
      </w:r>
      <w:r>
        <w:rPr>
          <w:sz w:val="23"/>
        </w:rPr>
        <w:t>unității;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să</w:t>
      </w:r>
      <w:r>
        <w:rPr>
          <w:spacing w:val="6"/>
          <w:sz w:val="23"/>
        </w:rPr>
        <w:t xml:space="preserve"> </w:t>
      </w:r>
      <w:r>
        <w:rPr>
          <w:sz w:val="23"/>
        </w:rPr>
        <w:t>stabilească</w:t>
      </w:r>
      <w:r>
        <w:rPr>
          <w:spacing w:val="8"/>
          <w:sz w:val="23"/>
        </w:rPr>
        <w:t xml:space="preserve"> </w:t>
      </w:r>
      <w:r>
        <w:rPr>
          <w:sz w:val="23"/>
        </w:rPr>
        <w:t>atribuțiile</w:t>
      </w:r>
      <w:r>
        <w:rPr>
          <w:spacing w:val="7"/>
          <w:sz w:val="23"/>
        </w:rPr>
        <w:t xml:space="preserve"> </w:t>
      </w:r>
      <w:r>
        <w:rPr>
          <w:sz w:val="23"/>
        </w:rPr>
        <w:t>corespunzătoare</w:t>
      </w:r>
      <w:r>
        <w:rPr>
          <w:spacing w:val="8"/>
          <w:sz w:val="23"/>
        </w:rPr>
        <w:t xml:space="preserve"> </w:t>
      </w:r>
      <w:r>
        <w:rPr>
          <w:sz w:val="23"/>
        </w:rPr>
        <w:t>pentru</w:t>
      </w:r>
      <w:r>
        <w:rPr>
          <w:spacing w:val="12"/>
          <w:sz w:val="23"/>
        </w:rPr>
        <w:t xml:space="preserve"> </w:t>
      </w:r>
      <w:r>
        <w:rPr>
          <w:sz w:val="23"/>
        </w:rPr>
        <w:t>fiecare</w:t>
      </w:r>
      <w:r>
        <w:rPr>
          <w:spacing w:val="9"/>
          <w:sz w:val="23"/>
        </w:rPr>
        <w:t xml:space="preserve"> </w:t>
      </w:r>
      <w:r>
        <w:rPr>
          <w:sz w:val="23"/>
        </w:rPr>
        <w:t>salariat,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11"/>
          <w:sz w:val="23"/>
        </w:rPr>
        <w:t xml:space="preserve"> </w:t>
      </w:r>
      <w:r>
        <w:rPr>
          <w:sz w:val="23"/>
        </w:rPr>
        <w:t>condițiile</w:t>
      </w:r>
      <w:r>
        <w:rPr>
          <w:spacing w:val="8"/>
          <w:sz w:val="23"/>
        </w:rPr>
        <w:t xml:space="preserve"> </w:t>
      </w:r>
      <w:r>
        <w:rPr>
          <w:sz w:val="23"/>
        </w:rPr>
        <w:t>legii;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să</w:t>
      </w:r>
      <w:r>
        <w:rPr>
          <w:spacing w:val="7"/>
          <w:sz w:val="23"/>
        </w:rPr>
        <w:t xml:space="preserve"> </w:t>
      </w:r>
      <w:r>
        <w:rPr>
          <w:sz w:val="23"/>
        </w:rPr>
        <w:t>dea</w:t>
      </w:r>
      <w:r>
        <w:rPr>
          <w:spacing w:val="7"/>
          <w:sz w:val="23"/>
        </w:rPr>
        <w:t xml:space="preserve"> </w:t>
      </w:r>
      <w:r>
        <w:rPr>
          <w:sz w:val="23"/>
        </w:rPr>
        <w:t>dispoziții</w:t>
      </w:r>
      <w:r>
        <w:rPr>
          <w:spacing w:val="8"/>
          <w:sz w:val="23"/>
        </w:rPr>
        <w:t xml:space="preserve"> </w:t>
      </w:r>
      <w:r>
        <w:rPr>
          <w:sz w:val="23"/>
        </w:rPr>
        <w:t>cu</w:t>
      </w:r>
      <w:r>
        <w:rPr>
          <w:spacing w:val="8"/>
          <w:sz w:val="23"/>
        </w:rPr>
        <w:t xml:space="preserve"> </w:t>
      </w:r>
      <w:r>
        <w:rPr>
          <w:sz w:val="23"/>
        </w:rPr>
        <w:t>caracter</w:t>
      </w:r>
      <w:r>
        <w:rPr>
          <w:spacing w:val="7"/>
          <w:sz w:val="23"/>
        </w:rPr>
        <w:t xml:space="preserve"> </w:t>
      </w:r>
      <w:r>
        <w:rPr>
          <w:sz w:val="23"/>
        </w:rPr>
        <w:t>obligatoriu</w:t>
      </w:r>
      <w:r>
        <w:rPr>
          <w:spacing w:val="9"/>
          <w:sz w:val="23"/>
        </w:rPr>
        <w:t xml:space="preserve"> </w:t>
      </w:r>
      <w:r>
        <w:rPr>
          <w:sz w:val="23"/>
        </w:rPr>
        <w:t>pentru</w:t>
      </w:r>
      <w:r>
        <w:rPr>
          <w:spacing w:val="8"/>
          <w:sz w:val="23"/>
        </w:rPr>
        <w:t xml:space="preserve"> </w:t>
      </w:r>
      <w:r>
        <w:rPr>
          <w:sz w:val="23"/>
        </w:rPr>
        <w:t>salariat,</w:t>
      </w:r>
      <w:r>
        <w:rPr>
          <w:spacing w:val="7"/>
          <w:sz w:val="23"/>
        </w:rPr>
        <w:t xml:space="preserve"> </w:t>
      </w:r>
      <w:r>
        <w:rPr>
          <w:sz w:val="23"/>
        </w:rPr>
        <w:t>sub</w:t>
      </w:r>
      <w:r>
        <w:rPr>
          <w:spacing w:val="11"/>
          <w:sz w:val="23"/>
        </w:rPr>
        <w:t xml:space="preserve"> </w:t>
      </w:r>
      <w:r>
        <w:rPr>
          <w:sz w:val="23"/>
        </w:rPr>
        <w:t>rezerva</w:t>
      </w:r>
      <w:r>
        <w:rPr>
          <w:spacing w:val="7"/>
          <w:sz w:val="23"/>
        </w:rPr>
        <w:t xml:space="preserve"> </w:t>
      </w:r>
      <w:r>
        <w:rPr>
          <w:sz w:val="23"/>
        </w:rPr>
        <w:t>legalității</w:t>
      </w:r>
      <w:r>
        <w:rPr>
          <w:spacing w:val="8"/>
          <w:sz w:val="23"/>
        </w:rPr>
        <w:t xml:space="preserve"> </w:t>
      </w:r>
      <w:r>
        <w:rPr>
          <w:sz w:val="23"/>
        </w:rPr>
        <w:t>lor;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să</w:t>
      </w:r>
      <w:r>
        <w:rPr>
          <w:spacing w:val="5"/>
          <w:sz w:val="23"/>
        </w:rPr>
        <w:t xml:space="preserve"> </w:t>
      </w:r>
      <w:r>
        <w:rPr>
          <w:sz w:val="23"/>
        </w:rPr>
        <w:t>exercite</w:t>
      </w:r>
      <w:r>
        <w:rPr>
          <w:spacing w:val="7"/>
          <w:sz w:val="23"/>
        </w:rPr>
        <w:t xml:space="preserve"> </w:t>
      </w:r>
      <w:r>
        <w:rPr>
          <w:sz w:val="23"/>
        </w:rPr>
        <w:t>controlul</w:t>
      </w:r>
      <w:r>
        <w:rPr>
          <w:spacing w:val="11"/>
          <w:sz w:val="23"/>
        </w:rPr>
        <w:t xml:space="preserve"> </w:t>
      </w:r>
      <w:r>
        <w:rPr>
          <w:sz w:val="23"/>
        </w:rPr>
        <w:t>asupra</w:t>
      </w:r>
      <w:r>
        <w:rPr>
          <w:spacing w:val="7"/>
          <w:sz w:val="23"/>
        </w:rPr>
        <w:t xml:space="preserve"> </w:t>
      </w:r>
      <w:r>
        <w:rPr>
          <w:sz w:val="23"/>
        </w:rPr>
        <w:t>modului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îndeplinire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sarcinilor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serviciu;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61"/>
        </w:tabs>
        <w:spacing w:before="4" w:line="244" w:lineRule="auto"/>
        <w:ind w:left="101" w:right="112" w:firstLine="0"/>
        <w:rPr>
          <w:sz w:val="23"/>
        </w:rPr>
      </w:pPr>
      <w:r>
        <w:rPr>
          <w:sz w:val="23"/>
        </w:rPr>
        <w:t>să</w:t>
      </w:r>
      <w:r>
        <w:rPr>
          <w:spacing w:val="29"/>
          <w:sz w:val="23"/>
        </w:rPr>
        <w:t xml:space="preserve"> </w:t>
      </w:r>
      <w:r>
        <w:rPr>
          <w:sz w:val="23"/>
        </w:rPr>
        <w:t>constate</w:t>
      </w:r>
      <w:r>
        <w:rPr>
          <w:spacing w:val="29"/>
          <w:sz w:val="23"/>
        </w:rPr>
        <w:t xml:space="preserve"> </w:t>
      </w:r>
      <w:r>
        <w:rPr>
          <w:sz w:val="23"/>
        </w:rPr>
        <w:t>săvârșirea</w:t>
      </w:r>
      <w:r>
        <w:rPr>
          <w:spacing w:val="30"/>
          <w:sz w:val="23"/>
        </w:rPr>
        <w:t xml:space="preserve"> </w:t>
      </w:r>
      <w:r>
        <w:rPr>
          <w:sz w:val="23"/>
        </w:rPr>
        <w:t>abaterilor</w:t>
      </w:r>
      <w:r>
        <w:rPr>
          <w:spacing w:val="32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29"/>
          <w:sz w:val="23"/>
        </w:rPr>
        <w:t xml:space="preserve"> </w:t>
      </w:r>
      <w:r>
        <w:rPr>
          <w:sz w:val="23"/>
        </w:rPr>
        <w:t>și</w:t>
      </w:r>
      <w:r>
        <w:rPr>
          <w:spacing w:val="35"/>
          <w:sz w:val="23"/>
        </w:rPr>
        <w:t xml:space="preserve"> </w:t>
      </w:r>
      <w:r>
        <w:rPr>
          <w:sz w:val="23"/>
        </w:rPr>
        <w:t>să</w:t>
      </w:r>
      <w:r>
        <w:rPr>
          <w:spacing w:val="29"/>
          <w:sz w:val="23"/>
        </w:rPr>
        <w:t xml:space="preserve"> </w:t>
      </w:r>
      <w:r>
        <w:rPr>
          <w:sz w:val="23"/>
        </w:rPr>
        <w:t>aplice</w:t>
      </w:r>
      <w:r>
        <w:rPr>
          <w:spacing w:val="29"/>
          <w:sz w:val="23"/>
        </w:rPr>
        <w:t xml:space="preserve"> </w:t>
      </w:r>
      <w:r>
        <w:rPr>
          <w:sz w:val="23"/>
        </w:rPr>
        <w:t>sancțiunile</w:t>
      </w:r>
      <w:r>
        <w:rPr>
          <w:spacing w:val="30"/>
          <w:sz w:val="23"/>
        </w:rPr>
        <w:t xml:space="preserve"> </w:t>
      </w:r>
      <w:r>
        <w:rPr>
          <w:sz w:val="23"/>
        </w:rPr>
        <w:t>corespunzătoare,</w:t>
      </w:r>
      <w:r>
        <w:rPr>
          <w:spacing w:val="32"/>
          <w:sz w:val="23"/>
        </w:rPr>
        <w:t xml:space="preserve"> </w:t>
      </w:r>
      <w:r>
        <w:rPr>
          <w:sz w:val="23"/>
        </w:rPr>
        <w:t>potrivit</w:t>
      </w:r>
      <w:r>
        <w:rPr>
          <w:spacing w:val="-55"/>
          <w:sz w:val="23"/>
        </w:rPr>
        <w:t xml:space="preserve"> </w:t>
      </w:r>
      <w:r>
        <w:rPr>
          <w:sz w:val="23"/>
        </w:rPr>
        <w:t>legii,</w:t>
      </w:r>
      <w:r>
        <w:rPr>
          <w:spacing w:val="7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7"/>
          <w:sz w:val="23"/>
        </w:rPr>
        <w:t xml:space="preserve"> </w:t>
      </w:r>
      <w:r>
        <w:rPr>
          <w:sz w:val="23"/>
        </w:rPr>
        <w:t>colectiv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muncă</w:t>
      </w:r>
      <w:r>
        <w:rPr>
          <w:spacing w:val="5"/>
          <w:sz w:val="23"/>
        </w:rPr>
        <w:t xml:space="preserve"> </w:t>
      </w:r>
      <w:r>
        <w:rPr>
          <w:sz w:val="23"/>
        </w:rPr>
        <w:t>aplicabil</w:t>
      </w:r>
      <w:r>
        <w:rPr>
          <w:spacing w:val="6"/>
          <w:sz w:val="23"/>
        </w:rPr>
        <w:t xml:space="preserve"> </w:t>
      </w:r>
      <w:r>
        <w:rPr>
          <w:sz w:val="23"/>
        </w:rPr>
        <w:t>și</w:t>
      </w:r>
      <w:r>
        <w:rPr>
          <w:spacing w:val="6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organizare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9"/>
          <w:sz w:val="23"/>
        </w:rPr>
        <w:t xml:space="preserve"> </w:t>
      </w:r>
      <w:r>
        <w:rPr>
          <w:sz w:val="23"/>
        </w:rPr>
        <w:t>funcționare;</w:t>
      </w:r>
    </w:p>
    <w:p w:rsidR="004D00C8" w:rsidRDefault="00FE770D">
      <w:pPr>
        <w:pStyle w:val="ListParagraph"/>
        <w:numPr>
          <w:ilvl w:val="0"/>
          <w:numId w:val="31"/>
        </w:numPr>
        <w:tabs>
          <w:tab w:val="left" w:pos="381"/>
        </w:tabs>
        <w:spacing w:line="244" w:lineRule="auto"/>
        <w:ind w:left="101" w:right="110" w:firstLine="0"/>
        <w:rPr>
          <w:sz w:val="23"/>
        </w:rPr>
      </w:pPr>
      <w:r>
        <w:rPr>
          <w:sz w:val="23"/>
        </w:rPr>
        <w:t>să</w:t>
      </w:r>
      <w:r>
        <w:rPr>
          <w:spacing w:val="17"/>
          <w:sz w:val="23"/>
        </w:rPr>
        <w:t xml:space="preserve"> </w:t>
      </w:r>
      <w:r>
        <w:rPr>
          <w:sz w:val="23"/>
        </w:rPr>
        <w:t>stabilească</w:t>
      </w:r>
      <w:r>
        <w:rPr>
          <w:spacing w:val="18"/>
          <w:sz w:val="23"/>
        </w:rPr>
        <w:t xml:space="preserve"> </w:t>
      </w:r>
      <w:r>
        <w:rPr>
          <w:sz w:val="23"/>
        </w:rPr>
        <w:t>obiectivele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7"/>
          <w:sz w:val="23"/>
        </w:rPr>
        <w:t xml:space="preserve"> </w:t>
      </w:r>
      <w:r>
        <w:rPr>
          <w:sz w:val="23"/>
        </w:rPr>
        <w:t>performanță</w:t>
      </w:r>
      <w:r>
        <w:rPr>
          <w:spacing w:val="19"/>
          <w:sz w:val="23"/>
        </w:rPr>
        <w:t xml:space="preserve"> </w:t>
      </w:r>
      <w:r>
        <w:rPr>
          <w:sz w:val="23"/>
        </w:rPr>
        <w:t>individuală,</w:t>
      </w:r>
      <w:r>
        <w:rPr>
          <w:spacing w:val="17"/>
          <w:sz w:val="23"/>
        </w:rPr>
        <w:t xml:space="preserve"> </w:t>
      </w:r>
      <w:r>
        <w:rPr>
          <w:sz w:val="23"/>
        </w:rPr>
        <w:t>precum</w:t>
      </w:r>
      <w:r>
        <w:rPr>
          <w:spacing w:val="15"/>
          <w:sz w:val="23"/>
        </w:rPr>
        <w:t xml:space="preserve"> </w:t>
      </w:r>
      <w:r>
        <w:rPr>
          <w:sz w:val="23"/>
        </w:rPr>
        <w:t>și</w:t>
      </w:r>
      <w:r>
        <w:rPr>
          <w:spacing w:val="22"/>
          <w:sz w:val="23"/>
        </w:rPr>
        <w:t xml:space="preserve"> </w:t>
      </w:r>
      <w:r>
        <w:rPr>
          <w:sz w:val="23"/>
        </w:rPr>
        <w:t>criteriile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9"/>
          <w:sz w:val="23"/>
        </w:rPr>
        <w:t xml:space="preserve"> </w:t>
      </w:r>
      <w:r>
        <w:rPr>
          <w:sz w:val="23"/>
        </w:rPr>
        <w:t>evaluare</w:t>
      </w:r>
      <w:r>
        <w:rPr>
          <w:spacing w:val="19"/>
          <w:sz w:val="23"/>
        </w:rPr>
        <w:t xml:space="preserve"> </w:t>
      </w:r>
      <w:r>
        <w:rPr>
          <w:sz w:val="23"/>
        </w:rPr>
        <w:t>a</w:t>
      </w:r>
      <w:r>
        <w:rPr>
          <w:spacing w:val="-55"/>
          <w:sz w:val="23"/>
        </w:rPr>
        <w:t xml:space="preserve"> </w:t>
      </w:r>
      <w:r>
        <w:rPr>
          <w:sz w:val="23"/>
        </w:rPr>
        <w:t>realizării acestora.</w:t>
      </w:r>
    </w:p>
    <w:p w:rsidR="004D00C8" w:rsidRDefault="004D00C8">
      <w:pPr>
        <w:pStyle w:val="BodyText"/>
        <w:spacing w:before="3"/>
        <w:ind w:left="0"/>
        <w:jc w:val="left"/>
      </w:pPr>
    </w:p>
    <w:p w:rsidR="004D00C8" w:rsidRDefault="00FE770D">
      <w:pPr>
        <w:pStyle w:val="Heading1"/>
        <w:jc w:val="left"/>
      </w:pPr>
      <w:r>
        <w:t>SECȚIUNEA</w:t>
      </w:r>
      <w:r>
        <w:rPr>
          <w:spacing w:val="13"/>
        </w:rPr>
        <w:t xml:space="preserve"> </w:t>
      </w:r>
      <w:r>
        <w:t>5.</w:t>
      </w:r>
      <w:r>
        <w:rPr>
          <w:spacing w:val="13"/>
        </w:rPr>
        <w:t xml:space="preserve"> </w:t>
      </w:r>
      <w:r>
        <w:t>ORGANIZAREA</w:t>
      </w:r>
      <w:r>
        <w:rPr>
          <w:spacing w:val="11"/>
        </w:rPr>
        <w:t xml:space="preserve"> </w:t>
      </w:r>
      <w:r>
        <w:t>TIMPULUI</w:t>
      </w:r>
      <w:r>
        <w:rPr>
          <w:spacing w:val="12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MUNCĂ</w:t>
      </w:r>
    </w:p>
    <w:p w:rsidR="004D00C8" w:rsidRDefault="004D00C8">
      <w:pPr>
        <w:pStyle w:val="BodyText"/>
        <w:spacing w:before="4"/>
        <w:ind w:left="0"/>
        <w:jc w:val="left"/>
        <w:rPr>
          <w:b/>
        </w:rPr>
      </w:pPr>
    </w:p>
    <w:p w:rsidR="004D00C8" w:rsidRDefault="00FE770D">
      <w:pPr>
        <w:pStyle w:val="BodyText"/>
        <w:spacing w:line="244" w:lineRule="auto"/>
        <w:jc w:val="left"/>
      </w:pPr>
      <w:r>
        <w:rPr>
          <w:b/>
        </w:rPr>
        <w:t>Art.</w:t>
      </w:r>
      <w:r>
        <w:rPr>
          <w:b/>
          <w:spacing w:val="14"/>
        </w:rPr>
        <w:t xml:space="preserve"> </w:t>
      </w:r>
      <w:r>
        <w:rPr>
          <w:b/>
        </w:rPr>
        <w:t>37.</w:t>
      </w:r>
      <w:r>
        <w:rPr>
          <w:b/>
          <w:spacing w:val="19"/>
        </w:rPr>
        <w:t xml:space="preserve"> </w:t>
      </w:r>
      <w:r>
        <w:t>(1)</w:t>
      </w:r>
      <w:r>
        <w:rPr>
          <w:spacing w:val="15"/>
        </w:rPr>
        <w:t xml:space="preserve"> </w:t>
      </w:r>
      <w:r>
        <w:t>Timpul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muncă</w:t>
      </w:r>
      <w:r>
        <w:rPr>
          <w:spacing w:val="13"/>
        </w:rPr>
        <w:t xml:space="preserve"> </w:t>
      </w:r>
      <w:r>
        <w:t>reprezintă</w:t>
      </w:r>
      <w:r>
        <w:rPr>
          <w:spacing w:val="16"/>
        </w:rPr>
        <w:t xml:space="preserve"> </w:t>
      </w:r>
      <w:r>
        <w:t>timpul</w:t>
      </w:r>
      <w:r>
        <w:rPr>
          <w:spacing w:val="18"/>
        </w:rPr>
        <w:t xml:space="preserve"> </w:t>
      </w:r>
      <w:r>
        <w:t>pe</w:t>
      </w:r>
      <w:r>
        <w:rPr>
          <w:spacing w:val="15"/>
        </w:rPr>
        <w:t xml:space="preserve"> </w:t>
      </w:r>
      <w:r>
        <w:t>care</w:t>
      </w:r>
      <w:r>
        <w:rPr>
          <w:spacing w:val="12"/>
        </w:rPr>
        <w:t xml:space="preserve"> </w:t>
      </w:r>
      <w:r>
        <w:t>salariatul</w:t>
      </w:r>
      <w:r>
        <w:rPr>
          <w:spacing w:val="15"/>
        </w:rPr>
        <w:t xml:space="preserve"> </w:t>
      </w:r>
      <w:r>
        <w:t>îl</w:t>
      </w:r>
      <w:r>
        <w:rPr>
          <w:spacing w:val="16"/>
        </w:rPr>
        <w:t xml:space="preserve"> </w:t>
      </w:r>
      <w:r>
        <w:t>folosește</w:t>
      </w:r>
      <w:r>
        <w:rPr>
          <w:spacing w:val="13"/>
        </w:rPr>
        <w:t xml:space="preserve"> </w:t>
      </w:r>
      <w:r>
        <w:t>pentru</w:t>
      </w:r>
      <w:r>
        <w:rPr>
          <w:spacing w:val="15"/>
        </w:rPr>
        <w:t xml:space="preserve"> </w:t>
      </w:r>
      <w:r>
        <w:t>îndeplinirea</w:t>
      </w:r>
      <w:r>
        <w:rPr>
          <w:spacing w:val="-54"/>
        </w:rPr>
        <w:t xml:space="preserve"> </w:t>
      </w:r>
      <w:r>
        <w:t>sarcinilor de</w:t>
      </w:r>
      <w:r>
        <w:rPr>
          <w:spacing w:val="2"/>
        </w:rPr>
        <w:t xml:space="preserve"> </w:t>
      </w:r>
      <w:r>
        <w:t>muncă.</w:t>
      </w:r>
    </w:p>
    <w:p w:rsidR="004D00C8" w:rsidRDefault="00FE770D">
      <w:pPr>
        <w:pStyle w:val="ListParagraph"/>
        <w:numPr>
          <w:ilvl w:val="0"/>
          <w:numId w:val="30"/>
        </w:numPr>
        <w:tabs>
          <w:tab w:val="left" w:pos="438"/>
        </w:tabs>
        <w:spacing w:line="244" w:lineRule="auto"/>
        <w:ind w:right="112" w:firstLine="0"/>
        <w:rPr>
          <w:sz w:val="23"/>
        </w:rPr>
      </w:pPr>
      <w:r>
        <w:rPr>
          <w:sz w:val="23"/>
        </w:rPr>
        <w:t>Pentru</w:t>
      </w:r>
      <w:r>
        <w:rPr>
          <w:spacing w:val="14"/>
          <w:sz w:val="23"/>
        </w:rPr>
        <w:t xml:space="preserve"> </w:t>
      </w:r>
      <w:r>
        <w:rPr>
          <w:sz w:val="23"/>
        </w:rPr>
        <w:t>salariații</w:t>
      </w:r>
      <w:r>
        <w:rPr>
          <w:spacing w:val="15"/>
          <w:sz w:val="23"/>
        </w:rPr>
        <w:t xml:space="preserve"> </w:t>
      </w:r>
      <w:r>
        <w:rPr>
          <w:sz w:val="23"/>
        </w:rPr>
        <w:t>angajați</w:t>
      </w:r>
      <w:r>
        <w:rPr>
          <w:spacing w:val="12"/>
          <w:sz w:val="23"/>
        </w:rPr>
        <w:t xml:space="preserve"> </w:t>
      </w:r>
      <w:r>
        <w:rPr>
          <w:sz w:val="23"/>
        </w:rPr>
        <w:t>cu</w:t>
      </w:r>
      <w:r>
        <w:rPr>
          <w:spacing w:val="13"/>
          <w:sz w:val="23"/>
        </w:rPr>
        <w:t xml:space="preserve"> </w:t>
      </w:r>
      <w:r>
        <w:rPr>
          <w:sz w:val="23"/>
        </w:rPr>
        <w:t>normă</w:t>
      </w:r>
      <w:r>
        <w:rPr>
          <w:spacing w:val="12"/>
          <w:sz w:val="23"/>
        </w:rPr>
        <w:t xml:space="preserve"> </w:t>
      </w:r>
      <w:r>
        <w:rPr>
          <w:sz w:val="23"/>
        </w:rPr>
        <w:t>întreagă</w:t>
      </w:r>
      <w:r>
        <w:rPr>
          <w:spacing w:val="12"/>
          <w:sz w:val="23"/>
        </w:rPr>
        <w:t xml:space="preserve"> </w:t>
      </w:r>
      <w:r>
        <w:rPr>
          <w:sz w:val="23"/>
        </w:rPr>
        <w:t>durata</w:t>
      </w:r>
      <w:r>
        <w:rPr>
          <w:spacing w:val="12"/>
          <w:sz w:val="23"/>
        </w:rPr>
        <w:t xml:space="preserve"> </w:t>
      </w:r>
      <w:r>
        <w:rPr>
          <w:sz w:val="23"/>
        </w:rPr>
        <w:t>normală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timpului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muncă</w:t>
      </w:r>
      <w:r>
        <w:rPr>
          <w:spacing w:val="12"/>
          <w:sz w:val="23"/>
        </w:rPr>
        <w:t xml:space="preserve"> </w:t>
      </w:r>
      <w:r>
        <w:rPr>
          <w:sz w:val="23"/>
        </w:rPr>
        <w:t>este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8</w:t>
      </w:r>
      <w:r>
        <w:rPr>
          <w:spacing w:val="11"/>
          <w:sz w:val="23"/>
        </w:rPr>
        <w:t xml:space="preserve"> </w:t>
      </w:r>
      <w:r>
        <w:rPr>
          <w:sz w:val="23"/>
        </w:rPr>
        <w:t>ore</w:t>
      </w:r>
      <w:r>
        <w:rPr>
          <w:spacing w:val="-55"/>
          <w:sz w:val="23"/>
        </w:rPr>
        <w:t xml:space="preserve"> </w:t>
      </w:r>
      <w:r>
        <w:rPr>
          <w:sz w:val="23"/>
        </w:rPr>
        <w:t>pe zi</w:t>
      </w:r>
      <w:r>
        <w:rPr>
          <w:spacing w:val="-1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de 40 de</w:t>
      </w:r>
      <w:r>
        <w:rPr>
          <w:spacing w:val="1"/>
          <w:sz w:val="23"/>
        </w:rPr>
        <w:t xml:space="preserve"> </w:t>
      </w:r>
      <w:r>
        <w:rPr>
          <w:sz w:val="23"/>
        </w:rPr>
        <w:t>ore pe săptămână.</w:t>
      </w:r>
    </w:p>
    <w:p w:rsidR="004D00C8" w:rsidRDefault="00FE770D">
      <w:pPr>
        <w:pStyle w:val="ListParagraph"/>
        <w:numPr>
          <w:ilvl w:val="0"/>
          <w:numId w:val="30"/>
        </w:numPr>
        <w:tabs>
          <w:tab w:val="left" w:pos="436"/>
        </w:tabs>
        <w:spacing w:line="244" w:lineRule="auto"/>
        <w:ind w:right="112" w:firstLine="0"/>
        <w:rPr>
          <w:sz w:val="23"/>
        </w:rPr>
      </w:pPr>
      <w:r>
        <w:rPr>
          <w:sz w:val="23"/>
        </w:rPr>
        <w:t>Repartizarea</w:t>
      </w:r>
      <w:r>
        <w:rPr>
          <w:spacing w:val="13"/>
          <w:sz w:val="23"/>
        </w:rPr>
        <w:t xml:space="preserve"> </w:t>
      </w:r>
      <w:r>
        <w:rPr>
          <w:sz w:val="23"/>
        </w:rPr>
        <w:t>timpului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muncă</w:t>
      </w:r>
      <w:r>
        <w:rPr>
          <w:spacing w:val="12"/>
          <w:sz w:val="23"/>
        </w:rPr>
        <w:t xml:space="preserve"> </w:t>
      </w:r>
      <w:r>
        <w:rPr>
          <w:sz w:val="23"/>
        </w:rPr>
        <w:t>în</w:t>
      </w:r>
      <w:r>
        <w:rPr>
          <w:spacing w:val="16"/>
          <w:sz w:val="23"/>
        </w:rPr>
        <w:t xml:space="preserve"> </w:t>
      </w:r>
      <w:r>
        <w:rPr>
          <w:sz w:val="23"/>
        </w:rPr>
        <w:t>cadrul</w:t>
      </w:r>
      <w:r>
        <w:rPr>
          <w:spacing w:val="14"/>
          <w:sz w:val="23"/>
        </w:rPr>
        <w:t xml:space="preserve"> </w:t>
      </w:r>
      <w:r>
        <w:rPr>
          <w:sz w:val="23"/>
        </w:rPr>
        <w:t>săptămânii</w:t>
      </w:r>
      <w:r>
        <w:rPr>
          <w:spacing w:val="16"/>
          <w:sz w:val="23"/>
        </w:rPr>
        <w:t xml:space="preserve"> </w:t>
      </w:r>
      <w:r>
        <w:rPr>
          <w:sz w:val="23"/>
        </w:rPr>
        <w:t>este,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regulă,</w:t>
      </w:r>
      <w:r>
        <w:rPr>
          <w:spacing w:val="13"/>
          <w:sz w:val="23"/>
        </w:rPr>
        <w:t xml:space="preserve"> </w:t>
      </w:r>
      <w:r>
        <w:rPr>
          <w:sz w:val="23"/>
        </w:rPr>
        <w:t>uniformă,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8</w:t>
      </w:r>
      <w:r>
        <w:rPr>
          <w:spacing w:val="12"/>
          <w:sz w:val="23"/>
        </w:rPr>
        <w:t xml:space="preserve"> </w:t>
      </w:r>
      <w:r>
        <w:rPr>
          <w:sz w:val="23"/>
        </w:rPr>
        <w:t>ore</w:t>
      </w:r>
      <w:r>
        <w:rPr>
          <w:spacing w:val="11"/>
          <w:sz w:val="23"/>
        </w:rPr>
        <w:t xml:space="preserve"> </w:t>
      </w:r>
      <w:r>
        <w:rPr>
          <w:sz w:val="23"/>
        </w:rPr>
        <w:t>pe</w:t>
      </w:r>
      <w:r>
        <w:rPr>
          <w:spacing w:val="15"/>
          <w:sz w:val="23"/>
        </w:rPr>
        <w:t xml:space="preserve"> </w:t>
      </w:r>
      <w:r>
        <w:rPr>
          <w:sz w:val="23"/>
        </w:rPr>
        <w:t>zi</w:t>
      </w:r>
      <w:r>
        <w:rPr>
          <w:spacing w:val="-55"/>
          <w:sz w:val="23"/>
        </w:rPr>
        <w:t xml:space="preserve"> </w:t>
      </w:r>
      <w:r>
        <w:rPr>
          <w:sz w:val="23"/>
        </w:rPr>
        <w:t>timp de 5</w:t>
      </w:r>
      <w:r>
        <w:rPr>
          <w:spacing w:val="1"/>
          <w:sz w:val="23"/>
        </w:rPr>
        <w:t xml:space="preserve"> </w:t>
      </w:r>
      <w:r>
        <w:rPr>
          <w:sz w:val="23"/>
        </w:rPr>
        <w:t>zile,</w:t>
      </w:r>
      <w:r>
        <w:rPr>
          <w:spacing w:val="4"/>
          <w:sz w:val="23"/>
        </w:rPr>
        <w:t xml:space="preserve"> </w:t>
      </w:r>
      <w:r>
        <w:rPr>
          <w:sz w:val="23"/>
        </w:rPr>
        <w:t>cu două</w:t>
      </w:r>
      <w:r>
        <w:rPr>
          <w:spacing w:val="1"/>
          <w:sz w:val="23"/>
        </w:rPr>
        <w:t xml:space="preserve"> </w:t>
      </w:r>
      <w:r>
        <w:rPr>
          <w:sz w:val="23"/>
        </w:rPr>
        <w:t>zile de</w:t>
      </w:r>
      <w:r>
        <w:rPr>
          <w:spacing w:val="-2"/>
          <w:sz w:val="23"/>
        </w:rPr>
        <w:t xml:space="preserve"> </w:t>
      </w:r>
      <w:r>
        <w:rPr>
          <w:sz w:val="23"/>
        </w:rPr>
        <w:t>repaus.</w:t>
      </w:r>
    </w:p>
    <w:p w:rsidR="004D00C8" w:rsidRDefault="00FE770D">
      <w:pPr>
        <w:pStyle w:val="ListParagraph"/>
        <w:numPr>
          <w:ilvl w:val="0"/>
          <w:numId w:val="30"/>
        </w:numPr>
        <w:tabs>
          <w:tab w:val="left" w:pos="438"/>
        </w:tabs>
        <w:spacing w:line="244" w:lineRule="auto"/>
        <w:ind w:right="114" w:firstLine="0"/>
        <w:rPr>
          <w:sz w:val="23"/>
        </w:rPr>
      </w:pPr>
      <w:r>
        <w:rPr>
          <w:sz w:val="23"/>
        </w:rPr>
        <w:t>Durata</w:t>
      </w:r>
      <w:r>
        <w:rPr>
          <w:spacing w:val="16"/>
          <w:sz w:val="23"/>
        </w:rPr>
        <w:t xml:space="preserve"> </w:t>
      </w:r>
      <w:r>
        <w:rPr>
          <w:sz w:val="23"/>
        </w:rPr>
        <w:t>maximă</w:t>
      </w:r>
      <w:r>
        <w:rPr>
          <w:spacing w:val="13"/>
          <w:sz w:val="23"/>
        </w:rPr>
        <w:t xml:space="preserve"> </w:t>
      </w:r>
      <w:r>
        <w:rPr>
          <w:sz w:val="23"/>
        </w:rPr>
        <w:t>legală</w:t>
      </w:r>
      <w:r>
        <w:rPr>
          <w:spacing w:val="13"/>
          <w:sz w:val="23"/>
        </w:rPr>
        <w:t xml:space="preserve"> </w:t>
      </w:r>
      <w:r>
        <w:rPr>
          <w:sz w:val="23"/>
        </w:rPr>
        <w:t>a</w:t>
      </w:r>
      <w:r>
        <w:rPr>
          <w:spacing w:val="16"/>
          <w:sz w:val="23"/>
        </w:rPr>
        <w:t xml:space="preserve"> </w:t>
      </w:r>
      <w:r>
        <w:rPr>
          <w:sz w:val="23"/>
        </w:rPr>
        <w:t>timpului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muncă</w:t>
      </w:r>
      <w:r>
        <w:rPr>
          <w:spacing w:val="15"/>
          <w:sz w:val="23"/>
        </w:rPr>
        <w:t xml:space="preserve"> </w:t>
      </w:r>
      <w:r>
        <w:rPr>
          <w:sz w:val="23"/>
        </w:rPr>
        <w:t>nu</w:t>
      </w:r>
      <w:r>
        <w:rPr>
          <w:spacing w:val="15"/>
          <w:sz w:val="23"/>
        </w:rPr>
        <w:t xml:space="preserve"> </w:t>
      </w:r>
      <w:r>
        <w:rPr>
          <w:sz w:val="23"/>
        </w:rPr>
        <w:t>poate</w:t>
      </w:r>
      <w:r>
        <w:rPr>
          <w:spacing w:val="13"/>
          <w:sz w:val="23"/>
        </w:rPr>
        <w:t xml:space="preserve"> </w:t>
      </w:r>
      <w:r>
        <w:rPr>
          <w:sz w:val="23"/>
        </w:rPr>
        <w:t>depăși</w:t>
      </w:r>
      <w:r>
        <w:rPr>
          <w:spacing w:val="14"/>
          <w:sz w:val="23"/>
        </w:rPr>
        <w:t xml:space="preserve"> </w:t>
      </w:r>
      <w:r>
        <w:rPr>
          <w:sz w:val="23"/>
        </w:rPr>
        <w:t>48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ore</w:t>
      </w:r>
      <w:r>
        <w:rPr>
          <w:spacing w:val="16"/>
          <w:sz w:val="23"/>
        </w:rPr>
        <w:t xml:space="preserve"> </w:t>
      </w:r>
      <w:r>
        <w:rPr>
          <w:sz w:val="23"/>
        </w:rPr>
        <w:t>pe</w:t>
      </w:r>
      <w:r>
        <w:rPr>
          <w:spacing w:val="14"/>
          <w:sz w:val="23"/>
        </w:rPr>
        <w:t xml:space="preserve"> </w:t>
      </w:r>
      <w:r>
        <w:rPr>
          <w:sz w:val="23"/>
        </w:rPr>
        <w:t>săptămână,</w:t>
      </w:r>
      <w:r>
        <w:rPr>
          <w:spacing w:val="15"/>
          <w:sz w:val="23"/>
        </w:rPr>
        <w:t xml:space="preserve"> </w:t>
      </w:r>
      <w:r>
        <w:rPr>
          <w:sz w:val="23"/>
        </w:rPr>
        <w:t>inclusiv</w:t>
      </w:r>
      <w:r>
        <w:rPr>
          <w:spacing w:val="-54"/>
          <w:sz w:val="23"/>
        </w:rPr>
        <w:t xml:space="preserve"> </w:t>
      </w:r>
      <w:r>
        <w:rPr>
          <w:sz w:val="23"/>
        </w:rPr>
        <w:t>orele</w:t>
      </w:r>
      <w:r>
        <w:rPr>
          <w:spacing w:val="-1"/>
          <w:sz w:val="23"/>
        </w:rPr>
        <w:t xml:space="preserve"> </w:t>
      </w:r>
      <w:r>
        <w:rPr>
          <w:sz w:val="23"/>
        </w:rPr>
        <w:t>suplimentare.</w:t>
      </w:r>
    </w:p>
    <w:p w:rsidR="004D00C8" w:rsidRDefault="004D00C8">
      <w:pPr>
        <w:spacing w:line="244" w:lineRule="auto"/>
        <w:rPr>
          <w:sz w:val="23"/>
        </w:rPr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BodyText"/>
        <w:spacing w:before="93" w:line="244" w:lineRule="auto"/>
        <w:ind w:right="110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38.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Angajatorul</w:t>
      </w:r>
      <w:r>
        <w:rPr>
          <w:spacing w:val="1"/>
        </w:rPr>
        <w:t xml:space="preserve"> </w:t>
      </w:r>
      <w:r>
        <w:t>poate stabili</w:t>
      </w:r>
      <w:r>
        <w:rPr>
          <w:spacing w:val="1"/>
        </w:rPr>
        <w:t xml:space="preserve"> </w:t>
      </w:r>
      <w:r>
        <w:t>programe individualizate de</w:t>
      </w:r>
      <w:r>
        <w:rPr>
          <w:spacing w:val="1"/>
        </w:rPr>
        <w:t xml:space="preserve"> </w:t>
      </w:r>
      <w:r>
        <w:t>muncă,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acordul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solicitarea</w:t>
      </w:r>
      <w:r>
        <w:rPr>
          <w:spacing w:val="-1"/>
        </w:rPr>
        <w:t xml:space="preserve"> </w:t>
      </w:r>
      <w:r>
        <w:t>salariaților.</w:t>
      </w:r>
    </w:p>
    <w:p w:rsidR="004D00C8" w:rsidRDefault="00FE770D">
      <w:pPr>
        <w:pStyle w:val="ListParagraph"/>
        <w:numPr>
          <w:ilvl w:val="0"/>
          <w:numId w:val="29"/>
        </w:numPr>
        <w:tabs>
          <w:tab w:val="left" w:pos="452"/>
        </w:tabs>
        <w:spacing w:line="244" w:lineRule="auto"/>
        <w:ind w:right="107" w:firstLine="0"/>
        <w:jc w:val="both"/>
        <w:rPr>
          <w:sz w:val="23"/>
        </w:rPr>
      </w:pPr>
      <w:r>
        <w:rPr>
          <w:sz w:val="23"/>
        </w:rPr>
        <w:t>Programele individualizate de muncă presupun un mod de organizare flexibil a timpului de</w:t>
      </w:r>
      <w:r>
        <w:rPr>
          <w:spacing w:val="1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ListParagraph"/>
        <w:numPr>
          <w:ilvl w:val="0"/>
          <w:numId w:val="29"/>
        </w:numPr>
        <w:tabs>
          <w:tab w:val="left" w:pos="469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Programul</w:t>
      </w:r>
      <w:r>
        <w:rPr>
          <w:spacing w:val="47"/>
          <w:sz w:val="23"/>
        </w:rPr>
        <w:t xml:space="preserve"> </w:t>
      </w:r>
      <w:r>
        <w:rPr>
          <w:sz w:val="23"/>
        </w:rPr>
        <w:t>individualizat</w:t>
      </w:r>
      <w:r>
        <w:rPr>
          <w:spacing w:val="46"/>
          <w:sz w:val="23"/>
        </w:rPr>
        <w:t xml:space="preserve"> </w:t>
      </w:r>
      <w:r>
        <w:rPr>
          <w:sz w:val="23"/>
        </w:rPr>
        <w:t>de</w:t>
      </w:r>
      <w:r>
        <w:rPr>
          <w:spacing w:val="48"/>
          <w:sz w:val="23"/>
        </w:rPr>
        <w:t xml:space="preserve"> </w:t>
      </w:r>
      <w:r>
        <w:rPr>
          <w:sz w:val="23"/>
        </w:rPr>
        <w:t>muncă</w:t>
      </w:r>
      <w:r>
        <w:rPr>
          <w:spacing w:val="48"/>
          <w:sz w:val="23"/>
        </w:rPr>
        <w:t xml:space="preserve"> </w:t>
      </w:r>
      <w:r>
        <w:rPr>
          <w:sz w:val="23"/>
        </w:rPr>
        <w:t>poate</w:t>
      </w:r>
      <w:r>
        <w:rPr>
          <w:spacing w:val="48"/>
          <w:sz w:val="23"/>
        </w:rPr>
        <w:t xml:space="preserve"> </w:t>
      </w:r>
      <w:r>
        <w:rPr>
          <w:sz w:val="23"/>
        </w:rPr>
        <w:t>funcționa</w:t>
      </w:r>
      <w:r>
        <w:rPr>
          <w:spacing w:val="46"/>
          <w:sz w:val="23"/>
        </w:rPr>
        <w:t xml:space="preserve"> </w:t>
      </w:r>
      <w:r>
        <w:rPr>
          <w:sz w:val="23"/>
        </w:rPr>
        <w:t>numai</w:t>
      </w:r>
      <w:r>
        <w:rPr>
          <w:spacing w:val="47"/>
          <w:sz w:val="23"/>
        </w:rPr>
        <w:t xml:space="preserve"> </w:t>
      </w:r>
      <w:r>
        <w:rPr>
          <w:sz w:val="23"/>
        </w:rPr>
        <w:t>cu</w:t>
      </w:r>
      <w:r>
        <w:rPr>
          <w:spacing w:val="49"/>
          <w:sz w:val="23"/>
        </w:rPr>
        <w:t xml:space="preserve"> </w:t>
      </w:r>
      <w:r>
        <w:rPr>
          <w:sz w:val="23"/>
        </w:rPr>
        <w:t>respectarea</w:t>
      </w:r>
      <w:r>
        <w:rPr>
          <w:spacing w:val="47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50"/>
          <w:sz w:val="23"/>
        </w:rPr>
        <w:t xml:space="preserve"> </w:t>
      </w:r>
      <w:r>
        <w:rPr>
          <w:sz w:val="23"/>
        </w:rPr>
        <w:t>art.</w:t>
      </w:r>
      <w:r>
        <w:rPr>
          <w:spacing w:val="-55"/>
          <w:sz w:val="23"/>
        </w:rPr>
        <w:t xml:space="preserve"> </w:t>
      </w:r>
      <w:r>
        <w:rPr>
          <w:sz w:val="23"/>
        </w:rPr>
        <w:t>112 și</w:t>
      </w:r>
      <w:r>
        <w:rPr>
          <w:spacing w:val="3"/>
          <w:sz w:val="23"/>
        </w:rPr>
        <w:t xml:space="preserve"> </w:t>
      </w:r>
      <w:r>
        <w:rPr>
          <w:sz w:val="23"/>
        </w:rPr>
        <w:t>114 din</w:t>
      </w:r>
      <w:r>
        <w:rPr>
          <w:spacing w:val="3"/>
          <w:sz w:val="23"/>
        </w:rPr>
        <w:t xml:space="preserve"> </w:t>
      </w:r>
      <w:r>
        <w:rPr>
          <w:sz w:val="23"/>
        </w:rPr>
        <w:t>Codul</w:t>
      </w:r>
      <w:r>
        <w:rPr>
          <w:spacing w:val="2"/>
          <w:sz w:val="23"/>
        </w:rPr>
        <w:t xml:space="preserve"> </w:t>
      </w:r>
      <w:r>
        <w:rPr>
          <w:sz w:val="23"/>
        </w:rPr>
        <w:t>muncii.</w:t>
      </w:r>
    </w:p>
    <w:p w:rsidR="004D00C8" w:rsidRDefault="00FE770D">
      <w:pPr>
        <w:pStyle w:val="BodyText"/>
        <w:spacing w:line="244" w:lineRule="auto"/>
        <w:ind w:right="113"/>
      </w:pPr>
      <w:r>
        <w:rPr>
          <w:b/>
        </w:rPr>
        <w:t xml:space="preserve">Art. 39. </w:t>
      </w:r>
      <w:r>
        <w:t>(1) Angajatorul va ține evidența orelor de muncă prestate de fiecare salariat și va supune</w:t>
      </w:r>
      <w:r>
        <w:rPr>
          <w:spacing w:val="1"/>
        </w:rPr>
        <w:t xml:space="preserve"> </w:t>
      </w:r>
      <w:r>
        <w:t>controlului</w:t>
      </w:r>
      <w:r>
        <w:rPr>
          <w:spacing w:val="3"/>
        </w:rPr>
        <w:t xml:space="preserve"> </w:t>
      </w:r>
      <w:r>
        <w:t>inspecției</w:t>
      </w:r>
      <w:r>
        <w:rPr>
          <w:spacing w:val="2"/>
        </w:rPr>
        <w:t xml:space="preserve"> </w:t>
      </w:r>
      <w:r>
        <w:t>muncii</w:t>
      </w:r>
      <w:r>
        <w:rPr>
          <w:spacing w:val="4"/>
        </w:rPr>
        <w:t xml:space="preserve"> </w:t>
      </w:r>
      <w:r>
        <w:t>această</w:t>
      </w:r>
      <w:r>
        <w:rPr>
          <w:spacing w:val="1"/>
        </w:rPr>
        <w:t xml:space="preserve"> </w:t>
      </w:r>
      <w:r>
        <w:t>evidență</w:t>
      </w:r>
      <w:r>
        <w:rPr>
          <w:spacing w:val="2"/>
        </w:rPr>
        <w:t xml:space="preserve"> </w:t>
      </w:r>
      <w:r>
        <w:t>ori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cate</w:t>
      </w:r>
      <w:r>
        <w:rPr>
          <w:spacing w:val="1"/>
        </w:rPr>
        <w:t xml:space="preserve"> </w:t>
      </w:r>
      <w:r>
        <w:t>ori este</w:t>
      </w:r>
      <w:r>
        <w:rPr>
          <w:spacing w:val="1"/>
        </w:rPr>
        <w:t xml:space="preserve"> </w:t>
      </w:r>
      <w:r>
        <w:t>solicitat.</w:t>
      </w:r>
    </w:p>
    <w:p w:rsidR="004D00C8" w:rsidRDefault="00FE770D">
      <w:pPr>
        <w:pStyle w:val="ListParagraph"/>
        <w:numPr>
          <w:ilvl w:val="0"/>
          <w:numId w:val="28"/>
        </w:numPr>
        <w:tabs>
          <w:tab w:val="left" w:pos="440"/>
        </w:tabs>
        <w:spacing w:line="244" w:lineRule="auto"/>
        <w:ind w:right="114" w:firstLine="0"/>
        <w:jc w:val="both"/>
        <w:rPr>
          <w:sz w:val="23"/>
        </w:rPr>
      </w:pPr>
      <w:r>
        <w:rPr>
          <w:sz w:val="23"/>
        </w:rPr>
        <w:t>Salariații</w:t>
      </w:r>
      <w:r>
        <w:rPr>
          <w:spacing w:val="17"/>
          <w:sz w:val="23"/>
        </w:rPr>
        <w:t xml:space="preserve"> </w:t>
      </w:r>
      <w:r>
        <w:rPr>
          <w:sz w:val="23"/>
        </w:rPr>
        <w:t>au</w:t>
      </w:r>
      <w:r>
        <w:rPr>
          <w:spacing w:val="13"/>
          <w:sz w:val="23"/>
        </w:rPr>
        <w:t xml:space="preserve"> </w:t>
      </w:r>
      <w:r>
        <w:rPr>
          <w:sz w:val="23"/>
        </w:rPr>
        <w:t>obligația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semna</w:t>
      </w:r>
      <w:r>
        <w:rPr>
          <w:spacing w:val="15"/>
          <w:sz w:val="23"/>
        </w:rPr>
        <w:t xml:space="preserve"> </w:t>
      </w:r>
      <w:r>
        <w:rPr>
          <w:sz w:val="23"/>
        </w:rPr>
        <w:t>condica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prezență</w:t>
      </w:r>
      <w:r>
        <w:rPr>
          <w:spacing w:val="15"/>
          <w:sz w:val="23"/>
        </w:rPr>
        <w:t xml:space="preserve"> </w:t>
      </w:r>
      <w:r>
        <w:rPr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sz w:val="23"/>
        </w:rPr>
        <w:t>începerea</w:t>
      </w:r>
      <w:r>
        <w:rPr>
          <w:spacing w:val="14"/>
          <w:sz w:val="23"/>
        </w:rPr>
        <w:t xml:space="preserve"> </w:t>
      </w:r>
      <w:r>
        <w:rPr>
          <w:sz w:val="23"/>
        </w:rPr>
        <w:t>și</w:t>
      </w:r>
      <w:r>
        <w:rPr>
          <w:spacing w:val="15"/>
          <w:sz w:val="23"/>
        </w:rPr>
        <w:t xml:space="preserve"> </w:t>
      </w:r>
      <w:r>
        <w:rPr>
          <w:sz w:val="23"/>
        </w:rPr>
        <w:t>la</w:t>
      </w:r>
      <w:r>
        <w:rPr>
          <w:spacing w:val="18"/>
          <w:sz w:val="23"/>
        </w:rPr>
        <w:t xml:space="preserve"> </w:t>
      </w:r>
      <w:r>
        <w:rPr>
          <w:sz w:val="23"/>
        </w:rPr>
        <w:t>sfârșitul</w:t>
      </w:r>
      <w:r>
        <w:rPr>
          <w:spacing w:val="16"/>
          <w:sz w:val="23"/>
        </w:rPr>
        <w:t xml:space="preserve"> </w:t>
      </w:r>
      <w:r>
        <w:rPr>
          <w:sz w:val="23"/>
        </w:rPr>
        <w:t>programului</w:t>
      </w:r>
      <w:r>
        <w:rPr>
          <w:spacing w:val="-55"/>
          <w:sz w:val="23"/>
        </w:rPr>
        <w:t xml:space="preserve"> </w:t>
      </w:r>
      <w:r>
        <w:rPr>
          <w:sz w:val="23"/>
        </w:rPr>
        <w:t>de lucru.</w:t>
      </w:r>
    </w:p>
    <w:p w:rsidR="004D00C8" w:rsidRDefault="00FE770D">
      <w:pPr>
        <w:pStyle w:val="ListParagraph"/>
        <w:numPr>
          <w:ilvl w:val="0"/>
          <w:numId w:val="28"/>
        </w:numPr>
        <w:tabs>
          <w:tab w:val="left" w:pos="476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Întârzierile sau plecările de la program se pot face numai pe baza</w:t>
      </w:r>
      <w:r>
        <w:rPr>
          <w:spacing w:val="1"/>
          <w:sz w:val="23"/>
        </w:rPr>
        <w:t xml:space="preserve"> </w:t>
      </w:r>
      <w:r>
        <w:rPr>
          <w:sz w:val="23"/>
        </w:rPr>
        <w:t>de învoire din partea</w:t>
      </w:r>
      <w:r>
        <w:rPr>
          <w:spacing w:val="1"/>
          <w:sz w:val="23"/>
        </w:rPr>
        <w:t xml:space="preserve"> </w:t>
      </w:r>
      <w:r>
        <w:rPr>
          <w:sz w:val="23"/>
        </w:rPr>
        <w:t>conducerii</w:t>
      </w:r>
      <w:r>
        <w:rPr>
          <w:spacing w:val="27"/>
          <w:sz w:val="23"/>
        </w:rPr>
        <w:t xml:space="preserve"> </w:t>
      </w:r>
      <w:r>
        <w:rPr>
          <w:sz w:val="23"/>
        </w:rPr>
        <w:t>școlii.</w:t>
      </w:r>
      <w:r>
        <w:rPr>
          <w:spacing w:val="29"/>
          <w:sz w:val="23"/>
        </w:rPr>
        <w:t xml:space="preserve"> </w:t>
      </w:r>
      <w:r>
        <w:rPr>
          <w:sz w:val="23"/>
        </w:rPr>
        <w:t>În</w:t>
      </w:r>
      <w:r>
        <w:rPr>
          <w:spacing w:val="24"/>
          <w:sz w:val="23"/>
        </w:rPr>
        <w:t xml:space="preserve"> </w:t>
      </w:r>
      <w:r>
        <w:rPr>
          <w:sz w:val="23"/>
        </w:rPr>
        <w:t>condica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7"/>
          <w:sz w:val="23"/>
        </w:rPr>
        <w:t xml:space="preserve"> </w:t>
      </w:r>
      <w:r>
        <w:rPr>
          <w:sz w:val="23"/>
        </w:rPr>
        <w:t>prezență</w:t>
      </w:r>
      <w:r>
        <w:rPr>
          <w:spacing w:val="27"/>
          <w:sz w:val="23"/>
        </w:rPr>
        <w:t xml:space="preserve"> </w:t>
      </w:r>
      <w:r>
        <w:rPr>
          <w:sz w:val="23"/>
        </w:rPr>
        <w:t>vor</w:t>
      </w:r>
      <w:r>
        <w:rPr>
          <w:spacing w:val="29"/>
          <w:sz w:val="23"/>
        </w:rPr>
        <w:t xml:space="preserve"> </w:t>
      </w:r>
      <w:r>
        <w:rPr>
          <w:sz w:val="23"/>
        </w:rPr>
        <w:t>mai</w:t>
      </w:r>
      <w:r>
        <w:rPr>
          <w:spacing w:val="32"/>
          <w:sz w:val="23"/>
        </w:rPr>
        <w:t xml:space="preserve"> </w:t>
      </w:r>
      <w:r>
        <w:rPr>
          <w:sz w:val="23"/>
        </w:rPr>
        <w:t>fi</w:t>
      </w:r>
      <w:r>
        <w:rPr>
          <w:spacing w:val="26"/>
          <w:sz w:val="23"/>
        </w:rPr>
        <w:t xml:space="preserve"> </w:t>
      </w:r>
      <w:r>
        <w:rPr>
          <w:sz w:val="23"/>
        </w:rPr>
        <w:t>menționate</w:t>
      </w:r>
      <w:r>
        <w:rPr>
          <w:spacing w:val="27"/>
          <w:sz w:val="23"/>
        </w:rPr>
        <w:t xml:space="preserve"> </w:t>
      </w:r>
      <w:r>
        <w:rPr>
          <w:sz w:val="23"/>
        </w:rPr>
        <w:t>recuperările</w:t>
      </w:r>
      <w:r>
        <w:rPr>
          <w:spacing w:val="26"/>
          <w:sz w:val="23"/>
        </w:rPr>
        <w:t xml:space="preserve"> </w:t>
      </w:r>
      <w:r>
        <w:rPr>
          <w:sz w:val="23"/>
        </w:rPr>
        <w:t>precum</w:t>
      </w:r>
      <w:r>
        <w:rPr>
          <w:spacing w:val="29"/>
          <w:sz w:val="23"/>
        </w:rPr>
        <w:t xml:space="preserve"> </w:t>
      </w:r>
      <w:r>
        <w:rPr>
          <w:sz w:val="23"/>
        </w:rPr>
        <w:t>și</w:t>
      </w:r>
      <w:r>
        <w:rPr>
          <w:spacing w:val="28"/>
          <w:sz w:val="23"/>
        </w:rPr>
        <w:t xml:space="preserve"> </w:t>
      </w:r>
      <w:r>
        <w:rPr>
          <w:sz w:val="23"/>
        </w:rPr>
        <w:t>situațiile</w:t>
      </w:r>
      <w:r>
        <w:rPr>
          <w:spacing w:val="-56"/>
          <w:sz w:val="23"/>
        </w:rPr>
        <w:t xml:space="preserve"> </w:t>
      </w:r>
      <w:r>
        <w:rPr>
          <w:sz w:val="23"/>
        </w:rPr>
        <w:t>de concediu</w:t>
      </w:r>
      <w:r>
        <w:rPr>
          <w:spacing w:val="1"/>
          <w:sz w:val="23"/>
        </w:rPr>
        <w:t xml:space="preserve"> </w:t>
      </w:r>
      <w:r>
        <w:rPr>
          <w:sz w:val="23"/>
        </w:rPr>
        <w:t>de odihnă,</w:t>
      </w:r>
      <w:r>
        <w:rPr>
          <w:spacing w:val="1"/>
          <w:sz w:val="23"/>
        </w:rPr>
        <w:t xml:space="preserve"> </w:t>
      </w:r>
      <w:r>
        <w:rPr>
          <w:sz w:val="23"/>
        </w:rPr>
        <w:t>concediu medical</w:t>
      </w:r>
      <w:r>
        <w:rPr>
          <w:spacing w:val="-1"/>
          <w:sz w:val="23"/>
        </w:rPr>
        <w:t xml:space="preserve"> </w:t>
      </w:r>
      <w:r>
        <w:rPr>
          <w:sz w:val="23"/>
        </w:rPr>
        <w:t>și</w:t>
      </w:r>
      <w:r>
        <w:rPr>
          <w:spacing w:val="4"/>
          <w:sz w:val="23"/>
        </w:rPr>
        <w:t xml:space="preserve"> </w:t>
      </w:r>
      <w:r>
        <w:rPr>
          <w:sz w:val="23"/>
        </w:rPr>
        <w:t>delegație.</w:t>
      </w:r>
    </w:p>
    <w:p w:rsidR="004D00C8" w:rsidRDefault="004D00C8">
      <w:pPr>
        <w:pStyle w:val="BodyText"/>
        <w:spacing w:before="1"/>
        <w:ind w:left="0"/>
        <w:jc w:val="left"/>
        <w:rPr>
          <w:sz w:val="22"/>
        </w:rPr>
      </w:pPr>
    </w:p>
    <w:p w:rsidR="004D00C8" w:rsidRPr="00051891" w:rsidRDefault="00FE770D">
      <w:pPr>
        <w:pStyle w:val="BodyText"/>
        <w:rPr>
          <w:b/>
        </w:rPr>
      </w:pPr>
      <w:r w:rsidRPr="00051891">
        <w:rPr>
          <w:b/>
        </w:rPr>
        <w:t>SECȚIUNEA</w:t>
      </w:r>
      <w:r w:rsidRPr="00051891">
        <w:rPr>
          <w:b/>
          <w:spacing w:val="7"/>
        </w:rPr>
        <w:t xml:space="preserve"> </w:t>
      </w:r>
      <w:r w:rsidRPr="00051891">
        <w:rPr>
          <w:b/>
        </w:rPr>
        <w:t>6</w:t>
      </w:r>
      <w:r w:rsidRPr="00051891">
        <w:rPr>
          <w:b/>
          <w:spacing w:val="8"/>
        </w:rPr>
        <w:t xml:space="preserve"> </w:t>
      </w:r>
      <w:r w:rsidRPr="00051891">
        <w:rPr>
          <w:b/>
        </w:rPr>
        <w:t>TIMPUL</w:t>
      </w:r>
      <w:r w:rsidRPr="00051891">
        <w:rPr>
          <w:b/>
          <w:spacing w:val="7"/>
        </w:rPr>
        <w:t xml:space="preserve"> </w:t>
      </w:r>
      <w:r w:rsidRPr="00051891">
        <w:rPr>
          <w:b/>
        </w:rPr>
        <w:t>DE</w:t>
      </w:r>
      <w:r w:rsidRPr="00051891">
        <w:rPr>
          <w:b/>
          <w:spacing w:val="11"/>
        </w:rPr>
        <w:t xml:space="preserve"> </w:t>
      </w:r>
      <w:r w:rsidRPr="00051891">
        <w:rPr>
          <w:b/>
        </w:rPr>
        <w:t>ODIHNĂ</w:t>
      </w:r>
      <w:r w:rsidRPr="00051891">
        <w:rPr>
          <w:b/>
          <w:spacing w:val="9"/>
        </w:rPr>
        <w:t xml:space="preserve"> </w:t>
      </w:r>
      <w:r w:rsidRPr="00051891">
        <w:rPr>
          <w:b/>
        </w:rPr>
        <w:t>ȘI</w:t>
      </w:r>
      <w:r w:rsidRPr="00051891">
        <w:rPr>
          <w:b/>
          <w:spacing w:val="10"/>
        </w:rPr>
        <w:t xml:space="preserve"> </w:t>
      </w:r>
      <w:r w:rsidRPr="00051891">
        <w:rPr>
          <w:b/>
        </w:rPr>
        <w:t>ALTE</w:t>
      </w:r>
      <w:r w:rsidRPr="00051891">
        <w:rPr>
          <w:b/>
          <w:spacing w:val="10"/>
        </w:rPr>
        <w:t xml:space="preserve"> </w:t>
      </w:r>
      <w:r w:rsidRPr="00051891">
        <w:rPr>
          <w:b/>
        </w:rPr>
        <w:t>CONCEDII</w:t>
      </w:r>
    </w:p>
    <w:p w:rsidR="004D00C8" w:rsidRDefault="004D00C8">
      <w:pPr>
        <w:pStyle w:val="BodyText"/>
        <w:spacing w:before="9"/>
        <w:ind w:left="0"/>
        <w:jc w:val="left"/>
      </w:pPr>
    </w:p>
    <w:p w:rsidR="004D00C8" w:rsidRDefault="00FE770D">
      <w:pPr>
        <w:pStyle w:val="BodyText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40.</w:t>
      </w:r>
      <w:r>
        <w:rPr>
          <w:b/>
          <w:spacing w:val="7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Salariații</w:t>
      </w:r>
      <w:r>
        <w:rPr>
          <w:spacing w:val="6"/>
        </w:rPr>
        <w:t xml:space="preserve"> </w:t>
      </w:r>
      <w:r>
        <w:t>au</w:t>
      </w:r>
      <w:r>
        <w:rPr>
          <w:spacing w:val="9"/>
        </w:rPr>
        <w:t xml:space="preserve"> </w:t>
      </w:r>
      <w:r>
        <w:t>dreptul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concediu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odihnă</w:t>
      </w:r>
      <w:r>
        <w:rPr>
          <w:spacing w:val="5"/>
        </w:rPr>
        <w:t xml:space="preserve"> </w:t>
      </w:r>
      <w:r>
        <w:t>anual</w:t>
      </w:r>
      <w:r>
        <w:rPr>
          <w:spacing w:val="5"/>
        </w:rPr>
        <w:t xml:space="preserve"> </w:t>
      </w:r>
      <w:r>
        <w:t>plătit.</w:t>
      </w:r>
    </w:p>
    <w:p w:rsidR="004D00C8" w:rsidRPr="0089096D" w:rsidRDefault="00FE770D">
      <w:pPr>
        <w:pStyle w:val="ListParagraph"/>
        <w:numPr>
          <w:ilvl w:val="0"/>
          <w:numId w:val="27"/>
        </w:numPr>
        <w:tabs>
          <w:tab w:val="left" w:pos="464"/>
        </w:tabs>
        <w:spacing w:before="2" w:line="244" w:lineRule="auto"/>
        <w:ind w:right="112" w:firstLine="0"/>
        <w:jc w:val="both"/>
        <w:rPr>
          <w:noProof/>
          <w:sz w:val="23"/>
        </w:rPr>
      </w:pPr>
      <w:r>
        <w:rPr>
          <w:sz w:val="23"/>
        </w:rPr>
        <w:t>Durata efectivă a concediului de odihnă anual la cadrele didactice este stabilită la 62 zile</w:t>
      </w:r>
      <w:r>
        <w:rPr>
          <w:spacing w:val="1"/>
          <w:sz w:val="23"/>
        </w:rPr>
        <w:t xml:space="preserve"> </w:t>
      </w:r>
      <w:r w:rsidRPr="0089096D">
        <w:rPr>
          <w:noProof/>
          <w:sz w:val="23"/>
        </w:rPr>
        <w:t>lucrătoare</w:t>
      </w:r>
    </w:p>
    <w:p w:rsidR="0089096D" w:rsidRPr="0089096D" w:rsidRDefault="0089096D" w:rsidP="0089096D">
      <w:pPr>
        <w:pStyle w:val="ListParagraph"/>
        <w:widowControl/>
        <w:shd w:val="clear" w:color="auto" w:fill="FFFFFF"/>
        <w:autoSpaceDE/>
        <w:autoSpaceDN/>
        <w:rPr>
          <w:noProof/>
          <w:color w:val="000000"/>
          <w:lang w:eastAsia="en-GB"/>
        </w:rPr>
      </w:pPr>
      <w:r w:rsidRPr="0089096D">
        <w:rPr>
          <w:noProof/>
          <w:color w:val="000000"/>
          <w:lang w:eastAsia="en-GB"/>
        </w:rPr>
        <w:t>(3) Pentru personalul didactic auxiliar și nedidactic, concediul de odihna se acordă în funcție de</w:t>
      </w:r>
    </w:p>
    <w:p w:rsidR="0089096D" w:rsidRPr="0089096D" w:rsidRDefault="0089096D" w:rsidP="0089096D">
      <w:pPr>
        <w:pStyle w:val="ListParagraph"/>
        <w:widowControl/>
        <w:shd w:val="clear" w:color="auto" w:fill="FFFFFF"/>
        <w:autoSpaceDE/>
        <w:autoSpaceDN/>
        <w:rPr>
          <w:noProof/>
          <w:color w:val="000000"/>
          <w:lang w:eastAsia="en-GB"/>
        </w:rPr>
      </w:pPr>
      <w:r w:rsidRPr="0089096D">
        <w:rPr>
          <w:noProof/>
          <w:color w:val="000000"/>
          <w:lang w:eastAsia="en-GB"/>
        </w:rPr>
        <w:t>vechimea în muncă, astfel:</w:t>
      </w:r>
    </w:p>
    <w:p w:rsidR="0089096D" w:rsidRPr="0089096D" w:rsidRDefault="0089096D" w:rsidP="0089096D">
      <w:pPr>
        <w:widowControl/>
        <w:shd w:val="clear" w:color="auto" w:fill="FFFFFF"/>
        <w:autoSpaceDE/>
        <w:autoSpaceDN/>
        <w:rPr>
          <w:noProof/>
          <w:color w:val="000000"/>
          <w:lang w:eastAsia="en-GB"/>
        </w:rPr>
      </w:pPr>
      <w:r w:rsidRPr="0089096D">
        <w:rPr>
          <w:noProof/>
          <w:color w:val="000000"/>
          <w:lang w:eastAsia="en-GB"/>
        </w:rPr>
        <w:t xml:space="preserve">  - până la 5 ani vechime - 21 </w:t>
      </w:r>
      <w:r w:rsidRPr="0089096D">
        <w:rPr>
          <w:noProof/>
          <w:lang w:eastAsia="en-GB"/>
        </w:rPr>
        <w:t>de </w:t>
      </w:r>
      <w:hyperlink r:id="rId8" w:tgtFrame="_blank" w:tooltip="ZILE LUCRATOARE 2023 " w:history="1">
        <w:r w:rsidRPr="0089096D">
          <w:rPr>
            <w:noProof/>
            <w:lang w:eastAsia="en-GB"/>
          </w:rPr>
          <w:t>zile lucrătoare</w:t>
        </w:r>
      </w:hyperlink>
      <w:r w:rsidRPr="0089096D">
        <w:rPr>
          <w:noProof/>
          <w:lang w:eastAsia="en-GB"/>
        </w:rPr>
        <w:t>;</w:t>
      </w:r>
    </w:p>
    <w:p w:rsidR="0089096D" w:rsidRPr="0089096D" w:rsidRDefault="0089096D" w:rsidP="0089096D">
      <w:pPr>
        <w:pStyle w:val="ListParagraph"/>
        <w:widowControl/>
        <w:shd w:val="clear" w:color="auto" w:fill="FFFFFF"/>
        <w:autoSpaceDE/>
        <w:autoSpaceDN/>
        <w:rPr>
          <w:noProof/>
          <w:color w:val="000000"/>
          <w:lang w:eastAsia="en-GB"/>
        </w:rPr>
      </w:pPr>
      <w:r w:rsidRPr="0089096D">
        <w:rPr>
          <w:noProof/>
          <w:color w:val="000000"/>
          <w:lang w:eastAsia="en-GB"/>
        </w:rPr>
        <w:t>- între 5 și 15 ani vechime - 24 de zile lucrătoare;</w:t>
      </w:r>
    </w:p>
    <w:p w:rsidR="0089096D" w:rsidRPr="0089096D" w:rsidRDefault="0089096D" w:rsidP="0089096D">
      <w:pPr>
        <w:pStyle w:val="ListParagraph"/>
        <w:widowControl/>
        <w:shd w:val="clear" w:color="auto" w:fill="FFFFFF"/>
        <w:autoSpaceDE/>
        <w:autoSpaceDN/>
        <w:rPr>
          <w:noProof/>
          <w:color w:val="000000"/>
          <w:lang w:eastAsia="en-GB"/>
        </w:rPr>
      </w:pPr>
      <w:r w:rsidRPr="0089096D">
        <w:rPr>
          <w:noProof/>
          <w:color w:val="000000"/>
          <w:lang w:eastAsia="en-GB"/>
        </w:rPr>
        <w:t>- peste 15 ani vechime - 28 de zile lucrătoare.</w:t>
      </w:r>
    </w:p>
    <w:p w:rsidR="004D00C8" w:rsidRDefault="00FE770D">
      <w:pPr>
        <w:pStyle w:val="ListParagraph"/>
        <w:numPr>
          <w:ilvl w:val="0"/>
          <w:numId w:val="27"/>
        </w:numPr>
        <w:tabs>
          <w:tab w:val="left" w:pos="467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Sărbătorile legale în</w:t>
      </w:r>
      <w:r>
        <w:rPr>
          <w:spacing w:val="1"/>
          <w:sz w:val="23"/>
        </w:rPr>
        <w:t xml:space="preserve"> </w:t>
      </w:r>
      <w:r>
        <w:rPr>
          <w:sz w:val="23"/>
        </w:rPr>
        <w:t>care nu se lucrează,</w:t>
      </w:r>
      <w:r>
        <w:rPr>
          <w:spacing w:val="57"/>
          <w:sz w:val="23"/>
        </w:rPr>
        <w:t xml:space="preserve"> </w:t>
      </w:r>
      <w:r>
        <w:rPr>
          <w:sz w:val="23"/>
        </w:rPr>
        <w:t>precum și</w:t>
      </w:r>
      <w:r>
        <w:rPr>
          <w:spacing w:val="58"/>
          <w:sz w:val="23"/>
        </w:rPr>
        <w:t xml:space="preserve"> </w:t>
      </w:r>
      <w:r>
        <w:rPr>
          <w:sz w:val="23"/>
        </w:rPr>
        <w:t>zilele libere plătite nu sunt incluse în</w:t>
      </w:r>
      <w:r>
        <w:rPr>
          <w:spacing w:val="1"/>
          <w:sz w:val="23"/>
        </w:rPr>
        <w:t xml:space="preserve"> </w:t>
      </w:r>
      <w:r>
        <w:rPr>
          <w:sz w:val="23"/>
        </w:rPr>
        <w:t>durata</w:t>
      </w:r>
      <w:r>
        <w:rPr>
          <w:spacing w:val="-1"/>
          <w:sz w:val="23"/>
        </w:rPr>
        <w:t xml:space="preserve"> </w:t>
      </w:r>
      <w:r>
        <w:rPr>
          <w:sz w:val="23"/>
        </w:rPr>
        <w:t>concediului</w:t>
      </w:r>
      <w:r>
        <w:rPr>
          <w:spacing w:val="2"/>
          <w:sz w:val="23"/>
        </w:rPr>
        <w:t xml:space="preserve"> </w:t>
      </w:r>
      <w:r>
        <w:rPr>
          <w:sz w:val="23"/>
        </w:rPr>
        <w:t>de odihnă</w:t>
      </w:r>
      <w:r>
        <w:rPr>
          <w:spacing w:val="-1"/>
          <w:sz w:val="23"/>
        </w:rPr>
        <w:t xml:space="preserve"> </w:t>
      </w:r>
      <w:r>
        <w:rPr>
          <w:sz w:val="23"/>
        </w:rPr>
        <w:t>anual.</w:t>
      </w:r>
    </w:p>
    <w:p w:rsidR="004D00C8" w:rsidRDefault="00FE770D">
      <w:pPr>
        <w:pStyle w:val="ListParagraph"/>
        <w:numPr>
          <w:ilvl w:val="0"/>
          <w:numId w:val="27"/>
        </w:numPr>
        <w:tabs>
          <w:tab w:val="left" w:pos="467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La stabilirea duratei concediului de odihnă anual, perioadele de incapacitate temporară de</w:t>
      </w:r>
      <w:r>
        <w:rPr>
          <w:spacing w:val="1"/>
          <w:sz w:val="23"/>
        </w:rPr>
        <w:t xml:space="preserve"> </w:t>
      </w:r>
      <w:r>
        <w:rPr>
          <w:sz w:val="23"/>
        </w:rPr>
        <w:t>muncă și cele aferente concediului de maternitate, concediului de risc maternal și concediului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2"/>
          <w:sz w:val="23"/>
        </w:rPr>
        <w:t xml:space="preserve"> </w:t>
      </w:r>
      <w:r>
        <w:rPr>
          <w:sz w:val="23"/>
        </w:rPr>
        <w:t>îngrijirea</w:t>
      </w:r>
      <w:r>
        <w:rPr>
          <w:spacing w:val="1"/>
          <w:sz w:val="23"/>
        </w:rPr>
        <w:t xml:space="preserve"> </w:t>
      </w:r>
      <w:r>
        <w:rPr>
          <w:sz w:val="23"/>
        </w:rPr>
        <w:t>copilului</w:t>
      </w:r>
      <w:r>
        <w:rPr>
          <w:spacing w:val="5"/>
          <w:sz w:val="23"/>
        </w:rPr>
        <w:t xml:space="preserve"> </w:t>
      </w:r>
      <w:r>
        <w:rPr>
          <w:sz w:val="23"/>
        </w:rPr>
        <w:t>bolnav</w:t>
      </w:r>
      <w:r>
        <w:rPr>
          <w:spacing w:val="2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consideră</w:t>
      </w:r>
      <w:r>
        <w:rPr>
          <w:spacing w:val="1"/>
          <w:sz w:val="23"/>
        </w:rPr>
        <w:t xml:space="preserve"> </w:t>
      </w:r>
      <w:r>
        <w:rPr>
          <w:sz w:val="23"/>
        </w:rPr>
        <w:t>perioade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activitate</w:t>
      </w:r>
      <w:r>
        <w:rPr>
          <w:spacing w:val="1"/>
          <w:sz w:val="23"/>
        </w:rPr>
        <w:t xml:space="preserve"> </w:t>
      </w:r>
      <w:r>
        <w:rPr>
          <w:sz w:val="23"/>
        </w:rPr>
        <w:t>prestată.</w:t>
      </w:r>
    </w:p>
    <w:p w:rsidR="004D00C8" w:rsidRDefault="00FE770D">
      <w:pPr>
        <w:pStyle w:val="ListParagraph"/>
        <w:numPr>
          <w:ilvl w:val="0"/>
          <w:numId w:val="27"/>
        </w:numPr>
        <w:tabs>
          <w:tab w:val="left" w:pos="445"/>
        </w:tabs>
        <w:spacing w:line="244" w:lineRule="auto"/>
        <w:ind w:right="108" w:firstLine="0"/>
        <w:jc w:val="both"/>
        <w:rPr>
          <w:sz w:val="23"/>
        </w:rPr>
      </w:pPr>
      <w:r>
        <w:rPr>
          <w:sz w:val="23"/>
        </w:rPr>
        <w:t>În situația în care incapacitatea temporară de</w:t>
      </w:r>
      <w:r>
        <w:rPr>
          <w:spacing w:val="57"/>
          <w:sz w:val="23"/>
        </w:rPr>
        <w:t xml:space="preserve"> </w:t>
      </w:r>
      <w:r>
        <w:rPr>
          <w:sz w:val="23"/>
        </w:rPr>
        <w:t>muncă sau concediul de</w:t>
      </w:r>
      <w:r>
        <w:rPr>
          <w:spacing w:val="58"/>
          <w:sz w:val="23"/>
        </w:rPr>
        <w:t xml:space="preserve"> </w:t>
      </w:r>
      <w:r>
        <w:rPr>
          <w:sz w:val="23"/>
        </w:rPr>
        <w:t>maternitate, concediul</w:t>
      </w:r>
      <w:r>
        <w:rPr>
          <w:spacing w:val="1"/>
          <w:sz w:val="23"/>
        </w:rPr>
        <w:t xml:space="preserve"> </w:t>
      </w:r>
      <w:r>
        <w:rPr>
          <w:sz w:val="23"/>
        </w:rPr>
        <w:t>de risc maternal ori concediul pentru îngrijirea copilului bolnav a survenit în timpul efectuării</w:t>
      </w:r>
      <w:r>
        <w:rPr>
          <w:spacing w:val="1"/>
          <w:sz w:val="23"/>
        </w:rPr>
        <w:t xml:space="preserve"> </w:t>
      </w:r>
      <w:r>
        <w:rPr>
          <w:sz w:val="23"/>
        </w:rPr>
        <w:t>concediului</w:t>
      </w:r>
      <w:r>
        <w:rPr>
          <w:spacing w:val="1"/>
          <w:sz w:val="23"/>
        </w:rPr>
        <w:t xml:space="preserve"> </w:t>
      </w:r>
      <w:r>
        <w:rPr>
          <w:sz w:val="23"/>
        </w:rPr>
        <w:t>de odihnă anual, acesta se intrerupe, urmând</w:t>
      </w:r>
      <w:r>
        <w:rPr>
          <w:spacing w:val="57"/>
          <w:sz w:val="23"/>
        </w:rPr>
        <w:t xml:space="preserve"> </w:t>
      </w:r>
      <w:r>
        <w:rPr>
          <w:sz w:val="23"/>
        </w:rPr>
        <w:t>ca salariiatul să efectueze restul</w:t>
      </w:r>
      <w:r>
        <w:rPr>
          <w:spacing w:val="58"/>
          <w:sz w:val="23"/>
        </w:rPr>
        <w:t xml:space="preserve"> </w:t>
      </w:r>
      <w:r>
        <w:rPr>
          <w:sz w:val="23"/>
        </w:rPr>
        <w:t>zilelor</w:t>
      </w:r>
      <w:r>
        <w:rPr>
          <w:spacing w:val="1"/>
          <w:sz w:val="23"/>
        </w:rPr>
        <w:t xml:space="preserve"> </w:t>
      </w:r>
      <w:r>
        <w:rPr>
          <w:sz w:val="23"/>
        </w:rPr>
        <w:t>de concediu după ce a încetat situația de incapacitate temporară de muncă, de maternitate, de risc</w:t>
      </w:r>
      <w:r>
        <w:rPr>
          <w:spacing w:val="1"/>
          <w:sz w:val="23"/>
        </w:rPr>
        <w:t xml:space="preserve"> </w:t>
      </w:r>
      <w:r>
        <w:rPr>
          <w:sz w:val="23"/>
        </w:rPr>
        <w:t>maternal</w:t>
      </w:r>
      <w:r>
        <w:rPr>
          <w:spacing w:val="1"/>
          <w:sz w:val="23"/>
        </w:rPr>
        <w:t xml:space="preserve"> </w:t>
      </w:r>
      <w:r>
        <w:rPr>
          <w:sz w:val="23"/>
        </w:rPr>
        <w:t>ori</w:t>
      </w:r>
      <w:r>
        <w:rPr>
          <w:spacing w:val="1"/>
          <w:sz w:val="23"/>
        </w:rPr>
        <w:t xml:space="preserve"> </w:t>
      </w:r>
      <w:r>
        <w:rPr>
          <w:sz w:val="23"/>
        </w:rPr>
        <w:t>cea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îngrijire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copilului</w:t>
      </w:r>
      <w:r>
        <w:rPr>
          <w:spacing w:val="1"/>
          <w:sz w:val="23"/>
        </w:rPr>
        <w:t xml:space="preserve"> </w:t>
      </w:r>
      <w:r>
        <w:rPr>
          <w:sz w:val="23"/>
        </w:rPr>
        <w:t>bolnav,</w:t>
      </w:r>
      <w:r>
        <w:rPr>
          <w:spacing w:val="1"/>
          <w:sz w:val="23"/>
        </w:rPr>
        <w:t xml:space="preserve"> </w:t>
      </w:r>
      <w:r>
        <w:rPr>
          <w:sz w:val="23"/>
        </w:rPr>
        <w:t>iar</w:t>
      </w:r>
      <w:r>
        <w:rPr>
          <w:spacing w:val="1"/>
          <w:sz w:val="23"/>
        </w:rPr>
        <w:t xml:space="preserve"> </w:t>
      </w:r>
      <w:r>
        <w:rPr>
          <w:sz w:val="23"/>
        </w:rPr>
        <w:t>când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posibil</w:t>
      </w:r>
      <w:r>
        <w:rPr>
          <w:spacing w:val="1"/>
          <w:sz w:val="23"/>
        </w:rPr>
        <w:t xml:space="preserve"> </w:t>
      </w:r>
      <w:r>
        <w:rPr>
          <w:sz w:val="23"/>
        </w:rPr>
        <w:t>urmează</w:t>
      </w:r>
      <w:r>
        <w:rPr>
          <w:spacing w:val="1"/>
          <w:sz w:val="23"/>
        </w:rPr>
        <w:t xml:space="preserve"> </w:t>
      </w:r>
      <w:r>
        <w:rPr>
          <w:sz w:val="23"/>
        </w:rPr>
        <w:t>ca</w:t>
      </w:r>
      <w:r>
        <w:rPr>
          <w:spacing w:val="1"/>
          <w:sz w:val="23"/>
        </w:rPr>
        <w:t xml:space="preserve"> </w:t>
      </w:r>
      <w:r>
        <w:rPr>
          <w:sz w:val="23"/>
        </w:rPr>
        <w:t>zilele</w:t>
      </w:r>
      <w:r>
        <w:rPr>
          <w:spacing w:val="1"/>
          <w:sz w:val="23"/>
        </w:rPr>
        <w:t xml:space="preserve"> </w:t>
      </w:r>
      <w:r>
        <w:rPr>
          <w:sz w:val="23"/>
        </w:rPr>
        <w:t>neefectuate să</w:t>
      </w:r>
      <w:r>
        <w:rPr>
          <w:spacing w:val="-1"/>
          <w:sz w:val="23"/>
        </w:rPr>
        <w:t xml:space="preserve"> </w:t>
      </w:r>
      <w:r>
        <w:rPr>
          <w:sz w:val="23"/>
        </w:rPr>
        <w:t>fie reprogramate.</w:t>
      </w:r>
    </w:p>
    <w:p w:rsidR="004D00C8" w:rsidRDefault="00FE770D">
      <w:pPr>
        <w:pStyle w:val="BodyText"/>
        <w:spacing w:line="259" w:lineRule="exact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41.</w:t>
      </w:r>
      <w:r>
        <w:rPr>
          <w:b/>
          <w:spacing w:val="7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Concediul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odihnă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efectuează</w:t>
      </w:r>
      <w:r>
        <w:rPr>
          <w:spacing w:val="5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fiecare</w:t>
      </w:r>
      <w:r>
        <w:rPr>
          <w:spacing w:val="5"/>
        </w:rPr>
        <w:t xml:space="preserve"> </w:t>
      </w:r>
      <w:r>
        <w:t>an.</w:t>
      </w:r>
    </w:p>
    <w:p w:rsidR="004D00C8" w:rsidRDefault="00FE770D">
      <w:pPr>
        <w:pStyle w:val="ListParagraph"/>
        <w:numPr>
          <w:ilvl w:val="0"/>
          <w:numId w:val="26"/>
        </w:numPr>
        <w:tabs>
          <w:tab w:val="left" w:pos="488"/>
        </w:tabs>
        <w:spacing w:line="242" w:lineRule="auto"/>
        <w:ind w:right="110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salariatul,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motive</w:t>
      </w:r>
      <w:r>
        <w:rPr>
          <w:spacing w:val="1"/>
          <w:sz w:val="23"/>
        </w:rPr>
        <w:t xml:space="preserve"> </w:t>
      </w:r>
      <w:r>
        <w:rPr>
          <w:sz w:val="23"/>
        </w:rPr>
        <w:t>justificate,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efectua,</w:t>
      </w:r>
      <w:r>
        <w:rPr>
          <w:spacing w:val="1"/>
          <w:sz w:val="23"/>
        </w:rPr>
        <w:t xml:space="preserve"> </w:t>
      </w:r>
      <w:r>
        <w:rPr>
          <w:sz w:val="23"/>
        </w:rPr>
        <w:t>integral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parțial,</w:t>
      </w:r>
      <w:r>
        <w:rPr>
          <w:spacing w:val="1"/>
          <w:sz w:val="23"/>
        </w:rPr>
        <w:t xml:space="preserve"> </w:t>
      </w:r>
      <w:r>
        <w:rPr>
          <w:sz w:val="23"/>
        </w:rPr>
        <w:t>concediul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odihnă</w:t>
      </w:r>
      <w:r>
        <w:rPr>
          <w:spacing w:val="1"/>
          <w:sz w:val="23"/>
        </w:rPr>
        <w:t xml:space="preserve"> </w:t>
      </w:r>
      <w:r>
        <w:rPr>
          <w:sz w:val="23"/>
        </w:rPr>
        <w:t>anual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avea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anul</w:t>
      </w:r>
      <w:r>
        <w:rPr>
          <w:spacing w:val="1"/>
          <w:sz w:val="23"/>
        </w:rPr>
        <w:t xml:space="preserve"> </w:t>
      </w:r>
      <w:r>
        <w:rPr>
          <w:sz w:val="23"/>
        </w:rPr>
        <w:t>calendaristic</w:t>
      </w:r>
      <w:r>
        <w:rPr>
          <w:spacing w:val="1"/>
          <w:sz w:val="23"/>
        </w:rPr>
        <w:t xml:space="preserve"> </w:t>
      </w:r>
      <w:r>
        <w:rPr>
          <w:sz w:val="23"/>
        </w:rPr>
        <w:t>respectiv,</w:t>
      </w:r>
      <w:r>
        <w:rPr>
          <w:spacing w:val="57"/>
          <w:sz w:val="23"/>
        </w:rPr>
        <w:t xml:space="preserve"> </w:t>
      </w:r>
      <w:r>
        <w:rPr>
          <w:sz w:val="23"/>
        </w:rPr>
        <w:t>cu</w:t>
      </w:r>
      <w:r>
        <w:rPr>
          <w:spacing w:val="58"/>
          <w:sz w:val="23"/>
        </w:rPr>
        <w:t xml:space="preserve"> </w:t>
      </w:r>
      <w:r>
        <w:rPr>
          <w:sz w:val="23"/>
        </w:rPr>
        <w:t>acordul</w:t>
      </w:r>
      <w:r>
        <w:rPr>
          <w:spacing w:val="1"/>
          <w:sz w:val="23"/>
        </w:rPr>
        <w:t xml:space="preserve"> </w:t>
      </w:r>
      <w:r>
        <w:rPr>
          <w:sz w:val="23"/>
        </w:rPr>
        <w:t>persoanei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cauză,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obligat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acorde</w:t>
      </w:r>
      <w:r>
        <w:rPr>
          <w:spacing w:val="1"/>
          <w:sz w:val="23"/>
        </w:rPr>
        <w:t xml:space="preserve"> </w:t>
      </w:r>
      <w:r>
        <w:rPr>
          <w:sz w:val="23"/>
        </w:rPr>
        <w:t>concediul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odihnă</w:t>
      </w:r>
      <w:r>
        <w:rPr>
          <w:spacing w:val="1"/>
          <w:sz w:val="23"/>
        </w:rPr>
        <w:t xml:space="preserve"> </w:t>
      </w:r>
      <w:r>
        <w:rPr>
          <w:sz w:val="23"/>
        </w:rPr>
        <w:t>neefectuat</w:t>
      </w:r>
      <w:r>
        <w:rPr>
          <w:spacing w:val="1"/>
          <w:sz w:val="23"/>
        </w:rPr>
        <w:t xml:space="preserve"> </w:t>
      </w:r>
      <w:r>
        <w:rPr>
          <w:sz w:val="23"/>
        </w:rPr>
        <w:t>într-o</w:t>
      </w:r>
      <w:r>
        <w:rPr>
          <w:spacing w:val="1"/>
          <w:sz w:val="23"/>
        </w:rPr>
        <w:t xml:space="preserve"> </w:t>
      </w:r>
      <w:r>
        <w:rPr>
          <w:sz w:val="23"/>
        </w:rPr>
        <w:t>perioada</w:t>
      </w:r>
      <w:r>
        <w:rPr>
          <w:spacing w:val="1"/>
          <w:sz w:val="23"/>
        </w:rPr>
        <w:t xml:space="preserve"> </w:t>
      </w:r>
      <w:r>
        <w:rPr>
          <w:sz w:val="23"/>
        </w:rPr>
        <w:t>de 18</w:t>
      </w:r>
      <w:r>
        <w:rPr>
          <w:spacing w:val="1"/>
          <w:sz w:val="23"/>
        </w:rPr>
        <w:t xml:space="preserve"> </w:t>
      </w:r>
      <w:r>
        <w:rPr>
          <w:sz w:val="23"/>
        </w:rPr>
        <w:t>luni începând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anul</w:t>
      </w:r>
      <w:r>
        <w:rPr>
          <w:spacing w:val="1"/>
          <w:sz w:val="23"/>
        </w:rPr>
        <w:t xml:space="preserve"> </w:t>
      </w:r>
      <w:r>
        <w:rPr>
          <w:sz w:val="23"/>
        </w:rPr>
        <w:t>urmator</w:t>
      </w:r>
      <w:r>
        <w:rPr>
          <w:spacing w:val="1"/>
          <w:sz w:val="23"/>
        </w:rPr>
        <w:t xml:space="preserve"> </w:t>
      </w:r>
      <w:r>
        <w:rPr>
          <w:sz w:val="23"/>
        </w:rPr>
        <w:t>celui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 s-a născut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la concediul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odihnă anual.</w:t>
      </w:r>
    </w:p>
    <w:p w:rsidR="004D00C8" w:rsidRDefault="00FE770D">
      <w:pPr>
        <w:pStyle w:val="ListParagraph"/>
        <w:numPr>
          <w:ilvl w:val="0"/>
          <w:numId w:val="26"/>
        </w:numPr>
        <w:tabs>
          <w:tab w:val="left" w:pos="503"/>
        </w:tabs>
        <w:spacing w:before="3" w:line="244" w:lineRule="auto"/>
        <w:ind w:right="114" w:firstLine="0"/>
        <w:jc w:val="both"/>
        <w:rPr>
          <w:sz w:val="23"/>
        </w:rPr>
      </w:pPr>
      <w:r>
        <w:rPr>
          <w:sz w:val="23"/>
        </w:rPr>
        <w:t>Efectuarea</w:t>
      </w:r>
      <w:r>
        <w:rPr>
          <w:spacing w:val="1"/>
          <w:sz w:val="23"/>
        </w:rPr>
        <w:t xml:space="preserve"> </w:t>
      </w:r>
      <w:r>
        <w:rPr>
          <w:sz w:val="23"/>
        </w:rPr>
        <w:t>concediului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odihnă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realizează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baza</w:t>
      </w:r>
      <w:r>
        <w:rPr>
          <w:spacing w:val="1"/>
          <w:sz w:val="23"/>
        </w:rPr>
        <w:t xml:space="preserve"> </w:t>
      </w:r>
      <w:r>
        <w:rPr>
          <w:sz w:val="23"/>
        </w:rPr>
        <w:t>unei</w:t>
      </w:r>
      <w:r>
        <w:rPr>
          <w:spacing w:val="1"/>
          <w:sz w:val="23"/>
        </w:rPr>
        <w:t xml:space="preserve"> </w:t>
      </w:r>
      <w:r>
        <w:rPr>
          <w:sz w:val="23"/>
        </w:rPr>
        <w:t>programări</w:t>
      </w:r>
      <w:r>
        <w:rPr>
          <w:spacing w:val="1"/>
          <w:sz w:val="23"/>
        </w:rPr>
        <w:t xml:space="preserve"> </w:t>
      </w:r>
      <w:r>
        <w:rPr>
          <w:sz w:val="23"/>
        </w:rPr>
        <w:t>colective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individuale,</w:t>
      </w:r>
      <w:r>
        <w:rPr>
          <w:spacing w:val="1"/>
          <w:sz w:val="23"/>
        </w:rPr>
        <w:t xml:space="preserve"> </w:t>
      </w:r>
      <w:r>
        <w:rPr>
          <w:sz w:val="23"/>
        </w:rPr>
        <w:t>stabilite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angajator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consultarea</w:t>
      </w:r>
      <w:r>
        <w:rPr>
          <w:spacing w:val="58"/>
          <w:sz w:val="23"/>
        </w:rPr>
        <w:t xml:space="preserve"> </w:t>
      </w:r>
      <w:r>
        <w:rPr>
          <w:sz w:val="23"/>
        </w:rPr>
        <w:t>reprezentanților</w:t>
      </w:r>
      <w:r>
        <w:rPr>
          <w:spacing w:val="58"/>
          <w:sz w:val="23"/>
        </w:rPr>
        <w:t xml:space="preserve"> </w:t>
      </w:r>
      <w:r>
        <w:rPr>
          <w:sz w:val="23"/>
        </w:rPr>
        <w:t>Sindicatului</w:t>
      </w:r>
      <w:r>
        <w:rPr>
          <w:spacing w:val="58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programările</w:t>
      </w:r>
      <w:r>
        <w:rPr>
          <w:spacing w:val="8"/>
          <w:sz w:val="23"/>
        </w:rPr>
        <w:t xml:space="preserve"> </w:t>
      </w:r>
      <w:r>
        <w:rPr>
          <w:sz w:val="23"/>
        </w:rPr>
        <w:t>colective,</w:t>
      </w:r>
      <w:r>
        <w:rPr>
          <w:spacing w:val="4"/>
          <w:sz w:val="23"/>
        </w:rPr>
        <w:t xml:space="preserve"> </w:t>
      </w:r>
      <w:r>
        <w:rPr>
          <w:sz w:val="23"/>
        </w:rPr>
        <w:t>ori</w:t>
      </w:r>
      <w:r>
        <w:rPr>
          <w:spacing w:val="6"/>
          <w:sz w:val="23"/>
        </w:rPr>
        <w:t xml:space="preserve"> </w:t>
      </w:r>
      <w:r>
        <w:rPr>
          <w:sz w:val="23"/>
        </w:rPr>
        <w:t>cu</w:t>
      </w:r>
      <w:r>
        <w:rPr>
          <w:spacing w:val="4"/>
          <w:sz w:val="23"/>
        </w:rPr>
        <w:t xml:space="preserve"> </w:t>
      </w:r>
      <w:r>
        <w:rPr>
          <w:sz w:val="23"/>
        </w:rPr>
        <w:t>consultarea</w:t>
      </w:r>
      <w:r>
        <w:rPr>
          <w:spacing w:val="3"/>
          <w:sz w:val="23"/>
        </w:rPr>
        <w:t xml:space="preserve"> </w:t>
      </w:r>
      <w:r>
        <w:rPr>
          <w:sz w:val="23"/>
        </w:rPr>
        <w:t>salariatului,</w:t>
      </w:r>
      <w:r>
        <w:rPr>
          <w:spacing w:val="3"/>
          <w:sz w:val="23"/>
        </w:rPr>
        <w:t xml:space="preserve"> </w:t>
      </w:r>
      <w:r>
        <w:rPr>
          <w:sz w:val="23"/>
        </w:rPr>
        <w:t>pentru</w:t>
      </w:r>
      <w:r>
        <w:rPr>
          <w:spacing w:val="4"/>
          <w:sz w:val="23"/>
        </w:rPr>
        <w:t xml:space="preserve"> </w:t>
      </w:r>
      <w:r>
        <w:rPr>
          <w:sz w:val="23"/>
        </w:rPr>
        <w:t>programările</w:t>
      </w:r>
      <w:r>
        <w:rPr>
          <w:spacing w:val="6"/>
          <w:sz w:val="23"/>
        </w:rPr>
        <w:t xml:space="preserve"> </w:t>
      </w:r>
      <w:r>
        <w:rPr>
          <w:sz w:val="23"/>
        </w:rPr>
        <w:t>individuale.</w:t>
      </w:r>
    </w:p>
    <w:p w:rsidR="004D00C8" w:rsidRDefault="00FE770D">
      <w:pPr>
        <w:pStyle w:val="ListParagraph"/>
        <w:numPr>
          <w:ilvl w:val="0"/>
          <w:numId w:val="26"/>
        </w:numPr>
        <w:tabs>
          <w:tab w:val="left" w:pos="493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programarea</w:t>
      </w:r>
      <w:r>
        <w:rPr>
          <w:spacing w:val="1"/>
          <w:sz w:val="23"/>
        </w:rPr>
        <w:t xml:space="preserve"> </w:t>
      </w:r>
      <w:r>
        <w:rPr>
          <w:sz w:val="23"/>
        </w:rPr>
        <w:t>concediilor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face</w:t>
      </w:r>
      <w:r>
        <w:rPr>
          <w:spacing w:val="1"/>
          <w:sz w:val="23"/>
        </w:rPr>
        <w:t xml:space="preserve"> </w:t>
      </w:r>
      <w:r>
        <w:rPr>
          <w:sz w:val="23"/>
        </w:rPr>
        <w:t>fracționat,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obligat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stabilească programarea astfel încât fiecare salariat să efectueze într-un an calendaristic cel puțin</w:t>
      </w:r>
      <w:r>
        <w:rPr>
          <w:spacing w:val="1"/>
          <w:sz w:val="23"/>
        </w:rPr>
        <w:t xml:space="preserve"> </w:t>
      </w:r>
      <w:r>
        <w:rPr>
          <w:sz w:val="23"/>
        </w:rPr>
        <w:t>10 zile lucrătoare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concediu</w:t>
      </w:r>
      <w:r>
        <w:rPr>
          <w:spacing w:val="2"/>
          <w:sz w:val="23"/>
        </w:rPr>
        <w:t xml:space="preserve"> </w:t>
      </w:r>
      <w:r>
        <w:rPr>
          <w:sz w:val="23"/>
        </w:rPr>
        <w:t>neintrerupt.</w:t>
      </w:r>
    </w:p>
    <w:p w:rsidR="004D00C8" w:rsidRDefault="00FE770D">
      <w:pPr>
        <w:pStyle w:val="ListParagraph"/>
        <w:numPr>
          <w:ilvl w:val="0"/>
          <w:numId w:val="26"/>
        </w:numPr>
        <w:tabs>
          <w:tab w:val="left" w:pos="433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Compensarea în bani a concediului de odihnă neefectuat este permisă numai în cazul încetării</w:t>
      </w:r>
      <w:r>
        <w:rPr>
          <w:spacing w:val="1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3"/>
          <w:sz w:val="23"/>
        </w:rPr>
        <w:t xml:space="preserve"> </w:t>
      </w:r>
      <w:r>
        <w:rPr>
          <w:sz w:val="23"/>
        </w:rPr>
        <w:t>individual de</w:t>
      </w:r>
      <w:r>
        <w:rPr>
          <w:spacing w:val="1"/>
          <w:sz w:val="23"/>
        </w:rPr>
        <w:t xml:space="preserve"> </w:t>
      </w:r>
      <w:r>
        <w:rPr>
          <w:sz w:val="23"/>
        </w:rPr>
        <w:t>muncă.</w:t>
      </w: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42.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Concediul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odihnă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întrerupt,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cererea</w:t>
      </w:r>
      <w:r>
        <w:rPr>
          <w:spacing w:val="1"/>
        </w:rPr>
        <w:t xml:space="preserve"> </w:t>
      </w:r>
      <w:r>
        <w:t>salariatului,</w:t>
      </w:r>
      <w:r>
        <w:rPr>
          <w:spacing w:val="57"/>
        </w:rPr>
        <w:t xml:space="preserve"> </w:t>
      </w:r>
      <w:r>
        <w:t>pentru</w:t>
      </w:r>
      <w:r>
        <w:rPr>
          <w:spacing w:val="58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obiective.</w:t>
      </w:r>
    </w:p>
    <w:p w:rsidR="004D00C8" w:rsidRDefault="004D00C8">
      <w:pPr>
        <w:spacing w:line="244" w:lineRule="auto"/>
        <w:sectPr w:rsidR="004D00C8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4D00C8">
      <w:pPr>
        <w:pStyle w:val="BodyText"/>
        <w:ind w:left="0"/>
        <w:jc w:val="left"/>
        <w:rPr>
          <w:sz w:val="20"/>
        </w:rPr>
      </w:pP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p w:rsidR="004D00C8" w:rsidRDefault="00FE770D">
      <w:pPr>
        <w:pStyle w:val="BodyText"/>
        <w:spacing w:before="93" w:line="242" w:lineRule="auto"/>
        <w:ind w:right="112"/>
      </w:pPr>
      <w:r>
        <w:t>(2)</w:t>
      </w:r>
      <w:r>
        <w:rPr>
          <w:spacing w:val="1"/>
        </w:rPr>
        <w:t xml:space="preserve"> </w:t>
      </w:r>
      <w:r>
        <w:t>Angajatorul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rechema</w:t>
      </w:r>
      <w:r>
        <w:rPr>
          <w:spacing w:val="57"/>
        </w:rPr>
        <w:t xml:space="preserve"> </w:t>
      </w:r>
      <w:r>
        <w:t>salariatul</w:t>
      </w:r>
      <w:r>
        <w:rPr>
          <w:spacing w:val="58"/>
        </w:rPr>
        <w:t xml:space="preserve"> </w:t>
      </w:r>
      <w:r>
        <w:t>din</w:t>
      </w:r>
      <w:r>
        <w:rPr>
          <w:spacing w:val="57"/>
        </w:rPr>
        <w:t xml:space="preserve"> </w:t>
      </w:r>
      <w:r>
        <w:t>concediul de odihnă în caz de forță majoră sau</w:t>
      </w:r>
      <w:r>
        <w:rPr>
          <w:spacing w:val="1"/>
        </w:rPr>
        <w:t xml:space="preserve"> </w:t>
      </w:r>
      <w:r>
        <w:t>pentru interese urgente</w:t>
      </w:r>
      <w:r>
        <w:rPr>
          <w:spacing w:val="57"/>
        </w:rPr>
        <w:t xml:space="preserve"> </w:t>
      </w:r>
      <w:r>
        <w:t>care impun prezența salariatului la locul de muncă, cu obligația de a</w:t>
      </w:r>
      <w:r>
        <w:rPr>
          <w:spacing w:val="1"/>
        </w:rPr>
        <w:t xml:space="preserve"> </w:t>
      </w:r>
      <w:r>
        <w:t>suporta</w:t>
      </w:r>
      <w:r>
        <w:rPr>
          <w:spacing w:val="4"/>
        </w:rPr>
        <w:t xml:space="preserve"> </w:t>
      </w:r>
      <w:r>
        <w:t>toate</w:t>
      </w:r>
      <w:r>
        <w:rPr>
          <w:spacing w:val="2"/>
        </w:rPr>
        <w:t xml:space="preserve"> </w:t>
      </w:r>
      <w:r>
        <w:t>cheltuielile</w:t>
      </w:r>
      <w:r>
        <w:rPr>
          <w:spacing w:val="2"/>
        </w:rPr>
        <w:t xml:space="preserve"> </w:t>
      </w:r>
      <w:r>
        <w:t>salariatului,</w:t>
      </w:r>
      <w:r>
        <w:rPr>
          <w:spacing w:val="6"/>
        </w:rPr>
        <w:t xml:space="preserve"> </w:t>
      </w:r>
      <w:r>
        <w:t>necesare</w:t>
      </w:r>
      <w:r>
        <w:rPr>
          <w:spacing w:val="2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vederea</w:t>
      </w:r>
      <w:r>
        <w:rPr>
          <w:spacing w:val="3"/>
        </w:rPr>
        <w:t xml:space="preserve"> </w:t>
      </w:r>
      <w:r>
        <w:t>revenirii</w:t>
      </w:r>
      <w:r>
        <w:rPr>
          <w:spacing w:val="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locul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muncă.</w:t>
      </w:r>
    </w:p>
    <w:p w:rsidR="004D00C8" w:rsidRDefault="00FE770D">
      <w:pPr>
        <w:pStyle w:val="BodyText"/>
        <w:spacing w:before="3" w:line="244" w:lineRule="auto"/>
        <w:ind w:right="11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43.</w:t>
      </w:r>
      <w:r>
        <w:rPr>
          <w:b/>
          <w:spacing w:val="1"/>
        </w:rPr>
        <w:t xml:space="preserve"> </w:t>
      </w:r>
      <w:r>
        <w:t>(1) În</w:t>
      </w:r>
      <w:r>
        <w:rPr>
          <w:spacing w:val="1"/>
        </w:rPr>
        <w:t xml:space="preserve"> </w:t>
      </w:r>
      <w:r>
        <w:t>cazul</w:t>
      </w:r>
      <w:r>
        <w:rPr>
          <w:spacing w:val="1"/>
        </w:rPr>
        <w:t xml:space="preserve"> </w:t>
      </w:r>
      <w:r>
        <w:t>unor evenimente</w:t>
      </w:r>
      <w:r>
        <w:rPr>
          <w:spacing w:val="1"/>
        </w:rPr>
        <w:t xml:space="preserve"> </w:t>
      </w:r>
      <w:r>
        <w:t>familiale deosebite, salariații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Zile</w:t>
      </w:r>
      <w:r>
        <w:rPr>
          <w:spacing w:val="58"/>
        </w:rPr>
        <w:t xml:space="preserve"> </w:t>
      </w:r>
      <w:r>
        <w:t>libere</w:t>
      </w:r>
      <w:r>
        <w:rPr>
          <w:spacing w:val="1"/>
        </w:rPr>
        <w:t xml:space="preserve"> </w:t>
      </w:r>
      <w:r>
        <w:t>plătite,</w:t>
      </w:r>
      <w:r>
        <w:rPr>
          <w:spacing w:val="2"/>
        </w:rPr>
        <w:t xml:space="preserve"> </w:t>
      </w:r>
      <w:r>
        <w:t>care nu</w:t>
      </w:r>
      <w:r>
        <w:rPr>
          <w:spacing w:val="1"/>
        </w:rPr>
        <w:t xml:space="preserve"> </w:t>
      </w:r>
      <w:r>
        <w:t>se includ</w:t>
      </w:r>
      <w:r>
        <w:rPr>
          <w:spacing w:val="4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durata concediului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odihnă.</w:t>
      </w:r>
    </w:p>
    <w:p w:rsidR="004D00C8" w:rsidRDefault="00FE770D">
      <w:pPr>
        <w:pStyle w:val="ListParagraph"/>
        <w:numPr>
          <w:ilvl w:val="0"/>
          <w:numId w:val="25"/>
        </w:numPr>
        <w:tabs>
          <w:tab w:val="left" w:pos="457"/>
        </w:tabs>
        <w:spacing w:line="244" w:lineRule="auto"/>
        <w:ind w:right="114" w:firstLine="0"/>
        <w:rPr>
          <w:sz w:val="23"/>
        </w:rPr>
      </w:pPr>
      <w:r>
        <w:rPr>
          <w:sz w:val="23"/>
        </w:rPr>
        <w:t>Salariații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la zile libere</w:t>
      </w:r>
      <w:r>
        <w:rPr>
          <w:spacing w:val="1"/>
          <w:sz w:val="23"/>
        </w:rPr>
        <w:t xml:space="preserve"> </w:t>
      </w:r>
      <w:r>
        <w:rPr>
          <w:sz w:val="23"/>
        </w:rPr>
        <w:t>plătite pentru evenimente</w:t>
      </w:r>
      <w:r>
        <w:rPr>
          <w:spacing w:val="1"/>
          <w:sz w:val="23"/>
        </w:rPr>
        <w:t xml:space="preserve"> </w:t>
      </w:r>
      <w:r>
        <w:rPr>
          <w:sz w:val="23"/>
        </w:rPr>
        <w:t>deosebite</w:t>
      </w:r>
      <w:r>
        <w:rPr>
          <w:spacing w:val="57"/>
          <w:sz w:val="23"/>
        </w:rPr>
        <w:t xml:space="preserve"> </w:t>
      </w:r>
      <w:r>
        <w:rPr>
          <w:sz w:val="23"/>
        </w:rPr>
        <w:t>în</w:t>
      </w:r>
      <w:r>
        <w:rPr>
          <w:spacing w:val="58"/>
          <w:sz w:val="23"/>
        </w:rPr>
        <w:t xml:space="preserve"> </w:t>
      </w:r>
      <w:r>
        <w:rPr>
          <w:sz w:val="23"/>
        </w:rPr>
        <w:t>familie sau</w:t>
      </w:r>
      <w:r>
        <w:rPr>
          <w:spacing w:val="57"/>
          <w:sz w:val="23"/>
        </w:rPr>
        <w:t xml:space="preserve"> </w:t>
      </w:r>
      <w:r>
        <w:rPr>
          <w:sz w:val="23"/>
        </w:rPr>
        <w:t>pentru</w:t>
      </w:r>
      <w:r>
        <w:rPr>
          <w:spacing w:val="-55"/>
          <w:sz w:val="23"/>
        </w:rPr>
        <w:t xml:space="preserve"> </w:t>
      </w:r>
      <w:r>
        <w:rPr>
          <w:sz w:val="23"/>
        </w:rPr>
        <w:t>alte</w:t>
      </w:r>
      <w:r>
        <w:rPr>
          <w:spacing w:val="1"/>
          <w:sz w:val="23"/>
        </w:rPr>
        <w:t xml:space="preserve"> </w:t>
      </w:r>
      <w:r>
        <w:rPr>
          <w:sz w:val="23"/>
        </w:rPr>
        <w:t>situații,</w:t>
      </w:r>
      <w:r>
        <w:rPr>
          <w:spacing w:val="2"/>
          <w:sz w:val="23"/>
        </w:rPr>
        <w:t xml:space="preserve"> </w:t>
      </w:r>
      <w:r>
        <w:rPr>
          <w:sz w:val="23"/>
        </w:rPr>
        <w:t>dupa cum</w:t>
      </w:r>
      <w:r>
        <w:rPr>
          <w:spacing w:val="-1"/>
          <w:sz w:val="23"/>
        </w:rPr>
        <w:t xml:space="preserve"> </w:t>
      </w:r>
      <w:r>
        <w:rPr>
          <w:sz w:val="23"/>
        </w:rPr>
        <w:t>urmează:</w:t>
      </w:r>
    </w:p>
    <w:p w:rsidR="004D00C8" w:rsidRDefault="00FE770D">
      <w:pPr>
        <w:pStyle w:val="ListParagraph"/>
        <w:numPr>
          <w:ilvl w:val="0"/>
          <w:numId w:val="24"/>
        </w:numPr>
        <w:tabs>
          <w:tab w:val="left" w:pos="341"/>
        </w:tabs>
        <w:spacing w:line="263" w:lineRule="exact"/>
        <w:ind w:hanging="240"/>
        <w:rPr>
          <w:sz w:val="23"/>
        </w:rPr>
      </w:pPr>
      <w:r>
        <w:rPr>
          <w:sz w:val="23"/>
        </w:rPr>
        <w:t>căsătoria</w:t>
      </w:r>
      <w:r>
        <w:rPr>
          <w:spacing w:val="6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11"/>
          <w:sz w:val="23"/>
        </w:rPr>
        <w:t xml:space="preserve"> </w:t>
      </w:r>
      <w:r w:rsidR="00281875">
        <w:rPr>
          <w:spacing w:val="11"/>
          <w:sz w:val="23"/>
        </w:rPr>
        <w:t xml:space="preserve">- </w:t>
      </w:r>
      <w:r>
        <w:rPr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sz w:val="23"/>
        </w:rPr>
        <w:t>zile</w:t>
      </w:r>
      <w:r w:rsidR="00281875" w:rsidRPr="00281875">
        <w:rPr>
          <w:color w:val="000000"/>
          <w:sz w:val="24"/>
          <w:szCs w:val="24"/>
          <w:lang w:val="en-GB" w:eastAsia="en-GB"/>
        </w:rPr>
        <w:t xml:space="preserve"> </w:t>
      </w:r>
      <w:r w:rsidR="00281875">
        <w:rPr>
          <w:color w:val="000000"/>
          <w:sz w:val="24"/>
          <w:szCs w:val="24"/>
          <w:lang w:val="en-GB" w:eastAsia="en-GB"/>
        </w:rPr>
        <w:t>lucră</w:t>
      </w:r>
      <w:r w:rsidR="00281875" w:rsidRPr="00281875">
        <w:rPr>
          <w:color w:val="000000"/>
          <w:sz w:val="24"/>
          <w:szCs w:val="24"/>
          <w:lang w:val="en-GB" w:eastAsia="en-GB"/>
        </w:rPr>
        <w:t>toare</w:t>
      </w:r>
      <w:r>
        <w:rPr>
          <w:sz w:val="23"/>
        </w:rPr>
        <w:t>;</w:t>
      </w:r>
    </w:p>
    <w:p w:rsidR="004D00C8" w:rsidRDefault="00FE770D">
      <w:pPr>
        <w:pStyle w:val="ListParagraph"/>
        <w:numPr>
          <w:ilvl w:val="0"/>
          <w:numId w:val="24"/>
        </w:numPr>
        <w:tabs>
          <w:tab w:val="left" w:pos="355"/>
        </w:tabs>
        <w:spacing w:before="2"/>
        <w:ind w:left="354" w:hanging="254"/>
        <w:rPr>
          <w:sz w:val="23"/>
        </w:rPr>
      </w:pPr>
      <w:r>
        <w:rPr>
          <w:sz w:val="23"/>
        </w:rPr>
        <w:t>căsătoria</w:t>
      </w:r>
      <w:r>
        <w:rPr>
          <w:spacing w:val="4"/>
          <w:sz w:val="23"/>
        </w:rPr>
        <w:t xml:space="preserve"> </w:t>
      </w:r>
      <w:r>
        <w:rPr>
          <w:sz w:val="23"/>
        </w:rPr>
        <w:t>unui</w:t>
      </w:r>
      <w:r>
        <w:rPr>
          <w:spacing w:val="8"/>
          <w:sz w:val="23"/>
        </w:rPr>
        <w:t xml:space="preserve"> </w:t>
      </w:r>
      <w:r>
        <w:rPr>
          <w:sz w:val="23"/>
        </w:rPr>
        <w:t>copil</w:t>
      </w:r>
      <w:r>
        <w:rPr>
          <w:spacing w:val="8"/>
          <w:sz w:val="23"/>
        </w:rPr>
        <w:t xml:space="preserve"> </w:t>
      </w:r>
      <w:r w:rsidR="00281875">
        <w:rPr>
          <w:spacing w:val="8"/>
          <w:sz w:val="23"/>
        </w:rPr>
        <w:t xml:space="preserve">- </w:t>
      </w:r>
      <w:r w:rsidR="00281875">
        <w:rPr>
          <w:sz w:val="23"/>
        </w:rPr>
        <w:t>3</w:t>
      </w:r>
      <w:r>
        <w:rPr>
          <w:spacing w:val="5"/>
          <w:sz w:val="23"/>
        </w:rPr>
        <w:t xml:space="preserve"> </w:t>
      </w:r>
      <w:r>
        <w:rPr>
          <w:sz w:val="23"/>
        </w:rPr>
        <w:t>zile</w:t>
      </w:r>
      <w:r w:rsidR="00281875" w:rsidRPr="00281875">
        <w:rPr>
          <w:color w:val="000000"/>
          <w:sz w:val="24"/>
          <w:szCs w:val="24"/>
          <w:lang w:val="en-GB" w:eastAsia="en-GB"/>
        </w:rPr>
        <w:t xml:space="preserve"> </w:t>
      </w:r>
      <w:r w:rsidR="00281875">
        <w:rPr>
          <w:color w:val="000000"/>
          <w:sz w:val="24"/>
          <w:szCs w:val="24"/>
          <w:lang w:val="en-GB" w:eastAsia="en-GB"/>
        </w:rPr>
        <w:t>lucră</w:t>
      </w:r>
      <w:r w:rsidR="00281875" w:rsidRPr="00281875">
        <w:rPr>
          <w:color w:val="000000"/>
          <w:sz w:val="24"/>
          <w:szCs w:val="24"/>
          <w:lang w:val="en-GB" w:eastAsia="en-GB"/>
        </w:rPr>
        <w:t>toare</w:t>
      </w:r>
      <w:r>
        <w:rPr>
          <w:sz w:val="23"/>
        </w:rPr>
        <w:t>;</w:t>
      </w:r>
    </w:p>
    <w:p w:rsidR="004D00C8" w:rsidRDefault="00FE770D">
      <w:pPr>
        <w:pStyle w:val="ListParagraph"/>
        <w:numPr>
          <w:ilvl w:val="0"/>
          <w:numId w:val="24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nașterea</w:t>
      </w:r>
      <w:r>
        <w:rPr>
          <w:spacing w:val="5"/>
          <w:sz w:val="23"/>
        </w:rPr>
        <w:t xml:space="preserve"> </w:t>
      </w:r>
      <w:r>
        <w:rPr>
          <w:sz w:val="23"/>
        </w:rPr>
        <w:t>unui</w:t>
      </w:r>
      <w:r>
        <w:rPr>
          <w:spacing w:val="5"/>
          <w:sz w:val="23"/>
        </w:rPr>
        <w:t xml:space="preserve"> </w:t>
      </w:r>
      <w:r>
        <w:rPr>
          <w:sz w:val="23"/>
        </w:rPr>
        <w:t>copil</w:t>
      </w:r>
      <w:r>
        <w:rPr>
          <w:spacing w:val="5"/>
          <w:sz w:val="23"/>
        </w:rPr>
        <w:t xml:space="preserve"> </w:t>
      </w:r>
      <w:r w:rsidR="00281875">
        <w:rPr>
          <w:spacing w:val="5"/>
          <w:sz w:val="23"/>
        </w:rPr>
        <w:t xml:space="preserve">- </w:t>
      </w:r>
      <w:r>
        <w:rPr>
          <w:sz w:val="23"/>
        </w:rPr>
        <w:t>5</w:t>
      </w:r>
      <w:r>
        <w:rPr>
          <w:spacing w:val="5"/>
          <w:sz w:val="23"/>
        </w:rPr>
        <w:t xml:space="preserve"> </w:t>
      </w:r>
      <w:r>
        <w:rPr>
          <w:sz w:val="23"/>
        </w:rPr>
        <w:t>zile</w:t>
      </w:r>
      <w:r w:rsidR="00281875" w:rsidRPr="00281875">
        <w:rPr>
          <w:color w:val="000000"/>
          <w:sz w:val="24"/>
          <w:szCs w:val="24"/>
          <w:lang w:val="en-GB" w:eastAsia="en-GB"/>
        </w:rPr>
        <w:t xml:space="preserve"> </w:t>
      </w:r>
      <w:r w:rsidR="00281875">
        <w:rPr>
          <w:color w:val="000000"/>
          <w:sz w:val="24"/>
          <w:szCs w:val="24"/>
          <w:lang w:val="en-GB" w:eastAsia="en-GB"/>
        </w:rPr>
        <w:t>lucră</w:t>
      </w:r>
      <w:r w:rsidR="00281875" w:rsidRPr="00281875">
        <w:rPr>
          <w:color w:val="000000"/>
          <w:sz w:val="24"/>
          <w:szCs w:val="24"/>
          <w:lang w:val="en-GB" w:eastAsia="en-GB"/>
        </w:rPr>
        <w:t>toare</w:t>
      </w:r>
      <w:r>
        <w:rPr>
          <w:spacing w:val="4"/>
          <w:sz w:val="23"/>
        </w:rPr>
        <w:t xml:space="preserve"> </w:t>
      </w:r>
      <w:r>
        <w:rPr>
          <w:sz w:val="23"/>
        </w:rPr>
        <w:t>+</w:t>
      </w:r>
      <w:r>
        <w:rPr>
          <w:spacing w:val="7"/>
          <w:sz w:val="23"/>
        </w:rPr>
        <w:t xml:space="preserve"> </w:t>
      </w:r>
      <w:r>
        <w:rPr>
          <w:sz w:val="23"/>
        </w:rPr>
        <w:t>10</w:t>
      </w:r>
      <w:r>
        <w:rPr>
          <w:spacing w:val="5"/>
          <w:sz w:val="23"/>
        </w:rPr>
        <w:t xml:space="preserve"> </w:t>
      </w:r>
      <w:r>
        <w:rPr>
          <w:sz w:val="23"/>
        </w:rPr>
        <w:t>zile</w:t>
      </w:r>
      <w:r>
        <w:rPr>
          <w:spacing w:val="4"/>
          <w:sz w:val="23"/>
        </w:rPr>
        <w:t xml:space="preserve"> </w:t>
      </w:r>
      <w:r>
        <w:rPr>
          <w:sz w:val="23"/>
        </w:rPr>
        <w:t>dacă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5"/>
          <w:sz w:val="23"/>
        </w:rPr>
        <w:t xml:space="preserve"> </w:t>
      </w:r>
      <w:r>
        <w:rPr>
          <w:sz w:val="23"/>
        </w:rPr>
        <w:t>urmat</w:t>
      </w:r>
      <w:r>
        <w:rPr>
          <w:spacing w:val="8"/>
          <w:sz w:val="23"/>
        </w:rPr>
        <w:t xml:space="preserve"> </w:t>
      </w:r>
      <w:r>
        <w:rPr>
          <w:sz w:val="23"/>
        </w:rPr>
        <w:t>un</w:t>
      </w:r>
      <w:r>
        <w:rPr>
          <w:spacing w:val="5"/>
          <w:sz w:val="23"/>
        </w:rPr>
        <w:t xml:space="preserve"> </w:t>
      </w:r>
      <w:r>
        <w:rPr>
          <w:sz w:val="23"/>
        </w:rPr>
        <w:t>curs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puericultură</w:t>
      </w:r>
      <w:r w:rsidR="00281875" w:rsidRPr="00281875">
        <w:rPr>
          <w:color w:val="000000"/>
          <w:sz w:val="24"/>
          <w:szCs w:val="24"/>
          <w:lang w:val="en-GB" w:eastAsia="en-GB"/>
        </w:rPr>
        <w:t>(concediu paternal)</w:t>
      </w:r>
      <w:r>
        <w:rPr>
          <w:sz w:val="23"/>
        </w:rPr>
        <w:t>;</w:t>
      </w:r>
    </w:p>
    <w:p w:rsidR="004D00C8" w:rsidRDefault="00FE770D">
      <w:pPr>
        <w:pStyle w:val="ListParagraph"/>
        <w:numPr>
          <w:ilvl w:val="0"/>
          <w:numId w:val="24"/>
        </w:numPr>
        <w:tabs>
          <w:tab w:val="left" w:pos="355"/>
        </w:tabs>
        <w:spacing w:before="5"/>
        <w:ind w:left="354" w:hanging="254"/>
        <w:rPr>
          <w:sz w:val="23"/>
        </w:rPr>
      </w:pPr>
      <w:r>
        <w:rPr>
          <w:sz w:val="23"/>
        </w:rPr>
        <w:t>decesul</w:t>
      </w:r>
      <w:r>
        <w:rPr>
          <w:spacing w:val="10"/>
          <w:sz w:val="23"/>
        </w:rPr>
        <w:t xml:space="preserve"> </w:t>
      </w:r>
      <w:r>
        <w:rPr>
          <w:sz w:val="23"/>
        </w:rPr>
        <w:t>soțului</w:t>
      </w:r>
      <w:r w:rsidR="00281875">
        <w:rPr>
          <w:sz w:val="23"/>
        </w:rPr>
        <w:t>/soției</w:t>
      </w:r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sz w:val="23"/>
        </w:rPr>
        <w:t>copilului,</w:t>
      </w:r>
      <w:r>
        <w:rPr>
          <w:spacing w:val="9"/>
          <w:sz w:val="23"/>
        </w:rPr>
        <w:t xml:space="preserve"> </w:t>
      </w:r>
      <w:r>
        <w:rPr>
          <w:sz w:val="23"/>
        </w:rPr>
        <w:t>părinților,</w:t>
      </w:r>
      <w:r>
        <w:rPr>
          <w:spacing w:val="6"/>
          <w:sz w:val="23"/>
        </w:rPr>
        <w:t xml:space="preserve"> </w:t>
      </w:r>
      <w:r>
        <w:rPr>
          <w:sz w:val="23"/>
        </w:rPr>
        <w:t>socrilor</w:t>
      </w:r>
      <w:r w:rsidR="00281875">
        <w:rPr>
          <w:sz w:val="23"/>
        </w:rPr>
        <w:t>, bunicilor, fraților, surorilor salariatului sau al altor persoane aflate în întreținere</w:t>
      </w:r>
      <w:r>
        <w:rPr>
          <w:spacing w:val="7"/>
          <w:sz w:val="23"/>
        </w:rPr>
        <w:t xml:space="preserve"> </w:t>
      </w:r>
      <w:r w:rsidR="00281875">
        <w:rPr>
          <w:spacing w:val="7"/>
          <w:sz w:val="23"/>
        </w:rPr>
        <w:t xml:space="preserve">- </w:t>
      </w:r>
      <w:r w:rsidR="00281875">
        <w:rPr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sz w:val="23"/>
        </w:rPr>
        <w:t>zile</w:t>
      </w:r>
      <w:r w:rsidR="00281875" w:rsidRPr="00281875">
        <w:rPr>
          <w:color w:val="000000"/>
          <w:sz w:val="24"/>
          <w:szCs w:val="24"/>
          <w:lang w:val="en-GB" w:eastAsia="en-GB"/>
        </w:rPr>
        <w:t xml:space="preserve"> </w:t>
      </w:r>
      <w:r w:rsidR="00281875">
        <w:rPr>
          <w:color w:val="000000"/>
          <w:sz w:val="24"/>
          <w:szCs w:val="24"/>
          <w:lang w:val="en-GB" w:eastAsia="en-GB"/>
        </w:rPr>
        <w:t>lucră</w:t>
      </w:r>
      <w:r w:rsidR="00281875" w:rsidRPr="00281875">
        <w:rPr>
          <w:color w:val="000000"/>
          <w:sz w:val="24"/>
          <w:szCs w:val="24"/>
          <w:lang w:val="en-GB" w:eastAsia="en-GB"/>
        </w:rPr>
        <w:t>toare</w:t>
      </w:r>
      <w:r>
        <w:rPr>
          <w:sz w:val="23"/>
        </w:rPr>
        <w:t>;</w:t>
      </w:r>
    </w:p>
    <w:p w:rsidR="00281875" w:rsidRPr="00281875" w:rsidRDefault="00281875" w:rsidP="00281875">
      <w:pPr>
        <w:pStyle w:val="ListParagraph"/>
        <w:numPr>
          <w:ilvl w:val="0"/>
          <w:numId w:val="24"/>
        </w:numPr>
        <w:tabs>
          <w:tab w:val="left" w:pos="355"/>
        </w:tabs>
        <w:spacing w:before="5"/>
        <w:ind w:left="354" w:hanging="254"/>
        <w:rPr>
          <w:sz w:val="23"/>
        </w:rPr>
      </w:pPr>
      <w:r w:rsidRPr="00281875">
        <w:rPr>
          <w:color w:val="000000"/>
          <w:sz w:val="24"/>
          <w:szCs w:val="24"/>
          <w:lang w:val="en-GB" w:eastAsia="en-GB"/>
        </w:rPr>
        <w:t>schimbarea locului de munc</w:t>
      </w:r>
      <w:r>
        <w:rPr>
          <w:color w:val="000000"/>
          <w:sz w:val="24"/>
          <w:szCs w:val="24"/>
          <w:lang w:val="en-GB" w:eastAsia="en-GB"/>
        </w:rPr>
        <w:t>a cu schimbarea domiciliului/reședintei - 5 zile lucră</w:t>
      </w:r>
      <w:r w:rsidRPr="00281875">
        <w:rPr>
          <w:color w:val="000000"/>
          <w:sz w:val="24"/>
          <w:szCs w:val="24"/>
          <w:lang w:val="en-GB" w:eastAsia="en-GB"/>
        </w:rPr>
        <w:t>toare;</w:t>
      </w:r>
    </w:p>
    <w:p w:rsidR="00281875" w:rsidRPr="00281875" w:rsidRDefault="00281875" w:rsidP="00281875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val="en-GB" w:eastAsia="en-GB"/>
        </w:rPr>
      </w:pPr>
      <w:r w:rsidRPr="00281875">
        <w:rPr>
          <w:color w:val="000000"/>
          <w:sz w:val="24"/>
          <w:szCs w:val="24"/>
          <w:lang w:val="en-GB" w:eastAsia="en-GB"/>
        </w:rPr>
        <w:t>schimbarea domiciliului - 3 zile lucratoare;</w:t>
      </w:r>
    </w:p>
    <w:p w:rsidR="00281875" w:rsidRPr="00281875" w:rsidRDefault="00652342" w:rsidP="00281875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>îngrijirea sănătății copilului - 1 zi lucră</w:t>
      </w:r>
      <w:r w:rsidR="00281875" w:rsidRPr="00281875">
        <w:rPr>
          <w:color w:val="000000"/>
          <w:sz w:val="24"/>
          <w:szCs w:val="24"/>
          <w:lang w:val="en-GB" w:eastAsia="en-GB"/>
        </w:rPr>
        <w:t>toare (pentru familiile cu 1 copil sau 2 copii), respectiv</w:t>
      </w:r>
    </w:p>
    <w:p w:rsidR="00281875" w:rsidRPr="00281875" w:rsidRDefault="00652342" w:rsidP="00281875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rPr>
          <w:color w:val="000000"/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>2 zile lucră</w:t>
      </w:r>
      <w:r w:rsidR="00281875" w:rsidRPr="00281875">
        <w:rPr>
          <w:color w:val="000000"/>
          <w:sz w:val="24"/>
          <w:szCs w:val="24"/>
          <w:lang w:val="en-GB" w:eastAsia="en-GB"/>
        </w:rPr>
        <w:t>toare (pe</w:t>
      </w:r>
      <w:r>
        <w:rPr>
          <w:color w:val="000000"/>
          <w:sz w:val="24"/>
          <w:szCs w:val="24"/>
          <w:lang w:val="en-GB" w:eastAsia="en-GB"/>
        </w:rPr>
        <w:t>ntru familiile cu 3 sau mai mulț</w:t>
      </w:r>
      <w:r w:rsidR="00281875" w:rsidRPr="00281875">
        <w:rPr>
          <w:color w:val="000000"/>
          <w:sz w:val="24"/>
          <w:szCs w:val="24"/>
          <w:lang w:val="en-GB" w:eastAsia="en-GB"/>
        </w:rPr>
        <w:t>i copii).</w:t>
      </w:r>
    </w:p>
    <w:p w:rsidR="00281875" w:rsidRPr="00652342" w:rsidRDefault="00652342" w:rsidP="00652342">
      <w:pPr>
        <w:widowControl/>
        <w:shd w:val="clear" w:color="auto" w:fill="FFFFFF"/>
        <w:autoSpaceDE/>
        <w:autoSpaceDN/>
        <w:ind w:left="101"/>
        <w:jc w:val="both"/>
        <w:rPr>
          <w:color w:val="000000"/>
          <w:sz w:val="24"/>
          <w:szCs w:val="24"/>
          <w:lang w:val="en-GB" w:eastAsia="en-GB"/>
        </w:rPr>
      </w:pPr>
      <w:r>
        <w:rPr>
          <w:color w:val="000000"/>
          <w:sz w:val="24"/>
          <w:szCs w:val="24"/>
          <w:lang w:val="en-GB" w:eastAsia="en-GB"/>
        </w:rPr>
        <w:t>(2) În situațiile î</w:t>
      </w:r>
      <w:r w:rsidR="00281875" w:rsidRPr="00652342">
        <w:rPr>
          <w:color w:val="000000"/>
          <w:sz w:val="24"/>
          <w:szCs w:val="24"/>
          <w:lang w:val="en-GB" w:eastAsia="en-GB"/>
        </w:rPr>
        <w:t>n care evenim</w:t>
      </w:r>
      <w:r>
        <w:rPr>
          <w:color w:val="000000"/>
          <w:sz w:val="24"/>
          <w:szCs w:val="24"/>
          <w:lang w:val="en-GB" w:eastAsia="en-GB"/>
        </w:rPr>
        <w:t xml:space="preserve">entele familiale deosebite prevăzute la alin. (1) </w:t>
      </w:r>
      <w:proofErr w:type="gramStart"/>
      <w:r>
        <w:rPr>
          <w:color w:val="000000"/>
          <w:sz w:val="24"/>
          <w:szCs w:val="24"/>
          <w:lang w:val="en-GB" w:eastAsia="en-GB"/>
        </w:rPr>
        <w:t>intervin</w:t>
      </w:r>
      <w:proofErr w:type="gramEnd"/>
      <w:r>
        <w:rPr>
          <w:color w:val="000000"/>
          <w:sz w:val="24"/>
          <w:szCs w:val="24"/>
          <w:lang w:val="en-GB" w:eastAsia="en-GB"/>
        </w:rPr>
        <w:t xml:space="preserve"> î</w:t>
      </w:r>
      <w:r w:rsidR="00281875" w:rsidRPr="00652342">
        <w:rPr>
          <w:color w:val="000000"/>
          <w:sz w:val="24"/>
          <w:szCs w:val="24"/>
          <w:lang w:val="en-GB" w:eastAsia="en-GB"/>
        </w:rPr>
        <w:t>n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="00281875" w:rsidRPr="00652342">
        <w:rPr>
          <w:color w:val="000000"/>
          <w:sz w:val="24"/>
          <w:szCs w:val="24"/>
          <w:lang w:val="en-GB" w:eastAsia="en-GB"/>
        </w:rPr>
        <w:t>perioada efectu</w:t>
      </w:r>
      <w:r>
        <w:rPr>
          <w:color w:val="000000"/>
          <w:sz w:val="24"/>
          <w:szCs w:val="24"/>
          <w:lang w:val="en-GB" w:eastAsia="en-GB"/>
        </w:rPr>
        <w:t>arii concediului de odihnă, acesta se suspendă și va continua după</w:t>
      </w:r>
      <w:r w:rsidR="00281875" w:rsidRPr="00652342">
        <w:rPr>
          <w:color w:val="000000"/>
          <w:sz w:val="24"/>
          <w:szCs w:val="24"/>
          <w:lang w:val="en-GB" w:eastAsia="en-GB"/>
        </w:rPr>
        <w:t xml:space="preserve"> efectuarea</w:t>
      </w:r>
      <w:r>
        <w:rPr>
          <w:color w:val="000000"/>
          <w:sz w:val="24"/>
          <w:szCs w:val="24"/>
          <w:lang w:val="en-GB" w:eastAsia="en-GB"/>
        </w:rPr>
        <w:t xml:space="preserve"> </w:t>
      </w:r>
      <w:r w:rsidR="00281875" w:rsidRPr="00652342">
        <w:rPr>
          <w:color w:val="000000"/>
          <w:sz w:val="24"/>
          <w:szCs w:val="24"/>
          <w:lang w:val="en-GB" w:eastAsia="en-GB"/>
        </w:rPr>
        <w:t>zilelor libere platite.</w:t>
      </w:r>
    </w:p>
    <w:p w:rsidR="00281875" w:rsidRDefault="00FE770D" w:rsidP="00221D19">
      <w:pPr>
        <w:pStyle w:val="ListParagraph"/>
        <w:numPr>
          <w:ilvl w:val="0"/>
          <w:numId w:val="25"/>
        </w:numPr>
        <w:tabs>
          <w:tab w:val="left" w:pos="491"/>
        </w:tabs>
        <w:spacing w:before="4" w:line="244" w:lineRule="auto"/>
        <w:ind w:right="110" w:firstLine="0"/>
        <w:jc w:val="both"/>
        <w:rPr>
          <w:sz w:val="23"/>
        </w:rPr>
      </w:pP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rezolvarea</w:t>
      </w:r>
      <w:r>
        <w:rPr>
          <w:spacing w:val="1"/>
          <w:sz w:val="23"/>
        </w:rPr>
        <w:t xml:space="preserve"> </w:t>
      </w:r>
      <w:r>
        <w:rPr>
          <w:sz w:val="23"/>
        </w:rPr>
        <w:t>unor</w:t>
      </w:r>
      <w:r>
        <w:rPr>
          <w:spacing w:val="1"/>
          <w:sz w:val="23"/>
        </w:rPr>
        <w:t xml:space="preserve"> </w:t>
      </w:r>
      <w:r>
        <w:rPr>
          <w:sz w:val="23"/>
        </w:rPr>
        <w:t>situații</w:t>
      </w:r>
      <w:r>
        <w:rPr>
          <w:spacing w:val="1"/>
          <w:sz w:val="23"/>
        </w:rPr>
        <w:t xml:space="preserve"> </w:t>
      </w:r>
      <w:r>
        <w:rPr>
          <w:sz w:val="23"/>
        </w:rPr>
        <w:t>personale,</w:t>
      </w:r>
      <w:r>
        <w:rPr>
          <w:spacing w:val="1"/>
          <w:sz w:val="23"/>
        </w:rPr>
        <w:t xml:space="preserve"> </w:t>
      </w:r>
      <w:r>
        <w:rPr>
          <w:sz w:val="23"/>
        </w:rPr>
        <w:t>salariații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concediu</w:t>
      </w:r>
      <w:r>
        <w:rPr>
          <w:spacing w:val="1"/>
          <w:sz w:val="23"/>
        </w:rPr>
        <w:t xml:space="preserve"> </w:t>
      </w:r>
      <w:r>
        <w:rPr>
          <w:sz w:val="23"/>
        </w:rPr>
        <w:t>fără</w:t>
      </w:r>
      <w:r>
        <w:rPr>
          <w:spacing w:val="1"/>
          <w:sz w:val="23"/>
        </w:rPr>
        <w:t xml:space="preserve"> </w:t>
      </w:r>
      <w:r>
        <w:rPr>
          <w:sz w:val="23"/>
        </w:rPr>
        <w:t>plată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maximum</w:t>
      </w:r>
      <w:r>
        <w:rPr>
          <w:spacing w:val="1"/>
          <w:sz w:val="23"/>
        </w:rPr>
        <w:t xml:space="preserve"> </w:t>
      </w:r>
      <w:r>
        <w:rPr>
          <w:sz w:val="23"/>
        </w:rPr>
        <w:t>90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zile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aprobarea</w:t>
      </w:r>
      <w:r>
        <w:rPr>
          <w:spacing w:val="1"/>
          <w:sz w:val="23"/>
        </w:rPr>
        <w:t xml:space="preserve"> </w:t>
      </w:r>
      <w:r>
        <w:rPr>
          <w:sz w:val="23"/>
        </w:rPr>
        <w:t>conducerii</w:t>
      </w:r>
      <w:r>
        <w:rPr>
          <w:spacing w:val="1"/>
          <w:sz w:val="23"/>
        </w:rPr>
        <w:t xml:space="preserve"> </w:t>
      </w:r>
      <w:r>
        <w:rPr>
          <w:sz w:val="23"/>
        </w:rPr>
        <w:t>unității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rezervarea</w:t>
      </w:r>
      <w:r>
        <w:rPr>
          <w:spacing w:val="1"/>
          <w:sz w:val="23"/>
        </w:rPr>
        <w:t xml:space="preserve"> </w:t>
      </w:r>
      <w:r>
        <w:rPr>
          <w:sz w:val="23"/>
        </w:rPr>
        <w:t>postului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condițiile</w:t>
      </w:r>
      <w:r>
        <w:rPr>
          <w:spacing w:val="-55"/>
          <w:sz w:val="23"/>
        </w:rPr>
        <w:t xml:space="preserve"> </w:t>
      </w:r>
      <w:r>
        <w:rPr>
          <w:sz w:val="23"/>
        </w:rPr>
        <w:t>dispozițiilor</w:t>
      </w:r>
      <w:r>
        <w:rPr>
          <w:spacing w:val="-1"/>
          <w:sz w:val="23"/>
        </w:rPr>
        <w:t xml:space="preserve"> </w:t>
      </w:r>
      <w:r>
        <w:rPr>
          <w:sz w:val="23"/>
        </w:rPr>
        <w:t>legale</w:t>
      </w:r>
      <w:r>
        <w:rPr>
          <w:spacing w:val="-1"/>
          <w:sz w:val="23"/>
        </w:rPr>
        <w:t xml:space="preserve"> </w:t>
      </w:r>
      <w:r>
        <w:rPr>
          <w:sz w:val="23"/>
        </w:rPr>
        <w:t>în vigoare.</w:t>
      </w:r>
    </w:p>
    <w:p w:rsidR="00281875" w:rsidRPr="00444A90" w:rsidRDefault="00281875" w:rsidP="00444A90">
      <w:pPr>
        <w:pStyle w:val="ListParagraph"/>
        <w:numPr>
          <w:ilvl w:val="0"/>
          <w:numId w:val="25"/>
        </w:numPr>
        <w:tabs>
          <w:tab w:val="left" w:pos="491"/>
        </w:tabs>
        <w:spacing w:before="4" w:line="244" w:lineRule="auto"/>
        <w:ind w:right="110" w:firstLine="0"/>
        <w:jc w:val="both"/>
        <w:rPr>
          <w:sz w:val="23"/>
        </w:rPr>
      </w:pPr>
      <w:r w:rsidRPr="00444A90">
        <w:rPr>
          <w:color w:val="000000"/>
          <w:lang w:val="en-GB" w:eastAsia="en-GB"/>
        </w:rPr>
        <w:t>Personalul din invatamant poate benefici</w:t>
      </w:r>
      <w:r w:rsidR="00FC15E8" w:rsidRPr="00444A90">
        <w:rPr>
          <w:color w:val="000000"/>
          <w:lang w:val="en-GB" w:eastAsia="en-GB"/>
        </w:rPr>
        <w:t>a, pentru rezolvarea unor situaț</w:t>
      </w:r>
      <w:r w:rsidRPr="00444A90">
        <w:rPr>
          <w:color w:val="000000"/>
          <w:lang w:val="en-GB" w:eastAsia="en-GB"/>
        </w:rPr>
        <w:t>ii personale</w:t>
      </w:r>
      <w:r w:rsidR="00221D19" w:rsidRPr="00444A90">
        <w:rPr>
          <w:color w:val="000000"/>
          <w:lang w:val="en-GB" w:eastAsia="en-GB"/>
        </w:rPr>
        <w:t xml:space="preserve"> </w:t>
      </w:r>
      <w:r w:rsidRPr="00444A90">
        <w:rPr>
          <w:color w:val="000000"/>
          <w:lang w:val="en-GB" w:eastAsia="en-GB"/>
        </w:rPr>
        <w:t>deosebite, dovedite cu documente justificative, de zile libere pl</w:t>
      </w:r>
      <w:r w:rsidR="00FC15E8" w:rsidRPr="00444A90">
        <w:rPr>
          <w:color w:val="000000"/>
          <w:lang w:val="en-GB" w:eastAsia="en-GB"/>
        </w:rPr>
        <w:t xml:space="preserve">ătite, </w:t>
      </w:r>
      <w:proofErr w:type="gramStart"/>
      <w:r w:rsidR="00FC15E8" w:rsidRPr="00444A90">
        <w:rPr>
          <w:color w:val="000000"/>
          <w:lang w:val="en-GB" w:eastAsia="en-GB"/>
        </w:rPr>
        <w:t>pe</w:t>
      </w:r>
      <w:proofErr w:type="gramEnd"/>
      <w:r w:rsidR="00FC15E8" w:rsidRPr="00444A90">
        <w:rPr>
          <w:color w:val="000000"/>
          <w:lang w:val="en-GB" w:eastAsia="en-GB"/>
        </w:rPr>
        <w:t xml:space="preserve"> baza de î</w:t>
      </w:r>
      <w:r w:rsidRPr="00444A90">
        <w:rPr>
          <w:color w:val="000000"/>
          <w:lang w:val="en-GB" w:eastAsia="en-GB"/>
        </w:rPr>
        <w:t>nvoire</w:t>
      </w:r>
      <w:r w:rsidR="00221D19" w:rsidRPr="00444A90">
        <w:rPr>
          <w:color w:val="000000"/>
          <w:lang w:val="en-GB" w:eastAsia="en-GB"/>
        </w:rPr>
        <w:t xml:space="preserve"> </w:t>
      </w:r>
      <w:r w:rsidR="00FC15E8" w:rsidRPr="00444A90">
        <w:rPr>
          <w:color w:val="000000"/>
          <w:lang w:val="en-GB" w:eastAsia="en-GB"/>
        </w:rPr>
        <w:t>colegială. Salariatul care solicită</w:t>
      </w:r>
      <w:r w:rsidRPr="00444A90">
        <w:rPr>
          <w:color w:val="000000"/>
          <w:lang w:val="en-GB" w:eastAsia="en-GB"/>
        </w:rPr>
        <w:t xml:space="preserve"> a</w:t>
      </w:r>
      <w:r w:rsidR="00FC15E8" w:rsidRPr="00444A90">
        <w:rPr>
          <w:color w:val="000000"/>
          <w:lang w:val="en-GB" w:eastAsia="en-GB"/>
        </w:rPr>
        <w:t>cordarea acestor zile libere plătite are obligația de a-ș</w:t>
      </w:r>
      <w:r w:rsidRPr="00444A90">
        <w:rPr>
          <w:color w:val="000000"/>
          <w:lang w:val="en-GB" w:eastAsia="en-GB"/>
        </w:rPr>
        <w:t>i asigura</w:t>
      </w:r>
      <w:r w:rsidR="00221D19" w:rsidRPr="00444A90">
        <w:rPr>
          <w:color w:val="000000"/>
          <w:lang w:val="en-GB" w:eastAsia="en-GB"/>
        </w:rPr>
        <w:t xml:space="preserve"> </w:t>
      </w:r>
      <w:r w:rsidRPr="00444A90">
        <w:rPr>
          <w:color w:val="000000"/>
          <w:lang w:val="en-GB" w:eastAsia="en-GB"/>
        </w:rPr>
        <w:t xml:space="preserve">suplinirea cu personal calificat, care </w:t>
      </w:r>
      <w:r w:rsidR="00FC15E8" w:rsidRPr="00444A90">
        <w:rPr>
          <w:color w:val="000000"/>
          <w:lang w:val="en-GB" w:eastAsia="en-GB"/>
        </w:rPr>
        <w:t xml:space="preserve">nu </w:t>
      </w:r>
      <w:proofErr w:type="gramStart"/>
      <w:r w:rsidR="00FC15E8" w:rsidRPr="00444A90">
        <w:rPr>
          <w:color w:val="000000"/>
          <w:lang w:val="en-GB" w:eastAsia="en-GB"/>
        </w:rPr>
        <w:t>va</w:t>
      </w:r>
      <w:proofErr w:type="gramEnd"/>
      <w:r w:rsidR="00FC15E8" w:rsidRPr="00444A90">
        <w:rPr>
          <w:color w:val="000000"/>
          <w:lang w:val="en-GB" w:eastAsia="en-GB"/>
        </w:rPr>
        <w:t xml:space="preserve"> fi remunerat</w:t>
      </w:r>
      <w:r w:rsidR="00FC15E8" w:rsidRPr="0089096D">
        <w:rPr>
          <w:noProof/>
          <w:color w:val="000000"/>
          <w:lang w:eastAsia="en-GB"/>
        </w:rPr>
        <w:t>. Cererea de învoire colegială</w:t>
      </w:r>
      <w:r w:rsidRPr="0089096D">
        <w:rPr>
          <w:noProof/>
          <w:color w:val="000000"/>
          <w:lang w:eastAsia="en-GB"/>
        </w:rPr>
        <w:t xml:space="preserve"> se depune</w:t>
      </w:r>
      <w:r w:rsidR="00221D19" w:rsidRPr="0089096D">
        <w:rPr>
          <w:noProof/>
          <w:color w:val="000000"/>
          <w:lang w:eastAsia="en-GB"/>
        </w:rPr>
        <w:t xml:space="preserve"> </w:t>
      </w:r>
      <w:r w:rsidR="00FC15E8" w:rsidRPr="0089096D">
        <w:rPr>
          <w:noProof/>
          <w:color w:val="000000"/>
          <w:lang w:eastAsia="en-GB"/>
        </w:rPr>
        <w:t>la registratura unităț</w:t>
      </w:r>
      <w:r w:rsidRPr="0089096D">
        <w:rPr>
          <w:noProof/>
          <w:color w:val="000000"/>
          <w:lang w:eastAsia="en-GB"/>
        </w:rPr>
        <w:t>ii/ins</w:t>
      </w:r>
      <w:r w:rsidR="00FC15E8" w:rsidRPr="0089096D">
        <w:rPr>
          <w:noProof/>
          <w:color w:val="000000"/>
          <w:lang w:eastAsia="en-GB"/>
        </w:rPr>
        <w:t>tituției, cu indicarea numelui ș</w:t>
      </w:r>
      <w:r w:rsidRPr="0089096D">
        <w:rPr>
          <w:noProof/>
          <w:color w:val="000000"/>
          <w:lang w:eastAsia="en-GB"/>
        </w:rPr>
        <w:t>i p</w:t>
      </w:r>
      <w:r w:rsidR="00FC15E8" w:rsidRPr="0089096D">
        <w:rPr>
          <w:noProof/>
          <w:color w:val="000000"/>
          <w:lang w:eastAsia="en-GB"/>
        </w:rPr>
        <w:t>renumelui persoanei care asigură</w:t>
      </w:r>
      <w:r w:rsidR="00221D19" w:rsidRPr="0089096D">
        <w:rPr>
          <w:noProof/>
          <w:color w:val="000000"/>
          <w:lang w:eastAsia="en-GB"/>
        </w:rPr>
        <w:t xml:space="preserve"> </w:t>
      </w:r>
      <w:r w:rsidR="00FC15E8" w:rsidRPr="0089096D">
        <w:rPr>
          <w:noProof/>
          <w:color w:val="000000"/>
          <w:lang w:eastAsia="en-GB"/>
        </w:rPr>
        <w:t>suplinirea pe perioada învoirii. Cererea se</w:t>
      </w:r>
      <w:r w:rsidR="00FC15E8" w:rsidRPr="00444A90">
        <w:rPr>
          <w:color w:val="000000"/>
          <w:lang w:val="en-GB" w:eastAsia="en-GB"/>
        </w:rPr>
        <w:t xml:space="preserve"> soluționează î</w:t>
      </w:r>
      <w:r w:rsidRPr="00444A90">
        <w:rPr>
          <w:color w:val="000000"/>
          <w:lang w:val="en-GB" w:eastAsia="en-GB"/>
        </w:rPr>
        <w:t>n maximum 24 de ore.</w:t>
      </w:r>
    </w:p>
    <w:p w:rsidR="00281875" w:rsidRPr="00444A90" w:rsidRDefault="00FC15E8" w:rsidP="00444A90">
      <w:pPr>
        <w:pStyle w:val="ListParagraph"/>
        <w:numPr>
          <w:ilvl w:val="0"/>
          <w:numId w:val="25"/>
        </w:numPr>
        <w:tabs>
          <w:tab w:val="left" w:pos="491"/>
        </w:tabs>
        <w:spacing w:before="4" w:line="244" w:lineRule="auto"/>
        <w:ind w:right="110" w:firstLine="0"/>
        <w:jc w:val="both"/>
        <w:rPr>
          <w:sz w:val="23"/>
        </w:rPr>
      </w:pPr>
      <w:r w:rsidRPr="00444A90">
        <w:rPr>
          <w:color w:val="000000"/>
          <w:lang w:val="en-GB" w:eastAsia="en-GB"/>
        </w:rPr>
        <w:t>Ziua/zilele liberă/libere prevăzută/prevă</w:t>
      </w:r>
      <w:r w:rsidR="00281875" w:rsidRPr="00444A90">
        <w:rPr>
          <w:color w:val="000000"/>
          <w:lang w:val="en-GB" w:eastAsia="en-GB"/>
        </w:rPr>
        <w:t>zut</w:t>
      </w:r>
      <w:r w:rsidRPr="00444A90">
        <w:rPr>
          <w:color w:val="000000"/>
          <w:lang w:val="en-GB" w:eastAsia="en-GB"/>
        </w:rPr>
        <w:t xml:space="preserve">e la alin. (1) </w:t>
      </w:r>
      <w:proofErr w:type="gramStart"/>
      <w:r w:rsidRPr="00444A90">
        <w:rPr>
          <w:color w:val="000000"/>
          <w:lang w:val="en-GB" w:eastAsia="en-GB"/>
        </w:rPr>
        <w:t>lit</w:t>
      </w:r>
      <w:proofErr w:type="gramEnd"/>
      <w:r w:rsidRPr="00444A90">
        <w:rPr>
          <w:color w:val="000000"/>
          <w:lang w:val="en-GB" w:eastAsia="en-GB"/>
        </w:rPr>
        <w:t>. h) se acordă</w:t>
      </w:r>
      <w:r w:rsidR="00281875" w:rsidRPr="00444A90">
        <w:rPr>
          <w:color w:val="000000"/>
          <w:lang w:val="en-GB" w:eastAsia="en-GB"/>
        </w:rPr>
        <w:t xml:space="preserve"> la cererea unuia</w:t>
      </w:r>
      <w:r w:rsidR="00221D19" w:rsidRPr="00444A90">
        <w:rPr>
          <w:color w:val="000000"/>
          <w:lang w:val="en-GB" w:eastAsia="en-GB"/>
        </w:rPr>
        <w:t xml:space="preserve"> </w:t>
      </w:r>
      <w:r w:rsidRPr="00444A90">
        <w:rPr>
          <w:color w:val="000000"/>
          <w:lang w:val="en-GB" w:eastAsia="en-GB"/>
        </w:rPr>
        <w:t>dintre pă</w:t>
      </w:r>
      <w:r w:rsidR="00281875" w:rsidRPr="00444A90">
        <w:rPr>
          <w:color w:val="000000"/>
          <w:lang w:val="en-GB" w:eastAsia="en-GB"/>
        </w:rPr>
        <w:t>ri</w:t>
      </w:r>
      <w:r w:rsidRPr="00444A90">
        <w:rPr>
          <w:color w:val="000000"/>
          <w:lang w:val="en-GB" w:eastAsia="en-GB"/>
        </w:rPr>
        <w:t>nți/reprezentanț</w:t>
      </w:r>
      <w:r w:rsidR="00281875" w:rsidRPr="00444A90">
        <w:rPr>
          <w:color w:val="000000"/>
          <w:lang w:val="en-GB" w:eastAsia="en-GB"/>
        </w:rPr>
        <w:t xml:space="preserve">i </w:t>
      </w:r>
      <w:r w:rsidRPr="00444A90">
        <w:rPr>
          <w:color w:val="000000"/>
          <w:lang w:val="en-GB" w:eastAsia="en-GB"/>
        </w:rPr>
        <w:t>legali ai copilului, justificată</w:t>
      </w:r>
      <w:r w:rsidR="00281875" w:rsidRPr="00444A90">
        <w:rPr>
          <w:color w:val="000000"/>
          <w:lang w:val="en-GB" w:eastAsia="en-GB"/>
        </w:rPr>
        <w:t xml:space="preserve"> ulterior cu acte doveditoare din partea</w:t>
      </w:r>
      <w:r w:rsidR="00221D19" w:rsidRPr="00444A90">
        <w:rPr>
          <w:color w:val="000000"/>
          <w:lang w:val="en-GB" w:eastAsia="en-GB"/>
        </w:rPr>
        <w:t xml:space="preserve"> </w:t>
      </w:r>
      <w:r w:rsidR="00281875" w:rsidRPr="00444A90">
        <w:rPr>
          <w:color w:val="000000"/>
          <w:lang w:val="en-GB" w:eastAsia="en-GB"/>
        </w:rPr>
        <w:t>medicului de f</w:t>
      </w:r>
      <w:r w:rsidRPr="00444A90">
        <w:rPr>
          <w:color w:val="000000"/>
          <w:lang w:val="en-GB" w:eastAsia="en-GB"/>
        </w:rPr>
        <w:t>amilie al copilului, din care să</w:t>
      </w:r>
      <w:r w:rsidR="00281875" w:rsidRPr="00444A90">
        <w:rPr>
          <w:color w:val="000000"/>
          <w:lang w:val="en-GB" w:eastAsia="en-GB"/>
        </w:rPr>
        <w:t xml:space="preserve"> rezulte controlul medical efectuat; cererea se</w:t>
      </w:r>
      <w:r w:rsidR="00221D19" w:rsidRPr="00444A90">
        <w:rPr>
          <w:color w:val="000000"/>
          <w:lang w:val="en-GB" w:eastAsia="en-GB"/>
        </w:rPr>
        <w:t xml:space="preserve"> </w:t>
      </w:r>
      <w:r w:rsidRPr="00444A90">
        <w:rPr>
          <w:color w:val="000000"/>
          <w:lang w:val="en-GB" w:eastAsia="en-GB"/>
        </w:rPr>
        <w:t>depune cu cel puțin 15 zile lucrătoare înainte de vizita la medic și este însoțită</w:t>
      </w:r>
      <w:r w:rsidR="00281875" w:rsidRPr="00444A90">
        <w:rPr>
          <w:color w:val="000000"/>
          <w:lang w:val="en-GB" w:eastAsia="en-GB"/>
        </w:rPr>
        <w:t xml:space="preserve"> de o </w:t>
      </w:r>
      <w:r w:rsidRPr="00444A90">
        <w:rPr>
          <w:color w:val="000000"/>
          <w:lang w:val="en-GB" w:eastAsia="en-GB"/>
        </w:rPr>
        <w:t>declarați</w:t>
      </w:r>
      <w:r w:rsidR="00221D19" w:rsidRPr="00444A90">
        <w:rPr>
          <w:color w:val="000000"/>
          <w:lang w:val="en-GB" w:eastAsia="en-GB"/>
        </w:rPr>
        <w:t xml:space="preserve">e </w:t>
      </w:r>
      <w:r w:rsidRPr="00444A90">
        <w:rPr>
          <w:color w:val="000000"/>
          <w:lang w:val="en-GB" w:eastAsia="en-GB"/>
        </w:rPr>
        <w:t>pe propria răspundere că în anul respectiv celălalt pă</w:t>
      </w:r>
      <w:r w:rsidR="00281875" w:rsidRPr="00444A90">
        <w:rPr>
          <w:color w:val="000000"/>
          <w:lang w:val="en-GB" w:eastAsia="en-GB"/>
        </w:rPr>
        <w:t>rinte sau reprezentant legal nu a solicitat</w:t>
      </w:r>
      <w:r w:rsidRPr="00444A90">
        <w:rPr>
          <w:color w:val="000000"/>
          <w:lang w:val="en-GB" w:eastAsia="en-GB"/>
        </w:rPr>
        <w:t xml:space="preserve"> ziua/zilele lucrătoare liberă/libere ș</w:t>
      </w:r>
      <w:r w:rsidR="00281875" w:rsidRPr="00444A90">
        <w:rPr>
          <w:color w:val="000000"/>
          <w:lang w:val="en-GB" w:eastAsia="en-GB"/>
        </w:rPr>
        <w:t>i nici nu o/le va sol</w:t>
      </w:r>
      <w:r w:rsidRPr="00444A90">
        <w:rPr>
          <w:color w:val="000000"/>
          <w:lang w:val="en-GB" w:eastAsia="en-GB"/>
        </w:rPr>
        <w:t>icita. În situaț</w:t>
      </w:r>
      <w:r w:rsidR="00281875" w:rsidRPr="00444A90">
        <w:rPr>
          <w:color w:val="000000"/>
          <w:lang w:val="en-GB" w:eastAsia="en-GB"/>
        </w:rPr>
        <w:t>ia producerii unui</w:t>
      </w:r>
      <w:r w:rsidRPr="00444A90">
        <w:rPr>
          <w:color w:val="000000"/>
          <w:lang w:val="en-GB" w:eastAsia="en-GB"/>
        </w:rPr>
        <w:t xml:space="preserve"> eveniment medical neprevăzut, părintele are obligaț</w:t>
      </w:r>
      <w:r w:rsidR="00281875" w:rsidRPr="00444A90">
        <w:rPr>
          <w:color w:val="000000"/>
          <w:lang w:val="en-GB" w:eastAsia="en-GB"/>
        </w:rPr>
        <w:t>ia de a prezenta actele medicale</w:t>
      </w:r>
      <w:r w:rsidRPr="00444A90">
        <w:rPr>
          <w:color w:val="000000"/>
          <w:lang w:val="en-GB" w:eastAsia="en-GB"/>
        </w:rPr>
        <w:t xml:space="preserve"> doveditoare în termen de 3 zile lucră</w:t>
      </w:r>
      <w:r w:rsidR="00281875" w:rsidRPr="00444A90">
        <w:rPr>
          <w:color w:val="000000"/>
          <w:lang w:val="en-GB" w:eastAsia="en-GB"/>
        </w:rPr>
        <w:t>toare de la data producerii evenimentului.</w:t>
      </w:r>
    </w:p>
    <w:p w:rsidR="00281875" w:rsidRPr="0089096D" w:rsidRDefault="00444A90" w:rsidP="00281875">
      <w:pPr>
        <w:pStyle w:val="ListParagraph"/>
        <w:numPr>
          <w:ilvl w:val="0"/>
          <w:numId w:val="25"/>
        </w:numPr>
        <w:tabs>
          <w:tab w:val="left" w:pos="491"/>
        </w:tabs>
        <w:spacing w:before="4" w:line="244" w:lineRule="auto"/>
        <w:ind w:right="110" w:firstLine="0"/>
        <w:jc w:val="both"/>
        <w:rPr>
          <w:sz w:val="23"/>
        </w:rPr>
      </w:pPr>
      <w:r w:rsidRPr="00444A90">
        <w:rPr>
          <w:color w:val="000000"/>
          <w:lang w:val="en-GB" w:eastAsia="en-GB"/>
        </w:rPr>
        <w:t>Personalul care asigură suplinirea salariaților prevăzuț</w:t>
      </w:r>
      <w:r w:rsidR="00281875" w:rsidRPr="00444A90">
        <w:rPr>
          <w:color w:val="000000"/>
          <w:lang w:val="en-GB" w:eastAsia="en-GB"/>
        </w:rPr>
        <w:t xml:space="preserve">i la alin. (1) </w:t>
      </w:r>
      <w:proofErr w:type="gramStart"/>
      <w:r w:rsidR="00281875" w:rsidRPr="00444A90">
        <w:rPr>
          <w:color w:val="000000"/>
          <w:lang w:val="en-GB" w:eastAsia="en-GB"/>
        </w:rPr>
        <w:t>este</w:t>
      </w:r>
      <w:proofErr w:type="gramEnd"/>
      <w:r w:rsidR="00281875" w:rsidRPr="00444A90">
        <w:rPr>
          <w:color w:val="000000"/>
          <w:lang w:val="en-GB" w:eastAsia="en-GB"/>
        </w:rPr>
        <w:t xml:space="preserve"> </w:t>
      </w:r>
      <w:r w:rsidR="0089096D">
        <w:rPr>
          <w:color w:val="000000"/>
          <w:lang w:val="en-GB" w:eastAsia="en-GB"/>
        </w:rPr>
        <w:t>remunerat</w:t>
      </w:r>
      <w:r w:rsidRPr="00444A90">
        <w:rPr>
          <w:color w:val="000000"/>
          <w:lang w:val="en-GB" w:eastAsia="en-GB"/>
        </w:rPr>
        <w:t xml:space="preserve"> </w:t>
      </w:r>
      <w:r w:rsidR="00281875" w:rsidRPr="00444A90">
        <w:rPr>
          <w:color w:val="000000"/>
          <w:lang w:val="en-GB" w:eastAsia="en-GB"/>
        </w:rPr>
        <w:t>corespunzator.</w:t>
      </w:r>
    </w:p>
    <w:p w:rsidR="004D00C8" w:rsidRDefault="00FE770D">
      <w:pPr>
        <w:pStyle w:val="BodyText"/>
        <w:spacing w:line="244" w:lineRule="auto"/>
        <w:ind w:right="113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44.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Repausul</w:t>
      </w:r>
      <w:r>
        <w:rPr>
          <w:spacing w:val="1"/>
        </w:rPr>
        <w:t xml:space="preserve"> </w:t>
      </w:r>
      <w:r>
        <w:t>săptămânal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acordă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două</w:t>
      </w:r>
      <w:r>
        <w:rPr>
          <w:spacing w:val="1"/>
        </w:rPr>
        <w:t xml:space="preserve"> </w:t>
      </w:r>
      <w:r>
        <w:t>zile</w:t>
      </w:r>
      <w:r>
        <w:rPr>
          <w:spacing w:val="1"/>
        </w:rPr>
        <w:t xml:space="preserve"> </w:t>
      </w:r>
      <w:r>
        <w:t>consecutive,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regulă</w:t>
      </w:r>
      <w:r>
        <w:rPr>
          <w:spacing w:val="1"/>
        </w:rPr>
        <w:t xml:space="preserve"> </w:t>
      </w:r>
      <w:r>
        <w:t>sâmbăta</w:t>
      </w:r>
      <w:r>
        <w:rPr>
          <w:spacing w:val="1"/>
        </w:rPr>
        <w:t xml:space="preserve"> </w:t>
      </w:r>
      <w:r>
        <w:t>și</w:t>
      </w:r>
      <w:r>
        <w:rPr>
          <w:spacing w:val="-55"/>
        </w:rPr>
        <w:t xml:space="preserve"> </w:t>
      </w:r>
      <w:r>
        <w:t>duminica.</w:t>
      </w:r>
    </w:p>
    <w:p w:rsidR="004D00C8" w:rsidRDefault="00FE770D">
      <w:pPr>
        <w:pStyle w:val="ListParagraph"/>
        <w:numPr>
          <w:ilvl w:val="0"/>
          <w:numId w:val="23"/>
        </w:numPr>
        <w:tabs>
          <w:tab w:val="left" w:pos="467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cazul unor lucrări</w:t>
      </w:r>
      <w:r>
        <w:rPr>
          <w:spacing w:val="57"/>
          <w:sz w:val="23"/>
        </w:rPr>
        <w:t xml:space="preserve"> </w:t>
      </w:r>
      <w:r>
        <w:rPr>
          <w:sz w:val="23"/>
        </w:rPr>
        <w:t>urgente,</w:t>
      </w:r>
      <w:r>
        <w:rPr>
          <w:spacing w:val="58"/>
          <w:sz w:val="23"/>
        </w:rPr>
        <w:t xml:space="preserve"> </w:t>
      </w:r>
      <w:r>
        <w:rPr>
          <w:sz w:val="23"/>
        </w:rPr>
        <w:t>a caror</w:t>
      </w:r>
      <w:r>
        <w:rPr>
          <w:spacing w:val="57"/>
          <w:sz w:val="23"/>
        </w:rPr>
        <w:t xml:space="preserve"> </w:t>
      </w:r>
      <w:r>
        <w:rPr>
          <w:sz w:val="23"/>
        </w:rPr>
        <w:t>executare imediată este necesară pentru organizarea</w:t>
      </w:r>
      <w:r>
        <w:rPr>
          <w:spacing w:val="1"/>
          <w:sz w:val="23"/>
        </w:rPr>
        <w:t xml:space="preserve"> </w:t>
      </w:r>
      <w:r>
        <w:rPr>
          <w:sz w:val="23"/>
        </w:rPr>
        <w:t>unor măsuri de salvare a persoanelor sau bunurilor angajatorului, pentru evitarea unor accidente</w:t>
      </w:r>
      <w:r>
        <w:rPr>
          <w:spacing w:val="1"/>
          <w:sz w:val="23"/>
        </w:rPr>
        <w:t xml:space="preserve"> </w:t>
      </w:r>
      <w:r>
        <w:rPr>
          <w:sz w:val="23"/>
        </w:rPr>
        <w:t>iminente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înlaturarea</w:t>
      </w:r>
      <w:r>
        <w:rPr>
          <w:spacing w:val="1"/>
          <w:sz w:val="23"/>
        </w:rPr>
        <w:t xml:space="preserve"> </w:t>
      </w:r>
      <w:r>
        <w:rPr>
          <w:sz w:val="23"/>
        </w:rPr>
        <w:t>efectelor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aceste</w:t>
      </w:r>
      <w:r>
        <w:rPr>
          <w:spacing w:val="1"/>
          <w:sz w:val="23"/>
        </w:rPr>
        <w:t xml:space="preserve"> </w:t>
      </w:r>
      <w:r>
        <w:rPr>
          <w:sz w:val="23"/>
        </w:rPr>
        <w:t>accidente</w:t>
      </w:r>
      <w:r>
        <w:rPr>
          <w:spacing w:val="1"/>
          <w:sz w:val="23"/>
        </w:rPr>
        <w:t xml:space="preserve"> </w:t>
      </w:r>
      <w:r>
        <w:rPr>
          <w:sz w:val="23"/>
        </w:rPr>
        <w:t>le-au</w:t>
      </w:r>
      <w:r>
        <w:rPr>
          <w:spacing w:val="58"/>
          <w:sz w:val="23"/>
        </w:rPr>
        <w:t xml:space="preserve"> </w:t>
      </w:r>
      <w:r>
        <w:rPr>
          <w:sz w:val="23"/>
        </w:rPr>
        <w:t>produs</w:t>
      </w:r>
      <w:r>
        <w:rPr>
          <w:spacing w:val="58"/>
          <w:sz w:val="23"/>
        </w:rPr>
        <w:t xml:space="preserve"> </w:t>
      </w:r>
      <w:r>
        <w:rPr>
          <w:sz w:val="23"/>
        </w:rPr>
        <w:t>asupra</w:t>
      </w:r>
      <w:r>
        <w:rPr>
          <w:spacing w:val="-55"/>
          <w:sz w:val="23"/>
        </w:rPr>
        <w:t xml:space="preserve"> </w:t>
      </w:r>
      <w:r>
        <w:rPr>
          <w:sz w:val="23"/>
        </w:rPr>
        <w:t>materialelor, instalațiilor sau clădirilor unității, repausul săptămânal poate fi suspendat pentru</w:t>
      </w:r>
      <w:r>
        <w:rPr>
          <w:spacing w:val="1"/>
          <w:sz w:val="23"/>
        </w:rPr>
        <w:t xml:space="preserve"> </w:t>
      </w:r>
      <w:r>
        <w:rPr>
          <w:sz w:val="23"/>
        </w:rPr>
        <w:t>personalul necesar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vederea</w:t>
      </w:r>
      <w:r>
        <w:rPr>
          <w:spacing w:val="1"/>
          <w:sz w:val="23"/>
        </w:rPr>
        <w:t xml:space="preserve"> </w:t>
      </w:r>
      <w:r>
        <w:rPr>
          <w:sz w:val="23"/>
        </w:rPr>
        <w:t>executării</w:t>
      </w:r>
      <w:r>
        <w:rPr>
          <w:spacing w:val="2"/>
          <w:sz w:val="23"/>
        </w:rPr>
        <w:t xml:space="preserve"> </w:t>
      </w:r>
      <w:r>
        <w:rPr>
          <w:sz w:val="23"/>
        </w:rPr>
        <w:t>acestor</w:t>
      </w:r>
      <w:r>
        <w:rPr>
          <w:spacing w:val="3"/>
          <w:sz w:val="23"/>
        </w:rPr>
        <w:t xml:space="preserve"> </w:t>
      </w:r>
      <w:r>
        <w:rPr>
          <w:sz w:val="23"/>
        </w:rPr>
        <w:t>lucrări.</w:t>
      </w:r>
    </w:p>
    <w:p w:rsidR="004D00C8" w:rsidRDefault="00FE770D">
      <w:pPr>
        <w:pStyle w:val="ListParagraph"/>
        <w:numPr>
          <w:ilvl w:val="0"/>
          <w:numId w:val="23"/>
        </w:numPr>
        <w:tabs>
          <w:tab w:val="left" w:pos="481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Compensațiile</w:t>
      </w:r>
      <w:r>
        <w:rPr>
          <w:spacing w:val="1"/>
          <w:sz w:val="23"/>
        </w:rPr>
        <w:t xml:space="preserve"> </w:t>
      </w:r>
      <w:r>
        <w:rPr>
          <w:sz w:val="23"/>
        </w:rPr>
        <w:t>acordate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modificarea/suspendarea</w:t>
      </w:r>
      <w:r>
        <w:rPr>
          <w:spacing w:val="1"/>
          <w:sz w:val="23"/>
        </w:rPr>
        <w:t xml:space="preserve"> </w:t>
      </w:r>
      <w:r>
        <w:rPr>
          <w:sz w:val="23"/>
        </w:rPr>
        <w:t>repausului</w:t>
      </w:r>
      <w:r>
        <w:rPr>
          <w:spacing w:val="57"/>
          <w:sz w:val="23"/>
        </w:rPr>
        <w:t xml:space="preserve"> </w:t>
      </w:r>
      <w:r>
        <w:rPr>
          <w:sz w:val="23"/>
        </w:rPr>
        <w:t>săptămânal</w:t>
      </w:r>
      <w:r>
        <w:rPr>
          <w:spacing w:val="1"/>
          <w:sz w:val="23"/>
        </w:rPr>
        <w:t xml:space="preserve"> </w:t>
      </w:r>
      <w:r>
        <w:rPr>
          <w:sz w:val="23"/>
        </w:rPr>
        <w:t>sunt</w:t>
      </w:r>
      <w:r>
        <w:rPr>
          <w:spacing w:val="2"/>
          <w:sz w:val="23"/>
        </w:rPr>
        <w:t xml:space="preserve"> </w:t>
      </w:r>
      <w:r>
        <w:rPr>
          <w:sz w:val="23"/>
        </w:rPr>
        <w:t>potrivit dispozițiilor</w:t>
      </w:r>
      <w:r>
        <w:rPr>
          <w:spacing w:val="1"/>
          <w:sz w:val="23"/>
        </w:rPr>
        <w:t xml:space="preserve"> </w:t>
      </w:r>
      <w:r>
        <w:rPr>
          <w:sz w:val="23"/>
        </w:rPr>
        <w:t>legale</w:t>
      </w:r>
      <w:r>
        <w:rPr>
          <w:spacing w:val="-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vigoare.</w:t>
      </w:r>
    </w:p>
    <w:p w:rsidR="004D00C8" w:rsidRDefault="00FE770D">
      <w:pPr>
        <w:pStyle w:val="BodyText"/>
        <w:spacing w:line="262" w:lineRule="exact"/>
        <w:jc w:val="left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45.</w:t>
      </w:r>
      <w:r>
        <w:rPr>
          <w:b/>
          <w:spacing w:val="6"/>
        </w:rPr>
        <w:t xml:space="preserve"> </w:t>
      </w:r>
      <w:r>
        <w:t>(1)</w:t>
      </w:r>
      <w:r>
        <w:rPr>
          <w:spacing w:val="7"/>
        </w:rPr>
        <w:t xml:space="preserve"> </w:t>
      </w:r>
      <w:r>
        <w:t>Zilele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sărbătoare</w:t>
      </w:r>
      <w:r>
        <w:rPr>
          <w:spacing w:val="4"/>
        </w:rPr>
        <w:t xml:space="preserve"> </w:t>
      </w:r>
      <w:r>
        <w:t>legală</w:t>
      </w:r>
      <w:r>
        <w:rPr>
          <w:spacing w:val="4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care</w:t>
      </w:r>
      <w:r>
        <w:rPr>
          <w:spacing w:val="4"/>
        </w:rPr>
        <w:t xml:space="preserve"> </w:t>
      </w:r>
      <w:r>
        <w:t>nu</w:t>
      </w:r>
      <w:r>
        <w:rPr>
          <w:spacing w:val="10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lucrează</w:t>
      </w:r>
      <w:r>
        <w:rPr>
          <w:spacing w:val="5"/>
        </w:rPr>
        <w:t xml:space="preserve"> </w:t>
      </w:r>
      <w:r>
        <w:t>sunt:</w:t>
      </w:r>
    </w:p>
    <w:p w:rsidR="004D00C8" w:rsidRDefault="00FE770D">
      <w:pPr>
        <w:pStyle w:val="BodyText"/>
        <w:jc w:val="left"/>
      </w:pPr>
      <w:r>
        <w:t>•1</w:t>
      </w:r>
      <w:r>
        <w:rPr>
          <w:spacing w:val="2"/>
        </w:rPr>
        <w:t xml:space="preserve"> </w:t>
      </w:r>
      <w:r>
        <w:t>și</w:t>
      </w:r>
      <w:r>
        <w:rPr>
          <w:spacing w:val="5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ianuarie;</w:t>
      </w:r>
    </w:p>
    <w:p w:rsidR="001C6768" w:rsidRDefault="001C6768">
      <w:pPr>
        <w:pStyle w:val="BodyText"/>
        <w:jc w:val="left"/>
        <w:rPr>
          <w:color w:val="000000"/>
          <w:sz w:val="22"/>
          <w:szCs w:val="22"/>
          <w:lang w:val="en-GB" w:eastAsia="en-GB"/>
        </w:rPr>
      </w:pPr>
      <w:r>
        <w:t>•</w:t>
      </w:r>
      <w:r w:rsidRPr="001C6768">
        <w:rPr>
          <w:color w:val="000000"/>
          <w:sz w:val="22"/>
          <w:szCs w:val="22"/>
          <w:lang w:val="en-GB" w:eastAsia="en-GB"/>
        </w:rPr>
        <w:t>24 ianuarie - Ziua Unirii Principatelor Romane</w:t>
      </w:r>
    </w:p>
    <w:p w:rsidR="001C6768" w:rsidRPr="001C6768" w:rsidRDefault="001C6768" w:rsidP="001C6768">
      <w:pPr>
        <w:pStyle w:val="BodyText"/>
        <w:jc w:val="left"/>
        <w:rPr>
          <w:color w:val="000000"/>
          <w:sz w:val="22"/>
          <w:szCs w:val="22"/>
          <w:lang w:val="en-GB" w:eastAsia="en-GB"/>
        </w:rPr>
      </w:pPr>
      <w:r>
        <w:t>•</w:t>
      </w:r>
      <w:r w:rsidRPr="001C6768">
        <w:rPr>
          <w:color w:val="000000"/>
          <w:sz w:val="22"/>
          <w:szCs w:val="22"/>
          <w:lang w:val="en-GB" w:eastAsia="en-GB"/>
        </w:rPr>
        <w:t>Vinerea Mare, ultima zi de vin</w:t>
      </w:r>
      <w:r w:rsidR="00736FC6">
        <w:rPr>
          <w:color w:val="000000"/>
          <w:sz w:val="22"/>
          <w:szCs w:val="22"/>
          <w:lang w:val="en-GB" w:eastAsia="en-GB"/>
        </w:rPr>
        <w:t>eri inaintea Paș</w:t>
      </w:r>
      <w:r w:rsidRPr="001C6768">
        <w:rPr>
          <w:color w:val="000000"/>
          <w:sz w:val="22"/>
          <w:szCs w:val="22"/>
          <w:lang w:val="en-GB" w:eastAsia="en-GB"/>
        </w:rPr>
        <w:t>telui;</w:t>
      </w:r>
    </w:p>
    <w:p w:rsidR="004D00C8" w:rsidRDefault="00FE770D">
      <w:pPr>
        <w:pStyle w:val="BodyText"/>
        <w:jc w:val="left"/>
      </w:pPr>
      <w:r>
        <w:t>•prima</w:t>
      </w:r>
      <w:r w:rsidR="001C6768">
        <w:rPr>
          <w:spacing w:val="2"/>
        </w:rPr>
        <w:t xml:space="preserve">, </w:t>
      </w:r>
      <w:r>
        <w:t>a</w:t>
      </w:r>
      <w:r>
        <w:rPr>
          <w:spacing w:val="3"/>
        </w:rPr>
        <w:t xml:space="preserve"> </w:t>
      </w:r>
      <w:r>
        <w:t>doua</w:t>
      </w:r>
      <w:r>
        <w:rPr>
          <w:spacing w:val="2"/>
        </w:rPr>
        <w:t xml:space="preserve"> </w:t>
      </w:r>
      <w:r>
        <w:t>zi</w:t>
      </w:r>
      <w:r>
        <w:rPr>
          <w:spacing w:val="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Paști</w:t>
      </w:r>
      <w:r w:rsidR="001C6768" w:rsidRPr="001C6768">
        <w:rPr>
          <w:rFonts w:ascii="Arial" w:hAnsi="Arial" w:cs="Arial"/>
          <w:color w:val="000000"/>
          <w:sz w:val="18"/>
          <w:szCs w:val="18"/>
          <w:lang w:val="en-GB" w:eastAsia="en-GB"/>
        </w:rPr>
        <w:t xml:space="preserve"> </w:t>
      </w:r>
      <w:r w:rsidR="001C6768">
        <w:rPr>
          <w:color w:val="000000"/>
          <w:sz w:val="22"/>
          <w:szCs w:val="22"/>
          <w:lang w:val="en-GB" w:eastAsia="en-GB"/>
        </w:rPr>
        <w:t>ș</w:t>
      </w:r>
      <w:r w:rsidR="00736FC6">
        <w:rPr>
          <w:color w:val="000000"/>
          <w:sz w:val="22"/>
          <w:szCs w:val="22"/>
          <w:lang w:val="en-GB" w:eastAsia="en-GB"/>
        </w:rPr>
        <w:t>i a treia zi de Paș</w:t>
      </w:r>
      <w:r w:rsidR="001C6768" w:rsidRPr="001C6768">
        <w:rPr>
          <w:color w:val="000000"/>
          <w:sz w:val="22"/>
          <w:szCs w:val="22"/>
          <w:lang w:val="en-GB" w:eastAsia="en-GB"/>
        </w:rPr>
        <w:t>ti</w:t>
      </w:r>
      <w:r>
        <w:t>;</w:t>
      </w:r>
    </w:p>
    <w:p w:rsidR="004D00C8" w:rsidRDefault="00FE770D">
      <w:pPr>
        <w:pStyle w:val="BodyText"/>
        <w:spacing w:before="1"/>
        <w:jc w:val="left"/>
      </w:pPr>
      <w:r>
        <w:t>•1</w:t>
      </w:r>
      <w:r>
        <w:rPr>
          <w:spacing w:val="2"/>
        </w:rPr>
        <w:t xml:space="preserve"> </w:t>
      </w:r>
      <w:r>
        <w:t>mai</w:t>
      </w:r>
    </w:p>
    <w:p w:rsidR="001C6768" w:rsidRPr="001C6768" w:rsidRDefault="001C6768">
      <w:pPr>
        <w:pStyle w:val="BodyText"/>
        <w:spacing w:before="1"/>
        <w:jc w:val="left"/>
        <w:rPr>
          <w:sz w:val="22"/>
          <w:szCs w:val="22"/>
        </w:rPr>
      </w:pPr>
      <w:r w:rsidRPr="001C6768">
        <w:rPr>
          <w:sz w:val="22"/>
          <w:szCs w:val="22"/>
        </w:rPr>
        <w:lastRenderedPageBreak/>
        <w:t>•</w:t>
      </w:r>
      <w:r w:rsidRPr="001C6768">
        <w:rPr>
          <w:color w:val="000000"/>
          <w:sz w:val="22"/>
          <w:szCs w:val="22"/>
          <w:lang w:val="en-GB" w:eastAsia="en-GB"/>
        </w:rPr>
        <w:t>1 Iunie</w:t>
      </w:r>
    </w:p>
    <w:p w:rsidR="004D00C8" w:rsidRDefault="00FE770D">
      <w:pPr>
        <w:pStyle w:val="BodyText"/>
        <w:spacing w:before="5"/>
        <w:jc w:val="left"/>
      </w:pPr>
      <w:r>
        <w:t>•prima</w:t>
      </w:r>
      <w:r>
        <w:rPr>
          <w:spacing w:val="3"/>
        </w:rPr>
        <w:t xml:space="preserve"> </w:t>
      </w:r>
      <w:r>
        <w:t>și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doua</w:t>
      </w:r>
      <w:r>
        <w:rPr>
          <w:spacing w:val="4"/>
        </w:rPr>
        <w:t xml:space="preserve"> </w:t>
      </w:r>
      <w:r>
        <w:t>zi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Rusalii;</w:t>
      </w:r>
    </w:p>
    <w:p w:rsidR="004D00C8" w:rsidRDefault="00FE770D">
      <w:pPr>
        <w:pStyle w:val="BodyText"/>
        <w:spacing w:before="4"/>
        <w:jc w:val="left"/>
      </w:pPr>
      <w:r>
        <w:t>•15</w:t>
      </w:r>
      <w:r>
        <w:rPr>
          <w:spacing w:val="8"/>
        </w:rPr>
        <w:t xml:space="preserve"> </w:t>
      </w:r>
      <w:r>
        <w:t>august</w:t>
      </w:r>
      <w:r>
        <w:rPr>
          <w:spacing w:val="8"/>
        </w:rPr>
        <w:t xml:space="preserve"> </w:t>
      </w:r>
      <w:r>
        <w:t>Adormirea</w:t>
      </w:r>
      <w:r>
        <w:rPr>
          <w:spacing w:val="8"/>
        </w:rPr>
        <w:t xml:space="preserve"> </w:t>
      </w:r>
      <w:r>
        <w:t>Maicii</w:t>
      </w:r>
      <w:r>
        <w:rPr>
          <w:spacing w:val="8"/>
        </w:rPr>
        <w:t xml:space="preserve"> </w:t>
      </w:r>
      <w:r>
        <w:t>Domnului;</w:t>
      </w:r>
    </w:p>
    <w:p w:rsidR="00736FC6" w:rsidRDefault="00736FC6">
      <w:pPr>
        <w:pStyle w:val="BodyText"/>
        <w:spacing w:before="4"/>
        <w:jc w:val="left"/>
      </w:pPr>
      <w:r>
        <w:t>•</w:t>
      </w:r>
      <w:r w:rsidRPr="00736FC6">
        <w:rPr>
          <w:color w:val="000000"/>
          <w:sz w:val="22"/>
          <w:szCs w:val="22"/>
          <w:lang w:val="en-GB" w:eastAsia="en-GB"/>
        </w:rPr>
        <w:t>5 Oc</w:t>
      </w:r>
      <w:r>
        <w:rPr>
          <w:color w:val="000000"/>
          <w:sz w:val="22"/>
          <w:szCs w:val="22"/>
          <w:lang w:val="en-GB" w:eastAsia="en-GB"/>
        </w:rPr>
        <w:t>tombrie - Ziua Mondiala a Educaț</w:t>
      </w:r>
      <w:r w:rsidRPr="00736FC6">
        <w:rPr>
          <w:color w:val="000000"/>
          <w:sz w:val="22"/>
          <w:szCs w:val="22"/>
          <w:lang w:val="en-GB" w:eastAsia="en-GB"/>
        </w:rPr>
        <w:t>iei</w:t>
      </w:r>
    </w:p>
    <w:p w:rsidR="004D00C8" w:rsidRDefault="00FE770D">
      <w:pPr>
        <w:pStyle w:val="BodyText"/>
        <w:spacing w:before="4"/>
        <w:jc w:val="left"/>
      </w:pPr>
      <w:r>
        <w:t>•30</w:t>
      </w:r>
      <w:r>
        <w:rPr>
          <w:spacing w:val="8"/>
        </w:rPr>
        <w:t xml:space="preserve"> </w:t>
      </w:r>
      <w:r>
        <w:t>Noiembrie</w:t>
      </w:r>
      <w:r>
        <w:rPr>
          <w:spacing w:val="8"/>
        </w:rPr>
        <w:t xml:space="preserve"> </w:t>
      </w:r>
      <w:r>
        <w:t>Sfântul</w:t>
      </w:r>
      <w:r>
        <w:rPr>
          <w:spacing w:val="8"/>
        </w:rPr>
        <w:t xml:space="preserve"> </w:t>
      </w:r>
      <w:r>
        <w:t>Apostol</w:t>
      </w:r>
      <w:r>
        <w:rPr>
          <w:spacing w:val="9"/>
        </w:rPr>
        <w:t xml:space="preserve"> </w:t>
      </w:r>
      <w:r>
        <w:t>Andrei</w:t>
      </w:r>
      <w:r>
        <w:rPr>
          <w:spacing w:val="7"/>
        </w:rPr>
        <w:t xml:space="preserve"> </w:t>
      </w:r>
      <w:r>
        <w:t>cel</w:t>
      </w:r>
      <w:r>
        <w:rPr>
          <w:spacing w:val="8"/>
        </w:rPr>
        <w:t xml:space="preserve"> </w:t>
      </w:r>
      <w:r>
        <w:t>Întai</w:t>
      </w:r>
      <w:r>
        <w:rPr>
          <w:spacing w:val="9"/>
        </w:rPr>
        <w:t xml:space="preserve"> </w:t>
      </w:r>
      <w:r>
        <w:t>Chemat,</w:t>
      </w:r>
      <w:r>
        <w:rPr>
          <w:spacing w:val="7"/>
        </w:rPr>
        <w:t xml:space="preserve"> </w:t>
      </w:r>
      <w:r>
        <w:t>Ocrotitorul</w:t>
      </w:r>
      <w:r>
        <w:rPr>
          <w:spacing w:val="11"/>
        </w:rPr>
        <w:t xml:space="preserve"> </w:t>
      </w:r>
      <w:r>
        <w:t>României;</w:t>
      </w:r>
    </w:p>
    <w:p w:rsidR="004D00C8" w:rsidRDefault="00FE770D">
      <w:pPr>
        <w:pStyle w:val="BodyText"/>
        <w:spacing w:before="5"/>
        <w:jc w:val="left"/>
      </w:pPr>
      <w:r>
        <w:t>•1</w:t>
      </w:r>
      <w:r>
        <w:rPr>
          <w:spacing w:val="6"/>
        </w:rPr>
        <w:t xml:space="preserve"> </w:t>
      </w:r>
      <w:r>
        <w:t>decembrie;</w:t>
      </w:r>
    </w:p>
    <w:p w:rsidR="004D00C8" w:rsidRDefault="00FE770D">
      <w:pPr>
        <w:pStyle w:val="ListParagraph"/>
        <w:numPr>
          <w:ilvl w:val="0"/>
          <w:numId w:val="39"/>
        </w:numPr>
        <w:tabs>
          <w:tab w:val="left" w:pos="185"/>
        </w:tabs>
        <w:spacing w:before="2"/>
        <w:ind w:left="184" w:hanging="84"/>
        <w:jc w:val="left"/>
        <w:rPr>
          <w:sz w:val="23"/>
        </w:rPr>
      </w:pPr>
      <w:r>
        <w:rPr>
          <w:sz w:val="23"/>
        </w:rPr>
        <w:t>prima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doua</w:t>
      </w:r>
      <w:r>
        <w:rPr>
          <w:spacing w:val="3"/>
          <w:sz w:val="23"/>
        </w:rPr>
        <w:t xml:space="preserve"> </w:t>
      </w:r>
      <w:r>
        <w:rPr>
          <w:sz w:val="23"/>
        </w:rPr>
        <w:t>zi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Craciun;</w:t>
      </w:r>
    </w:p>
    <w:p w:rsidR="004D00C8" w:rsidRPr="00736FC6" w:rsidRDefault="00FE770D" w:rsidP="00736FC6">
      <w:pPr>
        <w:pStyle w:val="BodyText"/>
        <w:spacing w:before="4" w:line="244" w:lineRule="auto"/>
        <w:rPr>
          <w:sz w:val="22"/>
          <w:szCs w:val="22"/>
        </w:rPr>
      </w:pPr>
      <w:r>
        <w:t>•</w:t>
      </w:r>
      <w:r w:rsidRPr="00736FC6">
        <w:rPr>
          <w:sz w:val="22"/>
          <w:szCs w:val="22"/>
        </w:rPr>
        <w:t>2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zile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pentru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fiecare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dintre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cele</w:t>
      </w:r>
      <w:r w:rsidRPr="00736FC6">
        <w:rPr>
          <w:spacing w:val="1"/>
          <w:sz w:val="22"/>
          <w:szCs w:val="22"/>
        </w:rPr>
        <w:t xml:space="preserve"> </w:t>
      </w:r>
      <w:r w:rsidR="00736FC6" w:rsidRPr="00736FC6">
        <w:rPr>
          <w:sz w:val="22"/>
          <w:szCs w:val="22"/>
        </w:rPr>
        <w:t>trei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sărbători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religioase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anuale,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declarate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astfel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de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cultele</w:t>
      </w:r>
      <w:r w:rsidRPr="00736FC6">
        <w:rPr>
          <w:spacing w:val="-55"/>
          <w:sz w:val="22"/>
          <w:szCs w:val="22"/>
        </w:rPr>
        <w:t xml:space="preserve"> </w:t>
      </w:r>
      <w:r w:rsidR="00736FC6" w:rsidRPr="00736FC6">
        <w:rPr>
          <w:spacing w:val="-55"/>
          <w:sz w:val="22"/>
          <w:szCs w:val="22"/>
        </w:rPr>
        <w:t xml:space="preserve"> </w:t>
      </w:r>
      <w:r w:rsidRPr="00736FC6">
        <w:rPr>
          <w:sz w:val="22"/>
          <w:szCs w:val="22"/>
        </w:rPr>
        <w:t>religioase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legale,</w:t>
      </w:r>
      <w:r w:rsidRPr="00736FC6">
        <w:rPr>
          <w:spacing w:val="3"/>
          <w:sz w:val="22"/>
          <w:szCs w:val="22"/>
        </w:rPr>
        <w:t xml:space="preserve"> </w:t>
      </w:r>
      <w:r w:rsidRPr="00736FC6">
        <w:rPr>
          <w:sz w:val="22"/>
          <w:szCs w:val="22"/>
        </w:rPr>
        <w:t>altele</w:t>
      </w:r>
      <w:r w:rsidRPr="00736FC6">
        <w:rPr>
          <w:spacing w:val="1"/>
          <w:sz w:val="22"/>
          <w:szCs w:val="22"/>
        </w:rPr>
        <w:t xml:space="preserve"> </w:t>
      </w:r>
      <w:r w:rsidRPr="00736FC6">
        <w:rPr>
          <w:sz w:val="22"/>
          <w:szCs w:val="22"/>
        </w:rPr>
        <w:t>decât</w:t>
      </w:r>
      <w:r w:rsidRPr="00736FC6">
        <w:rPr>
          <w:spacing w:val="3"/>
          <w:sz w:val="22"/>
          <w:szCs w:val="22"/>
        </w:rPr>
        <w:t xml:space="preserve"> </w:t>
      </w:r>
      <w:r w:rsidRPr="00736FC6">
        <w:rPr>
          <w:sz w:val="22"/>
          <w:szCs w:val="22"/>
        </w:rPr>
        <w:t>cele</w:t>
      </w:r>
      <w:r w:rsidRPr="00736FC6">
        <w:rPr>
          <w:spacing w:val="3"/>
          <w:sz w:val="22"/>
          <w:szCs w:val="22"/>
        </w:rPr>
        <w:t xml:space="preserve"> </w:t>
      </w:r>
      <w:r w:rsidRPr="00736FC6">
        <w:rPr>
          <w:sz w:val="22"/>
          <w:szCs w:val="22"/>
        </w:rPr>
        <w:t>creștine,</w:t>
      </w:r>
      <w:r w:rsidRPr="00736FC6">
        <w:rPr>
          <w:spacing w:val="5"/>
          <w:sz w:val="22"/>
          <w:szCs w:val="22"/>
        </w:rPr>
        <w:t xml:space="preserve"> </w:t>
      </w:r>
      <w:r w:rsidRPr="00736FC6">
        <w:rPr>
          <w:sz w:val="22"/>
          <w:szCs w:val="22"/>
        </w:rPr>
        <w:t>pentru</w:t>
      </w:r>
      <w:r w:rsidRPr="00736FC6">
        <w:rPr>
          <w:spacing w:val="5"/>
          <w:sz w:val="22"/>
          <w:szCs w:val="22"/>
        </w:rPr>
        <w:t xml:space="preserve"> </w:t>
      </w:r>
      <w:r w:rsidRPr="00736FC6">
        <w:rPr>
          <w:sz w:val="22"/>
          <w:szCs w:val="22"/>
        </w:rPr>
        <w:t>persoanele</w:t>
      </w:r>
      <w:r w:rsidRPr="00736FC6">
        <w:rPr>
          <w:spacing w:val="2"/>
          <w:sz w:val="22"/>
          <w:szCs w:val="22"/>
        </w:rPr>
        <w:t xml:space="preserve"> </w:t>
      </w:r>
      <w:r w:rsidRPr="00736FC6">
        <w:rPr>
          <w:sz w:val="22"/>
          <w:szCs w:val="22"/>
        </w:rPr>
        <w:t>aparținând</w:t>
      </w:r>
      <w:r w:rsidRPr="00736FC6">
        <w:rPr>
          <w:spacing w:val="2"/>
          <w:sz w:val="22"/>
          <w:szCs w:val="22"/>
        </w:rPr>
        <w:t xml:space="preserve"> </w:t>
      </w:r>
      <w:r w:rsidRPr="00736FC6">
        <w:rPr>
          <w:sz w:val="22"/>
          <w:szCs w:val="22"/>
        </w:rPr>
        <w:t>acestora.</w:t>
      </w:r>
    </w:p>
    <w:p w:rsidR="001C6768" w:rsidRPr="0089096D" w:rsidRDefault="00736FC6" w:rsidP="0089096D">
      <w:pPr>
        <w:pStyle w:val="BodyText"/>
        <w:spacing w:before="4" w:line="244" w:lineRule="auto"/>
        <w:rPr>
          <w:sz w:val="22"/>
          <w:szCs w:val="22"/>
        </w:rPr>
      </w:pPr>
      <w:r w:rsidRPr="00736FC6">
        <w:rPr>
          <w:sz w:val="22"/>
          <w:szCs w:val="22"/>
        </w:rPr>
        <w:t>•</w:t>
      </w:r>
      <w:r>
        <w:rPr>
          <w:color w:val="000000"/>
          <w:sz w:val="22"/>
          <w:szCs w:val="22"/>
          <w:lang w:val="en-GB" w:eastAsia="en-GB"/>
        </w:rPr>
        <w:t>Pentru salariaț</w:t>
      </w:r>
      <w:r w:rsidR="001C6768" w:rsidRPr="00736FC6">
        <w:rPr>
          <w:color w:val="000000"/>
          <w:sz w:val="22"/>
          <w:szCs w:val="22"/>
          <w:lang w:val="en-GB" w:eastAsia="en-GB"/>
        </w:rPr>
        <w:t>ii care apar</w:t>
      </w:r>
      <w:r>
        <w:rPr>
          <w:color w:val="000000"/>
          <w:sz w:val="22"/>
          <w:szCs w:val="22"/>
          <w:lang w:val="en-GB" w:eastAsia="en-GB"/>
        </w:rPr>
        <w:t>ț</w:t>
      </w:r>
      <w:r w:rsidR="001C6768" w:rsidRPr="00736FC6">
        <w:rPr>
          <w:color w:val="000000"/>
          <w:sz w:val="22"/>
          <w:szCs w:val="22"/>
          <w:lang w:val="en-GB" w:eastAsia="en-GB"/>
        </w:rPr>
        <w:t>in</w:t>
      </w:r>
      <w:r>
        <w:rPr>
          <w:color w:val="000000"/>
          <w:sz w:val="22"/>
          <w:szCs w:val="22"/>
          <w:lang w:val="en-GB" w:eastAsia="en-GB"/>
        </w:rPr>
        <w:t xml:space="preserve"> de un cult religios legal, creș</w:t>
      </w:r>
      <w:r w:rsidR="001C6768" w:rsidRPr="00736FC6">
        <w:rPr>
          <w:color w:val="000000"/>
          <w:sz w:val="22"/>
          <w:szCs w:val="22"/>
          <w:lang w:val="en-GB" w:eastAsia="en-GB"/>
        </w:rPr>
        <w:t>tin, zilele libere pentru Vinerea</w:t>
      </w:r>
      <w:r>
        <w:rPr>
          <w:color w:val="000000"/>
          <w:sz w:val="22"/>
          <w:szCs w:val="22"/>
          <w:lang w:val="en-GB" w:eastAsia="en-GB"/>
        </w:rPr>
        <w:t xml:space="preserve"> Mare - ultima zi de vineri înaintea Paștelui, prima și a doua zi de Paști, prima ș</w:t>
      </w:r>
      <w:r w:rsidR="001C6768" w:rsidRPr="00736FC6">
        <w:rPr>
          <w:color w:val="000000"/>
          <w:sz w:val="22"/>
          <w:szCs w:val="22"/>
          <w:lang w:val="en-GB" w:eastAsia="en-GB"/>
        </w:rPr>
        <w:t>i a doua zi de</w:t>
      </w:r>
      <w:r>
        <w:rPr>
          <w:color w:val="000000"/>
          <w:sz w:val="22"/>
          <w:szCs w:val="22"/>
          <w:lang w:val="en-GB" w:eastAsia="en-GB"/>
        </w:rPr>
        <w:t xml:space="preserve"> Rusalii se acordă în funcț</w:t>
      </w:r>
      <w:r w:rsidR="001C6768" w:rsidRPr="00736FC6">
        <w:rPr>
          <w:color w:val="000000"/>
          <w:sz w:val="22"/>
          <w:szCs w:val="22"/>
          <w:lang w:val="en-GB" w:eastAsia="en-GB"/>
        </w:rPr>
        <w:t xml:space="preserve">ie de data la care sunt </w:t>
      </w:r>
      <w:r>
        <w:rPr>
          <w:color w:val="000000"/>
          <w:sz w:val="22"/>
          <w:szCs w:val="22"/>
          <w:lang w:val="en-GB" w:eastAsia="en-GB"/>
        </w:rPr>
        <w:t>celebrate de acel cult. Salariaț</w:t>
      </w:r>
      <w:r w:rsidR="001C6768" w:rsidRPr="00736FC6">
        <w:rPr>
          <w:color w:val="000000"/>
          <w:sz w:val="22"/>
          <w:szCs w:val="22"/>
          <w:lang w:val="en-GB" w:eastAsia="en-GB"/>
        </w:rPr>
        <w:t>ii care au</w:t>
      </w:r>
      <w:r>
        <w:rPr>
          <w:color w:val="000000"/>
          <w:sz w:val="22"/>
          <w:szCs w:val="22"/>
          <w:lang w:val="en-GB" w:eastAsia="en-GB"/>
        </w:rPr>
        <w:t xml:space="preserve"> </w:t>
      </w:r>
      <w:r w:rsidR="001C6768" w:rsidRPr="00736FC6">
        <w:rPr>
          <w:color w:val="000000"/>
          <w:sz w:val="22"/>
          <w:szCs w:val="22"/>
          <w:lang w:val="en-GB" w:eastAsia="en-GB"/>
        </w:rPr>
        <w:t>beneficiat de zilele libere pentru Vine</w:t>
      </w:r>
      <w:r>
        <w:rPr>
          <w:color w:val="000000"/>
          <w:sz w:val="22"/>
          <w:szCs w:val="22"/>
          <w:lang w:val="en-GB" w:eastAsia="en-GB"/>
        </w:rPr>
        <w:t>rea Mare - ultima zi de vineri înaintea Paștelui, prima ș</w:t>
      </w:r>
      <w:r w:rsidR="001C6768" w:rsidRPr="00736FC6">
        <w:rPr>
          <w:color w:val="000000"/>
          <w:sz w:val="22"/>
          <w:szCs w:val="22"/>
          <w:lang w:val="en-GB" w:eastAsia="en-GB"/>
        </w:rPr>
        <w:t>i a</w:t>
      </w:r>
      <w:r>
        <w:rPr>
          <w:color w:val="000000"/>
          <w:sz w:val="22"/>
          <w:szCs w:val="22"/>
          <w:lang w:val="en-GB" w:eastAsia="en-GB"/>
        </w:rPr>
        <w:t xml:space="preserve"> doua zi de Paști, prima și a doua zi de Rusalii, atâ</w:t>
      </w:r>
      <w:r w:rsidR="001C6768" w:rsidRPr="00736FC6">
        <w:rPr>
          <w:color w:val="000000"/>
          <w:sz w:val="22"/>
          <w:szCs w:val="22"/>
          <w:lang w:val="en-GB" w:eastAsia="en-GB"/>
        </w:rPr>
        <w:t>t la datele stabilite pentru cultul religios legal,</w:t>
      </w:r>
      <w:r>
        <w:rPr>
          <w:color w:val="000000"/>
          <w:sz w:val="22"/>
          <w:szCs w:val="22"/>
          <w:lang w:val="en-GB" w:eastAsia="en-GB"/>
        </w:rPr>
        <w:t xml:space="preserve"> creștin, de care aparțin, cât ș</w:t>
      </w:r>
      <w:r w:rsidR="001C6768" w:rsidRPr="00736FC6">
        <w:rPr>
          <w:color w:val="000000"/>
          <w:sz w:val="22"/>
          <w:szCs w:val="22"/>
          <w:lang w:val="en-GB" w:eastAsia="en-GB"/>
        </w:rPr>
        <w:t xml:space="preserve">i pentru alt cult </w:t>
      </w:r>
      <w:r>
        <w:rPr>
          <w:color w:val="000000"/>
          <w:sz w:val="22"/>
          <w:szCs w:val="22"/>
          <w:lang w:val="en-GB" w:eastAsia="en-GB"/>
        </w:rPr>
        <w:t>creș</w:t>
      </w:r>
      <w:r w:rsidR="001C6768" w:rsidRPr="00736FC6">
        <w:rPr>
          <w:color w:val="000000"/>
          <w:sz w:val="22"/>
          <w:szCs w:val="22"/>
          <w:lang w:val="en-GB" w:eastAsia="en-GB"/>
        </w:rPr>
        <w:t>tin vor recupera zilele libere suplimentare pe</w:t>
      </w:r>
      <w:r>
        <w:rPr>
          <w:color w:val="000000"/>
          <w:sz w:val="22"/>
          <w:szCs w:val="22"/>
          <w:lang w:val="en-GB" w:eastAsia="en-GB"/>
        </w:rPr>
        <w:t xml:space="preserve"> </w:t>
      </w:r>
      <w:r w:rsidR="001C6768" w:rsidRPr="00736FC6">
        <w:rPr>
          <w:color w:val="000000"/>
          <w:sz w:val="22"/>
          <w:szCs w:val="22"/>
          <w:lang w:val="en-GB" w:eastAsia="en-GB"/>
        </w:rPr>
        <w:t>baza unui program stabilit de angajator.</w:t>
      </w:r>
    </w:p>
    <w:p w:rsidR="004D00C8" w:rsidRDefault="00FE770D">
      <w:pPr>
        <w:pStyle w:val="BodyText"/>
        <w:spacing w:line="262" w:lineRule="exact"/>
        <w:jc w:val="left"/>
      </w:pPr>
      <w:r>
        <w:t>(2)</w:t>
      </w:r>
      <w:r>
        <w:rPr>
          <w:spacing w:val="5"/>
        </w:rPr>
        <w:t xml:space="preserve"> </w:t>
      </w:r>
      <w:r>
        <w:t>Acordarea</w:t>
      </w:r>
      <w:r>
        <w:rPr>
          <w:spacing w:val="7"/>
        </w:rPr>
        <w:t xml:space="preserve"> </w:t>
      </w:r>
      <w:r>
        <w:t>zilelor</w:t>
      </w:r>
      <w:r>
        <w:rPr>
          <w:spacing w:val="6"/>
        </w:rPr>
        <w:t xml:space="preserve"> </w:t>
      </w:r>
      <w:r>
        <w:t>libere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face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către</w:t>
      </w:r>
      <w:r>
        <w:rPr>
          <w:spacing w:val="7"/>
        </w:rPr>
        <w:t xml:space="preserve"> </w:t>
      </w:r>
      <w:r>
        <w:t>angajator.</w:t>
      </w:r>
    </w:p>
    <w:p w:rsidR="004D00C8" w:rsidRDefault="00FE770D">
      <w:pPr>
        <w:pStyle w:val="BodyText"/>
        <w:spacing w:before="4" w:line="244" w:lineRule="auto"/>
        <w:jc w:val="left"/>
      </w:pP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46.</w:t>
      </w:r>
      <w:r>
        <w:rPr>
          <w:b/>
          <w:spacing w:val="29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t>Salariații</w:t>
      </w:r>
      <w:r>
        <w:rPr>
          <w:spacing w:val="29"/>
        </w:rPr>
        <w:t xml:space="preserve"> </w:t>
      </w:r>
      <w:r>
        <w:t>au</w:t>
      </w:r>
      <w:r>
        <w:rPr>
          <w:spacing w:val="31"/>
        </w:rPr>
        <w:t xml:space="preserve"> </w:t>
      </w:r>
      <w:r>
        <w:t>dreptul</w:t>
      </w:r>
      <w:r>
        <w:rPr>
          <w:spacing w:val="29"/>
        </w:rPr>
        <w:t xml:space="preserve"> </w:t>
      </w:r>
      <w:r>
        <w:t>să</w:t>
      </w:r>
      <w:r>
        <w:rPr>
          <w:spacing w:val="29"/>
        </w:rPr>
        <w:t xml:space="preserve"> </w:t>
      </w:r>
      <w:r>
        <w:t>beneficieze,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cerere,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concedii</w:t>
      </w:r>
      <w:r>
        <w:rPr>
          <w:spacing w:val="30"/>
        </w:rPr>
        <w:t xml:space="preserve"> </w:t>
      </w:r>
      <w:r>
        <w:t>cu</w:t>
      </w:r>
      <w:r>
        <w:rPr>
          <w:spacing w:val="34"/>
        </w:rPr>
        <w:t xml:space="preserve"> </w:t>
      </w:r>
      <w:r>
        <w:t>sau</w:t>
      </w:r>
      <w:r>
        <w:rPr>
          <w:spacing w:val="28"/>
        </w:rPr>
        <w:t xml:space="preserve"> </w:t>
      </w:r>
      <w:r>
        <w:t>fără</w:t>
      </w:r>
      <w:r>
        <w:rPr>
          <w:spacing w:val="27"/>
        </w:rPr>
        <w:t xml:space="preserve"> </w:t>
      </w:r>
      <w:r>
        <w:t>plată,</w:t>
      </w:r>
      <w:r>
        <w:rPr>
          <w:spacing w:val="30"/>
        </w:rPr>
        <w:t xml:space="preserve"> </w:t>
      </w:r>
      <w:r>
        <w:t>pentru</w:t>
      </w:r>
      <w:r>
        <w:rPr>
          <w:spacing w:val="-55"/>
        </w:rPr>
        <w:t xml:space="preserve"> </w:t>
      </w:r>
      <w:r>
        <w:t>formare</w:t>
      </w:r>
      <w:r>
        <w:rPr>
          <w:spacing w:val="-1"/>
        </w:rPr>
        <w:t xml:space="preserve"> </w:t>
      </w:r>
      <w:r>
        <w:t>profesională.</w:t>
      </w:r>
    </w:p>
    <w:p w:rsidR="004D00C8" w:rsidRDefault="00FE770D">
      <w:pPr>
        <w:pStyle w:val="ListParagraph"/>
        <w:numPr>
          <w:ilvl w:val="0"/>
          <w:numId w:val="22"/>
        </w:numPr>
        <w:tabs>
          <w:tab w:val="left" w:pos="479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Concediile</w:t>
      </w:r>
      <w:r>
        <w:rPr>
          <w:spacing w:val="1"/>
          <w:sz w:val="23"/>
        </w:rPr>
        <w:t xml:space="preserve"> </w:t>
      </w:r>
      <w:r>
        <w:rPr>
          <w:sz w:val="23"/>
        </w:rPr>
        <w:t>fără</w:t>
      </w:r>
      <w:r>
        <w:rPr>
          <w:spacing w:val="1"/>
          <w:sz w:val="23"/>
        </w:rPr>
        <w:t xml:space="preserve"> </w:t>
      </w:r>
      <w:r>
        <w:rPr>
          <w:sz w:val="23"/>
        </w:rPr>
        <w:t>plată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formare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profesională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acordă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solicitarea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salariatului,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-55"/>
          <w:sz w:val="23"/>
        </w:rPr>
        <w:t xml:space="preserve"> </w:t>
      </w:r>
      <w:r>
        <w:rPr>
          <w:sz w:val="23"/>
        </w:rPr>
        <w:t>perioada</w:t>
      </w:r>
      <w:r>
        <w:rPr>
          <w:spacing w:val="4"/>
          <w:sz w:val="23"/>
        </w:rPr>
        <w:t xml:space="preserve"> </w:t>
      </w:r>
      <w:r>
        <w:rPr>
          <w:sz w:val="23"/>
        </w:rPr>
        <w:t>formării</w:t>
      </w:r>
      <w:r>
        <w:rPr>
          <w:spacing w:val="4"/>
          <w:sz w:val="23"/>
        </w:rPr>
        <w:t xml:space="preserve"> </w:t>
      </w:r>
      <w:r>
        <w:rPr>
          <w:sz w:val="23"/>
        </w:rPr>
        <w:t>profesionale pe</w:t>
      </w:r>
      <w:r>
        <w:rPr>
          <w:spacing w:val="2"/>
          <w:sz w:val="23"/>
        </w:rPr>
        <w:t xml:space="preserve"> </w:t>
      </w:r>
      <w:r>
        <w:rPr>
          <w:sz w:val="23"/>
        </w:rPr>
        <w:t>care</w:t>
      </w:r>
      <w:r>
        <w:rPr>
          <w:spacing w:val="3"/>
          <w:sz w:val="23"/>
        </w:rPr>
        <w:t xml:space="preserve"> </w:t>
      </w:r>
      <w:r>
        <w:rPr>
          <w:sz w:val="23"/>
        </w:rPr>
        <w:t>salariatul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4"/>
          <w:sz w:val="23"/>
        </w:rPr>
        <w:t xml:space="preserve"> </w:t>
      </w:r>
      <w:r>
        <w:rPr>
          <w:sz w:val="23"/>
        </w:rPr>
        <w:t>urmează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2"/>
          <w:sz w:val="23"/>
        </w:rPr>
        <w:t xml:space="preserve"> </w:t>
      </w:r>
      <w:r>
        <w:rPr>
          <w:sz w:val="23"/>
        </w:rPr>
        <w:t>inițiativa</w:t>
      </w:r>
      <w:r>
        <w:rPr>
          <w:spacing w:val="1"/>
          <w:sz w:val="23"/>
        </w:rPr>
        <w:t xml:space="preserve"> </w:t>
      </w:r>
      <w:r>
        <w:rPr>
          <w:sz w:val="23"/>
        </w:rPr>
        <w:t>sa.</w:t>
      </w:r>
    </w:p>
    <w:p w:rsidR="004D00C8" w:rsidRDefault="00FE770D">
      <w:pPr>
        <w:pStyle w:val="ListParagraph"/>
        <w:numPr>
          <w:ilvl w:val="0"/>
          <w:numId w:val="22"/>
        </w:numPr>
        <w:tabs>
          <w:tab w:val="left" w:pos="522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respinge</w:t>
      </w:r>
      <w:r>
        <w:rPr>
          <w:spacing w:val="1"/>
          <w:sz w:val="23"/>
        </w:rPr>
        <w:t xml:space="preserve"> </w:t>
      </w:r>
      <w:r>
        <w:rPr>
          <w:sz w:val="23"/>
        </w:rPr>
        <w:t>solicitarea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1"/>
          <w:sz w:val="23"/>
        </w:rPr>
        <w:t xml:space="preserve"> </w:t>
      </w:r>
      <w:r>
        <w:rPr>
          <w:sz w:val="23"/>
        </w:rPr>
        <w:t>numai</w:t>
      </w:r>
      <w:r>
        <w:rPr>
          <w:spacing w:val="1"/>
          <w:sz w:val="23"/>
        </w:rPr>
        <w:t xml:space="preserve"> </w:t>
      </w:r>
      <w:r>
        <w:rPr>
          <w:sz w:val="23"/>
        </w:rPr>
        <w:t>dacă</w:t>
      </w:r>
      <w:r>
        <w:rPr>
          <w:spacing w:val="1"/>
          <w:sz w:val="23"/>
        </w:rPr>
        <w:t xml:space="preserve"> </w:t>
      </w:r>
      <w:r>
        <w:rPr>
          <w:sz w:val="23"/>
        </w:rPr>
        <w:t>absența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57"/>
          <w:sz w:val="23"/>
        </w:rPr>
        <w:t xml:space="preserve"> </w:t>
      </w:r>
      <w:r>
        <w:rPr>
          <w:sz w:val="23"/>
        </w:rPr>
        <w:t>ar</w:t>
      </w:r>
      <w:r>
        <w:rPr>
          <w:spacing w:val="1"/>
          <w:sz w:val="23"/>
        </w:rPr>
        <w:t xml:space="preserve"> </w:t>
      </w:r>
      <w:r>
        <w:rPr>
          <w:sz w:val="23"/>
        </w:rPr>
        <w:t>prejudicia</w:t>
      </w:r>
      <w:r>
        <w:rPr>
          <w:spacing w:val="-1"/>
          <w:sz w:val="23"/>
        </w:rPr>
        <w:t xml:space="preserve"> </w:t>
      </w:r>
      <w:r>
        <w:rPr>
          <w:sz w:val="23"/>
        </w:rPr>
        <w:t>desfășurarea activității.</w:t>
      </w:r>
    </w:p>
    <w:p w:rsidR="0089096D" w:rsidRPr="0089096D" w:rsidRDefault="00FE770D" w:rsidP="0089096D">
      <w:pPr>
        <w:pStyle w:val="ListParagraph"/>
        <w:numPr>
          <w:ilvl w:val="0"/>
          <w:numId w:val="22"/>
        </w:numPr>
        <w:tabs>
          <w:tab w:val="left" w:pos="527"/>
        </w:tabs>
        <w:ind w:left="102" w:right="108" w:firstLine="0"/>
        <w:jc w:val="both"/>
        <w:rPr>
          <w:sz w:val="23"/>
        </w:rPr>
      </w:pPr>
      <w:r>
        <w:rPr>
          <w:sz w:val="23"/>
        </w:rPr>
        <w:t>Cererea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concediu</w:t>
      </w:r>
      <w:r>
        <w:rPr>
          <w:spacing w:val="1"/>
          <w:sz w:val="23"/>
        </w:rPr>
        <w:t xml:space="preserve"> </w:t>
      </w:r>
      <w:r>
        <w:rPr>
          <w:sz w:val="23"/>
        </w:rPr>
        <w:t>fără</w:t>
      </w:r>
      <w:r>
        <w:rPr>
          <w:spacing w:val="1"/>
          <w:sz w:val="23"/>
        </w:rPr>
        <w:t xml:space="preserve"> </w:t>
      </w:r>
      <w:r>
        <w:rPr>
          <w:sz w:val="23"/>
        </w:rPr>
        <w:t>plată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formare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profesională</w:t>
      </w:r>
      <w:r>
        <w:rPr>
          <w:spacing w:val="1"/>
          <w:sz w:val="23"/>
        </w:rPr>
        <w:t xml:space="preserve"> </w:t>
      </w:r>
      <w:r>
        <w:rPr>
          <w:sz w:val="23"/>
        </w:rPr>
        <w:t>trebuie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fie</w:t>
      </w:r>
      <w:r>
        <w:rPr>
          <w:spacing w:val="1"/>
          <w:sz w:val="23"/>
        </w:rPr>
        <w:t xml:space="preserve"> </w:t>
      </w:r>
      <w:r>
        <w:rPr>
          <w:sz w:val="23"/>
        </w:rPr>
        <w:t>înaintată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 cu cel puțin o luna înainte de efectuarea acestuia și trebuie să precizeze data de</w:t>
      </w:r>
      <w:r>
        <w:rPr>
          <w:spacing w:val="1"/>
          <w:sz w:val="23"/>
        </w:rPr>
        <w:t xml:space="preserve"> </w:t>
      </w:r>
      <w:r>
        <w:rPr>
          <w:sz w:val="23"/>
        </w:rPr>
        <w:t>începere a stagiului de formare profesională, domeniul și durata acestuia, precum și denumirea</w:t>
      </w:r>
      <w:r>
        <w:rPr>
          <w:spacing w:val="1"/>
          <w:sz w:val="23"/>
        </w:rPr>
        <w:t xml:space="preserve"> </w:t>
      </w:r>
      <w:r>
        <w:rPr>
          <w:sz w:val="23"/>
        </w:rPr>
        <w:t>instituției</w:t>
      </w:r>
      <w:r>
        <w:rPr>
          <w:spacing w:val="-1"/>
          <w:sz w:val="23"/>
        </w:rPr>
        <w:t xml:space="preserve"> </w:t>
      </w:r>
      <w:r>
        <w:rPr>
          <w:sz w:val="23"/>
        </w:rPr>
        <w:t>de formare</w:t>
      </w:r>
      <w:r>
        <w:rPr>
          <w:spacing w:val="1"/>
          <w:sz w:val="23"/>
        </w:rPr>
        <w:t xml:space="preserve"> </w:t>
      </w:r>
      <w:r>
        <w:rPr>
          <w:sz w:val="23"/>
        </w:rPr>
        <w:t>profesională.</w:t>
      </w:r>
    </w:p>
    <w:p w:rsidR="0089096D" w:rsidRDefault="0089096D" w:rsidP="0089096D">
      <w:pPr>
        <w:tabs>
          <w:tab w:val="left" w:pos="445"/>
        </w:tabs>
        <w:spacing w:before="93" w:line="242" w:lineRule="auto"/>
        <w:ind w:right="108"/>
        <w:rPr>
          <w:sz w:val="23"/>
        </w:rPr>
      </w:pPr>
      <w:r>
        <w:rPr>
          <w:sz w:val="23"/>
        </w:rPr>
        <w:t xml:space="preserve">  (5) </w:t>
      </w:r>
      <w:r w:rsidRPr="0089096D">
        <w:rPr>
          <w:sz w:val="23"/>
        </w:rPr>
        <w:t>Efectuarea concediului fără plată pentru formare profesională se poate realiza și fracționat în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cursul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unui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an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calendaristic,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pentru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susținerea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examenelor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de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absolvire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a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unor</w:t>
      </w:r>
      <w:r w:rsidRPr="0089096D">
        <w:rPr>
          <w:spacing w:val="57"/>
          <w:sz w:val="23"/>
        </w:rPr>
        <w:t xml:space="preserve"> </w:t>
      </w:r>
      <w:r w:rsidRPr="0089096D">
        <w:rPr>
          <w:sz w:val="23"/>
        </w:rPr>
        <w:t>forme</w:t>
      </w:r>
      <w:r w:rsidRPr="0089096D">
        <w:rPr>
          <w:spacing w:val="58"/>
          <w:sz w:val="23"/>
        </w:rPr>
        <w:t xml:space="preserve"> </w:t>
      </w:r>
      <w:r w:rsidRPr="0089096D">
        <w:rPr>
          <w:sz w:val="23"/>
        </w:rPr>
        <w:t>de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învățământ sau pentru susținerea examenelor de promovare în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anul urmator în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cadrul</w:t>
      </w:r>
      <w:r w:rsidRPr="0089096D">
        <w:rPr>
          <w:spacing w:val="57"/>
          <w:sz w:val="23"/>
        </w:rPr>
        <w:t xml:space="preserve"> </w:t>
      </w:r>
      <w:r w:rsidRPr="0089096D">
        <w:rPr>
          <w:sz w:val="23"/>
        </w:rPr>
        <w:t>instituțiilor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de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învățământ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superior,</w:t>
      </w:r>
      <w:r w:rsidRPr="0089096D">
        <w:rPr>
          <w:spacing w:val="2"/>
          <w:sz w:val="23"/>
        </w:rPr>
        <w:t xml:space="preserve"> </w:t>
      </w:r>
      <w:r w:rsidRPr="0089096D">
        <w:rPr>
          <w:sz w:val="23"/>
        </w:rPr>
        <w:t>cu</w:t>
      </w:r>
      <w:r w:rsidRPr="0089096D">
        <w:rPr>
          <w:spacing w:val="1"/>
          <w:sz w:val="23"/>
        </w:rPr>
        <w:t xml:space="preserve"> </w:t>
      </w:r>
      <w:r w:rsidRPr="0089096D">
        <w:rPr>
          <w:sz w:val="23"/>
        </w:rPr>
        <w:t>respectarea</w:t>
      </w:r>
      <w:r w:rsidRPr="0089096D">
        <w:rPr>
          <w:spacing w:val="2"/>
          <w:sz w:val="23"/>
        </w:rPr>
        <w:t xml:space="preserve"> </w:t>
      </w:r>
      <w:r w:rsidRPr="0089096D">
        <w:rPr>
          <w:sz w:val="23"/>
        </w:rPr>
        <w:t>dispozițiilor</w:t>
      </w:r>
      <w:r w:rsidRPr="0089096D">
        <w:rPr>
          <w:spacing w:val="3"/>
          <w:sz w:val="23"/>
        </w:rPr>
        <w:t xml:space="preserve"> </w:t>
      </w:r>
      <w:r w:rsidRPr="0089096D">
        <w:rPr>
          <w:sz w:val="23"/>
        </w:rPr>
        <w:t>legale în</w:t>
      </w:r>
      <w:r w:rsidRPr="0089096D">
        <w:rPr>
          <w:spacing w:val="2"/>
          <w:sz w:val="23"/>
        </w:rPr>
        <w:t xml:space="preserve"> </w:t>
      </w:r>
      <w:r w:rsidRPr="0089096D">
        <w:rPr>
          <w:sz w:val="23"/>
        </w:rPr>
        <w:t>vigoare.</w:t>
      </w:r>
    </w:p>
    <w:p w:rsidR="0089096D" w:rsidRDefault="0089096D" w:rsidP="0089096D">
      <w:pPr>
        <w:tabs>
          <w:tab w:val="left" w:pos="445"/>
        </w:tabs>
        <w:spacing w:before="93" w:line="242" w:lineRule="auto"/>
        <w:ind w:right="108"/>
        <w:rPr>
          <w:sz w:val="23"/>
        </w:rPr>
      </w:pPr>
    </w:p>
    <w:p w:rsidR="0089096D" w:rsidRDefault="0089096D" w:rsidP="0089096D">
      <w:pPr>
        <w:tabs>
          <w:tab w:val="left" w:pos="445"/>
        </w:tabs>
        <w:spacing w:before="93" w:line="242" w:lineRule="auto"/>
        <w:ind w:right="108"/>
        <w:rPr>
          <w:sz w:val="23"/>
        </w:rPr>
      </w:pPr>
    </w:p>
    <w:p w:rsidR="0089096D" w:rsidRDefault="0089096D" w:rsidP="0089096D">
      <w:pPr>
        <w:pStyle w:val="Heading1"/>
      </w:pPr>
      <w:r>
        <w:t>SECȚIUNEA</w:t>
      </w:r>
      <w:r>
        <w:rPr>
          <w:spacing w:val="11"/>
        </w:rPr>
        <w:t xml:space="preserve"> </w:t>
      </w:r>
      <w:r>
        <w:t>7.</w:t>
      </w:r>
      <w:r>
        <w:rPr>
          <w:spacing w:val="12"/>
        </w:rPr>
        <w:t xml:space="preserve"> </w:t>
      </w:r>
      <w:r>
        <w:t>SALARIZAREA</w:t>
      </w:r>
    </w:p>
    <w:p w:rsidR="0089096D" w:rsidRDefault="0089096D" w:rsidP="0089096D">
      <w:pPr>
        <w:pStyle w:val="BodyText"/>
        <w:spacing w:before="4"/>
        <w:ind w:left="0"/>
        <w:jc w:val="left"/>
        <w:rPr>
          <w:b/>
        </w:rPr>
      </w:pPr>
    </w:p>
    <w:p w:rsidR="0089096D" w:rsidRDefault="0089096D" w:rsidP="0089096D">
      <w:pPr>
        <w:pStyle w:val="BodyText"/>
        <w:spacing w:line="244" w:lineRule="auto"/>
        <w:ind w:right="112"/>
      </w:pPr>
      <w:r>
        <w:rPr>
          <w:b/>
        </w:rPr>
        <w:t xml:space="preserve">Art. 47. </w:t>
      </w:r>
      <w:r>
        <w:t>(1) Salariul reprezintă contraprestația muncii depuse de salariat în baza contractului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muncă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cuprinde</w:t>
      </w:r>
      <w:r>
        <w:rPr>
          <w:spacing w:val="1"/>
        </w:rPr>
        <w:t xml:space="preserve"> </w:t>
      </w:r>
      <w:r>
        <w:t>salariul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bază,</w:t>
      </w:r>
      <w:r>
        <w:rPr>
          <w:spacing w:val="1"/>
        </w:rPr>
        <w:t xml:space="preserve"> </w:t>
      </w:r>
      <w:r>
        <w:t>indemnizațiile,</w:t>
      </w:r>
      <w:r>
        <w:rPr>
          <w:spacing w:val="1"/>
        </w:rPr>
        <w:t xml:space="preserve"> </w:t>
      </w:r>
      <w:r>
        <w:t>sporurile,</w:t>
      </w:r>
      <w:r>
        <w:rPr>
          <w:spacing w:val="1"/>
        </w:rPr>
        <w:t xml:space="preserve"> </w:t>
      </w:r>
      <w:r>
        <w:t>precum</w:t>
      </w:r>
      <w:r>
        <w:rPr>
          <w:spacing w:val="57"/>
        </w:rPr>
        <w:t xml:space="preserve"> </w:t>
      </w:r>
      <w:r>
        <w:t>și</w:t>
      </w:r>
      <w:r>
        <w:rPr>
          <w:spacing w:val="58"/>
        </w:rPr>
        <w:t xml:space="preserve"> </w:t>
      </w:r>
      <w:r>
        <w:t>alte</w:t>
      </w:r>
      <w:r>
        <w:rPr>
          <w:spacing w:val="1"/>
        </w:rPr>
        <w:t xml:space="preserve"> </w:t>
      </w:r>
      <w:r>
        <w:t>adaosuri.</w:t>
      </w:r>
    </w:p>
    <w:p w:rsidR="0089096D" w:rsidRDefault="0089096D" w:rsidP="0089096D">
      <w:pPr>
        <w:pStyle w:val="ListParagraph"/>
        <w:numPr>
          <w:ilvl w:val="0"/>
          <w:numId w:val="21"/>
        </w:numPr>
        <w:tabs>
          <w:tab w:val="left" w:pos="436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Pentru munca prestată în baza contractului individual de muncă, fiecare salariat are dreptul la</w:t>
      </w:r>
      <w:r>
        <w:rPr>
          <w:spacing w:val="1"/>
          <w:sz w:val="23"/>
        </w:rPr>
        <w:t xml:space="preserve"> </w:t>
      </w:r>
      <w:r>
        <w:rPr>
          <w:sz w:val="23"/>
        </w:rPr>
        <w:t>un salariu exprimat în bani, care se stabilește cu respectarea dispozițiilor legale în vigoare, prin</w:t>
      </w:r>
      <w:r>
        <w:rPr>
          <w:spacing w:val="1"/>
          <w:sz w:val="23"/>
        </w:rPr>
        <w:t xml:space="preserve"> </w:t>
      </w:r>
      <w:r>
        <w:rPr>
          <w:sz w:val="23"/>
        </w:rPr>
        <w:t>negocieri colective și</w:t>
      </w:r>
      <w:r>
        <w:rPr>
          <w:spacing w:val="3"/>
          <w:sz w:val="23"/>
        </w:rPr>
        <w:t xml:space="preserve"> </w:t>
      </w:r>
      <w:r>
        <w:rPr>
          <w:sz w:val="23"/>
        </w:rPr>
        <w:t>individuale.</w:t>
      </w:r>
    </w:p>
    <w:p w:rsidR="0089096D" w:rsidRDefault="0089096D" w:rsidP="0089096D">
      <w:pPr>
        <w:pStyle w:val="ListParagraph"/>
        <w:numPr>
          <w:ilvl w:val="0"/>
          <w:numId w:val="21"/>
        </w:numPr>
        <w:tabs>
          <w:tab w:val="left" w:pos="431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Angajatorul nu poate negocia și stabili salarii de bază prin contractul individual de muncă sub</w:t>
      </w:r>
      <w:r>
        <w:rPr>
          <w:spacing w:val="1"/>
          <w:sz w:val="23"/>
        </w:rPr>
        <w:t xml:space="preserve"> </w:t>
      </w:r>
      <w:r>
        <w:rPr>
          <w:sz w:val="23"/>
        </w:rPr>
        <w:t>salariul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baza</w:t>
      </w:r>
      <w:r>
        <w:rPr>
          <w:spacing w:val="2"/>
          <w:sz w:val="23"/>
        </w:rPr>
        <w:t xml:space="preserve"> </w:t>
      </w:r>
      <w:r>
        <w:rPr>
          <w:sz w:val="23"/>
        </w:rPr>
        <w:t>minim</w:t>
      </w:r>
      <w:r>
        <w:rPr>
          <w:spacing w:val="-1"/>
          <w:sz w:val="23"/>
        </w:rPr>
        <w:t xml:space="preserve"> </w:t>
      </w:r>
      <w:r>
        <w:rPr>
          <w:sz w:val="23"/>
        </w:rPr>
        <w:t>brut</w:t>
      </w:r>
      <w:r>
        <w:rPr>
          <w:spacing w:val="1"/>
          <w:sz w:val="23"/>
        </w:rPr>
        <w:t xml:space="preserve"> </w:t>
      </w:r>
      <w:r>
        <w:rPr>
          <w:sz w:val="23"/>
        </w:rPr>
        <w:t>orar</w:t>
      </w:r>
      <w:r>
        <w:rPr>
          <w:spacing w:val="-1"/>
          <w:sz w:val="23"/>
        </w:rPr>
        <w:t xml:space="preserve"> </w:t>
      </w:r>
      <w:r>
        <w:rPr>
          <w:sz w:val="23"/>
        </w:rPr>
        <w:t>pe țară.</w:t>
      </w:r>
    </w:p>
    <w:p w:rsidR="0089096D" w:rsidRDefault="0089096D" w:rsidP="0089096D">
      <w:pPr>
        <w:pStyle w:val="ListParagraph"/>
        <w:numPr>
          <w:ilvl w:val="0"/>
          <w:numId w:val="21"/>
        </w:numPr>
        <w:tabs>
          <w:tab w:val="left" w:pos="476"/>
        </w:tabs>
        <w:spacing w:line="242" w:lineRule="auto"/>
        <w:ind w:right="109" w:firstLine="0"/>
        <w:jc w:val="both"/>
        <w:rPr>
          <w:sz w:val="23"/>
        </w:rPr>
      </w:pPr>
      <w:r>
        <w:rPr>
          <w:sz w:val="23"/>
        </w:rPr>
        <w:t>La stabilirea și la acordarea salariului este interzisă orice discriminare pe criterii de sex,</w:t>
      </w:r>
      <w:r>
        <w:rPr>
          <w:spacing w:val="1"/>
          <w:sz w:val="23"/>
        </w:rPr>
        <w:t xml:space="preserve"> </w:t>
      </w:r>
      <w:r>
        <w:rPr>
          <w:sz w:val="23"/>
        </w:rPr>
        <w:t>orientare</w:t>
      </w:r>
      <w:r>
        <w:rPr>
          <w:spacing w:val="1"/>
          <w:sz w:val="23"/>
        </w:rPr>
        <w:t xml:space="preserve"> </w:t>
      </w:r>
      <w:r>
        <w:rPr>
          <w:sz w:val="23"/>
        </w:rPr>
        <w:t>sexuală,</w:t>
      </w:r>
      <w:r>
        <w:rPr>
          <w:spacing w:val="1"/>
          <w:sz w:val="23"/>
        </w:rPr>
        <w:t xml:space="preserve"> </w:t>
      </w:r>
      <w:r>
        <w:rPr>
          <w:sz w:val="23"/>
        </w:rPr>
        <w:t>caracteristici</w:t>
      </w:r>
      <w:r>
        <w:rPr>
          <w:spacing w:val="1"/>
          <w:sz w:val="23"/>
        </w:rPr>
        <w:t xml:space="preserve"> </w:t>
      </w:r>
      <w:r>
        <w:rPr>
          <w:sz w:val="23"/>
        </w:rPr>
        <w:t>genetice,</w:t>
      </w:r>
      <w:r>
        <w:rPr>
          <w:spacing w:val="1"/>
          <w:sz w:val="23"/>
        </w:rPr>
        <w:t xml:space="preserve"> </w:t>
      </w:r>
      <w:r>
        <w:rPr>
          <w:sz w:val="23"/>
        </w:rPr>
        <w:t>vârstă,</w:t>
      </w:r>
      <w:r>
        <w:rPr>
          <w:spacing w:val="1"/>
          <w:sz w:val="23"/>
        </w:rPr>
        <w:t xml:space="preserve"> </w:t>
      </w:r>
      <w:r>
        <w:rPr>
          <w:sz w:val="23"/>
        </w:rPr>
        <w:t>apartenență</w:t>
      </w:r>
      <w:r>
        <w:rPr>
          <w:spacing w:val="1"/>
          <w:sz w:val="23"/>
        </w:rPr>
        <w:t xml:space="preserve"> </w:t>
      </w:r>
      <w:r>
        <w:rPr>
          <w:sz w:val="23"/>
        </w:rPr>
        <w:t>naționala,</w:t>
      </w:r>
      <w:r>
        <w:rPr>
          <w:spacing w:val="57"/>
          <w:sz w:val="23"/>
        </w:rPr>
        <w:t xml:space="preserve"> </w:t>
      </w:r>
      <w:r>
        <w:rPr>
          <w:sz w:val="23"/>
        </w:rPr>
        <w:t>rasă,</w:t>
      </w:r>
      <w:r>
        <w:rPr>
          <w:spacing w:val="58"/>
          <w:sz w:val="23"/>
        </w:rPr>
        <w:t xml:space="preserve"> </w:t>
      </w:r>
      <w:r>
        <w:rPr>
          <w:sz w:val="23"/>
        </w:rPr>
        <w:t>culoare,</w:t>
      </w:r>
      <w:r>
        <w:rPr>
          <w:spacing w:val="57"/>
          <w:sz w:val="23"/>
        </w:rPr>
        <w:t xml:space="preserve"> </w:t>
      </w:r>
      <w:r>
        <w:rPr>
          <w:sz w:val="23"/>
        </w:rPr>
        <w:t>etnie,</w:t>
      </w:r>
      <w:r>
        <w:rPr>
          <w:spacing w:val="1"/>
          <w:sz w:val="23"/>
        </w:rPr>
        <w:t xml:space="preserve"> </w:t>
      </w:r>
      <w:r>
        <w:rPr>
          <w:sz w:val="23"/>
        </w:rPr>
        <w:t>religie,</w:t>
      </w:r>
      <w:r>
        <w:rPr>
          <w:spacing w:val="1"/>
          <w:sz w:val="23"/>
        </w:rPr>
        <w:t xml:space="preserve"> </w:t>
      </w:r>
      <w:r>
        <w:rPr>
          <w:sz w:val="23"/>
        </w:rPr>
        <w:t>opțiune</w:t>
      </w:r>
      <w:r>
        <w:rPr>
          <w:spacing w:val="1"/>
          <w:sz w:val="23"/>
        </w:rPr>
        <w:t xml:space="preserve"> </w:t>
      </w:r>
      <w:r>
        <w:rPr>
          <w:sz w:val="23"/>
        </w:rPr>
        <w:t>politică,</w:t>
      </w:r>
      <w:r>
        <w:rPr>
          <w:spacing w:val="1"/>
          <w:sz w:val="23"/>
        </w:rPr>
        <w:t xml:space="preserve"> </w:t>
      </w:r>
      <w:r>
        <w:rPr>
          <w:sz w:val="23"/>
        </w:rPr>
        <w:t>origine</w:t>
      </w:r>
      <w:r>
        <w:rPr>
          <w:spacing w:val="1"/>
          <w:sz w:val="23"/>
        </w:rPr>
        <w:t xml:space="preserve"> </w:t>
      </w:r>
      <w:r>
        <w:rPr>
          <w:sz w:val="23"/>
        </w:rPr>
        <w:t>socială,</w:t>
      </w:r>
      <w:r>
        <w:rPr>
          <w:spacing w:val="1"/>
          <w:sz w:val="23"/>
        </w:rPr>
        <w:t xml:space="preserve"> </w:t>
      </w:r>
      <w:r>
        <w:rPr>
          <w:sz w:val="23"/>
        </w:rPr>
        <w:t>handicap,</w:t>
      </w:r>
      <w:r>
        <w:rPr>
          <w:spacing w:val="1"/>
          <w:sz w:val="23"/>
        </w:rPr>
        <w:t xml:space="preserve"> </w:t>
      </w:r>
      <w:r>
        <w:rPr>
          <w:sz w:val="23"/>
        </w:rPr>
        <w:t>situație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responsabilitate</w:t>
      </w:r>
      <w:r>
        <w:rPr>
          <w:spacing w:val="1"/>
          <w:sz w:val="23"/>
        </w:rPr>
        <w:t xml:space="preserve"> </w:t>
      </w:r>
      <w:r>
        <w:rPr>
          <w:sz w:val="23"/>
        </w:rPr>
        <w:t>familială,</w:t>
      </w:r>
      <w:r>
        <w:rPr>
          <w:spacing w:val="1"/>
          <w:sz w:val="23"/>
        </w:rPr>
        <w:t xml:space="preserve"> </w:t>
      </w:r>
      <w:r>
        <w:rPr>
          <w:sz w:val="23"/>
        </w:rPr>
        <w:t>apartenența</w:t>
      </w:r>
      <w:r>
        <w:rPr>
          <w:spacing w:val="-1"/>
          <w:sz w:val="23"/>
        </w:rPr>
        <w:t xml:space="preserve"> </w:t>
      </w:r>
      <w:r>
        <w:rPr>
          <w:sz w:val="23"/>
        </w:rPr>
        <w:t>ori activitate sindicală.</w:t>
      </w:r>
    </w:p>
    <w:p w:rsidR="0089096D" w:rsidRDefault="0089096D" w:rsidP="0089096D">
      <w:pPr>
        <w:pStyle w:val="ListParagraph"/>
        <w:numPr>
          <w:ilvl w:val="0"/>
          <w:numId w:val="21"/>
        </w:numPr>
        <w:tabs>
          <w:tab w:val="left" w:pos="486"/>
        </w:tabs>
        <w:spacing w:line="244" w:lineRule="auto"/>
        <w:ind w:right="113" w:firstLine="0"/>
        <w:jc w:val="both"/>
        <w:rPr>
          <w:sz w:val="23"/>
        </w:rPr>
      </w:pPr>
      <w:r>
        <w:rPr>
          <w:sz w:val="23"/>
        </w:rPr>
        <w:t>Salariul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confidențial,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</w:t>
      </w:r>
      <w:r>
        <w:rPr>
          <w:spacing w:val="1"/>
          <w:sz w:val="23"/>
        </w:rPr>
        <w:t xml:space="preserve"> </w:t>
      </w:r>
      <w:r>
        <w:rPr>
          <w:sz w:val="23"/>
        </w:rPr>
        <w:t>având</w:t>
      </w:r>
      <w:r>
        <w:rPr>
          <w:spacing w:val="1"/>
          <w:sz w:val="23"/>
        </w:rPr>
        <w:t xml:space="preserve"> </w:t>
      </w:r>
      <w:r>
        <w:rPr>
          <w:sz w:val="23"/>
        </w:rPr>
        <w:t>obligația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lua</w:t>
      </w:r>
      <w:r>
        <w:rPr>
          <w:spacing w:val="1"/>
          <w:sz w:val="23"/>
        </w:rPr>
        <w:t xml:space="preserve"> </w:t>
      </w:r>
      <w:r>
        <w:rPr>
          <w:sz w:val="23"/>
        </w:rPr>
        <w:t>măsurile</w:t>
      </w:r>
      <w:r>
        <w:rPr>
          <w:spacing w:val="1"/>
          <w:sz w:val="23"/>
        </w:rPr>
        <w:t xml:space="preserve"> </w:t>
      </w:r>
      <w:r>
        <w:rPr>
          <w:sz w:val="23"/>
        </w:rPr>
        <w:t>necesare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asigurarea confidențialității.</w:t>
      </w:r>
    </w:p>
    <w:p w:rsidR="0089096D" w:rsidRDefault="0089096D" w:rsidP="0089096D">
      <w:pPr>
        <w:pStyle w:val="BodyText"/>
        <w:spacing w:line="244" w:lineRule="auto"/>
        <w:ind w:right="113"/>
      </w:pPr>
      <w:r>
        <w:rPr>
          <w:b/>
        </w:rPr>
        <w:t xml:space="preserve">Art. 48. </w:t>
      </w:r>
      <w:r>
        <w:t>(1) Salariul se plătește în bani o dată pe lună, la data stabilită în contractul individual de</w:t>
      </w:r>
      <w:r>
        <w:rPr>
          <w:spacing w:val="1"/>
        </w:rPr>
        <w:t xml:space="preserve"> </w:t>
      </w:r>
      <w:r>
        <w:t>muncă.</w:t>
      </w:r>
    </w:p>
    <w:p w:rsidR="0089096D" w:rsidRDefault="0089096D" w:rsidP="0089096D">
      <w:pPr>
        <w:pStyle w:val="ListParagraph"/>
        <w:numPr>
          <w:ilvl w:val="0"/>
          <w:numId w:val="20"/>
        </w:numPr>
        <w:tabs>
          <w:tab w:val="left" w:pos="493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Plata</w:t>
      </w:r>
      <w:r>
        <w:rPr>
          <w:spacing w:val="1"/>
          <w:sz w:val="23"/>
        </w:rPr>
        <w:t xml:space="preserve"> </w:t>
      </w:r>
      <w:r>
        <w:rPr>
          <w:sz w:val="23"/>
        </w:rPr>
        <w:t>salariului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dovedește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semnarea</w:t>
      </w:r>
      <w:r>
        <w:rPr>
          <w:spacing w:val="1"/>
          <w:sz w:val="23"/>
        </w:rPr>
        <w:t xml:space="preserve"> </w:t>
      </w:r>
      <w:r>
        <w:rPr>
          <w:sz w:val="23"/>
        </w:rPr>
        <w:t>statelor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plată,</w:t>
      </w:r>
      <w:r>
        <w:rPr>
          <w:spacing w:val="1"/>
          <w:sz w:val="23"/>
        </w:rPr>
        <w:t xml:space="preserve"> </w:t>
      </w:r>
      <w:r>
        <w:rPr>
          <w:sz w:val="23"/>
        </w:rPr>
        <w:t>precum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orice</w:t>
      </w:r>
      <w:r>
        <w:rPr>
          <w:spacing w:val="1"/>
          <w:sz w:val="23"/>
        </w:rPr>
        <w:t xml:space="preserve"> </w:t>
      </w:r>
      <w:r>
        <w:rPr>
          <w:sz w:val="23"/>
        </w:rPr>
        <w:t>alte</w:t>
      </w:r>
      <w:r>
        <w:rPr>
          <w:spacing w:val="1"/>
          <w:sz w:val="23"/>
        </w:rPr>
        <w:t xml:space="preserve"> </w:t>
      </w:r>
      <w:r>
        <w:rPr>
          <w:sz w:val="23"/>
        </w:rPr>
        <w:t>documente justificative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demonstrează</w:t>
      </w:r>
      <w:r>
        <w:rPr>
          <w:spacing w:val="2"/>
          <w:sz w:val="23"/>
        </w:rPr>
        <w:t xml:space="preserve"> </w:t>
      </w:r>
      <w:r>
        <w:rPr>
          <w:sz w:val="23"/>
        </w:rPr>
        <w:t>efectuarea plății</w:t>
      </w:r>
      <w:r>
        <w:rPr>
          <w:spacing w:val="2"/>
          <w:sz w:val="23"/>
        </w:rPr>
        <w:t xml:space="preserve"> </w:t>
      </w:r>
      <w:r>
        <w:rPr>
          <w:sz w:val="23"/>
        </w:rPr>
        <w:t>către</w:t>
      </w:r>
      <w:r>
        <w:rPr>
          <w:spacing w:val="2"/>
          <w:sz w:val="23"/>
        </w:rPr>
        <w:t xml:space="preserve"> </w:t>
      </w:r>
      <w:r>
        <w:rPr>
          <w:sz w:val="23"/>
        </w:rPr>
        <w:t>salariat.</w:t>
      </w:r>
    </w:p>
    <w:p w:rsidR="0089096D" w:rsidRDefault="0089096D" w:rsidP="0089096D">
      <w:pPr>
        <w:pStyle w:val="ListParagraph"/>
        <w:numPr>
          <w:ilvl w:val="0"/>
          <w:numId w:val="20"/>
        </w:numPr>
        <w:tabs>
          <w:tab w:val="left" w:pos="438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4"/>
          <w:sz w:val="23"/>
        </w:rPr>
        <w:t xml:space="preserve"> </w:t>
      </w:r>
      <w:r>
        <w:rPr>
          <w:sz w:val="23"/>
        </w:rPr>
        <w:t>caz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deces</w:t>
      </w:r>
      <w:r>
        <w:rPr>
          <w:spacing w:val="14"/>
          <w:sz w:val="23"/>
        </w:rPr>
        <w:t xml:space="preserve"> </w:t>
      </w:r>
      <w:r>
        <w:rPr>
          <w:sz w:val="23"/>
        </w:rPr>
        <w:t>al</w:t>
      </w:r>
      <w:r>
        <w:rPr>
          <w:spacing w:val="13"/>
          <w:sz w:val="23"/>
        </w:rPr>
        <w:t xml:space="preserve"> </w:t>
      </w:r>
      <w:r>
        <w:rPr>
          <w:sz w:val="23"/>
        </w:rPr>
        <w:t>salariatului,</w:t>
      </w:r>
      <w:r>
        <w:rPr>
          <w:spacing w:val="16"/>
          <w:sz w:val="23"/>
        </w:rPr>
        <w:t xml:space="preserve"> </w:t>
      </w:r>
      <w:r>
        <w:rPr>
          <w:sz w:val="23"/>
        </w:rPr>
        <w:t>drepturile</w:t>
      </w:r>
      <w:r>
        <w:rPr>
          <w:spacing w:val="13"/>
          <w:sz w:val="23"/>
        </w:rPr>
        <w:t xml:space="preserve"> </w:t>
      </w:r>
      <w:r>
        <w:rPr>
          <w:sz w:val="23"/>
        </w:rPr>
        <w:t>salariale</w:t>
      </w:r>
      <w:r>
        <w:rPr>
          <w:spacing w:val="14"/>
          <w:sz w:val="23"/>
        </w:rPr>
        <w:t xml:space="preserve"> </w:t>
      </w:r>
      <w:r>
        <w:rPr>
          <w:sz w:val="23"/>
        </w:rPr>
        <w:t>datorate</w:t>
      </w:r>
      <w:r>
        <w:rPr>
          <w:spacing w:val="13"/>
          <w:sz w:val="23"/>
        </w:rPr>
        <w:t xml:space="preserve"> </w:t>
      </w:r>
      <w:r>
        <w:rPr>
          <w:sz w:val="23"/>
        </w:rPr>
        <w:t>până</w:t>
      </w:r>
      <w:r>
        <w:rPr>
          <w:spacing w:val="14"/>
          <w:sz w:val="23"/>
        </w:rPr>
        <w:t xml:space="preserve"> </w:t>
      </w:r>
      <w:r>
        <w:rPr>
          <w:sz w:val="23"/>
        </w:rPr>
        <w:t>la</w:t>
      </w:r>
      <w:r>
        <w:rPr>
          <w:spacing w:val="13"/>
          <w:sz w:val="23"/>
        </w:rPr>
        <w:t xml:space="preserve"> </w:t>
      </w:r>
      <w:r>
        <w:rPr>
          <w:sz w:val="23"/>
        </w:rPr>
        <w:t>data</w:t>
      </w:r>
      <w:r>
        <w:rPr>
          <w:spacing w:val="17"/>
          <w:sz w:val="23"/>
        </w:rPr>
        <w:t xml:space="preserve"> </w:t>
      </w:r>
      <w:r>
        <w:rPr>
          <w:sz w:val="23"/>
        </w:rPr>
        <w:t>decesului</w:t>
      </w:r>
      <w:r>
        <w:rPr>
          <w:spacing w:val="17"/>
          <w:sz w:val="23"/>
        </w:rPr>
        <w:t xml:space="preserve"> </w:t>
      </w:r>
      <w:r>
        <w:rPr>
          <w:sz w:val="23"/>
        </w:rPr>
        <w:t>sunt</w:t>
      </w:r>
      <w:r>
        <w:rPr>
          <w:spacing w:val="15"/>
          <w:sz w:val="23"/>
        </w:rPr>
        <w:t xml:space="preserve"> </w:t>
      </w:r>
      <w:r>
        <w:rPr>
          <w:sz w:val="23"/>
        </w:rPr>
        <w:t>plătite,</w:t>
      </w:r>
      <w:r>
        <w:rPr>
          <w:spacing w:val="-56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ordine,</w:t>
      </w:r>
      <w:r>
        <w:rPr>
          <w:spacing w:val="1"/>
          <w:sz w:val="23"/>
        </w:rPr>
        <w:t xml:space="preserve"> </w:t>
      </w:r>
      <w:r>
        <w:rPr>
          <w:sz w:val="23"/>
        </w:rPr>
        <w:t>soțului</w:t>
      </w:r>
      <w:r>
        <w:rPr>
          <w:spacing w:val="1"/>
          <w:sz w:val="23"/>
        </w:rPr>
        <w:t xml:space="preserve"> </w:t>
      </w:r>
      <w:r>
        <w:rPr>
          <w:sz w:val="23"/>
        </w:rPr>
        <w:t>supraviețuitor,</w:t>
      </w:r>
      <w:r>
        <w:rPr>
          <w:spacing w:val="1"/>
          <w:sz w:val="23"/>
        </w:rPr>
        <w:t xml:space="preserve"> </w:t>
      </w:r>
      <w:r>
        <w:rPr>
          <w:sz w:val="23"/>
        </w:rPr>
        <w:t>copiilor</w:t>
      </w:r>
      <w:r>
        <w:rPr>
          <w:spacing w:val="1"/>
          <w:sz w:val="23"/>
        </w:rPr>
        <w:t xml:space="preserve"> </w:t>
      </w:r>
      <w:r>
        <w:rPr>
          <w:sz w:val="23"/>
        </w:rPr>
        <w:t>majori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defunctului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părinților</w:t>
      </w:r>
      <w:r>
        <w:rPr>
          <w:spacing w:val="1"/>
          <w:sz w:val="23"/>
        </w:rPr>
        <w:t xml:space="preserve"> </w:t>
      </w:r>
      <w:r>
        <w:rPr>
          <w:sz w:val="23"/>
        </w:rPr>
        <w:t>acestuia,</w:t>
      </w:r>
      <w:r>
        <w:rPr>
          <w:spacing w:val="1"/>
          <w:sz w:val="23"/>
        </w:rPr>
        <w:t xml:space="preserve"> </w:t>
      </w:r>
      <w:r>
        <w:rPr>
          <w:sz w:val="23"/>
        </w:rPr>
        <w:t>altor</w:t>
      </w:r>
      <w:r>
        <w:rPr>
          <w:spacing w:val="1"/>
          <w:sz w:val="23"/>
        </w:rPr>
        <w:t xml:space="preserve"> </w:t>
      </w:r>
      <w:r>
        <w:rPr>
          <w:sz w:val="23"/>
        </w:rPr>
        <w:t>moștenitori,</w:t>
      </w:r>
      <w:r>
        <w:rPr>
          <w:spacing w:val="1"/>
          <w:sz w:val="23"/>
        </w:rPr>
        <w:t xml:space="preserve"> </w:t>
      </w:r>
      <w:r>
        <w:rPr>
          <w:sz w:val="23"/>
        </w:rPr>
        <w:t>în condițiile dreptului</w:t>
      </w:r>
      <w:r>
        <w:rPr>
          <w:spacing w:val="2"/>
          <w:sz w:val="23"/>
        </w:rPr>
        <w:t xml:space="preserve"> </w:t>
      </w:r>
      <w:r>
        <w:rPr>
          <w:sz w:val="23"/>
        </w:rPr>
        <w:t>comun.</w:t>
      </w:r>
    </w:p>
    <w:p w:rsidR="00051891" w:rsidRPr="0089096D" w:rsidRDefault="00051891" w:rsidP="0089096D">
      <w:pPr>
        <w:pStyle w:val="ListParagraph"/>
        <w:numPr>
          <w:ilvl w:val="0"/>
          <w:numId w:val="20"/>
        </w:numPr>
        <w:tabs>
          <w:tab w:val="left" w:pos="438"/>
        </w:tabs>
        <w:spacing w:line="244" w:lineRule="auto"/>
        <w:ind w:right="109" w:firstLine="0"/>
        <w:jc w:val="both"/>
        <w:rPr>
          <w:sz w:val="23"/>
        </w:rPr>
        <w:sectPr w:rsidR="00051891" w:rsidRPr="0089096D">
          <w:pgSz w:w="11910" w:h="16840"/>
          <w:pgMar w:top="1580" w:right="1280" w:bottom="280" w:left="1300" w:header="720" w:footer="720" w:gutter="0"/>
          <w:cols w:space="720"/>
        </w:sectPr>
      </w:pPr>
    </w:p>
    <w:p w:rsidR="004D00C8" w:rsidRDefault="00FE770D">
      <w:pPr>
        <w:pStyle w:val="BodyText"/>
        <w:spacing w:line="244" w:lineRule="auto"/>
        <w:ind w:right="110"/>
      </w:pPr>
      <w:r>
        <w:rPr>
          <w:b/>
        </w:rPr>
        <w:lastRenderedPageBreak/>
        <w:t>Art.</w:t>
      </w:r>
      <w:r>
        <w:rPr>
          <w:b/>
          <w:spacing w:val="1"/>
        </w:rPr>
        <w:t xml:space="preserve"> </w:t>
      </w:r>
      <w:r>
        <w:rPr>
          <w:b/>
        </w:rPr>
        <w:t>49.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Nicio</w:t>
      </w:r>
      <w:r>
        <w:rPr>
          <w:spacing w:val="1"/>
        </w:rPr>
        <w:t xml:space="preserve"> </w:t>
      </w:r>
      <w:r>
        <w:t>reținere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salariu</w:t>
      </w:r>
      <w:r>
        <w:rPr>
          <w:spacing w:val="1"/>
        </w:rPr>
        <w:t xml:space="preserve"> </w:t>
      </w:r>
      <w:r>
        <w:t>nu</w:t>
      </w:r>
      <w:r>
        <w:rPr>
          <w:spacing w:val="1"/>
        </w:rPr>
        <w:t xml:space="preserve"> </w:t>
      </w:r>
      <w:r>
        <w:t>poate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operată,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afara</w:t>
      </w:r>
      <w:r>
        <w:rPr>
          <w:spacing w:val="1"/>
        </w:rPr>
        <w:t xml:space="preserve"> </w:t>
      </w:r>
      <w:r>
        <w:t>cazurilor</w:t>
      </w:r>
      <w:r>
        <w:rPr>
          <w:spacing w:val="57"/>
        </w:rPr>
        <w:t xml:space="preserve"> </w:t>
      </w:r>
      <w:r>
        <w:t>și</w:t>
      </w:r>
      <w:r>
        <w:rPr>
          <w:spacing w:val="58"/>
        </w:rPr>
        <w:t xml:space="preserve"> </w:t>
      </w:r>
      <w:r>
        <w:t>condițiilor</w:t>
      </w:r>
      <w:r>
        <w:rPr>
          <w:spacing w:val="1"/>
        </w:rPr>
        <w:t xml:space="preserve"> </w:t>
      </w:r>
      <w:r>
        <w:t>prevăzute</w:t>
      </w:r>
      <w:r>
        <w:rPr>
          <w:spacing w:val="-1"/>
        </w:rPr>
        <w:t xml:space="preserve"> </w:t>
      </w:r>
      <w:r>
        <w:t>de lege.</w:t>
      </w:r>
    </w:p>
    <w:p w:rsidR="004D00C8" w:rsidRDefault="00FE770D">
      <w:pPr>
        <w:pStyle w:val="ListParagraph"/>
        <w:numPr>
          <w:ilvl w:val="0"/>
          <w:numId w:val="19"/>
        </w:numPr>
        <w:tabs>
          <w:tab w:val="left" w:pos="484"/>
        </w:tabs>
        <w:spacing w:line="242" w:lineRule="auto"/>
        <w:ind w:right="111" w:firstLine="0"/>
        <w:jc w:val="both"/>
        <w:rPr>
          <w:sz w:val="23"/>
        </w:rPr>
      </w:pPr>
      <w:r>
        <w:rPr>
          <w:sz w:val="23"/>
        </w:rPr>
        <w:t>Reținerile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titlu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daune</w:t>
      </w:r>
      <w:r>
        <w:rPr>
          <w:spacing w:val="1"/>
          <w:sz w:val="23"/>
        </w:rPr>
        <w:t xml:space="preserve"> </w:t>
      </w:r>
      <w:r>
        <w:rPr>
          <w:sz w:val="23"/>
        </w:rPr>
        <w:t>cauzate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pot</w:t>
      </w:r>
      <w:r>
        <w:rPr>
          <w:spacing w:val="1"/>
          <w:sz w:val="23"/>
        </w:rPr>
        <w:t xml:space="preserve"> </w:t>
      </w:r>
      <w:r>
        <w:rPr>
          <w:sz w:val="23"/>
        </w:rPr>
        <w:t>fi</w:t>
      </w:r>
      <w:r>
        <w:rPr>
          <w:spacing w:val="1"/>
          <w:sz w:val="23"/>
        </w:rPr>
        <w:t xml:space="preserve"> </w:t>
      </w:r>
      <w:r>
        <w:rPr>
          <w:sz w:val="23"/>
        </w:rPr>
        <w:t>efectuate</w:t>
      </w:r>
      <w:r>
        <w:rPr>
          <w:spacing w:val="1"/>
          <w:sz w:val="23"/>
        </w:rPr>
        <w:t xml:space="preserve"> </w:t>
      </w:r>
      <w:r>
        <w:rPr>
          <w:sz w:val="23"/>
        </w:rPr>
        <w:t>decât</w:t>
      </w:r>
      <w:r>
        <w:rPr>
          <w:spacing w:val="1"/>
          <w:sz w:val="23"/>
        </w:rPr>
        <w:t xml:space="preserve"> </w:t>
      </w:r>
      <w:r>
        <w:rPr>
          <w:sz w:val="23"/>
        </w:rPr>
        <w:t>dacă</w:t>
      </w:r>
      <w:r>
        <w:rPr>
          <w:spacing w:val="1"/>
          <w:sz w:val="23"/>
        </w:rPr>
        <w:t xml:space="preserve"> </w:t>
      </w:r>
      <w:r>
        <w:rPr>
          <w:sz w:val="23"/>
        </w:rPr>
        <w:t>datoria</w:t>
      </w:r>
      <w:r>
        <w:rPr>
          <w:spacing w:val="-55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scadentă,</w:t>
      </w:r>
      <w:r>
        <w:rPr>
          <w:spacing w:val="1"/>
          <w:sz w:val="23"/>
        </w:rPr>
        <w:t xml:space="preserve"> </w:t>
      </w:r>
      <w:r>
        <w:rPr>
          <w:sz w:val="23"/>
        </w:rPr>
        <w:t>lichidă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exigibilă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fost</w:t>
      </w:r>
      <w:r>
        <w:rPr>
          <w:spacing w:val="1"/>
          <w:sz w:val="23"/>
        </w:rPr>
        <w:t xml:space="preserve"> </w:t>
      </w:r>
      <w:r>
        <w:rPr>
          <w:sz w:val="23"/>
        </w:rPr>
        <w:t>constatată</w:t>
      </w:r>
      <w:r>
        <w:rPr>
          <w:spacing w:val="1"/>
          <w:sz w:val="23"/>
        </w:rPr>
        <w:t xml:space="preserve"> </w:t>
      </w:r>
      <w:r>
        <w:rPr>
          <w:sz w:val="23"/>
        </w:rPr>
        <w:t>ca</w:t>
      </w:r>
      <w:r>
        <w:rPr>
          <w:spacing w:val="1"/>
          <w:sz w:val="23"/>
        </w:rPr>
        <w:t xml:space="preserve"> </w:t>
      </w:r>
      <w:r>
        <w:rPr>
          <w:sz w:val="23"/>
        </w:rPr>
        <w:t>atare</w:t>
      </w:r>
      <w:r>
        <w:rPr>
          <w:spacing w:val="1"/>
          <w:sz w:val="23"/>
        </w:rPr>
        <w:t xml:space="preserve"> </w:t>
      </w:r>
      <w:r>
        <w:rPr>
          <w:sz w:val="23"/>
        </w:rPr>
        <w:t>printr-o</w:t>
      </w:r>
      <w:r>
        <w:rPr>
          <w:spacing w:val="1"/>
          <w:sz w:val="23"/>
        </w:rPr>
        <w:t xml:space="preserve"> </w:t>
      </w:r>
      <w:r>
        <w:rPr>
          <w:sz w:val="23"/>
        </w:rPr>
        <w:t>hotărâre</w:t>
      </w:r>
      <w:r>
        <w:rPr>
          <w:spacing w:val="1"/>
          <w:sz w:val="23"/>
        </w:rPr>
        <w:t xml:space="preserve"> </w:t>
      </w:r>
      <w:r>
        <w:rPr>
          <w:sz w:val="23"/>
        </w:rPr>
        <w:t>judecătorească</w:t>
      </w:r>
      <w:r>
        <w:rPr>
          <w:spacing w:val="-1"/>
          <w:sz w:val="23"/>
        </w:rPr>
        <w:t xml:space="preserve"> </w:t>
      </w:r>
      <w:r>
        <w:rPr>
          <w:sz w:val="23"/>
        </w:rPr>
        <w:t>definitivă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irevocabilă.</w:t>
      </w:r>
    </w:p>
    <w:p w:rsidR="004D00C8" w:rsidRDefault="00FE770D">
      <w:pPr>
        <w:pStyle w:val="ListParagraph"/>
        <w:numPr>
          <w:ilvl w:val="0"/>
          <w:numId w:val="19"/>
        </w:numPr>
        <w:tabs>
          <w:tab w:val="left" w:pos="431"/>
        </w:tabs>
        <w:ind w:left="430" w:hanging="330"/>
        <w:rPr>
          <w:sz w:val="23"/>
        </w:rPr>
      </w:pP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cazul</w:t>
      </w:r>
      <w:r>
        <w:rPr>
          <w:spacing w:val="7"/>
          <w:sz w:val="23"/>
        </w:rPr>
        <w:t xml:space="preserve"> </w:t>
      </w:r>
      <w:r>
        <w:rPr>
          <w:sz w:val="23"/>
        </w:rPr>
        <w:t>pluralității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creditori</w:t>
      </w:r>
      <w:r>
        <w:rPr>
          <w:spacing w:val="5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7"/>
          <w:sz w:val="23"/>
        </w:rPr>
        <w:t xml:space="preserve"> </w:t>
      </w:r>
      <w:r>
        <w:rPr>
          <w:sz w:val="23"/>
        </w:rPr>
        <w:t>va</w:t>
      </w:r>
      <w:r>
        <w:rPr>
          <w:spacing w:val="8"/>
          <w:sz w:val="23"/>
        </w:rPr>
        <w:t xml:space="preserve"> </w:t>
      </w:r>
      <w:r>
        <w:rPr>
          <w:sz w:val="23"/>
        </w:rPr>
        <w:t>fi</w:t>
      </w:r>
      <w:r>
        <w:rPr>
          <w:spacing w:val="10"/>
          <w:sz w:val="23"/>
        </w:rPr>
        <w:t xml:space="preserve"> </w:t>
      </w:r>
      <w:r>
        <w:rPr>
          <w:sz w:val="23"/>
        </w:rPr>
        <w:t>respectată</w:t>
      </w:r>
      <w:r>
        <w:rPr>
          <w:spacing w:val="7"/>
          <w:sz w:val="23"/>
        </w:rPr>
        <w:t xml:space="preserve"> </w:t>
      </w:r>
      <w:r>
        <w:rPr>
          <w:sz w:val="23"/>
        </w:rPr>
        <w:t>următoarea</w:t>
      </w:r>
      <w:r>
        <w:rPr>
          <w:spacing w:val="6"/>
          <w:sz w:val="23"/>
        </w:rPr>
        <w:t xml:space="preserve"> </w:t>
      </w:r>
      <w:r>
        <w:rPr>
          <w:sz w:val="23"/>
        </w:rPr>
        <w:t>ordine:</w:t>
      </w:r>
    </w:p>
    <w:p w:rsidR="004D00C8" w:rsidRDefault="00FE770D">
      <w:pPr>
        <w:pStyle w:val="ListParagraph"/>
        <w:numPr>
          <w:ilvl w:val="0"/>
          <w:numId w:val="18"/>
        </w:numPr>
        <w:tabs>
          <w:tab w:val="left" w:pos="341"/>
        </w:tabs>
        <w:ind w:hanging="240"/>
        <w:rPr>
          <w:sz w:val="23"/>
        </w:rPr>
      </w:pPr>
      <w:r>
        <w:rPr>
          <w:sz w:val="23"/>
        </w:rPr>
        <w:t>obligațiile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întreținere,</w:t>
      </w:r>
      <w:r>
        <w:rPr>
          <w:spacing w:val="10"/>
          <w:sz w:val="23"/>
        </w:rPr>
        <w:t xml:space="preserve"> </w:t>
      </w:r>
      <w:r>
        <w:rPr>
          <w:sz w:val="23"/>
        </w:rPr>
        <w:t>conform</w:t>
      </w:r>
      <w:r>
        <w:rPr>
          <w:spacing w:val="10"/>
          <w:sz w:val="23"/>
        </w:rPr>
        <w:t xml:space="preserve"> </w:t>
      </w:r>
      <w:r>
        <w:rPr>
          <w:sz w:val="23"/>
        </w:rPr>
        <w:t>Codului</w:t>
      </w:r>
      <w:r>
        <w:rPr>
          <w:spacing w:val="11"/>
          <w:sz w:val="23"/>
        </w:rPr>
        <w:t xml:space="preserve"> </w:t>
      </w:r>
      <w:r>
        <w:rPr>
          <w:sz w:val="23"/>
        </w:rPr>
        <w:t>familiei;</w:t>
      </w:r>
    </w:p>
    <w:p w:rsidR="004D00C8" w:rsidRDefault="00FE770D">
      <w:pPr>
        <w:pStyle w:val="ListParagraph"/>
        <w:numPr>
          <w:ilvl w:val="0"/>
          <w:numId w:val="18"/>
        </w:numPr>
        <w:tabs>
          <w:tab w:val="left" w:pos="355"/>
        </w:tabs>
        <w:ind w:left="354" w:hanging="254"/>
        <w:rPr>
          <w:sz w:val="23"/>
        </w:rPr>
      </w:pPr>
      <w:r>
        <w:rPr>
          <w:sz w:val="23"/>
        </w:rPr>
        <w:t>contribuțiile</w:t>
      </w:r>
      <w:r>
        <w:rPr>
          <w:spacing w:val="6"/>
          <w:sz w:val="23"/>
        </w:rPr>
        <w:t xml:space="preserve"> </w:t>
      </w:r>
      <w:r>
        <w:rPr>
          <w:sz w:val="23"/>
        </w:rPr>
        <w:t>și</w:t>
      </w:r>
      <w:r>
        <w:rPr>
          <w:spacing w:val="11"/>
          <w:sz w:val="23"/>
        </w:rPr>
        <w:t xml:space="preserve"> </w:t>
      </w:r>
      <w:r>
        <w:rPr>
          <w:sz w:val="23"/>
        </w:rPr>
        <w:t>impozitele</w:t>
      </w:r>
      <w:r>
        <w:rPr>
          <w:spacing w:val="7"/>
          <w:sz w:val="23"/>
        </w:rPr>
        <w:t xml:space="preserve"> </w:t>
      </w:r>
      <w:r>
        <w:rPr>
          <w:sz w:val="23"/>
        </w:rPr>
        <w:t>datorate</w:t>
      </w:r>
      <w:r>
        <w:rPr>
          <w:spacing w:val="6"/>
          <w:sz w:val="23"/>
        </w:rPr>
        <w:t xml:space="preserve"> </w:t>
      </w:r>
      <w:r>
        <w:rPr>
          <w:sz w:val="23"/>
        </w:rPr>
        <w:t>către</w:t>
      </w:r>
      <w:r>
        <w:rPr>
          <w:spacing w:val="7"/>
          <w:sz w:val="23"/>
        </w:rPr>
        <w:t xml:space="preserve"> </w:t>
      </w:r>
      <w:r>
        <w:rPr>
          <w:sz w:val="23"/>
        </w:rPr>
        <w:t>stat;</w:t>
      </w:r>
    </w:p>
    <w:p w:rsidR="004D00C8" w:rsidRDefault="00FE770D">
      <w:pPr>
        <w:pStyle w:val="ListParagraph"/>
        <w:numPr>
          <w:ilvl w:val="0"/>
          <w:numId w:val="18"/>
        </w:numPr>
        <w:tabs>
          <w:tab w:val="left" w:pos="341"/>
        </w:tabs>
        <w:spacing w:before="2"/>
        <w:ind w:hanging="240"/>
        <w:rPr>
          <w:sz w:val="23"/>
        </w:rPr>
      </w:pPr>
      <w:r>
        <w:rPr>
          <w:sz w:val="23"/>
        </w:rPr>
        <w:t>daunele</w:t>
      </w:r>
      <w:r>
        <w:rPr>
          <w:spacing w:val="8"/>
          <w:sz w:val="23"/>
        </w:rPr>
        <w:t xml:space="preserve"> </w:t>
      </w:r>
      <w:r>
        <w:rPr>
          <w:sz w:val="23"/>
        </w:rPr>
        <w:t>cauzate</w:t>
      </w:r>
      <w:r>
        <w:rPr>
          <w:spacing w:val="8"/>
          <w:sz w:val="23"/>
        </w:rPr>
        <w:t xml:space="preserve"> </w:t>
      </w:r>
      <w:r>
        <w:rPr>
          <w:sz w:val="23"/>
        </w:rPr>
        <w:t>proprietății</w:t>
      </w:r>
      <w:r>
        <w:rPr>
          <w:spacing w:val="10"/>
          <w:sz w:val="23"/>
        </w:rPr>
        <w:t xml:space="preserve"> </w:t>
      </w:r>
      <w:r>
        <w:rPr>
          <w:sz w:val="23"/>
        </w:rPr>
        <w:t>publice</w:t>
      </w:r>
      <w:r>
        <w:rPr>
          <w:spacing w:val="9"/>
          <w:sz w:val="23"/>
        </w:rPr>
        <w:t xml:space="preserve"> </w:t>
      </w:r>
      <w:r>
        <w:rPr>
          <w:sz w:val="23"/>
        </w:rPr>
        <w:t>prin</w:t>
      </w:r>
      <w:r>
        <w:rPr>
          <w:spacing w:val="10"/>
          <w:sz w:val="23"/>
        </w:rPr>
        <w:t xml:space="preserve"> </w:t>
      </w:r>
      <w:r>
        <w:rPr>
          <w:sz w:val="23"/>
        </w:rPr>
        <w:t>fapte</w:t>
      </w:r>
      <w:r>
        <w:rPr>
          <w:spacing w:val="8"/>
          <w:sz w:val="23"/>
        </w:rPr>
        <w:t xml:space="preserve"> </w:t>
      </w:r>
      <w:r>
        <w:rPr>
          <w:sz w:val="23"/>
        </w:rPr>
        <w:t>ilicite;</w:t>
      </w:r>
    </w:p>
    <w:p w:rsidR="004D00C8" w:rsidRDefault="00FE770D">
      <w:pPr>
        <w:pStyle w:val="ListParagraph"/>
        <w:numPr>
          <w:ilvl w:val="0"/>
          <w:numId w:val="18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acoperirea</w:t>
      </w:r>
      <w:r>
        <w:rPr>
          <w:spacing w:val="6"/>
          <w:sz w:val="23"/>
        </w:rPr>
        <w:t xml:space="preserve"> </w:t>
      </w:r>
      <w:r>
        <w:rPr>
          <w:sz w:val="23"/>
        </w:rPr>
        <w:t>altor</w:t>
      </w:r>
      <w:r>
        <w:rPr>
          <w:spacing w:val="10"/>
          <w:sz w:val="23"/>
        </w:rPr>
        <w:t xml:space="preserve"> </w:t>
      </w:r>
      <w:r>
        <w:rPr>
          <w:sz w:val="23"/>
        </w:rPr>
        <w:t>datorii.</w:t>
      </w:r>
    </w:p>
    <w:p w:rsidR="004D00C8" w:rsidRDefault="00FE770D">
      <w:pPr>
        <w:pStyle w:val="ListParagraph"/>
        <w:numPr>
          <w:ilvl w:val="0"/>
          <w:numId w:val="19"/>
        </w:numPr>
        <w:tabs>
          <w:tab w:val="left" w:pos="431"/>
        </w:tabs>
        <w:spacing w:before="4"/>
        <w:ind w:left="430" w:hanging="330"/>
        <w:rPr>
          <w:sz w:val="23"/>
        </w:rPr>
      </w:pPr>
      <w:r>
        <w:rPr>
          <w:sz w:val="23"/>
        </w:rPr>
        <w:t>Reținerile</w:t>
      </w:r>
      <w:r>
        <w:rPr>
          <w:spacing w:val="5"/>
          <w:sz w:val="23"/>
        </w:rPr>
        <w:t xml:space="preserve"> </w:t>
      </w:r>
      <w:r>
        <w:rPr>
          <w:sz w:val="23"/>
        </w:rPr>
        <w:t>din</w:t>
      </w:r>
      <w:r>
        <w:rPr>
          <w:spacing w:val="9"/>
          <w:sz w:val="23"/>
        </w:rPr>
        <w:t xml:space="preserve"> </w:t>
      </w:r>
      <w:r>
        <w:rPr>
          <w:sz w:val="23"/>
        </w:rPr>
        <w:t>salariu</w:t>
      </w:r>
      <w:r>
        <w:rPr>
          <w:spacing w:val="6"/>
          <w:sz w:val="23"/>
        </w:rPr>
        <w:t xml:space="preserve"> </w:t>
      </w:r>
      <w:r>
        <w:rPr>
          <w:sz w:val="23"/>
        </w:rPr>
        <w:t>cumulate</w:t>
      </w:r>
      <w:r>
        <w:rPr>
          <w:spacing w:val="6"/>
          <w:sz w:val="23"/>
        </w:rPr>
        <w:t xml:space="preserve"> </w:t>
      </w:r>
      <w:r>
        <w:rPr>
          <w:sz w:val="23"/>
        </w:rPr>
        <w:t>nu</w:t>
      </w:r>
      <w:r>
        <w:rPr>
          <w:spacing w:val="6"/>
          <w:sz w:val="23"/>
        </w:rPr>
        <w:t xml:space="preserve"> </w:t>
      </w:r>
      <w:r>
        <w:rPr>
          <w:sz w:val="23"/>
        </w:rPr>
        <w:t>pot</w:t>
      </w:r>
      <w:r>
        <w:rPr>
          <w:spacing w:val="7"/>
          <w:sz w:val="23"/>
        </w:rPr>
        <w:t xml:space="preserve"> </w:t>
      </w:r>
      <w:r>
        <w:rPr>
          <w:sz w:val="23"/>
        </w:rPr>
        <w:t>depăși</w:t>
      </w:r>
      <w:r>
        <w:rPr>
          <w:spacing w:val="10"/>
          <w:sz w:val="23"/>
        </w:rPr>
        <w:t xml:space="preserve"> </w:t>
      </w:r>
      <w:r>
        <w:rPr>
          <w:sz w:val="23"/>
        </w:rPr>
        <w:t>in</w:t>
      </w:r>
      <w:r>
        <w:rPr>
          <w:spacing w:val="6"/>
          <w:sz w:val="23"/>
        </w:rPr>
        <w:t xml:space="preserve"> </w:t>
      </w:r>
      <w:r>
        <w:rPr>
          <w:sz w:val="23"/>
        </w:rPr>
        <w:t>fiecare</w:t>
      </w:r>
      <w:r>
        <w:rPr>
          <w:spacing w:val="6"/>
          <w:sz w:val="23"/>
        </w:rPr>
        <w:t xml:space="preserve"> </w:t>
      </w:r>
      <w:r>
        <w:rPr>
          <w:sz w:val="23"/>
        </w:rPr>
        <w:t>lună</w:t>
      </w:r>
      <w:r>
        <w:rPr>
          <w:spacing w:val="5"/>
          <w:sz w:val="23"/>
        </w:rPr>
        <w:t xml:space="preserve"> </w:t>
      </w:r>
      <w:r>
        <w:rPr>
          <w:sz w:val="23"/>
        </w:rPr>
        <w:t>jumătate</w:t>
      </w:r>
      <w:r>
        <w:rPr>
          <w:spacing w:val="5"/>
          <w:sz w:val="23"/>
        </w:rPr>
        <w:t xml:space="preserve"> </w:t>
      </w:r>
      <w:r>
        <w:rPr>
          <w:sz w:val="23"/>
        </w:rPr>
        <w:t>din</w:t>
      </w:r>
      <w:r>
        <w:rPr>
          <w:spacing w:val="7"/>
          <w:sz w:val="23"/>
        </w:rPr>
        <w:t xml:space="preserve"> </w:t>
      </w:r>
      <w:r>
        <w:rPr>
          <w:sz w:val="23"/>
        </w:rPr>
        <w:t>salariul</w:t>
      </w:r>
      <w:r>
        <w:rPr>
          <w:spacing w:val="6"/>
          <w:sz w:val="23"/>
        </w:rPr>
        <w:t xml:space="preserve"> </w:t>
      </w:r>
      <w:r>
        <w:rPr>
          <w:sz w:val="23"/>
        </w:rPr>
        <w:t>net.</w:t>
      </w:r>
    </w:p>
    <w:p w:rsidR="004D00C8" w:rsidRDefault="004D00C8">
      <w:pPr>
        <w:pStyle w:val="BodyText"/>
        <w:spacing w:before="2"/>
        <w:ind w:left="0"/>
        <w:jc w:val="left"/>
        <w:rPr>
          <w:sz w:val="24"/>
        </w:rPr>
      </w:pPr>
    </w:p>
    <w:p w:rsidR="004D00C8" w:rsidRDefault="00FE770D">
      <w:pPr>
        <w:pStyle w:val="Heading1"/>
      </w:pPr>
      <w:r>
        <w:t>SECȚIUNEA</w:t>
      </w:r>
      <w:r>
        <w:rPr>
          <w:spacing w:val="13"/>
        </w:rPr>
        <w:t xml:space="preserve"> </w:t>
      </w:r>
      <w:r>
        <w:t>8.</w:t>
      </w:r>
      <w:r>
        <w:rPr>
          <w:spacing w:val="13"/>
        </w:rPr>
        <w:t xml:space="preserve"> </w:t>
      </w:r>
      <w:r>
        <w:t>ACCESUL</w:t>
      </w:r>
      <w:r>
        <w:rPr>
          <w:spacing w:val="12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PERIMETRUL</w:t>
      </w:r>
      <w:r>
        <w:rPr>
          <w:spacing w:val="12"/>
        </w:rPr>
        <w:t xml:space="preserve"> </w:t>
      </w:r>
      <w:r>
        <w:t>ANGAJATORULUI</w:t>
      </w:r>
    </w:p>
    <w:p w:rsidR="004D00C8" w:rsidRDefault="004D00C8">
      <w:pPr>
        <w:pStyle w:val="BodyText"/>
        <w:spacing w:before="4"/>
        <w:ind w:left="0"/>
        <w:jc w:val="left"/>
        <w:rPr>
          <w:b/>
        </w:rPr>
      </w:pPr>
    </w:p>
    <w:p w:rsidR="004D00C8" w:rsidRDefault="00FE770D">
      <w:pPr>
        <w:pStyle w:val="BodyText"/>
        <w:spacing w:line="244" w:lineRule="auto"/>
        <w:ind w:right="114"/>
      </w:pPr>
      <w:r>
        <w:rPr>
          <w:b/>
        </w:rPr>
        <w:t xml:space="preserve">Art. 50. </w:t>
      </w:r>
      <w:r>
        <w:t>(1) Accesul salariaților în afara programului normal de lucru este permis numai cu</w:t>
      </w:r>
      <w:r>
        <w:rPr>
          <w:spacing w:val="1"/>
        </w:rPr>
        <w:t xml:space="preserve"> </w:t>
      </w:r>
      <w:r>
        <w:t>aprobarea conducerii unității.</w:t>
      </w:r>
    </w:p>
    <w:p w:rsidR="004D00C8" w:rsidRDefault="00FE770D">
      <w:pPr>
        <w:pStyle w:val="ListParagraph"/>
        <w:numPr>
          <w:ilvl w:val="0"/>
          <w:numId w:val="17"/>
        </w:numPr>
        <w:tabs>
          <w:tab w:val="left" w:pos="486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Accesul</w:t>
      </w:r>
      <w:r>
        <w:rPr>
          <w:spacing w:val="1"/>
          <w:sz w:val="23"/>
        </w:rPr>
        <w:t xml:space="preserve"> </w:t>
      </w:r>
      <w:r>
        <w:rPr>
          <w:sz w:val="23"/>
        </w:rPr>
        <w:t>persoanelor</w:t>
      </w:r>
      <w:r>
        <w:rPr>
          <w:spacing w:val="1"/>
          <w:sz w:val="23"/>
        </w:rPr>
        <w:t xml:space="preserve"> </w:t>
      </w:r>
      <w:r>
        <w:rPr>
          <w:sz w:val="23"/>
        </w:rPr>
        <w:t>străine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permis</w:t>
      </w:r>
      <w:r>
        <w:rPr>
          <w:spacing w:val="1"/>
          <w:sz w:val="23"/>
        </w:rPr>
        <w:t xml:space="preserve"> </w:t>
      </w:r>
      <w:r>
        <w:rPr>
          <w:sz w:val="23"/>
        </w:rPr>
        <w:t>numai</w:t>
      </w:r>
      <w:r>
        <w:rPr>
          <w:spacing w:val="1"/>
          <w:sz w:val="23"/>
        </w:rPr>
        <w:t xml:space="preserve"> </w:t>
      </w:r>
      <w:r>
        <w:rPr>
          <w:sz w:val="23"/>
        </w:rPr>
        <w:t>dacă</w:t>
      </w:r>
      <w:r>
        <w:rPr>
          <w:spacing w:val="1"/>
          <w:sz w:val="23"/>
        </w:rPr>
        <w:t xml:space="preserve"> </w:t>
      </w:r>
      <w:r>
        <w:rPr>
          <w:sz w:val="23"/>
        </w:rPr>
        <w:t>acestea</w:t>
      </w:r>
      <w:r>
        <w:rPr>
          <w:spacing w:val="1"/>
          <w:sz w:val="23"/>
        </w:rPr>
        <w:t xml:space="preserve"> </w:t>
      </w:r>
      <w:r>
        <w:rPr>
          <w:sz w:val="23"/>
        </w:rPr>
        <w:t>posedă</w:t>
      </w:r>
      <w:r>
        <w:rPr>
          <w:spacing w:val="1"/>
          <w:sz w:val="23"/>
        </w:rPr>
        <w:t xml:space="preserve"> </w:t>
      </w:r>
      <w:r>
        <w:rPr>
          <w:sz w:val="23"/>
        </w:rPr>
        <w:t>ordine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deplasare</w:t>
      </w:r>
      <w:r>
        <w:rPr>
          <w:spacing w:val="1"/>
          <w:sz w:val="23"/>
        </w:rPr>
        <w:t xml:space="preserve"> </w:t>
      </w:r>
      <w:r>
        <w:rPr>
          <w:sz w:val="23"/>
        </w:rPr>
        <w:t>corespunzătoare</w:t>
      </w:r>
      <w:r>
        <w:rPr>
          <w:spacing w:val="4"/>
          <w:sz w:val="23"/>
        </w:rPr>
        <w:t xml:space="preserve"> </w:t>
      </w:r>
      <w:r>
        <w:rPr>
          <w:sz w:val="23"/>
        </w:rPr>
        <w:t>sau</w:t>
      </w:r>
      <w:r>
        <w:rPr>
          <w:spacing w:val="4"/>
          <w:sz w:val="23"/>
        </w:rPr>
        <w:t xml:space="preserve"> </w:t>
      </w:r>
      <w:r>
        <w:rPr>
          <w:sz w:val="23"/>
        </w:rPr>
        <w:t>sunt</w:t>
      </w:r>
      <w:r>
        <w:rPr>
          <w:spacing w:val="10"/>
          <w:sz w:val="23"/>
        </w:rPr>
        <w:t xml:space="preserve"> </w:t>
      </w:r>
      <w:r>
        <w:rPr>
          <w:sz w:val="23"/>
        </w:rPr>
        <w:t>colaboratori</w:t>
      </w:r>
      <w:r>
        <w:rPr>
          <w:spacing w:val="6"/>
          <w:sz w:val="23"/>
        </w:rPr>
        <w:t xml:space="preserve"> </w:t>
      </w:r>
      <w:r>
        <w:rPr>
          <w:sz w:val="23"/>
        </w:rPr>
        <w:t>ai</w:t>
      </w:r>
      <w:r>
        <w:rPr>
          <w:spacing w:val="4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8"/>
          <w:sz w:val="23"/>
        </w:rPr>
        <w:t xml:space="preserve"> </w:t>
      </w:r>
      <w:r>
        <w:rPr>
          <w:sz w:val="23"/>
        </w:rPr>
        <w:t>ori</w:t>
      </w:r>
      <w:r>
        <w:rPr>
          <w:spacing w:val="2"/>
          <w:sz w:val="23"/>
        </w:rPr>
        <w:t xml:space="preserve"> </w:t>
      </w:r>
      <w:r>
        <w:rPr>
          <w:sz w:val="23"/>
        </w:rPr>
        <w:t>membri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familie</w:t>
      </w:r>
      <w:r>
        <w:rPr>
          <w:spacing w:val="3"/>
          <w:sz w:val="23"/>
        </w:rPr>
        <w:t xml:space="preserve"> </w:t>
      </w:r>
      <w:r>
        <w:rPr>
          <w:sz w:val="23"/>
        </w:rPr>
        <w:t>ai</w:t>
      </w:r>
      <w:r>
        <w:rPr>
          <w:spacing w:val="4"/>
          <w:sz w:val="23"/>
        </w:rPr>
        <w:t xml:space="preserve"> </w:t>
      </w:r>
      <w:r>
        <w:rPr>
          <w:sz w:val="23"/>
        </w:rPr>
        <w:t>salariaților.</w:t>
      </w:r>
    </w:p>
    <w:p w:rsidR="004D00C8" w:rsidRDefault="004D00C8">
      <w:pPr>
        <w:spacing w:line="244" w:lineRule="auto"/>
        <w:jc w:val="both"/>
        <w:rPr>
          <w:sz w:val="23"/>
        </w:rPr>
      </w:pPr>
    </w:p>
    <w:p w:rsidR="0089096D" w:rsidRDefault="0089096D" w:rsidP="0089096D">
      <w:pPr>
        <w:pStyle w:val="ListParagraph"/>
        <w:numPr>
          <w:ilvl w:val="0"/>
          <w:numId w:val="17"/>
        </w:numPr>
        <w:tabs>
          <w:tab w:val="left" w:pos="452"/>
        </w:tabs>
        <w:spacing w:before="93" w:line="242" w:lineRule="auto"/>
        <w:ind w:right="110" w:firstLine="0"/>
        <w:jc w:val="both"/>
        <w:rPr>
          <w:sz w:val="23"/>
        </w:rPr>
      </w:pPr>
      <w:r>
        <w:rPr>
          <w:sz w:val="23"/>
        </w:rPr>
        <w:t>Accesul delegaților este valabil numai pentru compartimentul la care reiese că au interes de</w:t>
      </w:r>
      <w:r>
        <w:rPr>
          <w:spacing w:val="1"/>
          <w:sz w:val="23"/>
        </w:rPr>
        <w:t xml:space="preserve"> </w:t>
      </w:r>
      <w:r>
        <w:rPr>
          <w:sz w:val="23"/>
        </w:rPr>
        <w:t>serviciu și pe durata programului normal de lucru. Compartimentul care primește delegați are</w:t>
      </w:r>
      <w:r>
        <w:rPr>
          <w:spacing w:val="1"/>
          <w:sz w:val="23"/>
        </w:rPr>
        <w:t xml:space="preserve"> </w:t>
      </w:r>
      <w:r>
        <w:rPr>
          <w:sz w:val="23"/>
        </w:rPr>
        <w:t>răspunderea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însoțirea delegatului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spațiile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Angajatorului.</w:t>
      </w:r>
    </w:p>
    <w:p w:rsidR="0089096D" w:rsidRDefault="0089096D" w:rsidP="0089096D">
      <w:pPr>
        <w:pStyle w:val="BodyText"/>
        <w:spacing w:before="3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51.</w:t>
      </w:r>
      <w:r>
        <w:rPr>
          <w:b/>
          <w:spacing w:val="7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Intrarea</w:t>
      </w:r>
      <w:r>
        <w:rPr>
          <w:spacing w:val="6"/>
        </w:rPr>
        <w:t xml:space="preserve"> </w:t>
      </w:r>
      <w:r>
        <w:t>elevilor</w:t>
      </w:r>
      <w:r>
        <w:rPr>
          <w:spacing w:val="5"/>
        </w:rPr>
        <w:t xml:space="preserve"> </w:t>
      </w:r>
      <w:r>
        <w:t>în</w:t>
      </w:r>
      <w:r>
        <w:rPr>
          <w:spacing w:val="6"/>
        </w:rPr>
        <w:t xml:space="preserve"> </w:t>
      </w:r>
      <w:r>
        <w:t>şcoală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face</w:t>
      </w:r>
      <w:r>
        <w:rPr>
          <w:spacing w:val="4"/>
        </w:rPr>
        <w:t xml:space="preserve"> </w:t>
      </w:r>
      <w:r>
        <w:t>prin</w:t>
      </w:r>
      <w:r>
        <w:rPr>
          <w:spacing w:val="8"/>
        </w:rPr>
        <w:t xml:space="preserve"> </w:t>
      </w:r>
      <w:r>
        <w:t>uşile</w:t>
      </w:r>
      <w:r>
        <w:rPr>
          <w:spacing w:val="5"/>
        </w:rPr>
        <w:t xml:space="preserve"> </w:t>
      </w:r>
      <w:r>
        <w:t>din</w:t>
      </w:r>
      <w:r>
        <w:rPr>
          <w:spacing w:val="6"/>
        </w:rPr>
        <w:t xml:space="preserve"> </w:t>
      </w:r>
      <w:r>
        <w:t>curtea</w:t>
      </w:r>
      <w:r>
        <w:rPr>
          <w:spacing w:val="4"/>
        </w:rPr>
        <w:t xml:space="preserve"> </w:t>
      </w:r>
      <w:r>
        <w:t>interioară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şcolii.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55"/>
        </w:tabs>
        <w:spacing w:before="4" w:line="244" w:lineRule="auto"/>
        <w:ind w:right="111" w:firstLine="0"/>
        <w:jc w:val="both"/>
        <w:rPr>
          <w:sz w:val="23"/>
        </w:rPr>
      </w:pPr>
      <w:r>
        <w:rPr>
          <w:sz w:val="23"/>
        </w:rPr>
        <w:t>Accesul persoanelor și autovehiculelor în incinta unității de învățământ este permis doar în</w:t>
      </w:r>
      <w:r>
        <w:rPr>
          <w:spacing w:val="1"/>
          <w:sz w:val="23"/>
        </w:rPr>
        <w:t xml:space="preserve"> </w:t>
      </w:r>
      <w:r>
        <w:rPr>
          <w:sz w:val="23"/>
        </w:rPr>
        <w:t>următoarele cazuri:</w:t>
      </w:r>
    </w:p>
    <w:p w:rsidR="0089096D" w:rsidRDefault="0089096D" w:rsidP="0089096D">
      <w:pPr>
        <w:pStyle w:val="ListParagraph"/>
        <w:numPr>
          <w:ilvl w:val="0"/>
          <w:numId w:val="15"/>
        </w:numPr>
        <w:tabs>
          <w:tab w:val="left" w:pos="244"/>
        </w:tabs>
        <w:spacing w:line="244" w:lineRule="auto"/>
        <w:ind w:right="112" w:firstLine="0"/>
        <w:rPr>
          <w:sz w:val="23"/>
        </w:rPr>
      </w:pPr>
      <w:r>
        <w:rPr>
          <w:sz w:val="23"/>
        </w:rPr>
        <w:t>maxim</w:t>
      </w:r>
      <w:r>
        <w:rPr>
          <w:spacing w:val="13"/>
          <w:sz w:val="23"/>
        </w:rPr>
        <w:t xml:space="preserve"> </w:t>
      </w:r>
      <w:r>
        <w:rPr>
          <w:sz w:val="23"/>
        </w:rPr>
        <w:t>9</w:t>
      </w:r>
      <w:r>
        <w:rPr>
          <w:spacing w:val="18"/>
          <w:sz w:val="23"/>
        </w:rPr>
        <w:t xml:space="preserve"> </w:t>
      </w:r>
      <w:r>
        <w:rPr>
          <w:sz w:val="23"/>
        </w:rPr>
        <w:t>autoturisme</w:t>
      </w:r>
      <w:r>
        <w:rPr>
          <w:spacing w:val="15"/>
          <w:sz w:val="23"/>
        </w:rPr>
        <w:t xml:space="preserve"> </w:t>
      </w:r>
      <w:r>
        <w:rPr>
          <w:sz w:val="23"/>
        </w:rPr>
        <w:t>parcate</w:t>
      </w:r>
      <w:r>
        <w:rPr>
          <w:spacing w:val="14"/>
          <w:sz w:val="23"/>
        </w:rPr>
        <w:t xml:space="preserve"> </w:t>
      </w:r>
      <w:r>
        <w:rPr>
          <w:sz w:val="23"/>
        </w:rPr>
        <w:t>intr-o</w:t>
      </w:r>
      <w:r>
        <w:rPr>
          <w:spacing w:val="18"/>
          <w:sz w:val="23"/>
        </w:rPr>
        <w:t xml:space="preserve"> </w:t>
      </w:r>
      <w:r>
        <w:rPr>
          <w:sz w:val="23"/>
        </w:rPr>
        <w:t>zona</w:t>
      </w:r>
      <w:r>
        <w:rPr>
          <w:spacing w:val="15"/>
          <w:sz w:val="23"/>
        </w:rPr>
        <w:t xml:space="preserve"> </w:t>
      </w:r>
      <w:r>
        <w:rPr>
          <w:sz w:val="23"/>
        </w:rPr>
        <w:t>bine</w:t>
      </w:r>
      <w:r>
        <w:rPr>
          <w:spacing w:val="15"/>
          <w:sz w:val="23"/>
        </w:rPr>
        <w:t xml:space="preserve"> </w:t>
      </w:r>
      <w:r>
        <w:rPr>
          <w:sz w:val="23"/>
        </w:rPr>
        <w:t>definită,</w:t>
      </w:r>
      <w:r>
        <w:rPr>
          <w:spacing w:val="17"/>
          <w:sz w:val="23"/>
        </w:rPr>
        <w:t xml:space="preserve"> </w:t>
      </w:r>
      <w:r>
        <w:rPr>
          <w:sz w:val="23"/>
        </w:rPr>
        <w:t>ele</w:t>
      </w:r>
      <w:r>
        <w:rPr>
          <w:spacing w:val="17"/>
          <w:sz w:val="23"/>
        </w:rPr>
        <w:t xml:space="preserve"> </w:t>
      </w:r>
      <w:r>
        <w:rPr>
          <w:sz w:val="23"/>
        </w:rPr>
        <w:t>apartinând</w:t>
      </w:r>
      <w:r>
        <w:rPr>
          <w:spacing w:val="17"/>
          <w:sz w:val="23"/>
        </w:rPr>
        <w:t xml:space="preserve"> </w:t>
      </w:r>
      <w:r>
        <w:rPr>
          <w:sz w:val="23"/>
        </w:rPr>
        <w:t>doar</w:t>
      </w:r>
      <w:r>
        <w:rPr>
          <w:spacing w:val="18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18"/>
          <w:sz w:val="23"/>
        </w:rPr>
        <w:t xml:space="preserve"> </w:t>
      </w:r>
      <w:r>
        <w:rPr>
          <w:sz w:val="23"/>
        </w:rPr>
        <w:t>salariat</w:t>
      </w:r>
      <w:r>
        <w:rPr>
          <w:spacing w:val="-55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unităţii;</w:t>
      </w:r>
    </w:p>
    <w:p w:rsidR="0089096D" w:rsidRDefault="0089096D" w:rsidP="0089096D">
      <w:pPr>
        <w:pStyle w:val="ListParagraph"/>
        <w:numPr>
          <w:ilvl w:val="0"/>
          <w:numId w:val="15"/>
        </w:numPr>
        <w:tabs>
          <w:tab w:val="left" w:pos="236"/>
        </w:tabs>
        <w:spacing w:line="262" w:lineRule="exact"/>
        <w:ind w:left="235" w:hanging="135"/>
        <w:rPr>
          <w:sz w:val="23"/>
        </w:rPr>
      </w:pPr>
      <w:r>
        <w:rPr>
          <w:sz w:val="23"/>
        </w:rPr>
        <w:t>autoturismele</w:t>
      </w:r>
      <w:r>
        <w:rPr>
          <w:spacing w:val="7"/>
          <w:sz w:val="23"/>
        </w:rPr>
        <w:t xml:space="preserve"> </w:t>
      </w:r>
      <w:r>
        <w:rPr>
          <w:sz w:val="23"/>
        </w:rPr>
        <w:t>autorităţilor</w:t>
      </w:r>
      <w:r>
        <w:rPr>
          <w:spacing w:val="8"/>
          <w:sz w:val="23"/>
        </w:rPr>
        <w:t xml:space="preserve"> </w:t>
      </w:r>
      <w:r>
        <w:rPr>
          <w:sz w:val="23"/>
        </w:rPr>
        <w:t>cu</w:t>
      </w:r>
      <w:r>
        <w:rPr>
          <w:spacing w:val="9"/>
          <w:sz w:val="23"/>
        </w:rPr>
        <w:t xml:space="preserve"> </w:t>
      </w:r>
      <w:r>
        <w:rPr>
          <w:sz w:val="23"/>
        </w:rPr>
        <w:t>drept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îndrumare</w:t>
      </w:r>
      <w:r>
        <w:rPr>
          <w:spacing w:val="11"/>
          <w:sz w:val="23"/>
        </w:rPr>
        <w:t xml:space="preserve"> </w:t>
      </w:r>
      <w:r>
        <w:rPr>
          <w:sz w:val="23"/>
        </w:rPr>
        <w:t>şi</w:t>
      </w:r>
      <w:r>
        <w:rPr>
          <w:spacing w:val="8"/>
          <w:sz w:val="23"/>
        </w:rPr>
        <w:t xml:space="preserve"> </w:t>
      </w:r>
      <w:r>
        <w:rPr>
          <w:sz w:val="23"/>
        </w:rPr>
        <w:t>control;</w:t>
      </w:r>
    </w:p>
    <w:p w:rsidR="0089096D" w:rsidRDefault="0089096D" w:rsidP="0089096D">
      <w:pPr>
        <w:pStyle w:val="ListParagraph"/>
        <w:numPr>
          <w:ilvl w:val="0"/>
          <w:numId w:val="15"/>
        </w:numPr>
        <w:tabs>
          <w:tab w:val="left" w:pos="236"/>
        </w:tabs>
        <w:spacing w:before="3"/>
        <w:ind w:left="235" w:hanging="135"/>
        <w:rPr>
          <w:sz w:val="23"/>
        </w:rPr>
      </w:pPr>
      <w:r>
        <w:rPr>
          <w:sz w:val="23"/>
        </w:rPr>
        <w:t>autovehiculele</w:t>
      </w:r>
      <w:r>
        <w:rPr>
          <w:spacing w:val="11"/>
          <w:sz w:val="23"/>
        </w:rPr>
        <w:t xml:space="preserve"> </w:t>
      </w:r>
      <w:r>
        <w:rPr>
          <w:sz w:val="23"/>
        </w:rPr>
        <w:t>care</w:t>
      </w:r>
      <w:r>
        <w:rPr>
          <w:spacing w:val="10"/>
          <w:sz w:val="23"/>
        </w:rPr>
        <w:t xml:space="preserve"> </w:t>
      </w:r>
      <w:r>
        <w:rPr>
          <w:sz w:val="23"/>
        </w:rPr>
        <w:t>desfăşoară</w:t>
      </w:r>
      <w:r>
        <w:rPr>
          <w:spacing w:val="8"/>
          <w:sz w:val="23"/>
        </w:rPr>
        <w:t xml:space="preserve"> </w:t>
      </w:r>
      <w:r>
        <w:rPr>
          <w:sz w:val="23"/>
        </w:rPr>
        <w:t>servicii</w:t>
      </w:r>
      <w:r>
        <w:rPr>
          <w:spacing w:val="10"/>
          <w:sz w:val="23"/>
        </w:rPr>
        <w:t xml:space="preserve"> </w:t>
      </w:r>
      <w:r>
        <w:rPr>
          <w:sz w:val="23"/>
        </w:rPr>
        <w:t>pentru</w:t>
      </w:r>
      <w:r>
        <w:rPr>
          <w:spacing w:val="10"/>
          <w:sz w:val="23"/>
        </w:rPr>
        <w:t xml:space="preserve"> </w:t>
      </w:r>
      <w:r>
        <w:rPr>
          <w:sz w:val="23"/>
        </w:rPr>
        <w:t>şcoală;</w:t>
      </w:r>
    </w:p>
    <w:p w:rsidR="0089096D" w:rsidRDefault="0089096D" w:rsidP="0089096D">
      <w:pPr>
        <w:pStyle w:val="ListParagraph"/>
        <w:numPr>
          <w:ilvl w:val="0"/>
          <w:numId w:val="15"/>
        </w:numPr>
        <w:tabs>
          <w:tab w:val="left" w:pos="251"/>
        </w:tabs>
        <w:spacing w:before="4" w:line="244" w:lineRule="auto"/>
        <w:ind w:right="109" w:firstLine="0"/>
        <w:rPr>
          <w:sz w:val="23"/>
        </w:rPr>
      </w:pPr>
      <w:r>
        <w:rPr>
          <w:sz w:val="23"/>
        </w:rPr>
        <w:t>autovehiculele care aparţin salvării, poliţiei, jandarmeriei sau ale celor care asigură intervenţia</w:t>
      </w:r>
      <w:r>
        <w:rPr>
          <w:spacing w:val="1"/>
          <w:sz w:val="23"/>
        </w:rPr>
        <w:t xml:space="preserve"> </w:t>
      </w:r>
      <w:r>
        <w:rPr>
          <w:sz w:val="23"/>
        </w:rPr>
        <w:t>operativă pentru remedierea unor defecţiuni ale reţelelor de apă, electricitate,</w:t>
      </w:r>
      <w:r>
        <w:rPr>
          <w:spacing w:val="1"/>
          <w:sz w:val="23"/>
        </w:rPr>
        <w:t xml:space="preserve"> </w:t>
      </w:r>
      <w:r>
        <w:rPr>
          <w:sz w:val="23"/>
        </w:rPr>
        <w:t>gaze, telefonie,</w:t>
      </w:r>
      <w:r>
        <w:rPr>
          <w:spacing w:val="1"/>
          <w:sz w:val="23"/>
        </w:rPr>
        <w:t xml:space="preserve"> </w:t>
      </w:r>
      <w:r>
        <w:rPr>
          <w:sz w:val="23"/>
        </w:rPr>
        <w:t>internet sau</w:t>
      </w:r>
      <w:r>
        <w:rPr>
          <w:spacing w:val="1"/>
          <w:sz w:val="23"/>
        </w:rPr>
        <w:t xml:space="preserve"> </w:t>
      </w:r>
      <w:r>
        <w:rPr>
          <w:sz w:val="23"/>
        </w:rPr>
        <w:t>aprovizionează școala cu</w:t>
      </w:r>
      <w:r>
        <w:rPr>
          <w:spacing w:val="2"/>
          <w:sz w:val="23"/>
        </w:rPr>
        <w:t xml:space="preserve"> </w:t>
      </w:r>
      <w:r>
        <w:rPr>
          <w:sz w:val="23"/>
        </w:rPr>
        <w:t>produse/materiale contractate</w:t>
      </w:r>
    </w:p>
    <w:p w:rsidR="0089096D" w:rsidRDefault="0089096D" w:rsidP="0089096D">
      <w:pPr>
        <w:pStyle w:val="ListParagraph"/>
        <w:numPr>
          <w:ilvl w:val="0"/>
          <w:numId w:val="15"/>
        </w:numPr>
        <w:tabs>
          <w:tab w:val="left" w:pos="236"/>
        </w:tabs>
        <w:spacing w:line="262" w:lineRule="exact"/>
        <w:ind w:left="235" w:hanging="135"/>
        <w:rPr>
          <w:sz w:val="23"/>
        </w:rPr>
      </w:pPr>
      <w:r>
        <w:rPr>
          <w:sz w:val="23"/>
        </w:rPr>
        <w:t>autovehicule</w:t>
      </w:r>
      <w:r>
        <w:rPr>
          <w:spacing w:val="12"/>
          <w:sz w:val="23"/>
        </w:rPr>
        <w:t xml:space="preserve"> </w:t>
      </w:r>
      <w:r>
        <w:rPr>
          <w:sz w:val="23"/>
        </w:rPr>
        <w:t>autorizate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conducerea</w:t>
      </w:r>
      <w:r>
        <w:rPr>
          <w:spacing w:val="10"/>
          <w:sz w:val="23"/>
        </w:rPr>
        <w:t xml:space="preserve"> </w:t>
      </w:r>
      <w:r>
        <w:rPr>
          <w:sz w:val="23"/>
        </w:rPr>
        <w:t>școlii.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79"/>
        </w:tabs>
        <w:spacing w:before="4" w:line="244" w:lineRule="auto"/>
        <w:ind w:right="110" w:firstLine="0"/>
        <w:jc w:val="both"/>
        <w:rPr>
          <w:sz w:val="23"/>
        </w:rPr>
      </w:pPr>
      <w:r>
        <w:rPr>
          <w:sz w:val="23"/>
        </w:rPr>
        <w:t>Accesul</w:t>
      </w:r>
      <w:r>
        <w:rPr>
          <w:spacing w:val="1"/>
          <w:sz w:val="23"/>
        </w:rPr>
        <w:t xml:space="preserve"> </w:t>
      </w:r>
      <w:r>
        <w:rPr>
          <w:sz w:val="23"/>
        </w:rPr>
        <w:t>părinților</w:t>
      </w:r>
      <w:r>
        <w:rPr>
          <w:spacing w:val="1"/>
          <w:sz w:val="23"/>
        </w:rPr>
        <w:t xml:space="preserve"> </w:t>
      </w:r>
      <w:r>
        <w:rPr>
          <w:sz w:val="23"/>
        </w:rPr>
        <w:t>este permis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urma</w:t>
      </w:r>
      <w:r>
        <w:rPr>
          <w:spacing w:val="1"/>
          <w:sz w:val="23"/>
        </w:rPr>
        <w:t xml:space="preserve"> </w:t>
      </w:r>
      <w:r>
        <w:rPr>
          <w:sz w:val="23"/>
        </w:rPr>
        <w:t>verificării</w:t>
      </w:r>
      <w:r>
        <w:rPr>
          <w:spacing w:val="1"/>
          <w:sz w:val="23"/>
        </w:rPr>
        <w:t xml:space="preserve"> </w:t>
      </w:r>
      <w:r>
        <w:rPr>
          <w:sz w:val="23"/>
        </w:rPr>
        <w:t>identității</w:t>
      </w:r>
      <w:r>
        <w:rPr>
          <w:spacing w:val="1"/>
          <w:sz w:val="23"/>
        </w:rPr>
        <w:t xml:space="preserve"> </w:t>
      </w:r>
      <w:r>
        <w:rPr>
          <w:sz w:val="23"/>
        </w:rPr>
        <w:t>acestora,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baza</w:t>
      </w:r>
      <w:r>
        <w:rPr>
          <w:spacing w:val="1"/>
          <w:sz w:val="23"/>
        </w:rPr>
        <w:t xml:space="preserve"> </w:t>
      </w:r>
      <w:r>
        <w:rPr>
          <w:sz w:val="23"/>
        </w:rPr>
        <w:t>ecusonului</w:t>
      </w:r>
      <w:r>
        <w:rPr>
          <w:spacing w:val="1"/>
          <w:sz w:val="23"/>
        </w:rPr>
        <w:t xml:space="preserve"> </w:t>
      </w:r>
      <w:r>
        <w:rPr>
          <w:sz w:val="23"/>
        </w:rPr>
        <w:t>eliberat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punctul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control,</w:t>
      </w:r>
      <w:r>
        <w:rPr>
          <w:spacing w:val="4"/>
          <w:sz w:val="23"/>
        </w:rPr>
        <w:t xml:space="preserve"> </w:t>
      </w:r>
      <w:r>
        <w:rPr>
          <w:sz w:val="23"/>
        </w:rPr>
        <w:t>după</w:t>
      </w:r>
      <w:r>
        <w:rPr>
          <w:spacing w:val="5"/>
          <w:sz w:val="23"/>
        </w:rPr>
        <w:t xml:space="preserve"> </w:t>
      </w:r>
      <w:r>
        <w:rPr>
          <w:sz w:val="23"/>
        </w:rPr>
        <w:t>înregistrarea</w:t>
      </w:r>
      <w:r>
        <w:rPr>
          <w:spacing w:val="3"/>
          <w:sz w:val="23"/>
        </w:rPr>
        <w:t xml:space="preserve"> </w:t>
      </w:r>
      <w:r>
        <w:rPr>
          <w:sz w:val="23"/>
        </w:rPr>
        <w:t>persoanei</w:t>
      </w:r>
      <w:r>
        <w:rPr>
          <w:spacing w:val="4"/>
          <w:sz w:val="23"/>
        </w:rPr>
        <w:t xml:space="preserve"> </w:t>
      </w:r>
      <w:r>
        <w:rPr>
          <w:sz w:val="23"/>
        </w:rPr>
        <w:t>în</w:t>
      </w:r>
      <w:r>
        <w:rPr>
          <w:spacing w:val="5"/>
          <w:sz w:val="23"/>
        </w:rPr>
        <w:t xml:space="preserve"> </w:t>
      </w:r>
      <w:r>
        <w:rPr>
          <w:sz w:val="23"/>
        </w:rPr>
        <w:t>registrul</w:t>
      </w:r>
      <w:r>
        <w:rPr>
          <w:spacing w:val="8"/>
          <w:sz w:val="23"/>
        </w:rPr>
        <w:t xml:space="preserve"> </w:t>
      </w:r>
      <w:r>
        <w:rPr>
          <w:sz w:val="23"/>
        </w:rPr>
        <w:t>destinat</w:t>
      </w:r>
      <w:r>
        <w:rPr>
          <w:spacing w:val="7"/>
          <w:sz w:val="23"/>
        </w:rPr>
        <w:t xml:space="preserve"> </w:t>
      </w:r>
      <w:r>
        <w:rPr>
          <w:sz w:val="23"/>
        </w:rPr>
        <w:t>acestui</w:t>
      </w:r>
      <w:r>
        <w:rPr>
          <w:spacing w:val="8"/>
          <w:sz w:val="23"/>
        </w:rPr>
        <w:t xml:space="preserve"> </w:t>
      </w:r>
      <w:r>
        <w:rPr>
          <w:sz w:val="23"/>
        </w:rPr>
        <w:t>scop.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40"/>
        </w:tabs>
        <w:spacing w:line="242" w:lineRule="auto"/>
        <w:ind w:right="111" w:firstLine="0"/>
        <w:jc w:val="both"/>
        <w:rPr>
          <w:sz w:val="23"/>
        </w:rPr>
      </w:pPr>
      <w:r>
        <w:rPr>
          <w:sz w:val="23"/>
        </w:rPr>
        <w:t>Accesul altor persoane se face după obținerea aprobării conducerii școlii, pe baza ecusonului</w:t>
      </w:r>
      <w:r>
        <w:rPr>
          <w:spacing w:val="1"/>
          <w:sz w:val="23"/>
        </w:rPr>
        <w:t xml:space="preserve"> </w:t>
      </w:r>
      <w:r>
        <w:rPr>
          <w:sz w:val="23"/>
        </w:rPr>
        <w:t>invitat/vizitator, eliberat de la punctul de control și după înregistrarea lor în registru. Persoanele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au</w:t>
      </w:r>
      <w:r>
        <w:rPr>
          <w:spacing w:val="3"/>
          <w:sz w:val="23"/>
        </w:rPr>
        <w:t xml:space="preserve"> </w:t>
      </w:r>
      <w:r>
        <w:rPr>
          <w:sz w:val="23"/>
        </w:rPr>
        <w:t>primit</w:t>
      </w:r>
      <w:r>
        <w:rPr>
          <w:spacing w:val="5"/>
          <w:sz w:val="23"/>
        </w:rPr>
        <w:t xml:space="preserve"> </w:t>
      </w:r>
      <w:r>
        <w:rPr>
          <w:sz w:val="23"/>
        </w:rPr>
        <w:t>ecuson</w:t>
      </w:r>
      <w:r>
        <w:rPr>
          <w:spacing w:val="3"/>
          <w:sz w:val="23"/>
        </w:rPr>
        <w:t xml:space="preserve"> </w:t>
      </w:r>
      <w:r>
        <w:rPr>
          <w:sz w:val="23"/>
        </w:rPr>
        <w:t>au</w:t>
      </w:r>
      <w:r>
        <w:rPr>
          <w:spacing w:val="6"/>
          <w:sz w:val="23"/>
        </w:rPr>
        <w:t xml:space="preserve"> </w:t>
      </w:r>
      <w:r>
        <w:rPr>
          <w:sz w:val="23"/>
        </w:rPr>
        <w:t>obligația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a-l</w:t>
      </w:r>
      <w:r>
        <w:rPr>
          <w:spacing w:val="5"/>
          <w:sz w:val="23"/>
        </w:rPr>
        <w:t xml:space="preserve"> </w:t>
      </w:r>
      <w:r>
        <w:rPr>
          <w:sz w:val="23"/>
        </w:rPr>
        <w:t>restitui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5"/>
          <w:sz w:val="23"/>
        </w:rPr>
        <w:t xml:space="preserve"> </w:t>
      </w:r>
      <w:r>
        <w:rPr>
          <w:sz w:val="23"/>
        </w:rPr>
        <w:t>punctul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control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părăsirea</w:t>
      </w:r>
      <w:r>
        <w:rPr>
          <w:spacing w:val="1"/>
          <w:sz w:val="23"/>
        </w:rPr>
        <w:t xml:space="preserve"> </w:t>
      </w:r>
      <w:r>
        <w:rPr>
          <w:sz w:val="23"/>
        </w:rPr>
        <w:t>școlii.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72"/>
        </w:tabs>
        <w:spacing w:before="1" w:line="244" w:lineRule="auto"/>
        <w:ind w:right="110" w:firstLine="0"/>
        <w:jc w:val="both"/>
        <w:rPr>
          <w:sz w:val="23"/>
        </w:rPr>
      </w:pPr>
      <w:r>
        <w:rPr>
          <w:sz w:val="23"/>
        </w:rPr>
        <w:t>Ecusoanele,</w:t>
      </w:r>
      <w:r>
        <w:rPr>
          <w:spacing w:val="47"/>
          <w:sz w:val="23"/>
        </w:rPr>
        <w:t xml:space="preserve"> </w:t>
      </w:r>
      <w:r>
        <w:rPr>
          <w:sz w:val="23"/>
        </w:rPr>
        <w:t>cu</w:t>
      </w:r>
      <w:r>
        <w:rPr>
          <w:spacing w:val="47"/>
          <w:sz w:val="23"/>
        </w:rPr>
        <w:t xml:space="preserve"> </w:t>
      </w:r>
      <w:r>
        <w:rPr>
          <w:sz w:val="23"/>
        </w:rPr>
        <w:t>excepția</w:t>
      </w:r>
      <w:r>
        <w:rPr>
          <w:spacing w:val="46"/>
          <w:sz w:val="23"/>
        </w:rPr>
        <w:t xml:space="preserve"> </w:t>
      </w:r>
      <w:r>
        <w:rPr>
          <w:sz w:val="23"/>
        </w:rPr>
        <w:t>celor</w:t>
      </w:r>
      <w:r>
        <w:rPr>
          <w:spacing w:val="47"/>
          <w:sz w:val="23"/>
        </w:rPr>
        <w:t xml:space="preserve"> </w:t>
      </w:r>
      <w:r>
        <w:rPr>
          <w:sz w:val="23"/>
        </w:rPr>
        <w:t>existente,</w:t>
      </w:r>
      <w:r>
        <w:rPr>
          <w:spacing w:val="50"/>
          <w:sz w:val="23"/>
        </w:rPr>
        <w:t xml:space="preserve"> </w:t>
      </w:r>
      <w:r>
        <w:rPr>
          <w:sz w:val="23"/>
        </w:rPr>
        <w:t>se</w:t>
      </w:r>
      <w:r>
        <w:rPr>
          <w:spacing w:val="46"/>
          <w:sz w:val="23"/>
        </w:rPr>
        <w:t xml:space="preserve"> </w:t>
      </w:r>
      <w:r>
        <w:rPr>
          <w:sz w:val="23"/>
        </w:rPr>
        <w:t>vor</w:t>
      </w:r>
      <w:r>
        <w:rPr>
          <w:spacing w:val="48"/>
          <w:sz w:val="23"/>
        </w:rPr>
        <w:t xml:space="preserve"> </w:t>
      </w:r>
      <w:r>
        <w:rPr>
          <w:sz w:val="23"/>
        </w:rPr>
        <w:t>executa</w:t>
      </w:r>
      <w:r>
        <w:rPr>
          <w:spacing w:val="46"/>
          <w:sz w:val="23"/>
        </w:rPr>
        <w:t xml:space="preserve"> </w:t>
      </w:r>
      <w:r>
        <w:rPr>
          <w:sz w:val="23"/>
        </w:rPr>
        <w:t>conform</w:t>
      </w:r>
      <w:r>
        <w:rPr>
          <w:spacing w:val="46"/>
          <w:sz w:val="23"/>
        </w:rPr>
        <w:t xml:space="preserve"> </w:t>
      </w:r>
      <w:r>
        <w:rPr>
          <w:sz w:val="23"/>
        </w:rPr>
        <w:t>modelelor</w:t>
      </w:r>
      <w:r>
        <w:rPr>
          <w:spacing w:val="48"/>
          <w:sz w:val="23"/>
        </w:rPr>
        <w:t xml:space="preserve"> </w:t>
      </w:r>
      <w:r>
        <w:rPr>
          <w:sz w:val="23"/>
        </w:rPr>
        <w:t>primite</w:t>
      </w:r>
      <w:r>
        <w:rPr>
          <w:spacing w:val="46"/>
          <w:sz w:val="23"/>
        </w:rPr>
        <w:t xml:space="preserve"> </w:t>
      </w:r>
      <w:r>
        <w:rPr>
          <w:sz w:val="23"/>
        </w:rPr>
        <w:t>și</w:t>
      </w:r>
      <w:r>
        <w:rPr>
          <w:spacing w:val="51"/>
          <w:sz w:val="23"/>
        </w:rPr>
        <w:t xml:space="preserve"> </w:t>
      </w:r>
      <w:r>
        <w:rPr>
          <w:sz w:val="23"/>
        </w:rPr>
        <w:t>vor</w:t>
      </w:r>
      <w:r>
        <w:rPr>
          <w:spacing w:val="-55"/>
          <w:sz w:val="23"/>
        </w:rPr>
        <w:t xml:space="preserve"> </w:t>
      </w:r>
      <w:r>
        <w:rPr>
          <w:sz w:val="23"/>
        </w:rPr>
        <w:t>urma</w:t>
      </w:r>
      <w:r>
        <w:rPr>
          <w:spacing w:val="1"/>
          <w:sz w:val="23"/>
        </w:rPr>
        <w:t xml:space="preserve"> </w:t>
      </w:r>
      <w:r>
        <w:rPr>
          <w:sz w:val="23"/>
        </w:rPr>
        <w:t>regimul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viză</w:t>
      </w:r>
      <w:r>
        <w:rPr>
          <w:spacing w:val="2"/>
          <w:sz w:val="23"/>
        </w:rPr>
        <w:t xml:space="preserve"> </w:t>
      </w:r>
      <w:r>
        <w:rPr>
          <w:sz w:val="23"/>
        </w:rPr>
        <w:t>stabilit</w:t>
      </w:r>
      <w:r>
        <w:rPr>
          <w:spacing w:val="2"/>
          <w:sz w:val="23"/>
        </w:rPr>
        <w:t xml:space="preserve"> </w:t>
      </w:r>
      <w:r>
        <w:rPr>
          <w:sz w:val="23"/>
        </w:rPr>
        <w:t>prin</w:t>
      </w:r>
      <w:r>
        <w:rPr>
          <w:spacing w:val="2"/>
          <w:sz w:val="23"/>
        </w:rPr>
        <w:t xml:space="preserve"> </w:t>
      </w:r>
      <w:r>
        <w:rPr>
          <w:sz w:val="23"/>
        </w:rPr>
        <w:t>Regulamentul</w:t>
      </w:r>
      <w:r>
        <w:rPr>
          <w:spacing w:val="2"/>
          <w:sz w:val="23"/>
        </w:rPr>
        <w:t xml:space="preserve"> </w:t>
      </w:r>
      <w:r>
        <w:rPr>
          <w:sz w:val="23"/>
        </w:rPr>
        <w:t>cadru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ordine</w:t>
      </w:r>
      <w:r>
        <w:rPr>
          <w:spacing w:val="1"/>
          <w:sz w:val="23"/>
        </w:rPr>
        <w:t xml:space="preserve"> </w:t>
      </w:r>
      <w:r>
        <w:rPr>
          <w:sz w:val="23"/>
        </w:rPr>
        <w:t>interioară.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64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Paza și controlul accesului în școală se va realiza cu personalul specializat și autorizat de</w:t>
      </w:r>
      <w:r>
        <w:rPr>
          <w:spacing w:val="1"/>
          <w:sz w:val="23"/>
        </w:rPr>
        <w:t xml:space="preserve"> </w:t>
      </w:r>
      <w:r>
        <w:rPr>
          <w:sz w:val="23"/>
        </w:rPr>
        <w:t>unitatea teritorială de poliție,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baza planului</w:t>
      </w:r>
      <w:r>
        <w:rPr>
          <w:spacing w:val="4"/>
          <w:sz w:val="23"/>
        </w:rPr>
        <w:t xml:space="preserve"> </w:t>
      </w:r>
      <w:r>
        <w:rPr>
          <w:sz w:val="23"/>
        </w:rPr>
        <w:t>de pază</w:t>
      </w:r>
      <w:r>
        <w:rPr>
          <w:spacing w:val="2"/>
          <w:sz w:val="23"/>
        </w:rPr>
        <w:t xml:space="preserve"> </w:t>
      </w:r>
      <w:r>
        <w:rPr>
          <w:sz w:val="23"/>
        </w:rPr>
        <w:t>al</w:t>
      </w:r>
      <w:r>
        <w:rPr>
          <w:spacing w:val="3"/>
          <w:sz w:val="23"/>
        </w:rPr>
        <w:t xml:space="preserve"> </w:t>
      </w:r>
      <w:r>
        <w:rPr>
          <w:sz w:val="23"/>
        </w:rPr>
        <w:t>școlii.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55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Personalul de pază va ține evidența persoanelor străine care intră în școală, consemnând în</w:t>
      </w:r>
      <w:r>
        <w:rPr>
          <w:spacing w:val="1"/>
          <w:sz w:val="23"/>
        </w:rPr>
        <w:t xml:space="preserve"> </w:t>
      </w:r>
      <w:r>
        <w:rPr>
          <w:sz w:val="23"/>
        </w:rPr>
        <w:t>registrul</w:t>
      </w:r>
      <w:r>
        <w:rPr>
          <w:spacing w:val="6"/>
          <w:sz w:val="23"/>
        </w:rPr>
        <w:t xml:space="preserve"> </w:t>
      </w:r>
      <w:r>
        <w:rPr>
          <w:sz w:val="23"/>
        </w:rPr>
        <w:t>ținut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punctul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control,</w:t>
      </w:r>
      <w:r>
        <w:rPr>
          <w:spacing w:val="5"/>
          <w:sz w:val="23"/>
        </w:rPr>
        <w:t xml:space="preserve"> </w:t>
      </w:r>
      <w:r>
        <w:rPr>
          <w:sz w:val="23"/>
        </w:rPr>
        <w:t>date</w:t>
      </w:r>
      <w:r>
        <w:rPr>
          <w:spacing w:val="7"/>
          <w:sz w:val="23"/>
        </w:rPr>
        <w:t xml:space="preserve"> </w:t>
      </w:r>
      <w:r>
        <w:rPr>
          <w:sz w:val="23"/>
        </w:rPr>
        <w:t>referitoare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identitatea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scopul</w:t>
      </w:r>
      <w:r>
        <w:rPr>
          <w:spacing w:val="6"/>
          <w:sz w:val="23"/>
        </w:rPr>
        <w:t xml:space="preserve"> </w:t>
      </w:r>
      <w:r>
        <w:rPr>
          <w:sz w:val="23"/>
        </w:rPr>
        <w:t>vizitei</w:t>
      </w:r>
      <w:r>
        <w:rPr>
          <w:spacing w:val="8"/>
          <w:sz w:val="23"/>
        </w:rPr>
        <w:t xml:space="preserve"> </w:t>
      </w:r>
      <w:r>
        <w:rPr>
          <w:sz w:val="23"/>
        </w:rPr>
        <w:t>persoanei.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64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Este interzisă intrarea în școală a reprezentanților presei de orice tip (ziare, reviste, radio,</w:t>
      </w:r>
      <w:r>
        <w:rPr>
          <w:spacing w:val="1"/>
          <w:sz w:val="23"/>
        </w:rPr>
        <w:t xml:space="preserve"> </w:t>
      </w:r>
      <w:r>
        <w:rPr>
          <w:sz w:val="23"/>
        </w:rPr>
        <w:t>televiziune etc) fără acordul prealabil al directorului unității. De asemenea, se interzice filmarea,</w:t>
      </w:r>
      <w:r>
        <w:rPr>
          <w:spacing w:val="1"/>
          <w:sz w:val="23"/>
        </w:rPr>
        <w:t xml:space="preserve"> </w:t>
      </w:r>
      <w:r>
        <w:rPr>
          <w:sz w:val="23"/>
        </w:rPr>
        <w:t>înregistrarea sau folosirea altor mijloace audio-video cu intenția de a expune elevii și cadrele</w:t>
      </w:r>
      <w:r>
        <w:rPr>
          <w:spacing w:val="1"/>
          <w:sz w:val="23"/>
        </w:rPr>
        <w:t xml:space="preserve"> </w:t>
      </w:r>
      <w:r>
        <w:rPr>
          <w:sz w:val="23"/>
        </w:rPr>
        <w:t>didactice.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438"/>
        </w:tabs>
        <w:spacing w:line="242" w:lineRule="auto"/>
        <w:ind w:right="110" w:firstLine="0"/>
        <w:jc w:val="both"/>
        <w:rPr>
          <w:sz w:val="23"/>
        </w:rPr>
      </w:pPr>
      <w:r>
        <w:rPr>
          <w:sz w:val="23"/>
        </w:rPr>
        <w:t>Este interzisă intrarea în școală a persoanelor aflate sub influența băuturilor alcoolice, a celor</w:t>
      </w:r>
      <w:r>
        <w:rPr>
          <w:spacing w:val="1"/>
          <w:sz w:val="23"/>
        </w:rPr>
        <w:t xml:space="preserve"> </w:t>
      </w:r>
      <w:r>
        <w:rPr>
          <w:sz w:val="23"/>
        </w:rPr>
        <w:t>turbulente sau a celor care au intenția vădită de a deranja ordinea și liniștea. De asemenea, se</w:t>
      </w:r>
      <w:r>
        <w:rPr>
          <w:spacing w:val="1"/>
          <w:sz w:val="23"/>
        </w:rPr>
        <w:t xml:space="preserve"> </w:t>
      </w:r>
      <w:r>
        <w:rPr>
          <w:sz w:val="23"/>
        </w:rPr>
        <w:t>interzice intrarea persoanelor însoțite de câini, cu arme sau obiecte contondente, cu substanțe</w:t>
      </w:r>
      <w:r>
        <w:rPr>
          <w:spacing w:val="1"/>
          <w:sz w:val="23"/>
        </w:rPr>
        <w:t xml:space="preserve"> </w:t>
      </w:r>
      <w:r>
        <w:rPr>
          <w:sz w:val="23"/>
        </w:rPr>
        <w:t>toxice,</w:t>
      </w:r>
      <w:r>
        <w:rPr>
          <w:spacing w:val="1"/>
          <w:sz w:val="23"/>
        </w:rPr>
        <w:t xml:space="preserve"> </w:t>
      </w:r>
      <w:r>
        <w:rPr>
          <w:sz w:val="23"/>
        </w:rPr>
        <w:t>explozive-pirorehnice,</w:t>
      </w:r>
      <w:r>
        <w:rPr>
          <w:spacing w:val="1"/>
          <w:sz w:val="23"/>
        </w:rPr>
        <w:t xml:space="preserve"> </w:t>
      </w:r>
      <w:r>
        <w:rPr>
          <w:sz w:val="23"/>
        </w:rPr>
        <w:t>iritante</w:t>
      </w:r>
      <w:r>
        <w:rPr>
          <w:spacing w:val="1"/>
          <w:sz w:val="23"/>
        </w:rPr>
        <w:t xml:space="preserve"> </w:t>
      </w:r>
      <w:r>
        <w:rPr>
          <w:sz w:val="23"/>
        </w:rPr>
        <w:t>lacrimogene,</w:t>
      </w:r>
      <w:r>
        <w:rPr>
          <w:spacing w:val="1"/>
          <w:sz w:val="23"/>
        </w:rPr>
        <w:t xml:space="preserve"> </w:t>
      </w:r>
      <w:r>
        <w:rPr>
          <w:sz w:val="23"/>
        </w:rPr>
        <w:t>ușor</w:t>
      </w:r>
      <w:r>
        <w:rPr>
          <w:spacing w:val="1"/>
          <w:sz w:val="23"/>
        </w:rPr>
        <w:t xml:space="preserve"> </w:t>
      </w:r>
      <w:r>
        <w:rPr>
          <w:sz w:val="23"/>
        </w:rPr>
        <w:t>inflamabile,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publicații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caracter</w:t>
      </w:r>
      <w:r>
        <w:rPr>
          <w:spacing w:val="-55"/>
          <w:sz w:val="23"/>
        </w:rPr>
        <w:t xml:space="preserve"> </w:t>
      </w:r>
      <w:r>
        <w:rPr>
          <w:sz w:val="23"/>
        </w:rPr>
        <w:t>obscen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instigator,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1"/>
          <w:sz w:val="23"/>
        </w:rPr>
        <w:t xml:space="preserve"> </w:t>
      </w:r>
      <w:r>
        <w:rPr>
          <w:sz w:val="23"/>
        </w:rPr>
        <w:t>stupefiante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băuturi</w:t>
      </w:r>
      <w:r>
        <w:rPr>
          <w:spacing w:val="1"/>
          <w:sz w:val="23"/>
        </w:rPr>
        <w:t xml:space="preserve"> </w:t>
      </w:r>
      <w:r>
        <w:rPr>
          <w:sz w:val="23"/>
        </w:rPr>
        <w:t>alcoolice.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asemenea,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interzice</w:t>
      </w:r>
      <w:r>
        <w:rPr>
          <w:spacing w:val="1"/>
          <w:sz w:val="23"/>
        </w:rPr>
        <w:t xml:space="preserve"> </w:t>
      </w:r>
      <w:r>
        <w:rPr>
          <w:sz w:val="23"/>
        </w:rPr>
        <w:t>comercializarea acestor produse</w:t>
      </w:r>
      <w:r>
        <w:rPr>
          <w:spacing w:val="1"/>
          <w:sz w:val="23"/>
        </w:rPr>
        <w:t xml:space="preserve"> </w:t>
      </w:r>
      <w:r>
        <w:rPr>
          <w:sz w:val="23"/>
        </w:rPr>
        <w:t>în incinta</w:t>
      </w:r>
      <w:r>
        <w:rPr>
          <w:spacing w:val="2"/>
          <w:sz w:val="23"/>
        </w:rPr>
        <w:t xml:space="preserve"> </w:t>
      </w:r>
      <w:r>
        <w:rPr>
          <w:sz w:val="23"/>
        </w:rPr>
        <w:t>școlii.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570"/>
        </w:tabs>
        <w:spacing w:line="244" w:lineRule="auto"/>
        <w:ind w:right="108" w:firstLine="0"/>
        <w:jc w:val="both"/>
        <w:rPr>
          <w:sz w:val="23"/>
        </w:rPr>
      </w:pPr>
      <w:r>
        <w:rPr>
          <w:sz w:val="23"/>
        </w:rPr>
        <w:t>În cazul ședințelor cu părinții sau al oricăror activități ce impun prezența în școală a unor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persoane străine, organizatorii vor prezenta la punctul de control lista nominală cu participanții,</w:t>
      </w:r>
      <w:r>
        <w:rPr>
          <w:spacing w:val="1"/>
          <w:sz w:val="23"/>
        </w:rPr>
        <w:t xml:space="preserve"> </w:t>
      </w:r>
      <w:r>
        <w:rPr>
          <w:sz w:val="23"/>
        </w:rPr>
        <w:t>vizată</w:t>
      </w:r>
      <w:r>
        <w:rPr>
          <w:spacing w:val="-1"/>
          <w:sz w:val="23"/>
        </w:rPr>
        <w:t xml:space="preserve"> </w:t>
      </w:r>
      <w:r>
        <w:rPr>
          <w:sz w:val="23"/>
        </w:rPr>
        <w:t>de director.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556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Este interzisă intrarea în</w:t>
      </w:r>
      <w:r>
        <w:rPr>
          <w:spacing w:val="57"/>
          <w:sz w:val="23"/>
        </w:rPr>
        <w:t xml:space="preserve"> </w:t>
      </w:r>
      <w:r>
        <w:rPr>
          <w:sz w:val="23"/>
        </w:rPr>
        <w:t>școală</w:t>
      </w:r>
      <w:r>
        <w:rPr>
          <w:spacing w:val="58"/>
          <w:sz w:val="23"/>
        </w:rPr>
        <w:t xml:space="preserve"> </w:t>
      </w:r>
      <w:r>
        <w:rPr>
          <w:sz w:val="23"/>
        </w:rPr>
        <w:t>a</w:t>
      </w:r>
      <w:r>
        <w:rPr>
          <w:spacing w:val="57"/>
          <w:sz w:val="23"/>
        </w:rPr>
        <w:t xml:space="preserve"> </w:t>
      </w:r>
      <w:r>
        <w:rPr>
          <w:sz w:val="23"/>
        </w:rPr>
        <w:t>persoanelor din anturajul elevilor, cu excepția părinților și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tutorilor</w:t>
      </w:r>
      <w:r>
        <w:rPr>
          <w:spacing w:val="1"/>
          <w:sz w:val="23"/>
        </w:rPr>
        <w:t xml:space="preserve"> </w:t>
      </w:r>
      <w:r>
        <w:rPr>
          <w:sz w:val="23"/>
        </w:rPr>
        <w:t>legali.</w:t>
      </w:r>
    </w:p>
    <w:p w:rsidR="0089096D" w:rsidRDefault="0089096D" w:rsidP="0089096D">
      <w:pPr>
        <w:pStyle w:val="ListParagraph"/>
        <w:numPr>
          <w:ilvl w:val="0"/>
          <w:numId w:val="16"/>
        </w:numPr>
        <w:tabs>
          <w:tab w:val="left" w:pos="632"/>
        </w:tabs>
        <w:spacing w:line="244" w:lineRule="auto"/>
        <w:ind w:right="111" w:firstLine="0"/>
        <w:jc w:val="both"/>
        <w:rPr>
          <w:sz w:val="23"/>
        </w:rPr>
      </w:pPr>
      <w:r>
        <w:rPr>
          <w:sz w:val="23"/>
        </w:rPr>
        <w:t>Conducerea</w:t>
      </w:r>
      <w:r>
        <w:rPr>
          <w:spacing w:val="1"/>
          <w:sz w:val="23"/>
        </w:rPr>
        <w:t xml:space="preserve"> </w:t>
      </w:r>
      <w:r>
        <w:rPr>
          <w:sz w:val="23"/>
        </w:rPr>
        <w:t>școlii</w:t>
      </w:r>
      <w:r>
        <w:rPr>
          <w:spacing w:val="1"/>
          <w:sz w:val="23"/>
        </w:rPr>
        <w:t xml:space="preserve"> </w:t>
      </w:r>
      <w:r>
        <w:rPr>
          <w:sz w:val="23"/>
        </w:rPr>
        <w:t>va</w:t>
      </w:r>
      <w:r>
        <w:rPr>
          <w:spacing w:val="1"/>
          <w:sz w:val="23"/>
        </w:rPr>
        <w:t xml:space="preserve"> </w:t>
      </w:r>
      <w:r>
        <w:rPr>
          <w:sz w:val="23"/>
        </w:rPr>
        <w:t>lua</w:t>
      </w:r>
      <w:r>
        <w:rPr>
          <w:spacing w:val="1"/>
          <w:sz w:val="23"/>
        </w:rPr>
        <w:t xml:space="preserve"> </w:t>
      </w:r>
      <w:r>
        <w:rPr>
          <w:sz w:val="23"/>
        </w:rPr>
        <w:t>măsurile</w:t>
      </w:r>
      <w:r>
        <w:rPr>
          <w:spacing w:val="1"/>
          <w:sz w:val="23"/>
        </w:rPr>
        <w:t xml:space="preserve"> </w:t>
      </w:r>
      <w:r>
        <w:rPr>
          <w:sz w:val="23"/>
        </w:rPr>
        <w:t>adecvate</w:t>
      </w:r>
      <w:r>
        <w:rPr>
          <w:spacing w:val="1"/>
          <w:sz w:val="23"/>
        </w:rPr>
        <w:t xml:space="preserve"> </w:t>
      </w:r>
      <w:r>
        <w:rPr>
          <w:sz w:val="23"/>
        </w:rPr>
        <w:t>ce</w:t>
      </w:r>
      <w:r>
        <w:rPr>
          <w:spacing w:val="1"/>
          <w:sz w:val="23"/>
        </w:rPr>
        <w:t xml:space="preserve"> </w:t>
      </w:r>
      <w:r>
        <w:rPr>
          <w:sz w:val="23"/>
        </w:rPr>
        <w:t>decurg</w:t>
      </w:r>
      <w:r>
        <w:rPr>
          <w:spacing w:val="1"/>
          <w:sz w:val="23"/>
        </w:rPr>
        <w:t xml:space="preserve"> </w:t>
      </w:r>
      <w:r>
        <w:rPr>
          <w:sz w:val="23"/>
        </w:rPr>
        <w:t>din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</w:t>
      </w:r>
      <w:r>
        <w:rPr>
          <w:spacing w:val="57"/>
          <w:sz w:val="23"/>
        </w:rPr>
        <w:t xml:space="preserve"> </w:t>
      </w:r>
      <w:r>
        <w:rPr>
          <w:sz w:val="23"/>
        </w:rPr>
        <w:t>de</w:t>
      </w:r>
      <w:r>
        <w:rPr>
          <w:spacing w:val="58"/>
          <w:sz w:val="23"/>
        </w:rPr>
        <w:t xml:space="preserve"> </w:t>
      </w:r>
      <w:r>
        <w:rPr>
          <w:sz w:val="23"/>
        </w:rPr>
        <w:t>ordine</w:t>
      </w:r>
      <w:r>
        <w:rPr>
          <w:spacing w:val="1"/>
          <w:sz w:val="23"/>
        </w:rPr>
        <w:t xml:space="preserve"> </w:t>
      </w:r>
      <w:r>
        <w:rPr>
          <w:sz w:val="23"/>
        </w:rPr>
        <w:t>interioară, va asigura întocmirea registrului de evidență a accesului invitaților/vizitatorilor, va</w:t>
      </w:r>
      <w:r>
        <w:rPr>
          <w:spacing w:val="1"/>
          <w:sz w:val="23"/>
        </w:rPr>
        <w:t xml:space="preserve"> </w:t>
      </w:r>
      <w:r>
        <w:rPr>
          <w:sz w:val="23"/>
        </w:rPr>
        <w:t>transmite</w:t>
      </w:r>
      <w:r>
        <w:rPr>
          <w:spacing w:val="1"/>
          <w:sz w:val="23"/>
        </w:rPr>
        <w:t xml:space="preserve"> </w:t>
      </w:r>
      <w:r>
        <w:rPr>
          <w:sz w:val="23"/>
        </w:rPr>
        <w:t>consemnul</w:t>
      </w:r>
      <w:r>
        <w:rPr>
          <w:spacing w:val="3"/>
          <w:sz w:val="23"/>
        </w:rPr>
        <w:t xml:space="preserve"> </w:t>
      </w:r>
      <w:r>
        <w:rPr>
          <w:sz w:val="23"/>
        </w:rPr>
        <w:t>general</w:t>
      </w:r>
      <w:r>
        <w:rPr>
          <w:spacing w:val="1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3"/>
          <w:sz w:val="23"/>
        </w:rPr>
        <w:t xml:space="preserve"> </w:t>
      </w:r>
      <w:r>
        <w:rPr>
          <w:sz w:val="23"/>
        </w:rPr>
        <w:t>de pază.</w:t>
      </w:r>
    </w:p>
    <w:p w:rsidR="0089096D" w:rsidRDefault="0089096D">
      <w:pPr>
        <w:spacing w:line="244" w:lineRule="auto"/>
        <w:jc w:val="both"/>
        <w:rPr>
          <w:sz w:val="23"/>
        </w:rPr>
      </w:pPr>
    </w:p>
    <w:p w:rsidR="0089096D" w:rsidRDefault="0089096D">
      <w:pPr>
        <w:spacing w:line="244" w:lineRule="auto"/>
        <w:jc w:val="both"/>
        <w:rPr>
          <w:sz w:val="23"/>
        </w:rPr>
      </w:pPr>
    </w:p>
    <w:p w:rsidR="0089096D" w:rsidRDefault="0089096D" w:rsidP="0089096D">
      <w:pPr>
        <w:pStyle w:val="Heading1"/>
        <w:numPr>
          <w:ilvl w:val="0"/>
          <w:numId w:val="65"/>
        </w:numPr>
        <w:tabs>
          <w:tab w:val="left" w:pos="666"/>
        </w:tabs>
        <w:spacing w:before="94" w:line="244" w:lineRule="auto"/>
        <w:ind w:right="112"/>
        <w:jc w:val="both"/>
      </w:pPr>
      <w:r>
        <w:t>PROCEDURA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SOLUȚIONARE</w:t>
      </w:r>
      <w:r>
        <w:rPr>
          <w:spacing w:val="1"/>
        </w:rPr>
        <w:t xml:space="preserve"> PE CALE AMIABILĂ </w:t>
      </w:r>
      <w:r>
        <w:t>A</w:t>
      </w:r>
      <w:r>
        <w:rPr>
          <w:spacing w:val="1"/>
        </w:rPr>
        <w:t xml:space="preserve"> CONFLICTELOR INDIVIDUALE DE MUNCĂ, A </w:t>
      </w:r>
      <w:r>
        <w:t>CERERILOR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A </w:t>
      </w:r>
      <w:r>
        <w:t>RECLAMAȚIILOR</w:t>
      </w:r>
      <w:r>
        <w:rPr>
          <w:spacing w:val="1"/>
        </w:rPr>
        <w:t xml:space="preserve"> </w:t>
      </w:r>
      <w:r>
        <w:t>INDIVIDUALE ALE</w:t>
      </w:r>
      <w:r>
        <w:rPr>
          <w:spacing w:val="3"/>
        </w:rPr>
        <w:t xml:space="preserve"> </w:t>
      </w:r>
      <w:r>
        <w:t>SALARIAȚILOR</w:t>
      </w:r>
    </w:p>
    <w:p w:rsidR="0089096D" w:rsidRDefault="0089096D" w:rsidP="0089096D">
      <w:pPr>
        <w:pStyle w:val="BodyText"/>
        <w:spacing w:before="6"/>
        <w:ind w:left="0"/>
        <w:jc w:val="left"/>
        <w:rPr>
          <w:b/>
          <w:sz w:val="22"/>
        </w:rPr>
      </w:pPr>
    </w:p>
    <w:p w:rsidR="0089096D" w:rsidRDefault="0089096D" w:rsidP="0089096D">
      <w:pPr>
        <w:pStyle w:val="BodyText"/>
        <w:spacing w:line="244" w:lineRule="auto"/>
        <w:ind w:right="11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52.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Salariații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dreptul</w:t>
      </w:r>
      <w:r>
        <w:rPr>
          <w:spacing w:val="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adreseze</w:t>
      </w:r>
      <w:r>
        <w:rPr>
          <w:spacing w:val="1"/>
        </w:rPr>
        <w:t xml:space="preserve"> </w:t>
      </w:r>
      <w:r>
        <w:t>conducerii</w:t>
      </w:r>
      <w:r>
        <w:rPr>
          <w:spacing w:val="57"/>
        </w:rPr>
        <w:t xml:space="preserve"> </w:t>
      </w:r>
      <w:r>
        <w:t>Angajatorului,</w:t>
      </w:r>
      <w:r>
        <w:rPr>
          <w:spacing w:val="58"/>
        </w:rPr>
        <w:t xml:space="preserve"> </w:t>
      </w:r>
      <w:r>
        <w:t>în</w:t>
      </w:r>
      <w:r>
        <w:rPr>
          <w:spacing w:val="57"/>
        </w:rPr>
        <w:t xml:space="preserve"> </w:t>
      </w:r>
      <w:r>
        <w:t>scris,</w:t>
      </w:r>
      <w:r>
        <w:rPr>
          <w:spacing w:val="58"/>
        </w:rPr>
        <w:t xml:space="preserve"> </w:t>
      </w:r>
      <w:r>
        <w:t>petiții</w:t>
      </w:r>
      <w:r>
        <w:rPr>
          <w:spacing w:val="1"/>
        </w:rPr>
        <w:t xml:space="preserve"> </w:t>
      </w:r>
      <w:r>
        <w:t>individuale,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numai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legatură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problemele</w:t>
      </w:r>
      <w:r>
        <w:rPr>
          <w:spacing w:val="1"/>
        </w:rPr>
        <w:t xml:space="preserve"> </w:t>
      </w:r>
      <w:r>
        <w:t>proprii</w:t>
      </w:r>
      <w:r>
        <w:rPr>
          <w:spacing w:val="1"/>
        </w:rPr>
        <w:t xml:space="preserve"> </w:t>
      </w:r>
      <w:r>
        <w:t>apărute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locul</w:t>
      </w:r>
      <w:r>
        <w:rPr>
          <w:spacing w:val="1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muncă</w:t>
      </w:r>
      <w:r>
        <w:rPr>
          <w:spacing w:val="58"/>
        </w:rPr>
        <w:t xml:space="preserve"> </w:t>
      </w:r>
      <w:r>
        <w:t>și</w:t>
      </w:r>
      <w:r>
        <w:rPr>
          <w:spacing w:val="57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activitatea</w:t>
      </w:r>
      <w:r>
        <w:rPr>
          <w:spacing w:val="-2"/>
        </w:rPr>
        <w:t xml:space="preserve"> </w:t>
      </w:r>
      <w:r>
        <w:t>desfășurată.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40"/>
        </w:tabs>
        <w:spacing w:line="244" w:lineRule="auto"/>
        <w:ind w:right="112" w:firstLine="0"/>
        <w:jc w:val="both"/>
        <w:rPr>
          <w:sz w:val="23"/>
        </w:rPr>
      </w:pPr>
      <w:r>
        <w:rPr>
          <w:sz w:val="23"/>
        </w:rPr>
        <w:t>Prin petiție se înțelege orice cerere sau reclamație individuală pe care un salariat o adresează</w:t>
      </w:r>
      <w:r>
        <w:rPr>
          <w:spacing w:val="1"/>
          <w:sz w:val="23"/>
        </w:rPr>
        <w:t xml:space="preserve"> </w:t>
      </w:r>
      <w:r>
        <w:rPr>
          <w:sz w:val="23"/>
        </w:rPr>
        <w:t>conducerii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condițiile</w:t>
      </w:r>
      <w:r>
        <w:rPr>
          <w:spacing w:val="1"/>
          <w:sz w:val="23"/>
        </w:rPr>
        <w:t xml:space="preserve"> </w:t>
      </w:r>
      <w:r>
        <w:rPr>
          <w:sz w:val="23"/>
        </w:rPr>
        <w:t>legii</w:t>
      </w:r>
      <w:r>
        <w:rPr>
          <w:spacing w:val="4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ale</w:t>
      </w:r>
      <w:r>
        <w:rPr>
          <w:spacing w:val="2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4"/>
          <w:sz w:val="23"/>
        </w:rPr>
        <w:t xml:space="preserve"> </w:t>
      </w:r>
      <w:r>
        <w:rPr>
          <w:sz w:val="23"/>
        </w:rPr>
        <w:t>intern.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31"/>
        </w:tabs>
        <w:spacing w:line="262" w:lineRule="exact"/>
        <w:ind w:left="430" w:hanging="330"/>
        <w:jc w:val="both"/>
        <w:rPr>
          <w:sz w:val="23"/>
        </w:rPr>
      </w:pPr>
      <w:r>
        <w:rPr>
          <w:sz w:val="23"/>
        </w:rPr>
        <w:t>Petițiilor</w:t>
      </w:r>
      <w:r>
        <w:rPr>
          <w:spacing w:val="3"/>
          <w:sz w:val="23"/>
        </w:rPr>
        <w:t xml:space="preserve"> </w:t>
      </w:r>
      <w:r>
        <w:rPr>
          <w:sz w:val="23"/>
        </w:rPr>
        <w:t>anonime</w:t>
      </w:r>
      <w:r>
        <w:rPr>
          <w:spacing w:val="4"/>
          <w:sz w:val="23"/>
        </w:rPr>
        <w:t xml:space="preserve"> </w:t>
      </w:r>
      <w:r>
        <w:rPr>
          <w:sz w:val="23"/>
        </w:rPr>
        <w:t>nu</w:t>
      </w:r>
      <w:r>
        <w:rPr>
          <w:spacing w:val="9"/>
          <w:sz w:val="23"/>
        </w:rPr>
        <w:t xml:space="preserve"> </w:t>
      </w:r>
      <w:r>
        <w:rPr>
          <w:sz w:val="23"/>
        </w:rPr>
        <w:t>li</w:t>
      </w:r>
      <w:r>
        <w:rPr>
          <w:spacing w:val="8"/>
          <w:sz w:val="23"/>
        </w:rPr>
        <w:t xml:space="preserve"> </w:t>
      </w:r>
      <w:r>
        <w:rPr>
          <w:sz w:val="23"/>
        </w:rPr>
        <w:t>se</w:t>
      </w:r>
      <w:r>
        <w:rPr>
          <w:spacing w:val="4"/>
          <w:sz w:val="23"/>
        </w:rPr>
        <w:t xml:space="preserve"> </w:t>
      </w:r>
      <w:r>
        <w:rPr>
          <w:sz w:val="23"/>
        </w:rPr>
        <w:t>va</w:t>
      </w:r>
      <w:r>
        <w:rPr>
          <w:spacing w:val="5"/>
          <w:sz w:val="23"/>
        </w:rPr>
        <w:t xml:space="preserve"> </w:t>
      </w:r>
      <w:r>
        <w:rPr>
          <w:sz w:val="23"/>
        </w:rPr>
        <w:t>da</w:t>
      </w:r>
      <w:r>
        <w:rPr>
          <w:spacing w:val="4"/>
          <w:sz w:val="23"/>
        </w:rPr>
        <w:t xml:space="preserve"> </w:t>
      </w:r>
      <w:r>
        <w:rPr>
          <w:sz w:val="23"/>
        </w:rPr>
        <w:t>curs,</w:t>
      </w:r>
      <w:r>
        <w:rPr>
          <w:spacing w:val="9"/>
          <w:sz w:val="23"/>
        </w:rPr>
        <w:t xml:space="preserve"> </w:t>
      </w:r>
      <w:r>
        <w:rPr>
          <w:sz w:val="23"/>
        </w:rPr>
        <w:t>acestea</w:t>
      </w:r>
      <w:r>
        <w:rPr>
          <w:spacing w:val="5"/>
          <w:sz w:val="23"/>
        </w:rPr>
        <w:t xml:space="preserve"> </w:t>
      </w:r>
      <w:r>
        <w:rPr>
          <w:sz w:val="23"/>
        </w:rPr>
        <w:t>urmând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fi</w:t>
      </w:r>
      <w:r>
        <w:rPr>
          <w:spacing w:val="5"/>
          <w:sz w:val="23"/>
        </w:rPr>
        <w:t xml:space="preserve"> </w:t>
      </w:r>
      <w:r>
        <w:rPr>
          <w:sz w:val="23"/>
        </w:rPr>
        <w:t>clasate.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534"/>
        </w:tabs>
        <w:spacing w:before="2" w:line="244" w:lineRule="auto"/>
        <w:ind w:right="111" w:firstLine="0"/>
        <w:jc w:val="both"/>
        <w:rPr>
          <w:sz w:val="23"/>
        </w:rPr>
      </w:pPr>
      <w:r>
        <w:rPr>
          <w:sz w:val="23"/>
        </w:rPr>
        <w:t>Cererile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reclamațiile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adresează</w:t>
      </w:r>
      <w:r>
        <w:rPr>
          <w:spacing w:val="1"/>
          <w:sz w:val="23"/>
        </w:rPr>
        <w:t xml:space="preserve"> </w:t>
      </w:r>
      <w:r>
        <w:rPr>
          <w:sz w:val="23"/>
        </w:rPr>
        <w:t>reprezentantului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-55"/>
          <w:sz w:val="23"/>
        </w:rPr>
        <w:t xml:space="preserve"> </w:t>
      </w:r>
      <w:r>
        <w:rPr>
          <w:sz w:val="23"/>
        </w:rPr>
        <w:t>înregistrează la</w:t>
      </w:r>
      <w:r>
        <w:rPr>
          <w:spacing w:val="-1"/>
          <w:sz w:val="23"/>
        </w:rPr>
        <w:t xml:space="preserve"> </w:t>
      </w:r>
      <w:r>
        <w:rPr>
          <w:sz w:val="23"/>
        </w:rPr>
        <w:t>secretariat.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74"/>
        </w:tabs>
        <w:spacing w:line="244" w:lineRule="auto"/>
        <w:ind w:right="110" w:firstLine="0"/>
        <w:jc w:val="both"/>
        <w:rPr>
          <w:sz w:val="23"/>
        </w:rPr>
      </w:pPr>
      <w:r>
        <w:rPr>
          <w:sz w:val="23"/>
        </w:rPr>
        <w:t>În cazul în care problemele sesizate in cerere sau în reclamație necesită o</w:t>
      </w:r>
      <w:r>
        <w:rPr>
          <w:spacing w:val="1"/>
          <w:sz w:val="23"/>
        </w:rPr>
        <w:t xml:space="preserve"> </w:t>
      </w:r>
      <w:r>
        <w:rPr>
          <w:sz w:val="23"/>
        </w:rPr>
        <w:t>cercetare mai</w:t>
      </w:r>
      <w:r>
        <w:rPr>
          <w:spacing w:val="1"/>
          <w:sz w:val="23"/>
        </w:rPr>
        <w:t xml:space="preserve"> </w:t>
      </w:r>
      <w:r>
        <w:rPr>
          <w:sz w:val="23"/>
        </w:rPr>
        <w:t>amănunțită,</w:t>
      </w:r>
      <w:r>
        <w:rPr>
          <w:spacing w:val="1"/>
          <w:sz w:val="23"/>
        </w:rPr>
        <w:t xml:space="preserve"> </w:t>
      </w:r>
      <w:r>
        <w:rPr>
          <w:sz w:val="23"/>
        </w:rPr>
        <w:t>reprezentantul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"/>
          <w:sz w:val="23"/>
        </w:rPr>
        <w:t xml:space="preserve"> </w:t>
      </w:r>
      <w:r>
        <w:rPr>
          <w:sz w:val="23"/>
        </w:rPr>
        <w:t>numește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persoană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comisie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57"/>
          <w:sz w:val="23"/>
        </w:rPr>
        <w:t xml:space="preserve"> </w:t>
      </w:r>
      <w:r>
        <w:rPr>
          <w:sz w:val="23"/>
        </w:rPr>
        <w:t>să</w:t>
      </w:r>
      <w:r>
        <w:rPr>
          <w:spacing w:val="-55"/>
          <w:sz w:val="23"/>
        </w:rPr>
        <w:t xml:space="preserve"> </w:t>
      </w:r>
      <w:r>
        <w:rPr>
          <w:sz w:val="23"/>
        </w:rPr>
        <w:t>verifice realitatea lor.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81"/>
        </w:tabs>
        <w:spacing w:line="244" w:lineRule="auto"/>
        <w:ind w:right="114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urma</w:t>
      </w:r>
      <w:r>
        <w:rPr>
          <w:spacing w:val="1"/>
          <w:sz w:val="23"/>
        </w:rPr>
        <w:t xml:space="preserve"> </w:t>
      </w:r>
      <w:r>
        <w:rPr>
          <w:sz w:val="23"/>
        </w:rPr>
        <w:t>verificarii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Angajatorului,</w:t>
      </w:r>
      <w:r>
        <w:rPr>
          <w:spacing w:val="1"/>
          <w:sz w:val="23"/>
        </w:rPr>
        <w:t xml:space="preserve"> </w:t>
      </w:r>
      <w:r>
        <w:rPr>
          <w:sz w:val="23"/>
        </w:rPr>
        <w:t>persoana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comisia</w:t>
      </w:r>
      <w:r>
        <w:rPr>
          <w:spacing w:val="1"/>
          <w:sz w:val="23"/>
        </w:rPr>
        <w:t xml:space="preserve"> </w:t>
      </w:r>
      <w:r>
        <w:rPr>
          <w:sz w:val="23"/>
        </w:rPr>
        <w:t>numită</w:t>
      </w:r>
      <w:r>
        <w:rPr>
          <w:spacing w:val="1"/>
          <w:sz w:val="23"/>
        </w:rPr>
        <w:t xml:space="preserve"> </w:t>
      </w:r>
      <w:r>
        <w:rPr>
          <w:sz w:val="23"/>
        </w:rPr>
        <w:t>întocmește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referat</w:t>
      </w:r>
      <w:r>
        <w:rPr>
          <w:spacing w:val="1"/>
          <w:sz w:val="23"/>
        </w:rPr>
        <w:t xml:space="preserve"> </w:t>
      </w:r>
      <w:r>
        <w:rPr>
          <w:sz w:val="23"/>
        </w:rPr>
        <w:t>cu</w:t>
      </w:r>
      <w:r>
        <w:rPr>
          <w:spacing w:val="-55"/>
          <w:sz w:val="23"/>
        </w:rPr>
        <w:t xml:space="preserve"> </w:t>
      </w:r>
      <w:r>
        <w:rPr>
          <w:sz w:val="23"/>
        </w:rPr>
        <w:t>constatări,</w:t>
      </w:r>
      <w:r>
        <w:rPr>
          <w:spacing w:val="4"/>
          <w:sz w:val="23"/>
        </w:rPr>
        <w:t xml:space="preserve"> </w:t>
      </w:r>
      <w:r>
        <w:rPr>
          <w:sz w:val="23"/>
        </w:rPr>
        <w:t>concluzii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6"/>
          <w:sz w:val="23"/>
        </w:rPr>
        <w:t xml:space="preserve"> </w:t>
      </w:r>
      <w:r>
        <w:rPr>
          <w:sz w:val="23"/>
        </w:rPr>
        <w:t>propuneri</w:t>
      </w:r>
      <w:r>
        <w:rPr>
          <w:spacing w:val="6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îl</w:t>
      </w:r>
      <w:r>
        <w:rPr>
          <w:spacing w:val="6"/>
          <w:sz w:val="23"/>
        </w:rPr>
        <w:t xml:space="preserve"> </w:t>
      </w:r>
      <w:r>
        <w:rPr>
          <w:sz w:val="23"/>
        </w:rPr>
        <w:t>supune</w:t>
      </w:r>
      <w:r>
        <w:rPr>
          <w:spacing w:val="7"/>
          <w:sz w:val="23"/>
        </w:rPr>
        <w:t xml:space="preserve"> </w:t>
      </w:r>
      <w:r>
        <w:rPr>
          <w:sz w:val="23"/>
        </w:rPr>
        <w:t>aprobării</w:t>
      </w:r>
      <w:r>
        <w:rPr>
          <w:spacing w:val="6"/>
          <w:sz w:val="23"/>
        </w:rPr>
        <w:t xml:space="preserve"> </w:t>
      </w:r>
      <w:r>
        <w:rPr>
          <w:sz w:val="23"/>
        </w:rPr>
        <w:t>reprezentantului</w:t>
      </w:r>
      <w:r>
        <w:rPr>
          <w:spacing w:val="6"/>
          <w:sz w:val="23"/>
        </w:rPr>
        <w:t xml:space="preserve"> </w:t>
      </w:r>
      <w:r>
        <w:rPr>
          <w:sz w:val="23"/>
        </w:rPr>
        <w:t>legal</w:t>
      </w:r>
      <w:r>
        <w:rPr>
          <w:spacing w:val="5"/>
          <w:sz w:val="23"/>
        </w:rPr>
        <w:t xml:space="preserve"> </w:t>
      </w:r>
      <w:r>
        <w:rPr>
          <w:sz w:val="23"/>
        </w:rPr>
        <w:t>al</w:t>
      </w:r>
      <w:r>
        <w:rPr>
          <w:spacing w:val="8"/>
          <w:sz w:val="23"/>
        </w:rPr>
        <w:t xml:space="preserve"> </w:t>
      </w:r>
      <w:r>
        <w:rPr>
          <w:sz w:val="23"/>
        </w:rPr>
        <w:t>Angajatorului.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91"/>
        </w:tabs>
        <w:ind w:right="109" w:firstLine="0"/>
        <w:jc w:val="both"/>
        <w:rPr>
          <w:sz w:val="23"/>
        </w:rPr>
      </w:pPr>
      <w:r>
        <w:rPr>
          <w:sz w:val="23"/>
        </w:rPr>
        <w:t>Reprezentantul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"/>
          <w:sz w:val="23"/>
        </w:rPr>
        <w:t xml:space="preserve"> </w:t>
      </w:r>
      <w:r>
        <w:rPr>
          <w:sz w:val="23"/>
        </w:rPr>
        <w:t>este</w:t>
      </w:r>
      <w:r>
        <w:rPr>
          <w:spacing w:val="1"/>
          <w:sz w:val="23"/>
        </w:rPr>
        <w:t xml:space="preserve"> </w:t>
      </w:r>
      <w:r>
        <w:rPr>
          <w:sz w:val="23"/>
        </w:rPr>
        <w:t>obligat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comunice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57"/>
          <w:sz w:val="23"/>
        </w:rPr>
        <w:t xml:space="preserve"> </w:t>
      </w:r>
      <w:r>
        <w:rPr>
          <w:sz w:val="23"/>
        </w:rPr>
        <w:t>răspunsul</w:t>
      </w:r>
      <w:r>
        <w:rPr>
          <w:spacing w:val="58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termen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zile de</w:t>
      </w:r>
      <w:r>
        <w:rPr>
          <w:spacing w:val="1"/>
          <w:sz w:val="23"/>
        </w:rPr>
        <w:t xml:space="preserve"> </w:t>
      </w:r>
      <w:r>
        <w:rPr>
          <w:sz w:val="23"/>
        </w:rPr>
        <w:t>la data</w:t>
      </w:r>
      <w:r>
        <w:rPr>
          <w:spacing w:val="1"/>
          <w:sz w:val="23"/>
        </w:rPr>
        <w:t xml:space="preserve"> </w:t>
      </w:r>
      <w:r>
        <w:rPr>
          <w:sz w:val="23"/>
        </w:rPr>
        <w:t>depunerii</w:t>
      </w:r>
      <w:r>
        <w:rPr>
          <w:spacing w:val="1"/>
          <w:sz w:val="23"/>
        </w:rPr>
        <w:t xml:space="preserve"> </w:t>
      </w:r>
      <w:r>
        <w:rPr>
          <w:sz w:val="23"/>
        </w:rPr>
        <w:t>cererii</w:t>
      </w:r>
      <w:r>
        <w:rPr>
          <w:spacing w:val="2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reclamației.</w:t>
      </w:r>
    </w:p>
    <w:p w:rsidR="0089096D" w:rsidRDefault="0089096D" w:rsidP="0089096D">
      <w:pPr>
        <w:pStyle w:val="ListParagraph"/>
        <w:numPr>
          <w:ilvl w:val="0"/>
          <w:numId w:val="14"/>
        </w:numPr>
        <w:tabs>
          <w:tab w:val="left" w:pos="484"/>
        </w:tabs>
        <w:spacing w:line="244" w:lineRule="auto"/>
        <w:ind w:right="110" w:firstLine="0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situația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aspectele</w:t>
      </w:r>
      <w:r>
        <w:rPr>
          <w:spacing w:val="1"/>
          <w:sz w:val="23"/>
        </w:rPr>
        <w:t xml:space="preserve"> </w:t>
      </w:r>
      <w:r>
        <w:rPr>
          <w:sz w:val="23"/>
        </w:rPr>
        <w:t>sesizate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cerere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reclamație</w:t>
      </w:r>
      <w:r>
        <w:rPr>
          <w:spacing w:val="1"/>
          <w:sz w:val="23"/>
        </w:rPr>
        <w:t xml:space="preserve"> </w:t>
      </w:r>
      <w:r>
        <w:rPr>
          <w:sz w:val="23"/>
        </w:rPr>
        <w:t>necesită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cercetare</w:t>
      </w:r>
      <w:r>
        <w:rPr>
          <w:spacing w:val="1"/>
          <w:sz w:val="23"/>
        </w:rPr>
        <w:t xml:space="preserve"> </w:t>
      </w:r>
      <w:r>
        <w:rPr>
          <w:sz w:val="23"/>
        </w:rPr>
        <w:t>mai</w:t>
      </w:r>
      <w:r>
        <w:rPr>
          <w:spacing w:val="-55"/>
          <w:sz w:val="23"/>
        </w:rPr>
        <w:t xml:space="preserve"> </w:t>
      </w:r>
      <w:r>
        <w:rPr>
          <w:sz w:val="23"/>
        </w:rPr>
        <w:t>amănunțită,</w:t>
      </w:r>
      <w:r>
        <w:rPr>
          <w:spacing w:val="9"/>
          <w:sz w:val="23"/>
        </w:rPr>
        <w:t xml:space="preserve"> </w:t>
      </w:r>
      <w:r>
        <w:rPr>
          <w:sz w:val="23"/>
        </w:rPr>
        <w:t>reprezentantul</w:t>
      </w:r>
      <w:r>
        <w:rPr>
          <w:spacing w:val="13"/>
          <w:sz w:val="23"/>
        </w:rPr>
        <w:t xml:space="preserve"> </w:t>
      </w:r>
      <w:r>
        <w:rPr>
          <w:sz w:val="23"/>
        </w:rPr>
        <w:t>legal</w:t>
      </w:r>
      <w:r>
        <w:rPr>
          <w:spacing w:val="9"/>
          <w:sz w:val="23"/>
        </w:rPr>
        <w:t xml:space="preserve"> </w:t>
      </w:r>
      <w:r>
        <w:rPr>
          <w:sz w:val="23"/>
        </w:rPr>
        <w:t>al</w:t>
      </w:r>
      <w:r>
        <w:rPr>
          <w:spacing w:val="10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4"/>
          <w:sz w:val="23"/>
        </w:rPr>
        <w:t xml:space="preserve"> </w:t>
      </w:r>
      <w:r>
        <w:rPr>
          <w:sz w:val="23"/>
        </w:rPr>
        <w:t>poate</w:t>
      </w:r>
      <w:r>
        <w:rPr>
          <w:spacing w:val="9"/>
          <w:sz w:val="23"/>
        </w:rPr>
        <w:t xml:space="preserve"> </w:t>
      </w:r>
      <w:r>
        <w:rPr>
          <w:sz w:val="23"/>
        </w:rPr>
        <w:t>prelungi</w:t>
      </w:r>
      <w:r>
        <w:rPr>
          <w:spacing w:val="13"/>
          <w:sz w:val="23"/>
        </w:rPr>
        <w:t xml:space="preserve"> </w:t>
      </w:r>
      <w:r>
        <w:rPr>
          <w:sz w:val="23"/>
        </w:rPr>
        <w:t>termenul</w:t>
      </w:r>
      <w:r>
        <w:rPr>
          <w:spacing w:val="11"/>
          <w:sz w:val="23"/>
        </w:rPr>
        <w:t xml:space="preserve"> </w:t>
      </w:r>
      <w:r>
        <w:rPr>
          <w:sz w:val="23"/>
        </w:rPr>
        <w:t>cu</w:t>
      </w:r>
      <w:r>
        <w:rPr>
          <w:spacing w:val="10"/>
          <w:sz w:val="23"/>
        </w:rPr>
        <w:t xml:space="preserve"> </w:t>
      </w:r>
      <w:r>
        <w:rPr>
          <w:sz w:val="23"/>
        </w:rPr>
        <w:t>cel</w:t>
      </w:r>
      <w:r>
        <w:rPr>
          <w:spacing w:val="14"/>
          <w:sz w:val="23"/>
        </w:rPr>
        <w:t xml:space="preserve"> </w:t>
      </w:r>
      <w:r>
        <w:rPr>
          <w:sz w:val="23"/>
        </w:rPr>
        <w:t>mult</w:t>
      </w:r>
      <w:r>
        <w:rPr>
          <w:spacing w:val="9"/>
          <w:sz w:val="23"/>
        </w:rPr>
        <w:t xml:space="preserve"> </w:t>
      </w:r>
      <w:r>
        <w:rPr>
          <w:sz w:val="23"/>
        </w:rPr>
        <w:t>15</w:t>
      </w:r>
      <w:r>
        <w:rPr>
          <w:spacing w:val="12"/>
          <w:sz w:val="23"/>
        </w:rPr>
        <w:t xml:space="preserve"> </w:t>
      </w:r>
      <w:r>
        <w:rPr>
          <w:sz w:val="23"/>
        </w:rPr>
        <w:t>zile.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Art.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53.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(1)</w:t>
      </w:r>
      <w:r>
        <w:rPr>
          <w:spacing w:val="4"/>
          <w:sz w:val="23"/>
        </w:rPr>
        <w:t xml:space="preserve"> </w:t>
      </w:r>
      <w:r>
        <w:rPr>
          <w:sz w:val="23"/>
        </w:rPr>
        <w:t>Salariații</w:t>
      </w:r>
      <w:r>
        <w:rPr>
          <w:spacing w:val="2"/>
          <w:sz w:val="23"/>
        </w:rPr>
        <w:t xml:space="preserve"> </w:t>
      </w:r>
      <w:r>
        <w:rPr>
          <w:sz w:val="23"/>
        </w:rPr>
        <w:t>nu</w:t>
      </w:r>
      <w:r>
        <w:rPr>
          <w:spacing w:val="5"/>
          <w:sz w:val="23"/>
        </w:rPr>
        <w:t xml:space="preserve"> </w:t>
      </w:r>
      <w:r>
        <w:rPr>
          <w:sz w:val="23"/>
        </w:rPr>
        <w:t>pot</w:t>
      </w:r>
      <w:r>
        <w:rPr>
          <w:spacing w:val="2"/>
          <w:sz w:val="23"/>
        </w:rPr>
        <w:t xml:space="preserve"> </w:t>
      </w:r>
      <w:r>
        <w:rPr>
          <w:sz w:val="23"/>
        </w:rPr>
        <w:t>formula</w:t>
      </w:r>
      <w:r>
        <w:rPr>
          <w:spacing w:val="2"/>
          <w:sz w:val="23"/>
        </w:rPr>
        <w:t xml:space="preserve"> </w:t>
      </w:r>
      <w:r>
        <w:rPr>
          <w:sz w:val="23"/>
        </w:rPr>
        <w:t>doua</w:t>
      </w:r>
      <w:r>
        <w:rPr>
          <w:spacing w:val="1"/>
          <w:sz w:val="23"/>
        </w:rPr>
        <w:t xml:space="preserve"> </w:t>
      </w:r>
      <w:r>
        <w:rPr>
          <w:sz w:val="23"/>
        </w:rPr>
        <w:t>petiții</w:t>
      </w:r>
      <w:r>
        <w:rPr>
          <w:spacing w:val="3"/>
          <w:sz w:val="23"/>
        </w:rPr>
        <w:t xml:space="preserve"> </w:t>
      </w:r>
      <w:r>
        <w:rPr>
          <w:sz w:val="23"/>
        </w:rPr>
        <w:t>privitoare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aceeași</w:t>
      </w:r>
      <w:r>
        <w:rPr>
          <w:spacing w:val="2"/>
          <w:sz w:val="23"/>
        </w:rPr>
        <w:t xml:space="preserve"> </w:t>
      </w:r>
      <w:r>
        <w:rPr>
          <w:sz w:val="23"/>
        </w:rPr>
        <w:t>problemă.</w:t>
      </w:r>
    </w:p>
    <w:p w:rsidR="0089096D" w:rsidRDefault="0089096D" w:rsidP="0089096D">
      <w:pPr>
        <w:pStyle w:val="ListParagraph"/>
        <w:numPr>
          <w:ilvl w:val="0"/>
          <w:numId w:val="13"/>
        </w:numPr>
        <w:tabs>
          <w:tab w:val="left" w:pos="448"/>
        </w:tabs>
        <w:spacing w:line="244" w:lineRule="auto"/>
        <w:ind w:right="111" w:firstLine="0"/>
        <w:rPr>
          <w:sz w:val="23"/>
        </w:rPr>
      </w:pPr>
      <w:r>
        <w:rPr>
          <w:sz w:val="23"/>
        </w:rPr>
        <w:t>În</w:t>
      </w:r>
      <w:r>
        <w:rPr>
          <w:spacing w:val="21"/>
          <w:sz w:val="23"/>
        </w:rPr>
        <w:t xml:space="preserve"> </w:t>
      </w:r>
      <w:r>
        <w:rPr>
          <w:sz w:val="23"/>
        </w:rPr>
        <w:t>cazul</w:t>
      </w:r>
      <w:r>
        <w:rPr>
          <w:spacing w:val="25"/>
          <w:sz w:val="23"/>
        </w:rPr>
        <w:t xml:space="preserve"> </w:t>
      </w:r>
      <w:r>
        <w:rPr>
          <w:sz w:val="23"/>
        </w:rPr>
        <w:t>în</w:t>
      </w:r>
      <w:r>
        <w:rPr>
          <w:spacing w:val="23"/>
          <w:sz w:val="23"/>
        </w:rPr>
        <w:t xml:space="preserve"> </w:t>
      </w:r>
      <w:r>
        <w:rPr>
          <w:sz w:val="23"/>
        </w:rPr>
        <w:t>care</w:t>
      </w:r>
      <w:r>
        <w:rPr>
          <w:spacing w:val="22"/>
          <w:sz w:val="23"/>
        </w:rPr>
        <w:t xml:space="preserve"> </w:t>
      </w:r>
      <w:r>
        <w:rPr>
          <w:sz w:val="23"/>
        </w:rPr>
        <w:t>un</w:t>
      </w:r>
      <w:r>
        <w:rPr>
          <w:spacing w:val="24"/>
          <w:sz w:val="23"/>
        </w:rPr>
        <w:t xml:space="preserve"> </w:t>
      </w:r>
      <w:r>
        <w:rPr>
          <w:sz w:val="23"/>
        </w:rPr>
        <w:t>salariat</w:t>
      </w:r>
      <w:r>
        <w:rPr>
          <w:spacing w:val="21"/>
          <w:sz w:val="23"/>
        </w:rPr>
        <w:t xml:space="preserve"> </w:t>
      </w:r>
      <w:r>
        <w:rPr>
          <w:sz w:val="23"/>
        </w:rPr>
        <w:t>adresează</w:t>
      </w:r>
      <w:r>
        <w:rPr>
          <w:spacing w:val="21"/>
          <w:sz w:val="23"/>
        </w:rPr>
        <w:t xml:space="preserve"> </w:t>
      </w:r>
      <w:r>
        <w:rPr>
          <w:sz w:val="23"/>
        </w:rPr>
        <w:t>în</w:t>
      </w:r>
      <w:r>
        <w:rPr>
          <w:spacing w:val="23"/>
          <w:sz w:val="23"/>
        </w:rPr>
        <w:t xml:space="preserve"> </w:t>
      </w:r>
      <w:r>
        <w:rPr>
          <w:sz w:val="23"/>
        </w:rPr>
        <w:t>aceeasi</w:t>
      </w:r>
      <w:r>
        <w:rPr>
          <w:spacing w:val="25"/>
          <w:sz w:val="23"/>
        </w:rPr>
        <w:t xml:space="preserve"> </w:t>
      </w:r>
      <w:r>
        <w:rPr>
          <w:sz w:val="23"/>
        </w:rPr>
        <w:t>perioadă</w:t>
      </w:r>
      <w:r>
        <w:rPr>
          <w:spacing w:val="22"/>
          <w:sz w:val="23"/>
        </w:rPr>
        <w:t xml:space="preserve"> </w:t>
      </w:r>
      <w:r>
        <w:rPr>
          <w:sz w:val="23"/>
        </w:rPr>
        <w:t>de</w:t>
      </w:r>
      <w:r>
        <w:rPr>
          <w:spacing w:val="22"/>
          <w:sz w:val="23"/>
        </w:rPr>
        <w:t xml:space="preserve"> </w:t>
      </w:r>
      <w:r>
        <w:rPr>
          <w:sz w:val="23"/>
        </w:rPr>
        <w:t>timp</w:t>
      </w:r>
      <w:r>
        <w:rPr>
          <w:spacing w:val="21"/>
          <w:sz w:val="23"/>
        </w:rPr>
        <w:t xml:space="preserve"> </w:t>
      </w:r>
      <w:r>
        <w:rPr>
          <w:sz w:val="23"/>
        </w:rPr>
        <w:t>două</w:t>
      </w:r>
      <w:r>
        <w:rPr>
          <w:spacing w:val="21"/>
          <w:sz w:val="23"/>
        </w:rPr>
        <w:t xml:space="preserve"> </w:t>
      </w:r>
      <w:r>
        <w:rPr>
          <w:sz w:val="23"/>
        </w:rPr>
        <w:t>sau</w:t>
      </w:r>
      <w:r>
        <w:rPr>
          <w:spacing w:val="23"/>
          <w:sz w:val="23"/>
        </w:rPr>
        <w:t xml:space="preserve"> </w:t>
      </w:r>
      <w:r>
        <w:rPr>
          <w:sz w:val="23"/>
        </w:rPr>
        <w:t>mai</w:t>
      </w:r>
      <w:r>
        <w:rPr>
          <w:spacing w:val="24"/>
          <w:sz w:val="23"/>
        </w:rPr>
        <w:t xml:space="preserve"> </w:t>
      </w:r>
      <w:r>
        <w:rPr>
          <w:sz w:val="23"/>
        </w:rPr>
        <w:t>multe</w:t>
      </w:r>
      <w:r>
        <w:rPr>
          <w:spacing w:val="22"/>
          <w:sz w:val="23"/>
        </w:rPr>
        <w:t xml:space="preserve"> </w:t>
      </w:r>
      <w:r>
        <w:rPr>
          <w:sz w:val="23"/>
        </w:rPr>
        <w:t>petiții</w:t>
      </w:r>
      <w:r>
        <w:rPr>
          <w:spacing w:val="-55"/>
          <w:sz w:val="23"/>
        </w:rPr>
        <w:t xml:space="preserve"> </w:t>
      </w:r>
      <w:r>
        <w:rPr>
          <w:sz w:val="23"/>
        </w:rPr>
        <w:t>cu</w:t>
      </w:r>
      <w:r>
        <w:rPr>
          <w:spacing w:val="3"/>
          <w:sz w:val="23"/>
        </w:rPr>
        <w:t xml:space="preserve"> </w:t>
      </w:r>
      <w:r>
        <w:rPr>
          <w:sz w:val="23"/>
        </w:rPr>
        <w:t>același</w:t>
      </w:r>
      <w:r>
        <w:rPr>
          <w:spacing w:val="7"/>
          <w:sz w:val="23"/>
        </w:rPr>
        <w:t xml:space="preserve"> </w:t>
      </w:r>
      <w:r>
        <w:rPr>
          <w:sz w:val="23"/>
        </w:rPr>
        <w:t>obiect,</w:t>
      </w:r>
      <w:r>
        <w:rPr>
          <w:spacing w:val="3"/>
          <w:sz w:val="23"/>
        </w:rPr>
        <w:t xml:space="preserve"> </w:t>
      </w:r>
      <w:r>
        <w:rPr>
          <w:sz w:val="23"/>
        </w:rPr>
        <w:t>acestea</w:t>
      </w:r>
      <w:r>
        <w:rPr>
          <w:spacing w:val="4"/>
          <w:sz w:val="23"/>
        </w:rPr>
        <w:t xml:space="preserve"> </w:t>
      </w:r>
      <w:r>
        <w:rPr>
          <w:sz w:val="23"/>
        </w:rPr>
        <w:t>se</w:t>
      </w:r>
      <w:r>
        <w:rPr>
          <w:spacing w:val="2"/>
          <w:sz w:val="23"/>
        </w:rPr>
        <w:t xml:space="preserve"> </w:t>
      </w:r>
      <w:r>
        <w:rPr>
          <w:sz w:val="23"/>
        </w:rPr>
        <w:t>vor</w:t>
      </w:r>
      <w:r>
        <w:rPr>
          <w:spacing w:val="4"/>
          <w:sz w:val="23"/>
        </w:rPr>
        <w:t xml:space="preserve"> </w:t>
      </w:r>
      <w:r>
        <w:rPr>
          <w:sz w:val="23"/>
        </w:rPr>
        <w:t>conexa,</w:t>
      </w:r>
      <w:r>
        <w:rPr>
          <w:spacing w:val="3"/>
          <w:sz w:val="23"/>
        </w:rPr>
        <w:t xml:space="preserve"> </w:t>
      </w:r>
      <w:r>
        <w:rPr>
          <w:sz w:val="23"/>
        </w:rPr>
        <w:t>salariatul</w:t>
      </w:r>
      <w:r>
        <w:rPr>
          <w:spacing w:val="4"/>
          <w:sz w:val="23"/>
        </w:rPr>
        <w:t xml:space="preserve"> </w:t>
      </w:r>
      <w:r>
        <w:rPr>
          <w:sz w:val="23"/>
        </w:rPr>
        <w:t>urmând</w:t>
      </w:r>
      <w:r>
        <w:rPr>
          <w:spacing w:val="4"/>
          <w:sz w:val="23"/>
        </w:rPr>
        <w:t xml:space="preserve"> </w:t>
      </w:r>
      <w:r>
        <w:rPr>
          <w:sz w:val="23"/>
        </w:rPr>
        <w:t>să</w:t>
      </w:r>
      <w:r>
        <w:rPr>
          <w:spacing w:val="4"/>
          <w:sz w:val="23"/>
        </w:rPr>
        <w:t xml:space="preserve"> </w:t>
      </w:r>
      <w:r>
        <w:rPr>
          <w:sz w:val="23"/>
        </w:rPr>
        <w:t>primească</w:t>
      </w:r>
      <w:r>
        <w:rPr>
          <w:spacing w:val="2"/>
          <w:sz w:val="23"/>
        </w:rPr>
        <w:t xml:space="preserve"> </w:t>
      </w:r>
      <w:r>
        <w:rPr>
          <w:sz w:val="23"/>
        </w:rPr>
        <w:t>un</w:t>
      </w:r>
      <w:r>
        <w:rPr>
          <w:spacing w:val="8"/>
          <w:sz w:val="23"/>
        </w:rPr>
        <w:t xml:space="preserve"> </w:t>
      </w:r>
      <w:r>
        <w:rPr>
          <w:sz w:val="23"/>
        </w:rPr>
        <w:t>singur</w:t>
      </w:r>
      <w:r>
        <w:rPr>
          <w:spacing w:val="4"/>
          <w:sz w:val="23"/>
        </w:rPr>
        <w:t xml:space="preserve"> </w:t>
      </w:r>
      <w:r>
        <w:rPr>
          <w:sz w:val="23"/>
        </w:rPr>
        <w:t>raspuns.</w:t>
      </w:r>
    </w:p>
    <w:p w:rsidR="0089096D" w:rsidRDefault="0089096D" w:rsidP="0089096D">
      <w:pPr>
        <w:pStyle w:val="ListParagraph"/>
        <w:numPr>
          <w:ilvl w:val="0"/>
          <w:numId w:val="13"/>
        </w:numPr>
        <w:tabs>
          <w:tab w:val="left" w:pos="476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Dacă dupa trimiterea răspunsului</w:t>
      </w:r>
      <w:r>
        <w:rPr>
          <w:spacing w:val="1"/>
          <w:sz w:val="23"/>
        </w:rPr>
        <w:t xml:space="preserve"> </w:t>
      </w:r>
      <w:r>
        <w:rPr>
          <w:sz w:val="23"/>
        </w:rPr>
        <w:t>se primește o noua petiție cu</w:t>
      </w:r>
      <w:r>
        <w:rPr>
          <w:spacing w:val="1"/>
          <w:sz w:val="23"/>
        </w:rPr>
        <w:t xml:space="preserve"> </w:t>
      </w:r>
      <w:r>
        <w:rPr>
          <w:sz w:val="23"/>
        </w:rPr>
        <w:t>același conținut</w:t>
      </w:r>
      <w:r>
        <w:rPr>
          <w:spacing w:val="1"/>
          <w:sz w:val="23"/>
        </w:rPr>
        <w:t xml:space="preserve"> </w:t>
      </w:r>
      <w:r>
        <w:rPr>
          <w:sz w:val="23"/>
        </w:rPr>
        <w:t>sau care</w:t>
      </w:r>
      <w:r>
        <w:rPr>
          <w:spacing w:val="1"/>
          <w:sz w:val="23"/>
        </w:rPr>
        <w:t xml:space="preserve"> </w:t>
      </w:r>
      <w:r>
        <w:rPr>
          <w:sz w:val="23"/>
        </w:rPr>
        <w:t>privește</w:t>
      </w:r>
      <w:r>
        <w:rPr>
          <w:spacing w:val="29"/>
          <w:sz w:val="23"/>
        </w:rPr>
        <w:t xml:space="preserve"> </w:t>
      </w:r>
      <w:r>
        <w:rPr>
          <w:sz w:val="23"/>
        </w:rPr>
        <w:t>aceeași</w:t>
      </w:r>
      <w:r>
        <w:rPr>
          <w:spacing w:val="30"/>
          <w:sz w:val="23"/>
        </w:rPr>
        <w:t xml:space="preserve"> </w:t>
      </w:r>
      <w:r>
        <w:rPr>
          <w:sz w:val="23"/>
        </w:rPr>
        <w:t>problemă,</w:t>
      </w:r>
      <w:r>
        <w:rPr>
          <w:spacing w:val="29"/>
          <w:sz w:val="23"/>
        </w:rPr>
        <w:t xml:space="preserve"> </w:t>
      </w:r>
      <w:r>
        <w:rPr>
          <w:sz w:val="23"/>
        </w:rPr>
        <w:t>acestea</w:t>
      </w:r>
      <w:r>
        <w:rPr>
          <w:spacing w:val="29"/>
          <w:sz w:val="23"/>
        </w:rPr>
        <w:t xml:space="preserve"> </w:t>
      </w:r>
      <w:r>
        <w:rPr>
          <w:sz w:val="23"/>
        </w:rPr>
        <w:t>se</w:t>
      </w:r>
      <w:r>
        <w:rPr>
          <w:spacing w:val="30"/>
          <w:sz w:val="23"/>
        </w:rPr>
        <w:t xml:space="preserve"> </w:t>
      </w:r>
      <w:r>
        <w:rPr>
          <w:sz w:val="23"/>
        </w:rPr>
        <w:t>clasează,</w:t>
      </w:r>
      <w:r>
        <w:rPr>
          <w:spacing w:val="30"/>
          <w:sz w:val="23"/>
        </w:rPr>
        <w:t xml:space="preserve"> </w:t>
      </w:r>
      <w:r>
        <w:rPr>
          <w:sz w:val="23"/>
        </w:rPr>
        <w:t>facându-se</w:t>
      </w:r>
      <w:r>
        <w:rPr>
          <w:spacing w:val="33"/>
          <w:sz w:val="23"/>
        </w:rPr>
        <w:t xml:space="preserve"> </w:t>
      </w:r>
      <w:r>
        <w:rPr>
          <w:sz w:val="23"/>
        </w:rPr>
        <w:t>mențiune</w:t>
      </w:r>
      <w:r>
        <w:rPr>
          <w:spacing w:val="31"/>
          <w:sz w:val="23"/>
        </w:rPr>
        <w:t xml:space="preserve"> </w:t>
      </w:r>
      <w:r>
        <w:rPr>
          <w:sz w:val="23"/>
        </w:rPr>
        <w:t>că</w:t>
      </w:r>
      <w:r>
        <w:rPr>
          <w:spacing w:val="29"/>
          <w:sz w:val="23"/>
        </w:rPr>
        <w:t xml:space="preserve"> </w:t>
      </w:r>
      <w:r>
        <w:rPr>
          <w:sz w:val="23"/>
        </w:rPr>
        <w:t>s-a</w:t>
      </w:r>
      <w:r>
        <w:rPr>
          <w:spacing w:val="28"/>
          <w:sz w:val="23"/>
        </w:rPr>
        <w:t xml:space="preserve"> </w:t>
      </w:r>
      <w:r>
        <w:rPr>
          <w:sz w:val="23"/>
        </w:rPr>
        <w:t>verificat</w:t>
      </w:r>
      <w:r>
        <w:rPr>
          <w:spacing w:val="33"/>
          <w:sz w:val="23"/>
        </w:rPr>
        <w:t xml:space="preserve"> </w:t>
      </w:r>
      <w:r>
        <w:rPr>
          <w:sz w:val="23"/>
        </w:rPr>
        <w:t>și</w:t>
      </w:r>
      <w:r>
        <w:rPr>
          <w:spacing w:val="31"/>
          <w:sz w:val="23"/>
        </w:rPr>
        <w:t xml:space="preserve"> </w:t>
      </w:r>
      <w:r>
        <w:rPr>
          <w:sz w:val="23"/>
        </w:rPr>
        <w:t>i</w:t>
      </w:r>
      <w:r>
        <w:rPr>
          <w:spacing w:val="31"/>
          <w:sz w:val="23"/>
        </w:rPr>
        <w:t xml:space="preserve"> </w:t>
      </w:r>
      <w:r>
        <w:rPr>
          <w:sz w:val="23"/>
        </w:rPr>
        <w:t>s-a</w:t>
      </w:r>
      <w:r>
        <w:rPr>
          <w:spacing w:val="29"/>
          <w:sz w:val="23"/>
        </w:rPr>
        <w:t xml:space="preserve"> </w:t>
      </w:r>
      <w:r>
        <w:rPr>
          <w:sz w:val="23"/>
        </w:rPr>
        <w:t>dat</w:t>
      </w:r>
      <w:r>
        <w:rPr>
          <w:spacing w:val="-55"/>
          <w:sz w:val="23"/>
        </w:rPr>
        <w:t xml:space="preserve"> </w:t>
      </w:r>
      <w:r>
        <w:rPr>
          <w:sz w:val="23"/>
        </w:rPr>
        <w:t>deja un răspuns petiționarului.</w:t>
      </w:r>
    </w:p>
    <w:p w:rsidR="0089096D" w:rsidRPr="005C5B33" w:rsidRDefault="0089096D" w:rsidP="0089096D">
      <w:pPr>
        <w:pStyle w:val="BodyText"/>
        <w:spacing w:line="244" w:lineRule="auto"/>
        <w:ind w:right="110"/>
      </w:pPr>
      <w:r w:rsidRPr="005C5B33">
        <w:rPr>
          <w:b/>
        </w:rPr>
        <w:t xml:space="preserve">Art. 54. </w:t>
      </w:r>
      <w:r w:rsidRPr="005C5B33">
        <w:t>(1) În cazul unui conflict individual de muncă, părțile vor acționa cu bună-credință și vor încerca soluționarea amiabilă a acestuia, prin conciliere.</w:t>
      </w:r>
    </w:p>
    <w:p w:rsidR="0089096D" w:rsidRPr="005C5B33" w:rsidRDefault="0089096D" w:rsidP="0089096D">
      <w:pPr>
        <w:pStyle w:val="BodyText"/>
        <w:spacing w:line="263" w:lineRule="exact"/>
        <w:rPr>
          <w:sz w:val="22"/>
          <w:szCs w:val="22"/>
        </w:rPr>
      </w:pPr>
      <w:r w:rsidRPr="005C5B33">
        <w:rPr>
          <w:sz w:val="22"/>
          <w:szCs w:val="22"/>
        </w:rPr>
        <w:t>(2)</w:t>
      </w:r>
      <w:r w:rsidRPr="005C5B33">
        <w:rPr>
          <w:spacing w:val="6"/>
          <w:sz w:val="22"/>
          <w:szCs w:val="22"/>
        </w:rPr>
        <w:t xml:space="preserve"> </w:t>
      </w:r>
      <w:r w:rsidRPr="005C5B33">
        <w:rPr>
          <w:sz w:val="22"/>
          <w:szCs w:val="22"/>
        </w:rPr>
        <w:t>Concilierea reprezintă modalitatea de soluţionare amiabilă a conflictelor individuale de muncă, cu ajutorul unui consultant extern specializat în legislaţia muncii, în condiţii de neutralitate, imparţialitate, confidenţialitate şi având liberul consimţământ al părţilor.</w:t>
      </w:r>
    </w:p>
    <w:p w:rsidR="0089096D" w:rsidRPr="005C5B33" w:rsidRDefault="0089096D" w:rsidP="0089096D">
      <w:pPr>
        <w:pStyle w:val="BodyText"/>
        <w:spacing w:line="263" w:lineRule="exact"/>
        <w:rPr>
          <w:sz w:val="22"/>
          <w:szCs w:val="22"/>
        </w:rPr>
      </w:pPr>
      <w:r w:rsidRPr="005C5B33">
        <w:rPr>
          <w:sz w:val="22"/>
          <w:szCs w:val="22"/>
        </w:rPr>
        <w:t>(3) Pe durata concilierii se suspendă termenul de contestare a conflictelor de muncă, așadar drepturile procesuale ale părților nu sunt afectate de derularea procedurii.</w:t>
      </w:r>
    </w:p>
    <w:p w:rsidR="0089096D" w:rsidRPr="005C5B33" w:rsidRDefault="0089096D" w:rsidP="0089096D">
      <w:pPr>
        <w:pStyle w:val="BodyText"/>
        <w:spacing w:line="263" w:lineRule="exact"/>
        <w:rPr>
          <w:sz w:val="22"/>
          <w:szCs w:val="22"/>
        </w:rPr>
      </w:pPr>
      <w:r w:rsidRPr="005C5B33">
        <w:rPr>
          <w:sz w:val="22"/>
          <w:szCs w:val="22"/>
        </w:rPr>
        <w:t xml:space="preserve">(4) </w:t>
      </w:r>
      <w:r>
        <w:rPr>
          <w:sz w:val="22"/>
          <w:szCs w:val="22"/>
        </w:rPr>
        <w:t>Procedura de conciliere</w:t>
      </w:r>
      <w:r w:rsidRPr="005C5B33">
        <w:rPr>
          <w:sz w:val="22"/>
          <w:szCs w:val="22"/>
        </w:rPr>
        <w:t xml:space="preserve"> este condusă de un consultant extern specializat în legislaţia muncii,  care poate fi un avocat, un expert în legislaţia muncii sau, după caz, un mediator specializat în legislaţia muncii.</w:t>
      </w:r>
    </w:p>
    <w:p w:rsidR="0089096D" w:rsidRPr="005C5B33" w:rsidRDefault="0089096D" w:rsidP="0089096D">
      <w:pPr>
        <w:pStyle w:val="BodyText"/>
        <w:spacing w:line="263" w:lineRule="exact"/>
        <w:rPr>
          <w:sz w:val="22"/>
          <w:szCs w:val="22"/>
        </w:rPr>
      </w:pPr>
      <w:r w:rsidRPr="005C5B33">
        <w:rPr>
          <w:sz w:val="22"/>
          <w:szCs w:val="22"/>
        </w:rPr>
        <w:t>(5) În situația în care, în urma concilierii, părțile nu ajung la un acord sau dacă acordul este parțial, acestea au deschisă calea unui demers judiciar.</w:t>
      </w:r>
    </w:p>
    <w:p w:rsidR="0089096D" w:rsidRPr="005C5B33" w:rsidRDefault="0089096D" w:rsidP="0089096D">
      <w:pPr>
        <w:pStyle w:val="BodyText"/>
        <w:spacing w:line="263" w:lineRule="exact"/>
        <w:rPr>
          <w:sz w:val="22"/>
          <w:szCs w:val="22"/>
        </w:rPr>
      </w:pPr>
      <w:r w:rsidRPr="005C5B33">
        <w:rPr>
          <w:sz w:val="22"/>
          <w:szCs w:val="22"/>
        </w:rPr>
        <w:t>(6) În cazul în care, ca urmare a dezbaterilor, se ajunge la o soluţie, consultantul extern va redacta un acord care va conţine înţelegerea părţilor și modalitatea de stingere a conflictului.  Acordul va fi semnat de către părţi şi de către consultantul extern şi va produce efecte de la data semnării sau de la data expres prevăzută în acesta.</w:t>
      </w:r>
    </w:p>
    <w:p w:rsidR="0089096D" w:rsidRPr="005C5B33" w:rsidRDefault="0089096D" w:rsidP="0089096D">
      <w:pPr>
        <w:pStyle w:val="BodyText"/>
        <w:spacing w:line="263" w:lineRule="exact"/>
      </w:pPr>
      <w:r w:rsidRPr="005C5B33">
        <w:t>(7) În cazul în care, în urma dezbaterilor, părțile nu ajung la un acord, procedura</w:t>
      </w:r>
      <w:r w:rsidRPr="005C5B33">
        <w:rPr>
          <w:spacing w:val="7"/>
        </w:rPr>
        <w:t xml:space="preserve"> </w:t>
      </w:r>
      <w:r w:rsidRPr="005C5B33">
        <w:t>de</w:t>
      </w:r>
      <w:r w:rsidRPr="005C5B33">
        <w:rPr>
          <w:spacing w:val="9"/>
        </w:rPr>
        <w:t xml:space="preserve"> </w:t>
      </w:r>
      <w:r w:rsidRPr="005C5B33">
        <w:t>soluționare</w:t>
      </w:r>
      <w:r w:rsidRPr="005C5B33">
        <w:rPr>
          <w:spacing w:val="7"/>
        </w:rPr>
        <w:t xml:space="preserve"> </w:t>
      </w:r>
      <w:r w:rsidRPr="005C5B33">
        <w:t>a</w:t>
      </w:r>
      <w:r w:rsidRPr="005C5B33">
        <w:rPr>
          <w:spacing w:val="9"/>
        </w:rPr>
        <w:t xml:space="preserve"> </w:t>
      </w:r>
      <w:r w:rsidRPr="005C5B33">
        <w:t>conflictelor</w:t>
      </w:r>
      <w:r w:rsidRPr="005C5B33">
        <w:rPr>
          <w:spacing w:val="9"/>
        </w:rPr>
        <w:t xml:space="preserve"> </w:t>
      </w:r>
      <w:r w:rsidRPr="005C5B33">
        <w:t>de</w:t>
      </w:r>
      <w:r w:rsidRPr="005C5B33">
        <w:rPr>
          <w:spacing w:val="9"/>
        </w:rPr>
        <w:t xml:space="preserve"> </w:t>
      </w:r>
      <w:r w:rsidRPr="005C5B33">
        <w:t>muncă</w:t>
      </w:r>
      <w:r w:rsidRPr="005C5B33">
        <w:rPr>
          <w:spacing w:val="8"/>
        </w:rPr>
        <w:t xml:space="preserve"> </w:t>
      </w:r>
      <w:r w:rsidRPr="005C5B33">
        <w:t>este</w:t>
      </w:r>
      <w:r w:rsidRPr="005C5B33">
        <w:rPr>
          <w:spacing w:val="9"/>
        </w:rPr>
        <w:t xml:space="preserve"> </w:t>
      </w:r>
      <w:r w:rsidRPr="005C5B33">
        <w:t>potrivit</w:t>
      </w:r>
      <w:r w:rsidRPr="005C5B33">
        <w:rPr>
          <w:spacing w:val="12"/>
        </w:rPr>
        <w:t xml:space="preserve"> </w:t>
      </w:r>
      <w:r w:rsidRPr="005C5B33">
        <w:t>dispozițiilor</w:t>
      </w:r>
      <w:r w:rsidRPr="005C5B33">
        <w:rPr>
          <w:spacing w:val="9"/>
        </w:rPr>
        <w:t xml:space="preserve"> </w:t>
      </w:r>
      <w:r w:rsidRPr="005C5B33">
        <w:t>Legii</w:t>
      </w:r>
      <w:r w:rsidRPr="005C5B33">
        <w:rPr>
          <w:spacing w:val="9"/>
        </w:rPr>
        <w:t xml:space="preserve"> </w:t>
      </w:r>
      <w:r w:rsidRPr="005C5B33">
        <w:t>nr.62/2011.</w:t>
      </w:r>
    </w:p>
    <w:p w:rsidR="0089096D" w:rsidRDefault="0089096D" w:rsidP="0089096D">
      <w:pPr>
        <w:pStyle w:val="BodyText"/>
        <w:spacing w:before="5"/>
        <w:ind w:left="0"/>
        <w:jc w:val="left"/>
      </w:pPr>
    </w:p>
    <w:p w:rsidR="0089096D" w:rsidRDefault="0089096D" w:rsidP="0089096D">
      <w:pPr>
        <w:pStyle w:val="Heading1"/>
        <w:numPr>
          <w:ilvl w:val="0"/>
          <w:numId w:val="65"/>
        </w:numPr>
        <w:tabs>
          <w:tab w:val="left" w:pos="859"/>
          <w:tab w:val="left" w:pos="860"/>
          <w:tab w:val="left" w:pos="2042"/>
          <w:tab w:val="left" w:pos="3626"/>
          <w:tab w:val="left" w:pos="4884"/>
          <w:tab w:val="left" w:pos="6520"/>
          <w:tab w:val="left" w:pos="7689"/>
          <w:tab w:val="left" w:pos="8210"/>
        </w:tabs>
        <w:spacing w:line="244" w:lineRule="auto"/>
        <w:ind w:left="101" w:right="114" w:firstLine="0"/>
      </w:pPr>
      <w:r>
        <w:lastRenderedPageBreak/>
        <w:t>REGULI</w:t>
      </w:r>
      <w:r>
        <w:tab/>
        <w:t>CONCRETE</w:t>
      </w:r>
      <w:r>
        <w:tab/>
        <w:t>PRIVIND</w:t>
      </w:r>
      <w:r>
        <w:tab/>
        <w:t>DISCIPLINA</w:t>
      </w:r>
      <w:r>
        <w:tab/>
        <w:t>MUNCII</w:t>
      </w:r>
      <w:r>
        <w:tab/>
        <w:t>ÎN</w:t>
      </w:r>
      <w:r>
        <w:tab/>
        <w:t>CADRUL</w:t>
      </w:r>
      <w:r>
        <w:rPr>
          <w:spacing w:val="-55"/>
        </w:rPr>
        <w:t xml:space="preserve"> </w:t>
      </w:r>
      <w:r>
        <w:t>ANGAJATORULUI</w:t>
      </w:r>
    </w:p>
    <w:p w:rsidR="0089096D" w:rsidRDefault="0089096D" w:rsidP="0089096D">
      <w:pPr>
        <w:pStyle w:val="BodyText"/>
        <w:spacing w:before="6"/>
        <w:ind w:left="0"/>
        <w:jc w:val="left"/>
        <w:rPr>
          <w:b/>
          <w:sz w:val="22"/>
        </w:rPr>
      </w:pPr>
    </w:p>
    <w:p w:rsidR="0089096D" w:rsidRDefault="0089096D" w:rsidP="0089096D">
      <w:pPr>
        <w:pStyle w:val="BodyText"/>
        <w:spacing w:line="244" w:lineRule="auto"/>
        <w:ind w:right="110"/>
      </w:pPr>
      <w:r>
        <w:rPr>
          <w:b/>
        </w:rPr>
        <w:t xml:space="preserve">Art. 55. </w:t>
      </w:r>
      <w:r>
        <w:t>(1) Angajatorul dispune de prerogativa disciplinară, având dreptul de a aplica, potrivit</w:t>
      </w:r>
      <w:r>
        <w:rPr>
          <w:spacing w:val="1"/>
        </w:rPr>
        <w:t xml:space="preserve"> </w:t>
      </w:r>
      <w:r>
        <w:t>legii, sancțiuni disciplinare salariaților săi ori de câte ori constată ca aceștia au săvârșit o abatere</w:t>
      </w:r>
      <w:r>
        <w:rPr>
          <w:spacing w:val="1"/>
        </w:rPr>
        <w:t xml:space="preserve"> </w:t>
      </w:r>
      <w:r>
        <w:t>disciplinară.</w:t>
      </w:r>
    </w:p>
    <w:p w:rsidR="0089096D" w:rsidRDefault="0089096D" w:rsidP="0089096D">
      <w:pPr>
        <w:pStyle w:val="BodyText"/>
        <w:spacing w:line="244" w:lineRule="auto"/>
        <w:ind w:right="110"/>
      </w:pPr>
      <w:r>
        <w:t>(2) Abaterea disciplinară este o faptă în legatură cu munca și care constă într-o acțiune sau</w:t>
      </w:r>
      <w:r>
        <w:rPr>
          <w:spacing w:val="1"/>
        </w:rPr>
        <w:t xml:space="preserve"> </w:t>
      </w:r>
      <w:r>
        <w:t>inacțiune</w:t>
      </w:r>
      <w:r>
        <w:rPr>
          <w:spacing w:val="1"/>
        </w:rPr>
        <w:t xml:space="preserve"> </w:t>
      </w:r>
      <w:r>
        <w:t>săvârșită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vinovăție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salariat,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acesta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încălcat</w:t>
      </w:r>
      <w:r>
        <w:rPr>
          <w:spacing w:val="1"/>
        </w:rPr>
        <w:t xml:space="preserve"> </w:t>
      </w:r>
      <w:r>
        <w:t>normele</w:t>
      </w:r>
      <w:r>
        <w:rPr>
          <w:spacing w:val="1"/>
        </w:rPr>
        <w:t xml:space="preserve"> </w:t>
      </w:r>
      <w:r>
        <w:t>legale,</w:t>
      </w:r>
      <w:r>
        <w:rPr>
          <w:spacing w:val="-55"/>
        </w:rPr>
        <w:t xml:space="preserve"> </w:t>
      </w:r>
      <w:r>
        <w:t>regulamentul intern, contractul individual de muncă sau contractul colectiv de muncă aplicabil,</w:t>
      </w:r>
      <w:r w:rsidRPr="0089096D">
        <w:t xml:space="preserve"> </w:t>
      </w:r>
      <w:r>
        <w:t>ordinele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dispozițiile legale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conducătorilor</w:t>
      </w:r>
      <w:r>
        <w:rPr>
          <w:spacing w:val="1"/>
        </w:rPr>
        <w:t xml:space="preserve"> </w:t>
      </w:r>
      <w:r>
        <w:t>ierarhici.</w:t>
      </w:r>
    </w:p>
    <w:p w:rsidR="0089096D" w:rsidRDefault="0089096D" w:rsidP="0089096D">
      <w:pPr>
        <w:spacing w:line="261" w:lineRule="exact"/>
        <w:ind w:left="101"/>
        <w:jc w:val="both"/>
        <w:rPr>
          <w:sz w:val="23"/>
        </w:rPr>
      </w:pPr>
      <w:r>
        <w:rPr>
          <w:b/>
          <w:sz w:val="23"/>
        </w:rPr>
        <w:t>Art.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56.</w:t>
      </w:r>
      <w:r>
        <w:rPr>
          <w:b/>
          <w:spacing w:val="10"/>
          <w:sz w:val="23"/>
        </w:rPr>
        <w:t xml:space="preserve"> </w:t>
      </w:r>
      <w:r>
        <w:rPr>
          <w:sz w:val="23"/>
        </w:rPr>
        <w:t>Sunt</w:t>
      </w:r>
      <w:r>
        <w:rPr>
          <w:spacing w:val="5"/>
          <w:sz w:val="23"/>
        </w:rPr>
        <w:t xml:space="preserve"> </w:t>
      </w:r>
      <w:r>
        <w:rPr>
          <w:sz w:val="23"/>
        </w:rPr>
        <w:t>interzise: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2"/>
        </w:tabs>
        <w:spacing w:before="2" w:line="244" w:lineRule="auto"/>
        <w:ind w:right="111" w:firstLine="0"/>
        <w:jc w:val="both"/>
        <w:rPr>
          <w:sz w:val="23"/>
        </w:rPr>
      </w:pPr>
      <w:r>
        <w:rPr>
          <w:sz w:val="23"/>
        </w:rPr>
        <w:t>prezentarea la serviciu</w:t>
      </w:r>
      <w:r>
        <w:rPr>
          <w:spacing w:val="1"/>
          <w:sz w:val="23"/>
        </w:rPr>
        <w:t xml:space="preserve"> </w:t>
      </w:r>
      <w:r>
        <w:rPr>
          <w:sz w:val="23"/>
        </w:rPr>
        <w:t>în stare de ebrietate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57"/>
          <w:sz w:val="23"/>
        </w:rPr>
        <w:t xml:space="preserve"> </w:t>
      </w:r>
      <w:r>
        <w:rPr>
          <w:sz w:val="23"/>
        </w:rPr>
        <w:t>oboseală înaintată,</w:t>
      </w:r>
      <w:r>
        <w:rPr>
          <w:spacing w:val="58"/>
          <w:sz w:val="23"/>
        </w:rPr>
        <w:t xml:space="preserve"> </w:t>
      </w:r>
      <w:r>
        <w:rPr>
          <w:sz w:val="23"/>
        </w:rPr>
        <w:t>introducerea sau consumul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băuturi</w:t>
      </w:r>
      <w:r>
        <w:rPr>
          <w:spacing w:val="1"/>
          <w:sz w:val="23"/>
        </w:rPr>
        <w:t xml:space="preserve"> </w:t>
      </w:r>
      <w:r>
        <w:rPr>
          <w:sz w:val="23"/>
        </w:rPr>
        <w:t>alcoolice,</w:t>
      </w:r>
      <w:r>
        <w:rPr>
          <w:spacing w:val="1"/>
          <w:sz w:val="23"/>
        </w:rPr>
        <w:t xml:space="preserve"> </w:t>
      </w:r>
      <w:r>
        <w:rPr>
          <w:sz w:val="23"/>
        </w:rPr>
        <w:t>practicarea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activități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contravin</w:t>
      </w:r>
      <w:r>
        <w:rPr>
          <w:spacing w:val="1"/>
          <w:sz w:val="23"/>
        </w:rPr>
        <w:t xml:space="preserve"> </w:t>
      </w:r>
      <w:r>
        <w:rPr>
          <w:sz w:val="23"/>
        </w:rPr>
        <w:t>atribuțiilor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serviciu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57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perturbă activitatea</w:t>
      </w:r>
      <w:r>
        <w:rPr>
          <w:spacing w:val="-1"/>
          <w:sz w:val="23"/>
        </w:rPr>
        <w:t xml:space="preserve"> </w:t>
      </w:r>
      <w:r>
        <w:rPr>
          <w:sz w:val="23"/>
        </w:rPr>
        <w:t>altor</w:t>
      </w:r>
      <w:r>
        <w:rPr>
          <w:spacing w:val="1"/>
          <w:sz w:val="23"/>
        </w:rPr>
        <w:t xml:space="preserve"> </w:t>
      </w:r>
      <w:r>
        <w:rPr>
          <w:sz w:val="23"/>
        </w:rPr>
        <w:t>salariați;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nerespectarea</w:t>
      </w:r>
      <w:r>
        <w:rPr>
          <w:spacing w:val="9"/>
          <w:sz w:val="23"/>
        </w:rPr>
        <w:t xml:space="preserve"> </w:t>
      </w:r>
      <w:r>
        <w:rPr>
          <w:sz w:val="23"/>
        </w:rPr>
        <w:t>programului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lucru,</w:t>
      </w:r>
      <w:r>
        <w:rPr>
          <w:spacing w:val="13"/>
          <w:sz w:val="23"/>
        </w:rPr>
        <w:t xml:space="preserve"> </w:t>
      </w:r>
      <w:r>
        <w:rPr>
          <w:sz w:val="23"/>
        </w:rPr>
        <w:t>întârzierea</w:t>
      </w:r>
      <w:r>
        <w:rPr>
          <w:spacing w:val="11"/>
          <w:sz w:val="23"/>
        </w:rPr>
        <w:t xml:space="preserve"> </w:t>
      </w:r>
      <w:r>
        <w:rPr>
          <w:sz w:val="23"/>
        </w:rPr>
        <w:t>sau</w:t>
      </w:r>
      <w:r>
        <w:rPr>
          <w:spacing w:val="11"/>
          <w:sz w:val="23"/>
        </w:rPr>
        <w:t xml:space="preserve"> </w:t>
      </w:r>
      <w:r>
        <w:rPr>
          <w:sz w:val="23"/>
        </w:rPr>
        <w:t>absentarea</w:t>
      </w:r>
      <w:r>
        <w:rPr>
          <w:spacing w:val="11"/>
          <w:sz w:val="23"/>
        </w:rPr>
        <w:t xml:space="preserve"> </w:t>
      </w:r>
      <w:r>
        <w:rPr>
          <w:sz w:val="23"/>
        </w:rPr>
        <w:t>nemotivată;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părăsirea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locului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de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muncă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timpul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programului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de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lucru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fără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aprobare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57"/>
          <w:sz w:val="23"/>
        </w:rPr>
        <w:t xml:space="preserve"> </w:t>
      </w:r>
      <w:r w:rsidRPr="005C5B33">
        <w:rPr>
          <w:sz w:val="23"/>
        </w:rPr>
        <w:t>pentru</w:t>
      </w:r>
      <w:r w:rsidRPr="005C5B33">
        <w:rPr>
          <w:spacing w:val="58"/>
          <w:sz w:val="23"/>
        </w:rPr>
        <w:t xml:space="preserve"> </w:t>
      </w:r>
      <w:r w:rsidRPr="005C5B33">
        <w:rPr>
          <w:sz w:val="23"/>
        </w:rPr>
        <w:t>alte</w:t>
      </w:r>
      <w:r w:rsidRPr="005C5B33">
        <w:rPr>
          <w:spacing w:val="-55"/>
          <w:sz w:val="23"/>
        </w:rPr>
        <w:t xml:space="preserve"> </w:t>
      </w:r>
      <w:r w:rsidRPr="005C5B33">
        <w:rPr>
          <w:sz w:val="23"/>
        </w:rPr>
        <w:t>interese decât cele ale 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executarea</w:t>
      </w:r>
      <w:r w:rsidRPr="005C5B33">
        <w:rPr>
          <w:spacing w:val="6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9"/>
          <w:sz w:val="23"/>
        </w:rPr>
        <w:t xml:space="preserve"> </w:t>
      </w:r>
      <w:r w:rsidRPr="005C5B33">
        <w:rPr>
          <w:sz w:val="23"/>
        </w:rPr>
        <w:t>timpul</w:t>
      </w:r>
      <w:r w:rsidRPr="005C5B33">
        <w:rPr>
          <w:spacing w:val="11"/>
          <w:sz w:val="23"/>
        </w:rPr>
        <w:t xml:space="preserve"> </w:t>
      </w:r>
      <w:r w:rsidRPr="005C5B33">
        <w:rPr>
          <w:sz w:val="23"/>
        </w:rPr>
        <w:t>programului</w:t>
      </w:r>
      <w:r w:rsidRPr="005C5B33">
        <w:rPr>
          <w:spacing w:val="12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7"/>
          <w:sz w:val="23"/>
        </w:rPr>
        <w:t xml:space="preserve"> </w:t>
      </w:r>
      <w:r w:rsidRPr="005C5B33">
        <w:rPr>
          <w:sz w:val="23"/>
        </w:rPr>
        <w:t>unor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lucrări</w:t>
      </w:r>
      <w:r w:rsidRPr="005C5B33">
        <w:rPr>
          <w:spacing w:val="11"/>
          <w:sz w:val="23"/>
        </w:rPr>
        <w:t xml:space="preserve"> </w:t>
      </w:r>
      <w:r w:rsidRPr="005C5B33">
        <w:rPr>
          <w:sz w:val="23"/>
        </w:rPr>
        <w:t>personale</w:t>
      </w:r>
      <w:r w:rsidRPr="005C5B33">
        <w:rPr>
          <w:spacing w:val="7"/>
          <w:sz w:val="23"/>
        </w:rPr>
        <w:t xml:space="preserve"> </w:t>
      </w:r>
      <w:r w:rsidRPr="005C5B33">
        <w:rPr>
          <w:sz w:val="23"/>
        </w:rPr>
        <w:t>ori</w:t>
      </w:r>
      <w:r w:rsidRPr="005C5B33">
        <w:rPr>
          <w:spacing w:val="9"/>
          <w:sz w:val="23"/>
        </w:rPr>
        <w:t xml:space="preserve"> </w:t>
      </w:r>
      <w:r w:rsidRPr="005C5B33">
        <w:rPr>
          <w:sz w:val="23"/>
        </w:rPr>
        <w:t>străine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interesului</w:t>
      </w:r>
      <w:r w:rsidRPr="005C5B33">
        <w:rPr>
          <w:spacing w:val="11"/>
          <w:sz w:val="23"/>
        </w:rPr>
        <w:t xml:space="preserve"> </w:t>
      </w:r>
      <w:r w:rsidRPr="005C5B33">
        <w:rPr>
          <w:sz w:val="23"/>
        </w:rPr>
        <w:t>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scoaterea din unitate, prin orice mijloace, a oricăror bunuri și documente aparținând acesteia,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fără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acordul</w:t>
      </w:r>
      <w:r w:rsidRPr="005C5B33">
        <w:rPr>
          <w:spacing w:val="5"/>
          <w:sz w:val="23"/>
        </w:rPr>
        <w:t xml:space="preserve"> </w:t>
      </w:r>
      <w:r w:rsidRPr="005C5B33">
        <w:rPr>
          <w:sz w:val="23"/>
        </w:rPr>
        <w:t>conducerii</w:t>
      </w:r>
      <w:r w:rsidRPr="005C5B33">
        <w:rPr>
          <w:spacing w:val="2"/>
          <w:sz w:val="23"/>
        </w:rPr>
        <w:t xml:space="preserve"> </w:t>
      </w:r>
      <w:r w:rsidRPr="005C5B33">
        <w:rPr>
          <w:sz w:val="23"/>
        </w:rPr>
        <w:t>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înstrăinarea oricăror bunuri date în folosință, păstrare sau de uz comun, precum și deteriorarea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funcțională și calitativă sau descompletarea acestora, ca rezultat al unor utilizări ori manevrări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necorespunzătoare;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folosirea</w:t>
      </w:r>
      <w:r w:rsidRPr="005C5B33">
        <w:rPr>
          <w:spacing w:val="31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32"/>
          <w:sz w:val="23"/>
        </w:rPr>
        <w:t xml:space="preserve"> </w:t>
      </w:r>
      <w:r w:rsidRPr="005C5B33">
        <w:rPr>
          <w:sz w:val="23"/>
        </w:rPr>
        <w:t>scopuri</w:t>
      </w:r>
      <w:r w:rsidRPr="005C5B33">
        <w:rPr>
          <w:spacing w:val="33"/>
          <w:sz w:val="23"/>
        </w:rPr>
        <w:t xml:space="preserve"> </w:t>
      </w:r>
      <w:r w:rsidRPr="005C5B33">
        <w:rPr>
          <w:sz w:val="23"/>
        </w:rPr>
        <w:t>personale,</w:t>
      </w:r>
      <w:r w:rsidRPr="005C5B33">
        <w:rPr>
          <w:spacing w:val="31"/>
          <w:sz w:val="23"/>
        </w:rPr>
        <w:t xml:space="preserve"> </w:t>
      </w:r>
      <w:r w:rsidRPr="005C5B33">
        <w:rPr>
          <w:sz w:val="23"/>
        </w:rPr>
        <w:t>aducerea</w:t>
      </w:r>
      <w:r w:rsidRPr="005C5B33">
        <w:rPr>
          <w:spacing w:val="32"/>
          <w:sz w:val="23"/>
        </w:rPr>
        <w:t xml:space="preserve"> </w:t>
      </w:r>
      <w:r w:rsidRPr="005C5B33">
        <w:rPr>
          <w:sz w:val="23"/>
        </w:rPr>
        <w:t>la</w:t>
      </w:r>
      <w:r w:rsidRPr="005C5B33">
        <w:rPr>
          <w:spacing w:val="31"/>
          <w:sz w:val="23"/>
        </w:rPr>
        <w:t xml:space="preserve"> </w:t>
      </w:r>
      <w:r w:rsidRPr="005C5B33">
        <w:rPr>
          <w:sz w:val="23"/>
        </w:rPr>
        <w:t>cunoștință</w:t>
      </w:r>
      <w:r w:rsidRPr="005C5B33">
        <w:rPr>
          <w:spacing w:val="32"/>
          <w:sz w:val="23"/>
        </w:rPr>
        <w:t xml:space="preserve"> </w:t>
      </w:r>
      <w:r w:rsidRPr="005C5B33">
        <w:rPr>
          <w:sz w:val="23"/>
        </w:rPr>
        <w:t>pe</w:t>
      </w:r>
      <w:r w:rsidRPr="005C5B33">
        <w:rPr>
          <w:spacing w:val="29"/>
          <w:sz w:val="23"/>
        </w:rPr>
        <w:t xml:space="preserve"> </w:t>
      </w:r>
      <w:r w:rsidRPr="005C5B33">
        <w:rPr>
          <w:sz w:val="23"/>
        </w:rPr>
        <w:t>orice</w:t>
      </w:r>
      <w:r w:rsidRPr="005C5B33">
        <w:rPr>
          <w:spacing w:val="30"/>
          <w:sz w:val="23"/>
        </w:rPr>
        <w:t xml:space="preserve"> </w:t>
      </w:r>
      <w:r w:rsidRPr="005C5B33">
        <w:rPr>
          <w:sz w:val="23"/>
        </w:rPr>
        <w:t>cale</w:t>
      </w:r>
      <w:r w:rsidRPr="005C5B33">
        <w:rPr>
          <w:spacing w:val="30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31"/>
          <w:sz w:val="23"/>
        </w:rPr>
        <w:t xml:space="preserve"> </w:t>
      </w:r>
      <w:r w:rsidRPr="005C5B33">
        <w:rPr>
          <w:sz w:val="23"/>
        </w:rPr>
        <w:t>copierea</w:t>
      </w:r>
      <w:r w:rsidRPr="005C5B33">
        <w:rPr>
          <w:spacing w:val="30"/>
          <w:sz w:val="23"/>
        </w:rPr>
        <w:t xml:space="preserve"> </w:t>
      </w:r>
      <w:r w:rsidRPr="005C5B33">
        <w:rPr>
          <w:sz w:val="23"/>
        </w:rPr>
        <w:t>pentru</w:t>
      </w:r>
      <w:r w:rsidRPr="005C5B33">
        <w:rPr>
          <w:spacing w:val="33"/>
          <w:sz w:val="23"/>
        </w:rPr>
        <w:t xml:space="preserve"> </w:t>
      </w:r>
      <w:r w:rsidRPr="005C5B33">
        <w:rPr>
          <w:sz w:val="23"/>
        </w:rPr>
        <w:t>alții,</w:t>
      </w:r>
      <w:r w:rsidRPr="005C5B33">
        <w:rPr>
          <w:spacing w:val="-55"/>
          <w:sz w:val="23"/>
        </w:rPr>
        <w:t xml:space="preserve"> </w:t>
      </w:r>
      <w:r w:rsidRPr="005C5B33">
        <w:rPr>
          <w:sz w:val="23"/>
        </w:rPr>
        <w:t>fără</w:t>
      </w:r>
      <w:r w:rsidRPr="005C5B33">
        <w:rPr>
          <w:spacing w:val="17"/>
          <w:sz w:val="23"/>
        </w:rPr>
        <w:t xml:space="preserve"> </w:t>
      </w:r>
      <w:r w:rsidRPr="005C5B33">
        <w:rPr>
          <w:sz w:val="23"/>
        </w:rPr>
        <w:t>aprobarea</w:t>
      </w:r>
      <w:r w:rsidRPr="005C5B33">
        <w:rPr>
          <w:spacing w:val="17"/>
          <w:sz w:val="23"/>
        </w:rPr>
        <w:t xml:space="preserve"> </w:t>
      </w:r>
      <w:r w:rsidRPr="005C5B33">
        <w:rPr>
          <w:sz w:val="23"/>
        </w:rPr>
        <w:t>conducerii,</w:t>
      </w:r>
      <w:r w:rsidRPr="005C5B33">
        <w:rPr>
          <w:spacing w:val="17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18"/>
          <w:sz w:val="23"/>
        </w:rPr>
        <w:t xml:space="preserve"> </w:t>
      </w:r>
      <w:r w:rsidRPr="005C5B33">
        <w:rPr>
          <w:sz w:val="23"/>
        </w:rPr>
        <w:t>unor</w:t>
      </w:r>
      <w:r w:rsidRPr="005C5B33">
        <w:rPr>
          <w:spacing w:val="20"/>
          <w:sz w:val="23"/>
        </w:rPr>
        <w:t xml:space="preserve"> </w:t>
      </w:r>
      <w:r w:rsidRPr="005C5B33">
        <w:rPr>
          <w:sz w:val="23"/>
        </w:rPr>
        <w:t>documente</w:t>
      </w:r>
      <w:r w:rsidRPr="005C5B33">
        <w:rPr>
          <w:spacing w:val="18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22"/>
          <w:sz w:val="23"/>
        </w:rPr>
        <w:t xml:space="preserve"> </w:t>
      </w:r>
      <w:r w:rsidRPr="005C5B33">
        <w:rPr>
          <w:sz w:val="23"/>
        </w:rPr>
        <w:t>informații</w:t>
      </w:r>
      <w:r w:rsidRPr="005C5B33">
        <w:rPr>
          <w:spacing w:val="18"/>
          <w:sz w:val="23"/>
        </w:rPr>
        <w:t xml:space="preserve"> </w:t>
      </w:r>
      <w:r w:rsidRPr="005C5B33">
        <w:rPr>
          <w:sz w:val="23"/>
        </w:rPr>
        <w:t>privind</w:t>
      </w:r>
      <w:r w:rsidRPr="005C5B33">
        <w:rPr>
          <w:spacing w:val="21"/>
          <w:sz w:val="23"/>
        </w:rPr>
        <w:t xml:space="preserve"> </w:t>
      </w:r>
      <w:r w:rsidRPr="005C5B33">
        <w:rPr>
          <w:sz w:val="23"/>
        </w:rPr>
        <w:t>activitatea</w:t>
      </w:r>
      <w:r w:rsidRPr="005C5B33">
        <w:rPr>
          <w:spacing w:val="17"/>
          <w:sz w:val="23"/>
        </w:rPr>
        <w:t xml:space="preserve"> </w:t>
      </w:r>
      <w:r w:rsidRPr="005C5B33">
        <w:rPr>
          <w:sz w:val="23"/>
        </w:rPr>
        <w:t>Angajatorului</w:t>
      </w:r>
      <w:r w:rsidRPr="005C5B33">
        <w:rPr>
          <w:spacing w:val="21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-55"/>
          <w:sz w:val="23"/>
        </w:rPr>
        <w:t xml:space="preserve"> </w:t>
      </w:r>
      <w:r w:rsidRPr="005C5B33">
        <w:rPr>
          <w:sz w:val="23"/>
        </w:rPr>
        <w:t>a datelor specificate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fișele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dosarele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personale ale angajaților;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prestarea oricarei activități remunerate sau neremunerate, în timpul orelor de program sau în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timpul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liber</w:t>
      </w:r>
      <w:r w:rsidRPr="005C5B33">
        <w:rPr>
          <w:spacing w:val="4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2"/>
          <w:sz w:val="23"/>
        </w:rPr>
        <w:t xml:space="preserve"> </w:t>
      </w:r>
      <w:r w:rsidRPr="005C5B33">
        <w:rPr>
          <w:sz w:val="23"/>
        </w:rPr>
        <w:t>beneficiul</w:t>
      </w:r>
      <w:r w:rsidRPr="005C5B33">
        <w:rPr>
          <w:spacing w:val="6"/>
          <w:sz w:val="23"/>
        </w:rPr>
        <w:t xml:space="preserve"> </w:t>
      </w:r>
      <w:r w:rsidRPr="005C5B33">
        <w:rPr>
          <w:sz w:val="23"/>
        </w:rPr>
        <w:t>unui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concurent</w:t>
      </w:r>
      <w:r w:rsidRPr="005C5B33">
        <w:rPr>
          <w:spacing w:val="2"/>
          <w:sz w:val="23"/>
        </w:rPr>
        <w:t xml:space="preserve"> </w:t>
      </w:r>
      <w:r w:rsidRPr="005C5B33">
        <w:rPr>
          <w:sz w:val="23"/>
        </w:rPr>
        <w:t>direct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5"/>
          <w:sz w:val="23"/>
        </w:rPr>
        <w:t xml:space="preserve"> </w:t>
      </w:r>
      <w:r w:rsidRPr="005C5B33">
        <w:rPr>
          <w:sz w:val="23"/>
        </w:rPr>
        <w:t>indirect</w:t>
      </w:r>
      <w:r w:rsidRPr="005C5B33">
        <w:rPr>
          <w:spacing w:val="2"/>
          <w:sz w:val="23"/>
        </w:rPr>
        <w:t xml:space="preserve"> </w:t>
      </w:r>
      <w:r w:rsidRPr="005C5B33">
        <w:rPr>
          <w:sz w:val="23"/>
        </w:rPr>
        <w:t>al</w:t>
      </w:r>
      <w:r w:rsidRPr="005C5B33">
        <w:rPr>
          <w:spacing w:val="4"/>
          <w:sz w:val="23"/>
        </w:rPr>
        <w:t xml:space="preserve"> </w:t>
      </w:r>
      <w:r w:rsidRPr="005C5B33">
        <w:rPr>
          <w:sz w:val="23"/>
        </w:rPr>
        <w:t>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efectuarea de mențiuni, ștersături, rectificări sau semnarea pentru alt salariat în condica de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prezență;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atitudinea necorespunzătoare față de ceilalți angajați, față de managementul unității (conduita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necivilizată, insulta, calomnia, purtarea abuzivă, lovirea și vătămarea integrității corporale sau 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sănătății);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comiterea</w:t>
      </w:r>
      <w:r w:rsidRPr="005C5B33">
        <w:rPr>
          <w:spacing w:val="24"/>
          <w:sz w:val="23"/>
        </w:rPr>
        <w:t xml:space="preserve"> </w:t>
      </w:r>
      <w:r w:rsidRPr="005C5B33">
        <w:rPr>
          <w:sz w:val="23"/>
        </w:rPr>
        <w:t>de</w:t>
      </w:r>
      <w:r w:rsidRPr="005C5B33">
        <w:rPr>
          <w:spacing w:val="27"/>
          <w:sz w:val="23"/>
        </w:rPr>
        <w:t xml:space="preserve"> </w:t>
      </w:r>
      <w:r w:rsidRPr="005C5B33">
        <w:rPr>
          <w:sz w:val="23"/>
        </w:rPr>
        <w:t>fapte</w:t>
      </w:r>
      <w:r w:rsidRPr="005C5B33">
        <w:rPr>
          <w:spacing w:val="28"/>
          <w:sz w:val="23"/>
        </w:rPr>
        <w:t xml:space="preserve"> </w:t>
      </w:r>
      <w:r w:rsidRPr="005C5B33">
        <w:rPr>
          <w:sz w:val="23"/>
        </w:rPr>
        <w:t>care</w:t>
      </w:r>
      <w:r w:rsidRPr="005C5B33">
        <w:rPr>
          <w:spacing w:val="25"/>
          <w:sz w:val="23"/>
        </w:rPr>
        <w:t xml:space="preserve"> </w:t>
      </w:r>
      <w:r w:rsidRPr="005C5B33">
        <w:rPr>
          <w:sz w:val="23"/>
        </w:rPr>
        <w:t>ar</w:t>
      </w:r>
      <w:r w:rsidRPr="005C5B33">
        <w:rPr>
          <w:spacing w:val="23"/>
          <w:sz w:val="23"/>
        </w:rPr>
        <w:t xml:space="preserve"> </w:t>
      </w:r>
      <w:r w:rsidRPr="005C5B33">
        <w:rPr>
          <w:sz w:val="23"/>
        </w:rPr>
        <w:t>putea</w:t>
      </w:r>
      <w:r w:rsidRPr="005C5B33">
        <w:rPr>
          <w:spacing w:val="24"/>
          <w:sz w:val="23"/>
        </w:rPr>
        <w:t xml:space="preserve"> </w:t>
      </w:r>
      <w:r w:rsidRPr="005C5B33">
        <w:rPr>
          <w:sz w:val="23"/>
        </w:rPr>
        <w:t>pune</w:t>
      </w:r>
      <w:r w:rsidRPr="005C5B33">
        <w:rPr>
          <w:spacing w:val="25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25"/>
          <w:sz w:val="23"/>
        </w:rPr>
        <w:t xml:space="preserve"> </w:t>
      </w:r>
      <w:r w:rsidRPr="005C5B33">
        <w:rPr>
          <w:sz w:val="23"/>
        </w:rPr>
        <w:t>pericol</w:t>
      </w:r>
      <w:r w:rsidRPr="005C5B33">
        <w:rPr>
          <w:spacing w:val="28"/>
          <w:sz w:val="23"/>
        </w:rPr>
        <w:t xml:space="preserve"> </w:t>
      </w:r>
      <w:r w:rsidRPr="005C5B33">
        <w:rPr>
          <w:sz w:val="23"/>
        </w:rPr>
        <w:t>siguranța</w:t>
      </w:r>
      <w:r w:rsidRPr="005C5B33">
        <w:rPr>
          <w:spacing w:val="26"/>
          <w:sz w:val="23"/>
        </w:rPr>
        <w:t xml:space="preserve"> </w:t>
      </w:r>
      <w:r w:rsidRPr="005C5B33">
        <w:rPr>
          <w:sz w:val="23"/>
        </w:rPr>
        <w:t>Angajatorului,</w:t>
      </w:r>
      <w:r w:rsidRPr="005C5B33">
        <w:rPr>
          <w:spacing w:val="28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24"/>
          <w:sz w:val="23"/>
        </w:rPr>
        <w:t xml:space="preserve"> </w:t>
      </w:r>
      <w:r w:rsidRPr="005C5B33">
        <w:rPr>
          <w:sz w:val="23"/>
        </w:rPr>
        <w:t>propriei</w:t>
      </w:r>
      <w:r w:rsidRPr="005C5B33">
        <w:rPr>
          <w:spacing w:val="27"/>
          <w:sz w:val="23"/>
        </w:rPr>
        <w:t xml:space="preserve"> </w:t>
      </w:r>
      <w:r w:rsidRPr="005C5B33">
        <w:rPr>
          <w:sz w:val="23"/>
        </w:rPr>
        <w:t>persoane</w:t>
      </w:r>
      <w:r w:rsidRPr="005C5B33">
        <w:rPr>
          <w:spacing w:val="-55"/>
          <w:sz w:val="23"/>
        </w:rPr>
        <w:t xml:space="preserve"> </w:t>
      </w:r>
      <w:r w:rsidRPr="005C5B33">
        <w:rPr>
          <w:sz w:val="23"/>
        </w:rPr>
        <w:t>sau a</w:t>
      </w:r>
      <w:r w:rsidRPr="005C5B33">
        <w:rPr>
          <w:spacing w:val="-1"/>
          <w:sz w:val="23"/>
        </w:rPr>
        <w:t xml:space="preserve"> </w:t>
      </w:r>
      <w:r w:rsidRPr="005C5B33">
        <w:rPr>
          <w:sz w:val="23"/>
        </w:rPr>
        <w:t>colegilor;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manifestări</w:t>
      </w:r>
      <w:r w:rsidRPr="005C5B33">
        <w:rPr>
          <w:spacing w:val="7"/>
          <w:sz w:val="23"/>
        </w:rPr>
        <w:t xml:space="preserve"> </w:t>
      </w:r>
      <w:r w:rsidRPr="005C5B33">
        <w:rPr>
          <w:sz w:val="23"/>
        </w:rPr>
        <w:t>de</w:t>
      </w:r>
      <w:r w:rsidRPr="005C5B33">
        <w:rPr>
          <w:spacing w:val="6"/>
          <w:sz w:val="23"/>
        </w:rPr>
        <w:t xml:space="preserve"> </w:t>
      </w:r>
      <w:r w:rsidRPr="005C5B33">
        <w:rPr>
          <w:sz w:val="23"/>
        </w:rPr>
        <w:t>natură</w:t>
      </w:r>
      <w:r w:rsidRPr="005C5B33">
        <w:rPr>
          <w:spacing w:val="11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10"/>
          <w:sz w:val="23"/>
        </w:rPr>
        <w:t xml:space="preserve"> </w:t>
      </w:r>
      <w:r w:rsidRPr="005C5B33">
        <w:rPr>
          <w:sz w:val="23"/>
        </w:rPr>
        <w:t>aduce</w:t>
      </w:r>
      <w:r w:rsidRPr="005C5B33">
        <w:rPr>
          <w:spacing w:val="9"/>
          <w:sz w:val="23"/>
        </w:rPr>
        <w:t xml:space="preserve"> </w:t>
      </w:r>
      <w:r w:rsidRPr="005C5B33">
        <w:rPr>
          <w:sz w:val="23"/>
        </w:rPr>
        <w:t>atingere</w:t>
      </w:r>
      <w:r w:rsidRPr="005C5B33">
        <w:rPr>
          <w:spacing w:val="9"/>
          <w:sz w:val="23"/>
        </w:rPr>
        <w:t xml:space="preserve"> </w:t>
      </w:r>
      <w:r w:rsidRPr="005C5B33">
        <w:rPr>
          <w:sz w:val="23"/>
        </w:rPr>
        <w:t>imaginii</w:t>
      </w:r>
      <w:r w:rsidRPr="005C5B33">
        <w:rPr>
          <w:spacing w:val="12"/>
          <w:sz w:val="23"/>
        </w:rPr>
        <w:t xml:space="preserve"> </w:t>
      </w:r>
      <w:r w:rsidRPr="005C5B33">
        <w:rPr>
          <w:sz w:val="23"/>
        </w:rPr>
        <w:t>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folosirea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scopuri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personale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oricăror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materiale,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mijloace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fixe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sau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materii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prime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ale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Angajatorului;</w:t>
      </w:r>
    </w:p>
    <w:p w:rsidR="0089096D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organizarea</w:t>
      </w:r>
      <w:r w:rsidRPr="005C5B33">
        <w:rPr>
          <w:spacing w:val="6"/>
          <w:sz w:val="23"/>
        </w:rPr>
        <w:t xml:space="preserve"> </w:t>
      </w:r>
      <w:r w:rsidRPr="005C5B33">
        <w:rPr>
          <w:sz w:val="23"/>
        </w:rPr>
        <w:t>de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întruniri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în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perimetrul</w:t>
      </w:r>
      <w:r w:rsidRPr="005C5B33">
        <w:rPr>
          <w:spacing w:val="12"/>
          <w:sz w:val="23"/>
        </w:rPr>
        <w:t xml:space="preserve"> </w:t>
      </w:r>
      <w:r w:rsidRPr="005C5B33">
        <w:rPr>
          <w:sz w:val="23"/>
        </w:rPr>
        <w:t>unității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fără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aprobarea</w:t>
      </w:r>
      <w:r w:rsidRPr="005C5B33">
        <w:rPr>
          <w:spacing w:val="8"/>
          <w:sz w:val="23"/>
        </w:rPr>
        <w:t xml:space="preserve"> </w:t>
      </w:r>
      <w:r w:rsidRPr="005C5B33">
        <w:rPr>
          <w:sz w:val="23"/>
        </w:rPr>
        <w:t>prealabilă</w:t>
      </w:r>
      <w:r w:rsidRPr="005C5B33">
        <w:rPr>
          <w:spacing w:val="10"/>
          <w:sz w:val="23"/>
        </w:rPr>
        <w:t xml:space="preserve"> </w:t>
      </w:r>
      <w:r w:rsidRPr="005C5B33">
        <w:rPr>
          <w:sz w:val="23"/>
        </w:rPr>
        <w:t>a</w:t>
      </w:r>
      <w:r w:rsidRPr="005C5B33">
        <w:rPr>
          <w:spacing w:val="11"/>
          <w:sz w:val="23"/>
        </w:rPr>
        <w:t xml:space="preserve"> </w:t>
      </w:r>
      <w:r w:rsidRPr="005C5B33">
        <w:rPr>
          <w:sz w:val="23"/>
        </w:rPr>
        <w:t>conducerii;</w:t>
      </w:r>
    </w:p>
    <w:p w:rsidR="0089096D" w:rsidRPr="005C5B33" w:rsidRDefault="0089096D" w:rsidP="0089096D">
      <w:pPr>
        <w:pStyle w:val="ListParagraph"/>
        <w:numPr>
          <w:ilvl w:val="0"/>
          <w:numId w:val="12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 w:rsidRPr="005C5B33">
        <w:rPr>
          <w:sz w:val="23"/>
        </w:rPr>
        <w:t>introducerea, răspândirea sau afișarea în interiorul instituției a unor anunțuri, afișe, documente</w:t>
      </w:r>
      <w:r w:rsidRPr="005C5B33">
        <w:rPr>
          <w:spacing w:val="1"/>
          <w:sz w:val="23"/>
        </w:rPr>
        <w:t xml:space="preserve"> </w:t>
      </w:r>
      <w:r w:rsidRPr="005C5B33">
        <w:rPr>
          <w:sz w:val="23"/>
        </w:rPr>
        <w:t>etc. fără aprobarea</w:t>
      </w:r>
      <w:r w:rsidRPr="005C5B33">
        <w:rPr>
          <w:spacing w:val="4"/>
          <w:sz w:val="23"/>
        </w:rPr>
        <w:t xml:space="preserve"> </w:t>
      </w:r>
      <w:r w:rsidRPr="005C5B33">
        <w:rPr>
          <w:sz w:val="23"/>
        </w:rPr>
        <w:t>conducerii</w:t>
      </w:r>
      <w:r w:rsidRPr="005C5B33">
        <w:rPr>
          <w:spacing w:val="3"/>
          <w:sz w:val="23"/>
        </w:rPr>
        <w:t xml:space="preserve"> </w:t>
      </w:r>
      <w:r w:rsidRPr="005C5B33">
        <w:rPr>
          <w:sz w:val="23"/>
        </w:rPr>
        <w:t>Angajatorului.</w:t>
      </w:r>
    </w:p>
    <w:p w:rsidR="0089096D" w:rsidRDefault="0089096D" w:rsidP="0089096D">
      <w:pPr>
        <w:pStyle w:val="BodyText"/>
        <w:spacing w:line="244" w:lineRule="auto"/>
        <w:ind w:right="113"/>
      </w:pPr>
      <w:r>
        <w:rPr>
          <w:b/>
        </w:rPr>
        <w:t xml:space="preserve">Art. 57. </w:t>
      </w:r>
      <w:r>
        <w:t>(1) Încălcarea cu vinovație de către salariați a obligațiilor lor de serviciu, inclusiv a</w:t>
      </w:r>
      <w:r>
        <w:rPr>
          <w:spacing w:val="1"/>
        </w:rPr>
        <w:t xml:space="preserve"> </w:t>
      </w:r>
      <w:r>
        <w:t>normelor</w:t>
      </w:r>
      <w:r>
        <w:rPr>
          <w:spacing w:val="3"/>
        </w:rPr>
        <w:t xml:space="preserve"> </w:t>
      </w:r>
      <w:r>
        <w:t>de comportare</w:t>
      </w:r>
      <w:r>
        <w:rPr>
          <w:spacing w:val="2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unitate constituie abatere</w:t>
      </w:r>
      <w:r>
        <w:rPr>
          <w:spacing w:val="3"/>
        </w:rPr>
        <w:t xml:space="preserve"> </w:t>
      </w:r>
      <w:r>
        <w:t>disciplinară.</w:t>
      </w:r>
    </w:p>
    <w:p w:rsidR="0089096D" w:rsidRDefault="0089096D" w:rsidP="0089096D">
      <w:pPr>
        <w:pStyle w:val="BodyText"/>
        <w:spacing w:line="242" w:lineRule="auto"/>
        <w:ind w:right="111"/>
      </w:pPr>
      <w:r>
        <w:t>(2) Constituie abatere disciplinară și se sancționează încălcarea cu vinovație de catre salariați a</w:t>
      </w:r>
      <w:r>
        <w:rPr>
          <w:spacing w:val="1"/>
        </w:rPr>
        <w:t xml:space="preserve"> </w:t>
      </w:r>
      <w:r>
        <w:t>obligațiilor</w:t>
      </w:r>
      <w:r>
        <w:rPr>
          <w:spacing w:val="1"/>
        </w:rPr>
        <w:t xml:space="preserve"> </w:t>
      </w:r>
      <w:r>
        <w:t>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serviciu</w:t>
      </w:r>
      <w:r>
        <w:rPr>
          <w:spacing w:val="1"/>
        </w:rPr>
        <w:t xml:space="preserve"> </w:t>
      </w:r>
      <w:r>
        <w:t>prevăzute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dispozițiile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vigoare,</w:t>
      </w:r>
      <w:r>
        <w:rPr>
          <w:spacing w:val="1"/>
        </w:rPr>
        <w:t xml:space="preserve"> </w:t>
      </w:r>
      <w:r>
        <w:t>obligațiile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serviciu</w:t>
      </w:r>
      <w:r>
        <w:rPr>
          <w:spacing w:val="-55"/>
        </w:rPr>
        <w:t xml:space="preserve"> </w:t>
      </w:r>
      <w:r>
        <w:t>stabilite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contractele</w:t>
      </w:r>
      <w:r>
        <w:rPr>
          <w:spacing w:val="1"/>
        </w:rPr>
        <w:t xml:space="preserve"> </w:t>
      </w:r>
      <w:r>
        <w:t>individuale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muncă,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fișa</w:t>
      </w:r>
      <w:r>
        <w:rPr>
          <w:spacing w:val="1"/>
        </w:rPr>
        <w:t xml:space="preserve"> </w:t>
      </w:r>
      <w:r>
        <w:t>postului,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Intern</w:t>
      </w:r>
      <w:r>
        <w:rPr>
          <w:spacing w:val="57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contractul colectiv de muncă aplicabil, ori de ordinele și dispozițiile legale ale conducătorilor</w:t>
      </w:r>
      <w:r>
        <w:rPr>
          <w:spacing w:val="1"/>
        </w:rPr>
        <w:t xml:space="preserve"> </w:t>
      </w:r>
      <w:r>
        <w:t>ierarhici.</w:t>
      </w:r>
    </w:p>
    <w:p w:rsidR="0089096D" w:rsidRDefault="0089096D" w:rsidP="0089096D">
      <w:pPr>
        <w:pStyle w:val="BodyText"/>
        <w:spacing w:before="10"/>
        <w:ind w:left="0"/>
        <w:jc w:val="left"/>
      </w:pPr>
    </w:p>
    <w:p w:rsidR="0089096D" w:rsidRDefault="0089096D" w:rsidP="0089096D">
      <w:pPr>
        <w:pStyle w:val="Heading1"/>
        <w:numPr>
          <w:ilvl w:val="0"/>
          <w:numId w:val="65"/>
        </w:numPr>
        <w:tabs>
          <w:tab w:val="left" w:pos="476"/>
        </w:tabs>
        <w:spacing w:before="1"/>
        <w:ind w:left="475" w:hanging="375"/>
        <w:jc w:val="both"/>
      </w:pPr>
      <w:r>
        <w:t>ABATERILE</w:t>
      </w:r>
      <w:r>
        <w:rPr>
          <w:spacing w:val="11"/>
        </w:rPr>
        <w:t xml:space="preserve"> </w:t>
      </w:r>
      <w:r>
        <w:t>DISCIPLINARE</w:t>
      </w:r>
      <w:r>
        <w:rPr>
          <w:spacing w:val="12"/>
        </w:rPr>
        <w:t xml:space="preserve"> </w:t>
      </w:r>
      <w:r>
        <w:t>ȘI</w:t>
      </w:r>
      <w:r>
        <w:rPr>
          <w:spacing w:val="12"/>
        </w:rPr>
        <w:t xml:space="preserve"> </w:t>
      </w:r>
      <w:r>
        <w:t>SANCȚIUNILE</w:t>
      </w:r>
      <w:r>
        <w:rPr>
          <w:spacing w:val="16"/>
        </w:rPr>
        <w:t xml:space="preserve"> </w:t>
      </w:r>
      <w:r>
        <w:t>APLICABILE</w:t>
      </w:r>
    </w:p>
    <w:p w:rsidR="0089096D" w:rsidRDefault="0089096D" w:rsidP="0089096D">
      <w:pPr>
        <w:pStyle w:val="BodyText"/>
        <w:spacing w:before="3"/>
        <w:ind w:left="0"/>
        <w:jc w:val="left"/>
        <w:rPr>
          <w:b/>
        </w:rPr>
      </w:pPr>
    </w:p>
    <w:p w:rsidR="0089096D" w:rsidRDefault="0089096D" w:rsidP="0089096D">
      <w:pPr>
        <w:pStyle w:val="BodyText"/>
        <w:spacing w:line="244" w:lineRule="auto"/>
        <w:jc w:val="left"/>
      </w:pPr>
      <w:r>
        <w:rPr>
          <w:b/>
        </w:rPr>
        <w:t>Art.</w:t>
      </w:r>
      <w:r>
        <w:rPr>
          <w:b/>
          <w:spacing w:val="17"/>
        </w:rPr>
        <w:t xml:space="preserve"> </w:t>
      </w:r>
      <w:r>
        <w:rPr>
          <w:b/>
        </w:rPr>
        <w:t>58.</w:t>
      </w:r>
      <w:r>
        <w:rPr>
          <w:b/>
          <w:spacing w:val="18"/>
        </w:rPr>
        <w:t xml:space="preserve"> </w:t>
      </w:r>
      <w:r>
        <w:t>(1)</w:t>
      </w:r>
      <w:r>
        <w:rPr>
          <w:spacing w:val="16"/>
        </w:rPr>
        <w:t xml:space="preserve"> </w:t>
      </w:r>
      <w:r>
        <w:t>Sancțiunile</w:t>
      </w:r>
      <w:r>
        <w:rPr>
          <w:spacing w:val="16"/>
        </w:rPr>
        <w:t xml:space="preserve"> </w:t>
      </w:r>
      <w:r>
        <w:t>disciplinare</w:t>
      </w:r>
      <w:r>
        <w:rPr>
          <w:spacing w:val="15"/>
        </w:rPr>
        <w:t xml:space="preserve"> </w:t>
      </w:r>
      <w:r>
        <w:t>pe</w:t>
      </w:r>
      <w:r>
        <w:rPr>
          <w:spacing w:val="16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poate</w:t>
      </w:r>
      <w:r>
        <w:rPr>
          <w:spacing w:val="14"/>
        </w:rPr>
        <w:t xml:space="preserve"> </w:t>
      </w:r>
      <w:r>
        <w:t>aplica</w:t>
      </w:r>
      <w:r>
        <w:rPr>
          <w:spacing w:val="15"/>
        </w:rPr>
        <w:t xml:space="preserve"> </w:t>
      </w:r>
      <w:r>
        <w:t>angajatorul</w:t>
      </w:r>
      <w:r>
        <w:rPr>
          <w:spacing w:val="15"/>
        </w:rPr>
        <w:t xml:space="preserve"> </w:t>
      </w:r>
      <w:r>
        <w:t>în</w:t>
      </w:r>
      <w:r>
        <w:rPr>
          <w:spacing w:val="15"/>
        </w:rPr>
        <w:t xml:space="preserve"> </w:t>
      </w:r>
      <w:r>
        <w:t>cazul</w:t>
      </w:r>
      <w:r>
        <w:rPr>
          <w:spacing w:val="18"/>
        </w:rPr>
        <w:t xml:space="preserve"> </w:t>
      </w:r>
      <w:r>
        <w:t>în</w:t>
      </w:r>
      <w:r>
        <w:rPr>
          <w:spacing w:val="17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salariatul</w:t>
      </w:r>
      <w:r>
        <w:rPr>
          <w:spacing w:val="-54"/>
        </w:rPr>
        <w:t xml:space="preserve"> </w:t>
      </w:r>
      <w:r>
        <w:t>săvârșește o</w:t>
      </w:r>
      <w:r>
        <w:rPr>
          <w:spacing w:val="4"/>
        </w:rPr>
        <w:t xml:space="preserve"> </w:t>
      </w:r>
      <w:r>
        <w:t>abatere disciplinară</w:t>
      </w:r>
      <w:r>
        <w:rPr>
          <w:spacing w:val="-1"/>
        </w:rPr>
        <w:t xml:space="preserve"> </w:t>
      </w:r>
      <w:r>
        <w:t>sunt:</w:t>
      </w:r>
    </w:p>
    <w:p w:rsidR="0089096D" w:rsidRDefault="0089096D" w:rsidP="0089096D">
      <w:pPr>
        <w:pStyle w:val="ListParagraph"/>
        <w:numPr>
          <w:ilvl w:val="0"/>
          <w:numId w:val="11"/>
        </w:numPr>
        <w:tabs>
          <w:tab w:val="left" w:pos="341"/>
        </w:tabs>
        <w:spacing w:line="262" w:lineRule="exact"/>
        <w:ind w:hanging="240"/>
        <w:rPr>
          <w:sz w:val="23"/>
        </w:rPr>
      </w:pPr>
      <w:r>
        <w:rPr>
          <w:sz w:val="23"/>
        </w:rPr>
        <w:t>avertismentul</w:t>
      </w:r>
      <w:r>
        <w:rPr>
          <w:spacing w:val="9"/>
          <w:sz w:val="23"/>
        </w:rPr>
        <w:t xml:space="preserve"> </w:t>
      </w:r>
      <w:r>
        <w:rPr>
          <w:sz w:val="23"/>
        </w:rPr>
        <w:t>scris;</w:t>
      </w:r>
    </w:p>
    <w:p w:rsidR="0089096D" w:rsidRDefault="0089096D" w:rsidP="0089096D">
      <w:pPr>
        <w:pStyle w:val="ListParagraph"/>
        <w:numPr>
          <w:ilvl w:val="0"/>
          <w:numId w:val="11"/>
        </w:numPr>
        <w:tabs>
          <w:tab w:val="left" w:pos="397"/>
        </w:tabs>
        <w:spacing w:before="5" w:line="244" w:lineRule="auto"/>
        <w:ind w:left="101" w:right="111" w:firstLine="0"/>
        <w:rPr>
          <w:sz w:val="23"/>
        </w:rPr>
      </w:pPr>
      <w:r>
        <w:rPr>
          <w:sz w:val="23"/>
        </w:rPr>
        <w:t>retrogradarea</w:t>
      </w:r>
      <w:r>
        <w:rPr>
          <w:spacing w:val="49"/>
          <w:sz w:val="23"/>
        </w:rPr>
        <w:t xml:space="preserve"> </w:t>
      </w:r>
      <w:r>
        <w:rPr>
          <w:sz w:val="23"/>
        </w:rPr>
        <w:t>din</w:t>
      </w:r>
      <w:r>
        <w:rPr>
          <w:spacing w:val="53"/>
          <w:sz w:val="23"/>
        </w:rPr>
        <w:t xml:space="preserve"> </w:t>
      </w:r>
      <w:r>
        <w:rPr>
          <w:sz w:val="23"/>
        </w:rPr>
        <w:t>funcție,</w:t>
      </w:r>
      <w:r>
        <w:rPr>
          <w:spacing w:val="54"/>
          <w:sz w:val="23"/>
        </w:rPr>
        <w:t xml:space="preserve"> </w:t>
      </w:r>
      <w:r>
        <w:rPr>
          <w:sz w:val="23"/>
        </w:rPr>
        <w:t>cu</w:t>
      </w:r>
      <w:r>
        <w:rPr>
          <w:spacing w:val="52"/>
          <w:sz w:val="23"/>
        </w:rPr>
        <w:t xml:space="preserve"> </w:t>
      </w:r>
      <w:r>
        <w:rPr>
          <w:sz w:val="23"/>
        </w:rPr>
        <w:t>acordarea</w:t>
      </w:r>
      <w:r>
        <w:rPr>
          <w:spacing w:val="48"/>
          <w:sz w:val="23"/>
        </w:rPr>
        <w:t xml:space="preserve"> </w:t>
      </w:r>
      <w:r>
        <w:rPr>
          <w:sz w:val="23"/>
        </w:rPr>
        <w:t>salariului</w:t>
      </w:r>
      <w:r>
        <w:rPr>
          <w:spacing w:val="51"/>
          <w:sz w:val="23"/>
        </w:rPr>
        <w:t xml:space="preserve"> </w:t>
      </w:r>
      <w:r>
        <w:rPr>
          <w:sz w:val="23"/>
        </w:rPr>
        <w:t>corespunzator</w:t>
      </w:r>
      <w:r>
        <w:rPr>
          <w:spacing w:val="54"/>
          <w:sz w:val="23"/>
        </w:rPr>
        <w:t xml:space="preserve"> </w:t>
      </w:r>
      <w:r>
        <w:rPr>
          <w:sz w:val="23"/>
        </w:rPr>
        <w:t>funcției</w:t>
      </w:r>
      <w:r>
        <w:rPr>
          <w:spacing w:val="51"/>
          <w:sz w:val="23"/>
        </w:rPr>
        <w:t xml:space="preserve"> </w:t>
      </w:r>
      <w:r>
        <w:rPr>
          <w:sz w:val="23"/>
        </w:rPr>
        <w:t>în</w:t>
      </w:r>
      <w:r>
        <w:rPr>
          <w:spacing w:val="53"/>
          <w:sz w:val="23"/>
        </w:rPr>
        <w:t xml:space="preserve"> </w:t>
      </w:r>
      <w:r>
        <w:rPr>
          <w:sz w:val="23"/>
        </w:rPr>
        <w:t>care</w:t>
      </w:r>
      <w:r>
        <w:rPr>
          <w:spacing w:val="51"/>
          <w:sz w:val="23"/>
        </w:rPr>
        <w:t xml:space="preserve"> </w:t>
      </w:r>
      <w:r>
        <w:rPr>
          <w:sz w:val="23"/>
        </w:rPr>
        <w:t>s-a</w:t>
      </w:r>
      <w:r>
        <w:rPr>
          <w:spacing w:val="51"/>
          <w:sz w:val="23"/>
        </w:rPr>
        <w:t xml:space="preserve"> </w:t>
      </w:r>
      <w:r>
        <w:rPr>
          <w:sz w:val="23"/>
        </w:rPr>
        <w:t>dispus</w:t>
      </w:r>
      <w:r>
        <w:rPr>
          <w:spacing w:val="-54"/>
          <w:sz w:val="23"/>
        </w:rPr>
        <w:t xml:space="preserve"> </w:t>
      </w:r>
      <w:r>
        <w:rPr>
          <w:sz w:val="23"/>
        </w:rPr>
        <w:t>retrogradarea,</w:t>
      </w:r>
      <w:r>
        <w:rPr>
          <w:spacing w:val="-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durată ce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poate depăși</w:t>
      </w:r>
      <w:r>
        <w:rPr>
          <w:spacing w:val="3"/>
          <w:sz w:val="23"/>
        </w:rPr>
        <w:t xml:space="preserve"> </w:t>
      </w:r>
      <w:r>
        <w:rPr>
          <w:sz w:val="23"/>
        </w:rPr>
        <w:t>60</w:t>
      </w:r>
      <w:r>
        <w:rPr>
          <w:spacing w:val="3"/>
          <w:sz w:val="23"/>
        </w:rPr>
        <w:t xml:space="preserve"> </w:t>
      </w:r>
      <w:r>
        <w:rPr>
          <w:sz w:val="23"/>
        </w:rPr>
        <w:t>de zile;</w:t>
      </w:r>
    </w:p>
    <w:p w:rsidR="0089096D" w:rsidRDefault="0089096D" w:rsidP="0089096D">
      <w:pPr>
        <w:pStyle w:val="ListParagraph"/>
        <w:numPr>
          <w:ilvl w:val="0"/>
          <w:numId w:val="11"/>
        </w:numPr>
        <w:tabs>
          <w:tab w:val="left" w:pos="341"/>
        </w:tabs>
        <w:spacing w:line="262" w:lineRule="exact"/>
        <w:ind w:hanging="240"/>
        <w:rPr>
          <w:sz w:val="23"/>
        </w:rPr>
      </w:pPr>
      <w:r>
        <w:rPr>
          <w:sz w:val="23"/>
        </w:rPr>
        <w:lastRenderedPageBreak/>
        <w:t>reducerea</w:t>
      </w:r>
      <w:r>
        <w:rPr>
          <w:spacing w:val="5"/>
          <w:sz w:val="23"/>
        </w:rPr>
        <w:t xml:space="preserve"> </w:t>
      </w:r>
      <w:r>
        <w:rPr>
          <w:sz w:val="23"/>
        </w:rPr>
        <w:t>salariului</w:t>
      </w:r>
      <w:r>
        <w:rPr>
          <w:spacing w:val="9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bază</w:t>
      </w:r>
      <w:r>
        <w:rPr>
          <w:spacing w:val="5"/>
          <w:sz w:val="23"/>
        </w:rPr>
        <w:t xml:space="preserve"> </w:t>
      </w:r>
      <w:r>
        <w:rPr>
          <w:sz w:val="23"/>
        </w:rPr>
        <w:t>pe</w:t>
      </w:r>
      <w:r>
        <w:rPr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5"/>
          <w:sz w:val="23"/>
        </w:rPr>
        <w:t xml:space="preserve"> </w:t>
      </w:r>
      <w:r>
        <w:rPr>
          <w:sz w:val="23"/>
        </w:rPr>
        <w:t>durată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1-3</w:t>
      </w:r>
      <w:r>
        <w:rPr>
          <w:spacing w:val="6"/>
          <w:sz w:val="23"/>
        </w:rPr>
        <w:t xml:space="preserve"> </w:t>
      </w:r>
      <w:r>
        <w:rPr>
          <w:sz w:val="23"/>
        </w:rPr>
        <w:t>luni</w:t>
      </w:r>
      <w:r>
        <w:rPr>
          <w:spacing w:val="5"/>
          <w:sz w:val="23"/>
        </w:rPr>
        <w:t xml:space="preserve"> </w:t>
      </w:r>
      <w:r>
        <w:rPr>
          <w:sz w:val="23"/>
        </w:rPr>
        <w:t>cu</w:t>
      </w:r>
      <w:r>
        <w:rPr>
          <w:spacing w:val="6"/>
          <w:sz w:val="23"/>
        </w:rPr>
        <w:t xml:space="preserve"> </w:t>
      </w:r>
      <w:r>
        <w:rPr>
          <w:sz w:val="23"/>
        </w:rPr>
        <w:t>5-10%;</w:t>
      </w:r>
    </w:p>
    <w:p w:rsidR="0089096D" w:rsidRDefault="0089096D" w:rsidP="0089096D">
      <w:pPr>
        <w:pStyle w:val="ListParagraph"/>
        <w:numPr>
          <w:ilvl w:val="0"/>
          <w:numId w:val="11"/>
        </w:numPr>
        <w:tabs>
          <w:tab w:val="left" w:pos="359"/>
        </w:tabs>
        <w:spacing w:before="4" w:line="244" w:lineRule="auto"/>
        <w:ind w:left="101" w:right="113" w:firstLine="0"/>
        <w:rPr>
          <w:sz w:val="23"/>
        </w:rPr>
      </w:pPr>
      <w:r>
        <w:rPr>
          <w:sz w:val="23"/>
        </w:rPr>
        <w:t>reducerea</w:t>
      </w:r>
      <w:r>
        <w:rPr>
          <w:spacing w:val="10"/>
          <w:sz w:val="23"/>
        </w:rPr>
        <w:t xml:space="preserve"> </w:t>
      </w:r>
      <w:r>
        <w:rPr>
          <w:sz w:val="23"/>
        </w:rPr>
        <w:t>salariului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bază</w:t>
      </w:r>
      <w:r>
        <w:rPr>
          <w:spacing w:val="14"/>
          <w:sz w:val="23"/>
        </w:rPr>
        <w:t xml:space="preserve"> </w:t>
      </w:r>
      <w:r>
        <w:rPr>
          <w:sz w:val="23"/>
        </w:rPr>
        <w:t>și/sau,</w:t>
      </w:r>
      <w:r>
        <w:rPr>
          <w:spacing w:val="10"/>
          <w:sz w:val="23"/>
        </w:rPr>
        <w:t xml:space="preserve"> </w:t>
      </w:r>
      <w:r>
        <w:rPr>
          <w:sz w:val="23"/>
        </w:rPr>
        <w:t>după</w:t>
      </w:r>
      <w:r>
        <w:rPr>
          <w:spacing w:val="10"/>
          <w:sz w:val="23"/>
        </w:rPr>
        <w:t xml:space="preserve"> </w:t>
      </w:r>
      <w:r>
        <w:rPr>
          <w:sz w:val="23"/>
        </w:rPr>
        <w:t>caz,</w:t>
      </w:r>
      <w:r>
        <w:rPr>
          <w:spacing w:val="8"/>
          <w:sz w:val="23"/>
        </w:rPr>
        <w:t xml:space="preserve"> </w:t>
      </w:r>
      <w:r>
        <w:rPr>
          <w:sz w:val="23"/>
        </w:rPr>
        <w:t>și</w:t>
      </w:r>
      <w:r>
        <w:rPr>
          <w:spacing w:val="14"/>
          <w:sz w:val="23"/>
        </w:rPr>
        <w:t xml:space="preserve"> </w:t>
      </w:r>
      <w:r>
        <w:rPr>
          <w:sz w:val="23"/>
        </w:rPr>
        <w:t>a</w:t>
      </w:r>
      <w:r>
        <w:rPr>
          <w:spacing w:val="10"/>
          <w:sz w:val="23"/>
        </w:rPr>
        <w:t xml:space="preserve"> </w:t>
      </w:r>
      <w:r>
        <w:rPr>
          <w:sz w:val="23"/>
        </w:rPr>
        <w:t>indemnizației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conducere</w:t>
      </w:r>
      <w:r>
        <w:rPr>
          <w:spacing w:val="10"/>
          <w:sz w:val="23"/>
        </w:rPr>
        <w:t xml:space="preserve"> </w:t>
      </w:r>
      <w:r>
        <w:rPr>
          <w:sz w:val="23"/>
        </w:rPr>
        <w:t>pe</w:t>
      </w:r>
      <w:r>
        <w:rPr>
          <w:spacing w:val="13"/>
          <w:sz w:val="23"/>
        </w:rPr>
        <w:t xml:space="preserve"> </w:t>
      </w:r>
      <w:r>
        <w:rPr>
          <w:sz w:val="23"/>
        </w:rPr>
        <w:t>o</w:t>
      </w:r>
      <w:r>
        <w:rPr>
          <w:spacing w:val="12"/>
          <w:sz w:val="23"/>
        </w:rPr>
        <w:t xml:space="preserve"> </w:t>
      </w:r>
      <w:r>
        <w:rPr>
          <w:sz w:val="23"/>
        </w:rPr>
        <w:t>perioadă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-55"/>
          <w:sz w:val="23"/>
        </w:rPr>
        <w:t xml:space="preserve"> </w:t>
      </w:r>
      <w:r>
        <w:rPr>
          <w:sz w:val="23"/>
        </w:rPr>
        <w:t>1-3 luni</w:t>
      </w:r>
      <w:r>
        <w:rPr>
          <w:spacing w:val="2"/>
          <w:sz w:val="23"/>
        </w:rPr>
        <w:t xml:space="preserve"> </w:t>
      </w:r>
      <w:r>
        <w:rPr>
          <w:sz w:val="23"/>
        </w:rPr>
        <w:t>cu 5-10%;</w:t>
      </w:r>
    </w:p>
    <w:p w:rsidR="0089096D" w:rsidRDefault="0089096D" w:rsidP="0089096D">
      <w:pPr>
        <w:pStyle w:val="ListParagraph"/>
        <w:numPr>
          <w:ilvl w:val="0"/>
          <w:numId w:val="11"/>
        </w:numPr>
        <w:tabs>
          <w:tab w:val="left" w:pos="341"/>
        </w:tabs>
        <w:spacing w:line="262" w:lineRule="exact"/>
        <w:ind w:hanging="240"/>
        <w:rPr>
          <w:sz w:val="23"/>
        </w:rPr>
      </w:pPr>
      <w:r>
        <w:rPr>
          <w:sz w:val="23"/>
        </w:rPr>
        <w:t>desfacerea</w:t>
      </w:r>
      <w:r>
        <w:rPr>
          <w:spacing w:val="9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12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2"/>
          <w:sz w:val="23"/>
        </w:rPr>
        <w:t xml:space="preserve"> </w:t>
      </w:r>
      <w:r>
        <w:rPr>
          <w:sz w:val="23"/>
        </w:rPr>
        <w:t>individual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muncă.</w:t>
      </w:r>
    </w:p>
    <w:p w:rsidR="0089096D" w:rsidRPr="005C5B33" w:rsidRDefault="0089096D" w:rsidP="0089096D">
      <w:pPr>
        <w:pStyle w:val="ListParagraph"/>
        <w:numPr>
          <w:ilvl w:val="0"/>
          <w:numId w:val="10"/>
        </w:numPr>
        <w:tabs>
          <w:tab w:val="left" w:pos="431"/>
        </w:tabs>
        <w:spacing w:before="5"/>
        <w:ind w:hanging="330"/>
        <w:rPr>
          <w:sz w:val="23"/>
        </w:rPr>
      </w:pPr>
      <w:r>
        <w:rPr>
          <w:sz w:val="23"/>
        </w:rPr>
        <w:t>Amenzile</w:t>
      </w:r>
      <w:r>
        <w:rPr>
          <w:spacing w:val="9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11"/>
          <w:sz w:val="23"/>
        </w:rPr>
        <w:t xml:space="preserve"> </w:t>
      </w:r>
      <w:r>
        <w:rPr>
          <w:sz w:val="23"/>
        </w:rPr>
        <w:t>sunt</w:t>
      </w:r>
      <w:r>
        <w:rPr>
          <w:spacing w:val="14"/>
          <w:sz w:val="23"/>
        </w:rPr>
        <w:t xml:space="preserve"> </w:t>
      </w:r>
      <w:r>
        <w:rPr>
          <w:sz w:val="23"/>
        </w:rPr>
        <w:t>interzise</w:t>
      </w:r>
    </w:p>
    <w:p w:rsidR="0089096D" w:rsidRDefault="0089096D" w:rsidP="0089096D">
      <w:pPr>
        <w:pStyle w:val="ListParagraph"/>
        <w:numPr>
          <w:ilvl w:val="0"/>
          <w:numId w:val="10"/>
        </w:numPr>
        <w:tabs>
          <w:tab w:val="left" w:pos="433"/>
        </w:tabs>
        <w:spacing w:before="93"/>
        <w:ind w:left="432" w:hanging="332"/>
        <w:jc w:val="both"/>
        <w:rPr>
          <w:sz w:val="23"/>
        </w:rPr>
      </w:pPr>
      <w:r>
        <w:rPr>
          <w:sz w:val="23"/>
        </w:rPr>
        <w:t>Pentru</w:t>
      </w:r>
      <w:r>
        <w:rPr>
          <w:spacing w:val="8"/>
          <w:sz w:val="23"/>
        </w:rPr>
        <w:t xml:space="preserve"> </w:t>
      </w:r>
      <w:r>
        <w:rPr>
          <w:sz w:val="23"/>
        </w:rPr>
        <w:t>aceeași</w:t>
      </w:r>
      <w:r>
        <w:rPr>
          <w:spacing w:val="9"/>
          <w:sz w:val="23"/>
        </w:rPr>
        <w:t xml:space="preserve"> </w:t>
      </w:r>
      <w:r>
        <w:rPr>
          <w:sz w:val="23"/>
        </w:rPr>
        <w:t>abatere</w:t>
      </w:r>
      <w:r>
        <w:rPr>
          <w:spacing w:val="11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5"/>
          <w:sz w:val="23"/>
        </w:rPr>
        <w:t xml:space="preserve"> </w:t>
      </w:r>
      <w:r>
        <w:rPr>
          <w:sz w:val="23"/>
        </w:rPr>
        <w:t>se</w:t>
      </w:r>
      <w:r>
        <w:rPr>
          <w:spacing w:val="9"/>
          <w:sz w:val="23"/>
        </w:rPr>
        <w:t xml:space="preserve"> </w:t>
      </w:r>
      <w:r>
        <w:rPr>
          <w:sz w:val="23"/>
        </w:rPr>
        <w:t>poate</w:t>
      </w:r>
      <w:r>
        <w:rPr>
          <w:spacing w:val="5"/>
          <w:sz w:val="23"/>
        </w:rPr>
        <w:t xml:space="preserve"> </w:t>
      </w:r>
      <w:r>
        <w:rPr>
          <w:sz w:val="23"/>
        </w:rPr>
        <w:t>aplica</w:t>
      </w:r>
      <w:r>
        <w:rPr>
          <w:spacing w:val="6"/>
          <w:sz w:val="23"/>
        </w:rPr>
        <w:t xml:space="preserve"> </w:t>
      </w:r>
      <w:r>
        <w:rPr>
          <w:sz w:val="23"/>
        </w:rPr>
        <w:t>numai</w:t>
      </w:r>
      <w:r>
        <w:rPr>
          <w:spacing w:val="9"/>
          <w:sz w:val="23"/>
        </w:rPr>
        <w:t xml:space="preserve"> </w:t>
      </w: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singură</w:t>
      </w:r>
      <w:r>
        <w:rPr>
          <w:spacing w:val="12"/>
          <w:sz w:val="23"/>
        </w:rPr>
        <w:t xml:space="preserve"> </w:t>
      </w:r>
      <w:r>
        <w:rPr>
          <w:sz w:val="23"/>
        </w:rPr>
        <w:t>sancțiune.</w:t>
      </w:r>
    </w:p>
    <w:p w:rsidR="0089096D" w:rsidRDefault="0089096D" w:rsidP="0089096D">
      <w:pPr>
        <w:pStyle w:val="BodyText"/>
        <w:spacing w:before="5"/>
        <w:ind w:right="113"/>
      </w:pPr>
      <w:r>
        <w:t>Răspunderea disciplinară și materială a personalului didactic, didactic auxiliar,a personalului de</w:t>
      </w:r>
      <w:r>
        <w:rPr>
          <w:spacing w:val="1"/>
        </w:rPr>
        <w:t xml:space="preserve"> </w:t>
      </w:r>
      <w:r>
        <w:t>conducere, de îndrumare</w:t>
      </w:r>
      <w:r>
        <w:rPr>
          <w:spacing w:val="1"/>
        </w:rPr>
        <w:t xml:space="preserve"> </w:t>
      </w:r>
      <w:r>
        <w:t>și</w:t>
      </w:r>
      <w:r>
        <w:rPr>
          <w:spacing w:val="2"/>
        </w:rPr>
        <w:t xml:space="preserve"> </w:t>
      </w:r>
      <w:r>
        <w:t>de control: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87"/>
        </w:tabs>
        <w:spacing w:before="6" w:line="244" w:lineRule="auto"/>
        <w:ind w:right="110" w:firstLine="0"/>
        <w:rPr>
          <w:sz w:val="23"/>
        </w:rPr>
      </w:pPr>
      <w:r>
        <w:rPr>
          <w:sz w:val="23"/>
        </w:rPr>
        <w:t>personalul didactic de predare,</w:t>
      </w:r>
      <w:r>
        <w:rPr>
          <w:spacing w:val="1"/>
          <w:sz w:val="23"/>
        </w:rPr>
        <w:t xml:space="preserve"> </w:t>
      </w:r>
      <w:r>
        <w:rPr>
          <w:sz w:val="23"/>
        </w:rPr>
        <w:t>personalul didactic auxiliar precum și</w:t>
      </w:r>
      <w:r>
        <w:rPr>
          <w:spacing w:val="1"/>
          <w:sz w:val="23"/>
        </w:rPr>
        <w:t xml:space="preserve"> </w:t>
      </w:r>
      <w:r>
        <w:rPr>
          <w:sz w:val="23"/>
        </w:rPr>
        <w:t>cel de conducere,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 w:rsidRPr="0089096D">
        <w:rPr>
          <w:sz w:val="23"/>
        </w:rPr>
        <w:t xml:space="preserve"> </w:t>
      </w:r>
      <w:r>
        <w:rPr>
          <w:sz w:val="23"/>
        </w:rPr>
        <w:t>îndrumare și de control din învățământ răspund disciplinar pentru încalcarea îndatoririlor ce le</w:t>
      </w:r>
      <w:r>
        <w:rPr>
          <w:spacing w:val="1"/>
          <w:sz w:val="23"/>
        </w:rPr>
        <w:t xml:space="preserve"> </w:t>
      </w:r>
      <w:r>
        <w:rPr>
          <w:sz w:val="23"/>
        </w:rPr>
        <w:t>revin</w:t>
      </w:r>
      <w:r>
        <w:rPr>
          <w:spacing w:val="1"/>
          <w:sz w:val="23"/>
        </w:rPr>
        <w:t xml:space="preserve"> </w:t>
      </w:r>
      <w:r>
        <w:rPr>
          <w:sz w:val="23"/>
        </w:rPr>
        <w:t>potrivit</w:t>
      </w:r>
      <w:r>
        <w:rPr>
          <w:spacing w:val="1"/>
          <w:sz w:val="23"/>
        </w:rPr>
        <w:t xml:space="preserve"> </w:t>
      </w:r>
      <w:r>
        <w:rPr>
          <w:sz w:val="23"/>
        </w:rPr>
        <w:t>contractului</w:t>
      </w:r>
      <w:r>
        <w:rPr>
          <w:spacing w:val="1"/>
          <w:sz w:val="23"/>
        </w:rPr>
        <w:t xml:space="preserve"> </w:t>
      </w:r>
      <w:r>
        <w:rPr>
          <w:sz w:val="23"/>
        </w:rPr>
        <w:t>individual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muncă,</w:t>
      </w:r>
      <w:r>
        <w:rPr>
          <w:spacing w:val="1"/>
          <w:sz w:val="23"/>
        </w:rPr>
        <w:t xml:space="preserve"> </w:t>
      </w:r>
      <w:r>
        <w:rPr>
          <w:sz w:val="23"/>
        </w:rPr>
        <w:t>precum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încălcarea</w:t>
      </w:r>
      <w:r>
        <w:rPr>
          <w:spacing w:val="1"/>
          <w:sz w:val="23"/>
        </w:rPr>
        <w:t xml:space="preserve"> </w:t>
      </w:r>
      <w:r>
        <w:rPr>
          <w:sz w:val="23"/>
        </w:rPr>
        <w:t>normelor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comportare care dăunează</w:t>
      </w:r>
      <w:r>
        <w:rPr>
          <w:spacing w:val="1"/>
          <w:sz w:val="23"/>
        </w:rPr>
        <w:t xml:space="preserve"> </w:t>
      </w:r>
      <w:r>
        <w:rPr>
          <w:sz w:val="23"/>
        </w:rPr>
        <w:t>interesului</w:t>
      </w:r>
      <w:r>
        <w:rPr>
          <w:spacing w:val="3"/>
          <w:sz w:val="23"/>
        </w:rPr>
        <w:t xml:space="preserve"> </w:t>
      </w:r>
      <w:r>
        <w:rPr>
          <w:sz w:val="23"/>
        </w:rPr>
        <w:t>învățământului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42"/>
        </w:tabs>
        <w:spacing w:line="261" w:lineRule="exact"/>
        <w:ind w:left="241" w:hanging="141"/>
        <w:rPr>
          <w:sz w:val="23"/>
        </w:rPr>
      </w:pPr>
      <w:r>
        <w:rPr>
          <w:sz w:val="23"/>
        </w:rPr>
        <w:t>sancțiunile</w:t>
      </w:r>
      <w:r>
        <w:rPr>
          <w:spacing w:val="7"/>
          <w:sz w:val="23"/>
        </w:rPr>
        <w:t xml:space="preserve"> </w:t>
      </w:r>
      <w:r>
        <w:rPr>
          <w:sz w:val="23"/>
        </w:rPr>
        <w:t>disciplinare,</w:t>
      </w:r>
      <w:r>
        <w:rPr>
          <w:spacing w:val="9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raport</w:t>
      </w:r>
      <w:r>
        <w:rPr>
          <w:spacing w:val="11"/>
          <w:sz w:val="23"/>
        </w:rPr>
        <w:t xml:space="preserve"> </w:t>
      </w:r>
      <w:r>
        <w:rPr>
          <w:sz w:val="23"/>
        </w:rPr>
        <w:t>cu</w:t>
      </w:r>
      <w:r>
        <w:rPr>
          <w:spacing w:val="9"/>
          <w:sz w:val="23"/>
        </w:rPr>
        <w:t xml:space="preserve"> </w:t>
      </w:r>
      <w:r>
        <w:rPr>
          <w:sz w:val="23"/>
        </w:rPr>
        <w:t>gravitatea</w:t>
      </w:r>
      <w:r>
        <w:rPr>
          <w:spacing w:val="9"/>
          <w:sz w:val="23"/>
        </w:rPr>
        <w:t xml:space="preserve"> </w:t>
      </w:r>
      <w:r>
        <w:rPr>
          <w:sz w:val="23"/>
        </w:rPr>
        <w:t>abaterilor</w:t>
      </w:r>
      <w:r>
        <w:rPr>
          <w:spacing w:val="8"/>
          <w:sz w:val="23"/>
        </w:rPr>
        <w:t xml:space="preserve"> </w:t>
      </w:r>
      <w:r>
        <w:rPr>
          <w:sz w:val="23"/>
        </w:rPr>
        <w:t>sunt:</w:t>
      </w:r>
    </w:p>
    <w:p w:rsidR="0089096D" w:rsidRDefault="0089096D" w:rsidP="0089096D">
      <w:pPr>
        <w:pStyle w:val="BodyText"/>
        <w:spacing w:before="4"/>
        <w:jc w:val="left"/>
      </w:pPr>
      <w:r>
        <w:t>-observația</w:t>
      </w:r>
      <w:r>
        <w:rPr>
          <w:spacing w:val="9"/>
        </w:rPr>
        <w:t xml:space="preserve"> </w:t>
      </w:r>
      <w:r>
        <w:t>scrisă</w:t>
      </w:r>
    </w:p>
    <w:p w:rsidR="0089096D" w:rsidRDefault="0089096D" w:rsidP="0089096D">
      <w:pPr>
        <w:pStyle w:val="BodyText"/>
        <w:spacing w:before="4"/>
        <w:jc w:val="left"/>
      </w:pPr>
      <w:r>
        <w:t>-avertisment</w:t>
      </w:r>
    </w:p>
    <w:p w:rsidR="0089096D" w:rsidRDefault="0089096D" w:rsidP="0089096D">
      <w:pPr>
        <w:pStyle w:val="BodyText"/>
        <w:spacing w:before="5" w:line="244" w:lineRule="auto"/>
        <w:ind w:right="113"/>
      </w:pPr>
      <w:r>
        <w:t>-diminuarea</w:t>
      </w:r>
      <w:r>
        <w:rPr>
          <w:spacing w:val="1"/>
        </w:rPr>
        <w:t xml:space="preserve"> </w:t>
      </w:r>
      <w:r>
        <w:t>salariului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bază</w:t>
      </w:r>
      <w:r>
        <w:rPr>
          <w:spacing w:val="1"/>
        </w:rPr>
        <w:t xml:space="preserve"> </w:t>
      </w:r>
      <w:r>
        <w:t>cumulat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când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cazul,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indemnizația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conducere,</w:t>
      </w:r>
      <w:r>
        <w:rPr>
          <w:spacing w:val="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îndrumare</w:t>
      </w:r>
      <w:r>
        <w:rPr>
          <w:spacing w:val="-1"/>
        </w:rPr>
        <w:t xml:space="preserve"> </w:t>
      </w:r>
      <w:r>
        <w:t>și</w:t>
      </w:r>
      <w:r>
        <w:rPr>
          <w:spacing w:val="4"/>
        </w:rPr>
        <w:t xml:space="preserve"> </w:t>
      </w:r>
      <w:r>
        <w:t>de control,</w:t>
      </w:r>
      <w:r>
        <w:rPr>
          <w:spacing w:val="3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până la 15%</w:t>
      </w:r>
      <w:r>
        <w:rPr>
          <w:spacing w:val="2"/>
        </w:rPr>
        <w:t xml:space="preserve"> </w:t>
      </w:r>
      <w:r>
        <w:t>pe o</w:t>
      </w:r>
      <w:r>
        <w:rPr>
          <w:spacing w:val="1"/>
        </w:rPr>
        <w:t xml:space="preserve"> </w:t>
      </w:r>
      <w:r>
        <w:t>perioada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1-6</w:t>
      </w:r>
      <w:r>
        <w:rPr>
          <w:spacing w:val="1"/>
        </w:rPr>
        <w:t xml:space="preserve"> </w:t>
      </w:r>
      <w:r>
        <w:t>luni</w:t>
      </w:r>
    </w:p>
    <w:p w:rsidR="0089096D" w:rsidRDefault="0089096D" w:rsidP="0089096D">
      <w:pPr>
        <w:pStyle w:val="BodyText"/>
        <w:spacing w:line="244" w:lineRule="auto"/>
        <w:ind w:right="107"/>
      </w:pPr>
      <w:r>
        <w:t>-suspendarea,</w:t>
      </w:r>
      <w:r>
        <w:rPr>
          <w:spacing w:val="1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perioadă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până</w:t>
      </w:r>
      <w:r>
        <w:rPr>
          <w:spacing w:val="1"/>
        </w:rPr>
        <w:t xml:space="preserve"> </w:t>
      </w:r>
      <w:r>
        <w:t>la 3</w:t>
      </w:r>
      <w:r>
        <w:rPr>
          <w:spacing w:val="1"/>
        </w:rPr>
        <w:t xml:space="preserve"> </w:t>
      </w:r>
      <w:r>
        <w:t>ani,</w:t>
      </w:r>
      <w:r>
        <w:rPr>
          <w:spacing w:val="1"/>
        </w:rPr>
        <w:t xml:space="preserve"> </w:t>
      </w:r>
      <w:r>
        <w:t>a dreptului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înscriere</w:t>
      </w:r>
      <w:r>
        <w:rPr>
          <w:spacing w:val="1"/>
        </w:rPr>
        <w:t xml:space="preserve"> </w:t>
      </w:r>
      <w:r>
        <w:t>la un</w:t>
      </w:r>
      <w:r>
        <w:rPr>
          <w:spacing w:val="57"/>
        </w:rPr>
        <w:t xml:space="preserve"> </w:t>
      </w:r>
      <w:r>
        <w:t>concurs</w:t>
      </w:r>
      <w:r>
        <w:rPr>
          <w:spacing w:val="58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ocuparea</w:t>
      </w:r>
      <w:r>
        <w:rPr>
          <w:spacing w:val="1"/>
        </w:rPr>
        <w:t xml:space="preserve"> </w:t>
      </w:r>
      <w:r>
        <w:t>unei</w:t>
      </w:r>
      <w:r>
        <w:rPr>
          <w:spacing w:val="1"/>
        </w:rPr>
        <w:t xml:space="preserve"> </w:t>
      </w:r>
      <w:r>
        <w:t>funcții</w:t>
      </w:r>
      <w:r>
        <w:rPr>
          <w:spacing w:val="1"/>
        </w:rPr>
        <w:t xml:space="preserve"> </w:t>
      </w:r>
      <w:r>
        <w:t>didactice</w:t>
      </w:r>
      <w:r>
        <w:rPr>
          <w:spacing w:val="1"/>
        </w:rPr>
        <w:t xml:space="preserve"> </w:t>
      </w:r>
      <w:r>
        <w:t>superioare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obținerea</w:t>
      </w:r>
      <w:r>
        <w:rPr>
          <w:spacing w:val="1"/>
        </w:rPr>
        <w:t xml:space="preserve"> </w:t>
      </w:r>
      <w:r>
        <w:t>gradelor</w:t>
      </w:r>
      <w:r>
        <w:rPr>
          <w:spacing w:val="1"/>
        </w:rPr>
        <w:t xml:space="preserve"> </w:t>
      </w:r>
      <w:r>
        <w:t>didactice</w:t>
      </w:r>
      <w:r>
        <w:rPr>
          <w:spacing w:val="57"/>
        </w:rPr>
        <w:t xml:space="preserve"> </w:t>
      </w:r>
      <w:r>
        <w:t>ori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unei</w:t>
      </w:r>
      <w:r>
        <w:rPr>
          <w:spacing w:val="-55"/>
        </w:rPr>
        <w:t xml:space="preserve"> </w:t>
      </w:r>
      <w:r>
        <w:t>funcții de conducere,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îndrumare și</w:t>
      </w:r>
      <w:r>
        <w:rPr>
          <w:spacing w:val="3"/>
        </w:rPr>
        <w:t xml:space="preserve"> </w:t>
      </w:r>
      <w:r>
        <w:t>de control</w:t>
      </w:r>
    </w:p>
    <w:p w:rsidR="0089096D" w:rsidRDefault="0089096D" w:rsidP="0089096D">
      <w:pPr>
        <w:pStyle w:val="BodyText"/>
        <w:spacing w:line="262" w:lineRule="exact"/>
      </w:pPr>
      <w:r>
        <w:t>-destituirea</w:t>
      </w:r>
      <w:r>
        <w:rPr>
          <w:spacing w:val="5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funcția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conducere,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îndrumare</w:t>
      </w:r>
      <w:r>
        <w:rPr>
          <w:spacing w:val="7"/>
        </w:rPr>
        <w:t xml:space="preserve"> </w:t>
      </w:r>
      <w:r>
        <w:t>și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din</w:t>
      </w:r>
      <w:r>
        <w:rPr>
          <w:spacing w:val="9"/>
        </w:rPr>
        <w:t xml:space="preserve"> </w:t>
      </w:r>
      <w:r>
        <w:t>învățământ</w:t>
      </w:r>
    </w:p>
    <w:p w:rsidR="0089096D" w:rsidRDefault="0089096D" w:rsidP="0089096D">
      <w:pPr>
        <w:pStyle w:val="BodyText"/>
        <w:spacing w:before="2"/>
      </w:pPr>
      <w:r>
        <w:t>-desfacerea</w:t>
      </w:r>
      <w:r>
        <w:rPr>
          <w:spacing w:val="8"/>
        </w:rPr>
        <w:t xml:space="preserve"> </w:t>
      </w:r>
      <w:r>
        <w:t>disciplinară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contractului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muncă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68"/>
        </w:tabs>
        <w:spacing w:before="2" w:line="244" w:lineRule="auto"/>
        <w:ind w:right="108" w:firstLine="0"/>
        <w:rPr>
          <w:sz w:val="23"/>
        </w:rPr>
      </w:pPr>
      <w:r>
        <w:rPr>
          <w:sz w:val="23"/>
        </w:rPr>
        <w:t>În</w:t>
      </w:r>
      <w:r>
        <w:rPr>
          <w:spacing w:val="33"/>
          <w:sz w:val="23"/>
        </w:rPr>
        <w:t xml:space="preserve"> </w:t>
      </w:r>
      <w:r>
        <w:rPr>
          <w:sz w:val="23"/>
        </w:rPr>
        <w:t>unitățile</w:t>
      </w:r>
      <w:r>
        <w:rPr>
          <w:spacing w:val="33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învățământ</w:t>
      </w:r>
      <w:r>
        <w:rPr>
          <w:spacing w:val="33"/>
          <w:sz w:val="23"/>
        </w:rPr>
        <w:t xml:space="preserve"> </w:t>
      </w:r>
      <w:r>
        <w:rPr>
          <w:sz w:val="23"/>
        </w:rPr>
        <w:t>preuniversitar,</w:t>
      </w:r>
      <w:r>
        <w:rPr>
          <w:spacing w:val="36"/>
          <w:sz w:val="23"/>
        </w:rPr>
        <w:t xml:space="preserve"> </w:t>
      </w:r>
      <w:r>
        <w:rPr>
          <w:sz w:val="23"/>
        </w:rPr>
        <w:t>propunerea</w:t>
      </w:r>
      <w:r>
        <w:rPr>
          <w:spacing w:val="34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sancționare</w:t>
      </w:r>
      <w:r>
        <w:rPr>
          <w:spacing w:val="34"/>
          <w:sz w:val="23"/>
        </w:rPr>
        <w:t xml:space="preserve"> </w:t>
      </w:r>
      <w:r>
        <w:rPr>
          <w:sz w:val="23"/>
        </w:rPr>
        <w:t>se</w:t>
      </w:r>
      <w:r>
        <w:rPr>
          <w:spacing w:val="34"/>
          <w:sz w:val="23"/>
        </w:rPr>
        <w:t xml:space="preserve"> </w:t>
      </w:r>
      <w:r>
        <w:rPr>
          <w:sz w:val="23"/>
        </w:rPr>
        <w:t>face</w:t>
      </w:r>
      <w:r>
        <w:rPr>
          <w:spacing w:val="30"/>
          <w:sz w:val="23"/>
        </w:rPr>
        <w:t xml:space="preserve"> </w:t>
      </w:r>
      <w:r>
        <w:rPr>
          <w:sz w:val="23"/>
        </w:rPr>
        <w:t>de</w:t>
      </w:r>
      <w:r>
        <w:rPr>
          <w:spacing w:val="34"/>
          <w:sz w:val="23"/>
        </w:rPr>
        <w:t xml:space="preserve"> </w:t>
      </w:r>
      <w:r>
        <w:rPr>
          <w:sz w:val="23"/>
        </w:rPr>
        <w:t>către</w:t>
      </w:r>
      <w:r>
        <w:rPr>
          <w:spacing w:val="34"/>
          <w:sz w:val="23"/>
        </w:rPr>
        <w:t xml:space="preserve"> </w:t>
      </w:r>
      <w:r>
        <w:rPr>
          <w:sz w:val="23"/>
        </w:rPr>
        <w:t>Director</w:t>
      </w:r>
      <w:r>
        <w:rPr>
          <w:spacing w:val="-56"/>
          <w:sz w:val="23"/>
        </w:rPr>
        <w:t xml:space="preserve"> </w:t>
      </w:r>
      <w:r>
        <w:rPr>
          <w:sz w:val="23"/>
        </w:rPr>
        <w:t>sau de cel puțin 1/3 din numărul total al membrilor consiliului de administrație ori ai consiliului</w:t>
      </w:r>
      <w:r>
        <w:rPr>
          <w:spacing w:val="1"/>
          <w:sz w:val="23"/>
        </w:rPr>
        <w:t xml:space="preserve"> </w:t>
      </w:r>
      <w:r>
        <w:rPr>
          <w:sz w:val="23"/>
        </w:rPr>
        <w:t>profesoral. Același</w:t>
      </w:r>
      <w:r>
        <w:rPr>
          <w:spacing w:val="1"/>
          <w:sz w:val="23"/>
        </w:rPr>
        <w:t xml:space="preserve"> </w:t>
      </w:r>
      <w:r>
        <w:rPr>
          <w:sz w:val="23"/>
        </w:rPr>
        <w:t>drept</w:t>
      </w:r>
      <w:r>
        <w:rPr>
          <w:spacing w:val="5"/>
          <w:sz w:val="23"/>
        </w:rPr>
        <w:t xml:space="preserve"> </w:t>
      </w:r>
      <w:r>
        <w:rPr>
          <w:sz w:val="23"/>
        </w:rPr>
        <w:t>îl</w:t>
      </w:r>
      <w:r>
        <w:rPr>
          <w:spacing w:val="4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organele</w:t>
      </w:r>
      <w:r>
        <w:rPr>
          <w:spacing w:val="-1"/>
          <w:sz w:val="23"/>
        </w:rPr>
        <w:t xml:space="preserve"> </w:t>
      </w:r>
      <w:r>
        <w:rPr>
          <w:sz w:val="23"/>
        </w:rPr>
        <w:t>ierarhic</w:t>
      </w:r>
      <w:r>
        <w:rPr>
          <w:spacing w:val="5"/>
          <w:sz w:val="23"/>
        </w:rPr>
        <w:t xml:space="preserve"> </w:t>
      </w:r>
      <w:r>
        <w:rPr>
          <w:sz w:val="23"/>
        </w:rPr>
        <w:t>superioare.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99"/>
        </w:tabs>
        <w:spacing w:line="244" w:lineRule="auto"/>
        <w:ind w:right="111" w:firstLine="0"/>
        <w:rPr>
          <w:sz w:val="23"/>
        </w:rPr>
      </w:pPr>
      <w:r>
        <w:rPr>
          <w:sz w:val="23"/>
        </w:rPr>
        <w:t>Sancțiunea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aplică</w:t>
      </w:r>
      <w:r>
        <w:rPr>
          <w:spacing w:val="1"/>
          <w:sz w:val="23"/>
        </w:rPr>
        <w:t xml:space="preserve"> </w:t>
      </w:r>
      <w:r>
        <w:rPr>
          <w:sz w:val="23"/>
        </w:rPr>
        <w:t>numai</w:t>
      </w:r>
      <w:r>
        <w:rPr>
          <w:spacing w:val="1"/>
          <w:sz w:val="23"/>
        </w:rPr>
        <w:t xml:space="preserve"> </w:t>
      </w:r>
      <w:r>
        <w:rPr>
          <w:sz w:val="23"/>
        </w:rPr>
        <w:t>după</w:t>
      </w:r>
      <w:r>
        <w:rPr>
          <w:spacing w:val="1"/>
          <w:sz w:val="23"/>
        </w:rPr>
        <w:t xml:space="preserve"> </w:t>
      </w:r>
      <w:r>
        <w:rPr>
          <w:sz w:val="23"/>
        </w:rPr>
        <w:t>efectuarea</w:t>
      </w:r>
      <w:r>
        <w:rPr>
          <w:spacing w:val="1"/>
          <w:sz w:val="23"/>
        </w:rPr>
        <w:t xml:space="preserve"> </w:t>
      </w:r>
      <w:r>
        <w:rPr>
          <w:sz w:val="23"/>
        </w:rPr>
        <w:t>cercetării</w:t>
      </w:r>
      <w:r>
        <w:rPr>
          <w:spacing w:val="1"/>
          <w:sz w:val="23"/>
        </w:rPr>
        <w:t xml:space="preserve"> </w:t>
      </w:r>
      <w:r>
        <w:rPr>
          <w:sz w:val="23"/>
        </w:rPr>
        <w:t>faptei</w:t>
      </w:r>
      <w:r>
        <w:rPr>
          <w:spacing w:val="1"/>
          <w:sz w:val="23"/>
        </w:rPr>
        <w:t xml:space="preserve"> </w:t>
      </w:r>
      <w:r>
        <w:rPr>
          <w:sz w:val="23"/>
        </w:rPr>
        <w:t>sesizate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scris,</w:t>
      </w:r>
      <w:r>
        <w:rPr>
          <w:spacing w:val="1"/>
          <w:sz w:val="23"/>
        </w:rPr>
        <w:t xml:space="preserve"> </w:t>
      </w:r>
      <w:r>
        <w:rPr>
          <w:sz w:val="23"/>
        </w:rPr>
        <w:t>audierea celui</w:t>
      </w:r>
      <w:r>
        <w:rPr>
          <w:spacing w:val="2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cauză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verificarea</w:t>
      </w:r>
      <w:r>
        <w:rPr>
          <w:spacing w:val="2"/>
          <w:sz w:val="23"/>
        </w:rPr>
        <w:t xml:space="preserve"> </w:t>
      </w:r>
      <w:r>
        <w:rPr>
          <w:sz w:val="23"/>
        </w:rPr>
        <w:t>susținerilor</w:t>
      </w:r>
      <w:r>
        <w:rPr>
          <w:spacing w:val="2"/>
          <w:sz w:val="23"/>
        </w:rPr>
        <w:t xml:space="preserve"> </w:t>
      </w:r>
      <w:r>
        <w:rPr>
          <w:sz w:val="23"/>
        </w:rPr>
        <w:t>făcute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acesta,</w:t>
      </w:r>
      <w:r>
        <w:rPr>
          <w:spacing w:val="2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apărare.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46"/>
        </w:tabs>
        <w:spacing w:line="244" w:lineRule="auto"/>
        <w:ind w:right="110" w:firstLine="0"/>
        <w:rPr>
          <w:sz w:val="23"/>
        </w:rPr>
      </w:pPr>
      <w:r>
        <w:rPr>
          <w:sz w:val="23"/>
        </w:rPr>
        <w:t>Pentru</w:t>
      </w:r>
      <w:r>
        <w:rPr>
          <w:spacing w:val="12"/>
          <w:sz w:val="23"/>
        </w:rPr>
        <w:t xml:space="preserve"> </w:t>
      </w:r>
      <w:r>
        <w:rPr>
          <w:sz w:val="23"/>
        </w:rPr>
        <w:t>cercetarea</w:t>
      </w:r>
      <w:r>
        <w:rPr>
          <w:spacing w:val="13"/>
          <w:sz w:val="23"/>
        </w:rPr>
        <w:t xml:space="preserve"> </w:t>
      </w:r>
      <w:r>
        <w:rPr>
          <w:sz w:val="23"/>
        </w:rPr>
        <w:t>abaterilor</w:t>
      </w:r>
      <w:r>
        <w:rPr>
          <w:spacing w:val="12"/>
          <w:sz w:val="23"/>
        </w:rPr>
        <w:t xml:space="preserve"> </w:t>
      </w:r>
      <w:r>
        <w:rPr>
          <w:sz w:val="23"/>
        </w:rPr>
        <w:t>săvârșite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personalul</w:t>
      </w:r>
      <w:r>
        <w:rPr>
          <w:spacing w:val="13"/>
          <w:sz w:val="23"/>
        </w:rPr>
        <w:t xml:space="preserve"> </w:t>
      </w:r>
      <w:r>
        <w:rPr>
          <w:sz w:val="23"/>
        </w:rPr>
        <w:t>didactic</w:t>
      </w:r>
      <w:r>
        <w:rPr>
          <w:spacing w:val="13"/>
          <w:sz w:val="23"/>
        </w:rPr>
        <w:t xml:space="preserve"> </w:t>
      </w:r>
      <w:r>
        <w:rPr>
          <w:sz w:val="23"/>
        </w:rPr>
        <w:t>se</w:t>
      </w:r>
      <w:r>
        <w:rPr>
          <w:spacing w:val="12"/>
          <w:sz w:val="23"/>
        </w:rPr>
        <w:t xml:space="preserve"> </w:t>
      </w:r>
      <w:r>
        <w:rPr>
          <w:sz w:val="23"/>
        </w:rPr>
        <w:t>constituie</w:t>
      </w:r>
      <w:r>
        <w:rPr>
          <w:spacing w:val="12"/>
          <w:sz w:val="23"/>
        </w:rPr>
        <w:t xml:space="preserve"> </w:t>
      </w:r>
      <w:r>
        <w:rPr>
          <w:sz w:val="23"/>
        </w:rPr>
        <w:t>comisii</w:t>
      </w:r>
      <w:r>
        <w:rPr>
          <w:spacing w:val="12"/>
          <w:sz w:val="23"/>
        </w:rPr>
        <w:t xml:space="preserve"> </w:t>
      </w:r>
      <w:r>
        <w:rPr>
          <w:sz w:val="23"/>
        </w:rPr>
        <w:t>formate</w:t>
      </w:r>
      <w:r>
        <w:rPr>
          <w:spacing w:val="11"/>
          <w:sz w:val="23"/>
        </w:rPr>
        <w:t xml:space="preserve"> </w:t>
      </w:r>
      <w:r>
        <w:rPr>
          <w:sz w:val="23"/>
        </w:rPr>
        <w:t>din</w:t>
      </w:r>
      <w:r>
        <w:rPr>
          <w:spacing w:val="14"/>
          <w:sz w:val="23"/>
        </w:rPr>
        <w:t xml:space="preserve"> </w:t>
      </w:r>
      <w:r>
        <w:rPr>
          <w:sz w:val="23"/>
        </w:rPr>
        <w:t>3-</w:t>
      </w:r>
      <w:r>
        <w:rPr>
          <w:spacing w:val="-55"/>
          <w:sz w:val="23"/>
        </w:rPr>
        <w:t xml:space="preserve"> </w:t>
      </w:r>
      <w:r>
        <w:rPr>
          <w:sz w:val="23"/>
        </w:rPr>
        <w:t>5 membri, dintre care unul reprezintă organizația sindicală din care face parte persoana aflată în</w:t>
      </w:r>
      <w:r>
        <w:rPr>
          <w:spacing w:val="1"/>
          <w:sz w:val="23"/>
        </w:rPr>
        <w:t xml:space="preserve"> </w:t>
      </w:r>
      <w:r>
        <w:rPr>
          <w:sz w:val="23"/>
        </w:rPr>
        <w:t>discuție</w:t>
      </w:r>
      <w:r>
        <w:rPr>
          <w:spacing w:val="1"/>
          <w:sz w:val="23"/>
        </w:rPr>
        <w:t xml:space="preserve"> </w:t>
      </w:r>
      <w:r>
        <w:rPr>
          <w:sz w:val="23"/>
        </w:rPr>
        <w:t>sau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reprezentant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salariaților</w:t>
      </w:r>
      <w:r>
        <w:rPr>
          <w:spacing w:val="1"/>
          <w:sz w:val="23"/>
        </w:rPr>
        <w:t xml:space="preserve"> </w:t>
      </w:r>
      <w:r>
        <w:rPr>
          <w:sz w:val="23"/>
        </w:rPr>
        <w:t>iar</w:t>
      </w:r>
      <w:r>
        <w:rPr>
          <w:spacing w:val="1"/>
          <w:sz w:val="23"/>
        </w:rPr>
        <w:t xml:space="preserve"> </w:t>
      </w:r>
      <w:r>
        <w:rPr>
          <w:sz w:val="23"/>
        </w:rPr>
        <w:t>ceilalți</w:t>
      </w:r>
      <w:r>
        <w:rPr>
          <w:spacing w:val="1"/>
          <w:sz w:val="23"/>
        </w:rPr>
        <w:t xml:space="preserve"> </w:t>
      </w:r>
      <w:r>
        <w:rPr>
          <w:sz w:val="23"/>
        </w:rPr>
        <w:t>sunt</w:t>
      </w:r>
      <w:r>
        <w:rPr>
          <w:spacing w:val="1"/>
          <w:sz w:val="23"/>
        </w:rPr>
        <w:t xml:space="preserve"> </w:t>
      </w:r>
      <w:r>
        <w:rPr>
          <w:sz w:val="23"/>
        </w:rPr>
        <w:t>cadre</w:t>
      </w:r>
      <w:r>
        <w:rPr>
          <w:spacing w:val="57"/>
          <w:sz w:val="23"/>
        </w:rPr>
        <w:t xml:space="preserve"> </w:t>
      </w:r>
      <w:r>
        <w:rPr>
          <w:sz w:val="23"/>
        </w:rPr>
        <w:t>didactice</w:t>
      </w:r>
      <w:r>
        <w:rPr>
          <w:spacing w:val="58"/>
          <w:sz w:val="23"/>
        </w:rPr>
        <w:t xml:space="preserve"> </w:t>
      </w:r>
      <w:r>
        <w:rPr>
          <w:sz w:val="23"/>
        </w:rPr>
        <w:t>care</w:t>
      </w:r>
      <w:r>
        <w:rPr>
          <w:spacing w:val="57"/>
          <w:sz w:val="23"/>
        </w:rPr>
        <w:t xml:space="preserve"> </w:t>
      </w:r>
      <w:r>
        <w:rPr>
          <w:sz w:val="23"/>
        </w:rPr>
        <w:t>au</w:t>
      </w:r>
      <w:r>
        <w:rPr>
          <w:spacing w:val="58"/>
          <w:sz w:val="23"/>
        </w:rPr>
        <w:t xml:space="preserve"> </w:t>
      </w:r>
      <w:r>
        <w:rPr>
          <w:sz w:val="23"/>
        </w:rPr>
        <w:t>funcția</w:t>
      </w:r>
      <w:r>
        <w:rPr>
          <w:spacing w:val="1"/>
          <w:sz w:val="23"/>
        </w:rPr>
        <w:t xml:space="preserve"> </w:t>
      </w:r>
      <w:r>
        <w:rPr>
          <w:sz w:val="23"/>
        </w:rPr>
        <w:t>didactică cel puțin egală cu a celui care a săvârșit abaterea. În comisiile de cercetare a abaterilor</w:t>
      </w:r>
      <w:r>
        <w:rPr>
          <w:spacing w:val="1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2"/>
          <w:sz w:val="23"/>
        </w:rPr>
        <w:t xml:space="preserve"> </w:t>
      </w:r>
      <w:r>
        <w:rPr>
          <w:sz w:val="23"/>
        </w:rPr>
        <w:t>didactic</w:t>
      </w:r>
      <w:r>
        <w:rPr>
          <w:spacing w:val="2"/>
          <w:sz w:val="23"/>
        </w:rPr>
        <w:t xml:space="preserve"> </w:t>
      </w:r>
      <w:r>
        <w:rPr>
          <w:sz w:val="23"/>
        </w:rPr>
        <w:t>din</w:t>
      </w:r>
      <w:r>
        <w:rPr>
          <w:spacing w:val="7"/>
          <w:sz w:val="23"/>
        </w:rPr>
        <w:t xml:space="preserve"> </w:t>
      </w:r>
      <w:r>
        <w:rPr>
          <w:sz w:val="23"/>
        </w:rPr>
        <w:t>învățământul</w:t>
      </w:r>
      <w:r>
        <w:rPr>
          <w:spacing w:val="3"/>
          <w:sz w:val="23"/>
        </w:rPr>
        <w:t xml:space="preserve"> </w:t>
      </w:r>
      <w:r>
        <w:rPr>
          <w:sz w:val="23"/>
        </w:rPr>
        <w:t>preuniversitar</w:t>
      </w:r>
      <w:r>
        <w:rPr>
          <w:spacing w:val="5"/>
          <w:sz w:val="23"/>
        </w:rPr>
        <w:t xml:space="preserve"> </w:t>
      </w:r>
      <w:r>
        <w:rPr>
          <w:sz w:val="23"/>
        </w:rPr>
        <w:t>pot</w:t>
      </w:r>
      <w:r>
        <w:rPr>
          <w:spacing w:val="6"/>
          <w:sz w:val="23"/>
        </w:rPr>
        <w:t xml:space="preserve"> </w:t>
      </w:r>
      <w:r>
        <w:rPr>
          <w:sz w:val="23"/>
        </w:rPr>
        <w:t>fi</w:t>
      </w:r>
      <w:r>
        <w:rPr>
          <w:spacing w:val="5"/>
          <w:sz w:val="23"/>
        </w:rPr>
        <w:t xml:space="preserve"> </w:t>
      </w:r>
      <w:r>
        <w:rPr>
          <w:sz w:val="23"/>
        </w:rPr>
        <w:t>incluși</w:t>
      </w:r>
      <w:r>
        <w:rPr>
          <w:spacing w:val="5"/>
          <w:sz w:val="23"/>
        </w:rPr>
        <w:t xml:space="preserve"> </w:t>
      </w:r>
      <w:r>
        <w:rPr>
          <w:sz w:val="23"/>
        </w:rPr>
        <w:t>și</w:t>
      </w:r>
      <w:r>
        <w:rPr>
          <w:spacing w:val="3"/>
          <w:sz w:val="23"/>
        </w:rPr>
        <w:t xml:space="preserve"> </w:t>
      </w:r>
      <w:r>
        <w:rPr>
          <w:sz w:val="23"/>
        </w:rPr>
        <w:t>inspectori</w:t>
      </w:r>
      <w:r>
        <w:rPr>
          <w:spacing w:val="3"/>
          <w:sz w:val="23"/>
        </w:rPr>
        <w:t xml:space="preserve"> </w:t>
      </w:r>
      <w:r>
        <w:rPr>
          <w:sz w:val="23"/>
        </w:rPr>
        <w:t>școlari.</w:t>
      </w:r>
    </w:p>
    <w:p w:rsidR="0089096D" w:rsidRDefault="0089096D" w:rsidP="0089096D">
      <w:pPr>
        <w:pStyle w:val="BodyText"/>
        <w:spacing w:line="260" w:lineRule="exact"/>
        <w:jc w:val="left"/>
      </w:pPr>
      <w:r>
        <w:t>•Comisiile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cercetare</w:t>
      </w:r>
      <w:r>
        <w:rPr>
          <w:spacing w:val="7"/>
        </w:rPr>
        <w:t xml:space="preserve"> </w:t>
      </w:r>
      <w:r>
        <w:t>sunt</w:t>
      </w:r>
      <w:r>
        <w:rPr>
          <w:spacing w:val="6"/>
        </w:rPr>
        <w:t xml:space="preserve"> </w:t>
      </w:r>
      <w:r>
        <w:t>numite</w:t>
      </w:r>
      <w:r>
        <w:rPr>
          <w:spacing w:val="6"/>
        </w:rPr>
        <w:t xml:space="preserve"> </w:t>
      </w:r>
      <w:r>
        <w:t>de:</w:t>
      </w:r>
    </w:p>
    <w:p w:rsidR="0089096D" w:rsidRDefault="0089096D" w:rsidP="0089096D">
      <w:pPr>
        <w:pStyle w:val="BodyText"/>
        <w:jc w:val="left"/>
      </w:pPr>
      <w:r>
        <w:t>-consiliul</w:t>
      </w:r>
      <w:r>
        <w:rPr>
          <w:spacing w:val="7"/>
        </w:rPr>
        <w:t xml:space="preserve"> </w:t>
      </w:r>
      <w:r>
        <w:t>profesoral</w:t>
      </w:r>
      <w:r>
        <w:rPr>
          <w:spacing w:val="12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unității</w:t>
      </w:r>
    </w:p>
    <w:p w:rsidR="0089096D" w:rsidRDefault="0089096D" w:rsidP="0089096D">
      <w:pPr>
        <w:pStyle w:val="BodyText"/>
        <w:spacing w:before="4" w:line="244" w:lineRule="auto"/>
        <w:jc w:val="left"/>
      </w:pPr>
      <w:r>
        <w:t>-consiliul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administrație</w:t>
      </w:r>
      <w:r>
        <w:rPr>
          <w:spacing w:val="32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t>ISJ,</w:t>
      </w:r>
      <w:r>
        <w:rPr>
          <w:spacing w:val="35"/>
        </w:rPr>
        <w:t xml:space="preserve"> </w:t>
      </w:r>
      <w:r>
        <w:t>pentru</w:t>
      </w:r>
      <w:r>
        <w:rPr>
          <w:spacing w:val="34"/>
        </w:rPr>
        <w:t xml:space="preserve"> </w:t>
      </w:r>
      <w:r>
        <w:t>aparatul</w:t>
      </w:r>
      <w:r>
        <w:rPr>
          <w:spacing w:val="36"/>
        </w:rPr>
        <w:t xml:space="preserve"> </w:t>
      </w:r>
      <w:r>
        <w:t>propriu</w:t>
      </w:r>
      <w:r>
        <w:rPr>
          <w:spacing w:val="32"/>
        </w:rPr>
        <w:t xml:space="preserve"> </w:t>
      </w:r>
      <w:r>
        <w:t>și</w:t>
      </w:r>
      <w:r>
        <w:rPr>
          <w:spacing w:val="34"/>
        </w:rPr>
        <w:t xml:space="preserve"> </w:t>
      </w:r>
      <w:r>
        <w:t>pentru</w:t>
      </w:r>
      <w:r>
        <w:rPr>
          <w:spacing w:val="33"/>
        </w:rPr>
        <w:t xml:space="preserve"> </w:t>
      </w:r>
      <w:r>
        <w:t>conducerile</w:t>
      </w:r>
      <w:r>
        <w:rPr>
          <w:spacing w:val="33"/>
        </w:rPr>
        <w:t xml:space="preserve"> </w:t>
      </w:r>
      <w:r>
        <w:t>unităților</w:t>
      </w:r>
      <w:r>
        <w:rPr>
          <w:spacing w:val="33"/>
        </w:rPr>
        <w:t xml:space="preserve"> </w:t>
      </w:r>
      <w:r>
        <w:t>direct</w:t>
      </w:r>
      <w:r>
        <w:rPr>
          <w:spacing w:val="-54"/>
        </w:rPr>
        <w:t xml:space="preserve"> </w:t>
      </w:r>
      <w:r>
        <w:t>subordonate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53"/>
        </w:tabs>
        <w:spacing w:line="242" w:lineRule="auto"/>
        <w:ind w:right="111" w:firstLine="0"/>
        <w:rPr>
          <w:sz w:val="23"/>
        </w:rPr>
      </w:pPr>
      <w:r>
        <w:rPr>
          <w:sz w:val="23"/>
        </w:rPr>
        <w:t>În cadrul cercetării abaterii prezumate se stabilesc faptele și urmările acestora, împrejurările în</w:t>
      </w:r>
      <w:r>
        <w:rPr>
          <w:spacing w:val="1"/>
          <w:sz w:val="23"/>
        </w:rPr>
        <w:t xml:space="preserve"> </w:t>
      </w:r>
      <w:r>
        <w:rPr>
          <w:sz w:val="23"/>
        </w:rPr>
        <w:t>care au fost săvârșite, existența sau inexistența vinovației, precum și orice alte date concludente.</w:t>
      </w:r>
      <w:r>
        <w:rPr>
          <w:spacing w:val="1"/>
          <w:sz w:val="23"/>
        </w:rPr>
        <w:t xml:space="preserve"> </w:t>
      </w:r>
      <w:r>
        <w:rPr>
          <w:sz w:val="23"/>
        </w:rPr>
        <w:t>Audierea celui cercetat și verificarea apărării acestuia sunt obligatorii. Refuzul celui cercetat de a</w:t>
      </w:r>
      <w:r>
        <w:rPr>
          <w:spacing w:val="1"/>
          <w:sz w:val="23"/>
        </w:rPr>
        <w:t xml:space="preserve"> </w:t>
      </w:r>
      <w:r>
        <w:rPr>
          <w:sz w:val="23"/>
        </w:rPr>
        <w:t>se prezenta la audiere, deși a fost înștiințat în scris cu minimum 48 ore înainte, precum și de a da</w:t>
      </w:r>
      <w:r>
        <w:rPr>
          <w:spacing w:val="1"/>
          <w:sz w:val="23"/>
        </w:rPr>
        <w:t xml:space="preserve"> </w:t>
      </w:r>
      <w:r>
        <w:rPr>
          <w:sz w:val="23"/>
        </w:rPr>
        <w:t>declarații</w:t>
      </w:r>
      <w:r>
        <w:rPr>
          <w:spacing w:val="1"/>
          <w:sz w:val="23"/>
        </w:rPr>
        <w:t xml:space="preserve"> </w:t>
      </w:r>
      <w:r>
        <w:rPr>
          <w:sz w:val="23"/>
        </w:rPr>
        <w:t>scrise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constată</w:t>
      </w:r>
      <w:r>
        <w:rPr>
          <w:spacing w:val="1"/>
          <w:sz w:val="23"/>
        </w:rPr>
        <w:t xml:space="preserve"> </w:t>
      </w:r>
      <w:r>
        <w:rPr>
          <w:sz w:val="23"/>
        </w:rPr>
        <w:t>prin</w:t>
      </w:r>
      <w:r>
        <w:rPr>
          <w:spacing w:val="1"/>
          <w:sz w:val="23"/>
        </w:rPr>
        <w:t xml:space="preserve"> </w:t>
      </w:r>
      <w:r>
        <w:rPr>
          <w:sz w:val="23"/>
        </w:rPr>
        <w:t>proces</w:t>
      </w:r>
      <w:r>
        <w:rPr>
          <w:spacing w:val="1"/>
          <w:sz w:val="23"/>
        </w:rPr>
        <w:t xml:space="preserve"> </w:t>
      </w:r>
      <w:r>
        <w:rPr>
          <w:sz w:val="23"/>
        </w:rPr>
        <w:t>verbal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nu</w:t>
      </w:r>
      <w:r>
        <w:rPr>
          <w:spacing w:val="1"/>
          <w:sz w:val="23"/>
        </w:rPr>
        <w:t xml:space="preserve"> </w:t>
      </w:r>
      <w:r>
        <w:rPr>
          <w:sz w:val="23"/>
        </w:rPr>
        <w:t>împiedică</w:t>
      </w:r>
      <w:r>
        <w:rPr>
          <w:spacing w:val="1"/>
          <w:sz w:val="23"/>
        </w:rPr>
        <w:t xml:space="preserve"> </w:t>
      </w:r>
      <w:r>
        <w:rPr>
          <w:sz w:val="23"/>
        </w:rPr>
        <w:t>finalizarea</w:t>
      </w:r>
      <w:r>
        <w:rPr>
          <w:spacing w:val="1"/>
          <w:sz w:val="23"/>
        </w:rPr>
        <w:t xml:space="preserve"> </w:t>
      </w:r>
      <w:r>
        <w:rPr>
          <w:sz w:val="23"/>
        </w:rPr>
        <w:t>cercetării.</w:t>
      </w:r>
      <w:r>
        <w:rPr>
          <w:spacing w:val="57"/>
          <w:sz w:val="23"/>
        </w:rPr>
        <w:t xml:space="preserve"> </w:t>
      </w:r>
      <w:r>
        <w:rPr>
          <w:sz w:val="23"/>
        </w:rPr>
        <w:t>Cadrul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4"/>
          <w:sz w:val="23"/>
        </w:rPr>
        <w:t xml:space="preserve"> </w:t>
      </w:r>
      <w:r>
        <w:rPr>
          <w:sz w:val="23"/>
        </w:rPr>
        <w:t>cercetat</w:t>
      </w:r>
      <w:r>
        <w:rPr>
          <w:spacing w:val="9"/>
          <w:sz w:val="23"/>
        </w:rPr>
        <w:t xml:space="preserve"> </w:t>
      </w:r>
      <w:r>
        <w:rPr>
          <w:sz w:val="23"/>
        </w:rPr>
        <w:t>are</w:t>
      </w:r>
      <w:r>
        <w:rPr>
          <w:spacing w:val="5"/>
          <w:sz w:val="23"/>
        </w:rPr>
        <w:t xml:space="preserve"> </w:t>
      </w:r>
      <w:r>
        <w:rPr>
          <w:sz w:val="23"/>
        </w:rPr>
        <w:t>dreptul</w:t>
      </w:r>
      <w:r>
        <w:rPr>
          <w:spacing w:val="8"/>
          <w:sz w:val="23"/>
        </w:rPr>
        <w:t xml:space="preserve"> </w:t>
      </w:r>
      <w:r>
        <w:rPr>
          <w:sz w:val="23"/>
        </w:rPr>
        <w:t>să</w:t>
      </w:r>
      <w:r>
        <w:rPr>
          <w:spacing w:val="6"/>
          <w:sz w:val="23"/>
        </w:rPr>
        <w:t xml:space="preserve"> </w:t>
      </w:r>
      <w:r>
        <w:rPr>
          <w:sz w:val="23"/>
        </w:rPr>
        <w:t>cunoască</w:t>
      </w:r>
      <w:r>
        <w:rPr>
          <w:spacing w:val="6"/>
          <w:sz w:val="23"/>
        </w:rPr>
        <w:t xml:space="preserve"> </w:t>
      </w:r>
      <w:r>
        <w:rPr>
          <w:sz w:val="23"/>
        </w:rPr>
        <w:t>toate</w:t>
      </w:r>
      <w:r>
        <w:rPr>
          <w:spacing w:val="5"/>
          <w:sz w:val="23"/>
        </w:rPr>
        <w:t xml:space="preserve"> </w:t>
      </w:r>
      <w:r>
        <w:rPr>
          <w:sz w:val="23"/>
        </w:rPr>
        <w:t>actele</w:t>
      </w:r>
      <w:r>
        <w:rPr>
          <w:spacing w:val="4"/>
          <w:sz w:val="23"/>
        </w:rPr>
        <w:t xml:space="preserve"> </w:t>
      </w:r>
      <w:r>
        <w:rPr>
          <w:sz w:val="23"/>
        </w:rPr>
        <w:t>cercetării</w:t>
      </w:r>
      <w:r>
        <w:rPr>
          <w:spacing w:val="6"/>
          <w:sz w:val="23"/>
        </w:rPr>
        <w:t xml:space="preserve"> </w:t>
      </w:r>
      <w:r>
        <w:rPr>
          <w:sz w:val="23"/>
        </w:rPr>
        <w:t>și</w:t>
      </w:r>
      <w:r>
        <w:rPr>
          <w:spacing w:val="8"/>
          <w:sz w:val="23"/>
        </w:rPr>
        <w:t xml:space="preserve"> </w:t>
      </w:r>
      <w:r>
        <w:rPr>
          <w:sz w:val="23"/>
        </w:rPr>
        <w:t>să-și</w:t>
      </w:r>
      <w:r>
        <w:rPr>
          <w:spacing w:val="6"/>
          <w:sz w:val="23"/>
        </w:rPr>
        <w:t xml:space="preserve"> </w:t>
      </w:r>
      <w:r>
        <w:rPr>
          <w:sz w:val="23"/>
        </w:rPr>
        <w:t>producă</w:t>
      </w:r>
      <w:r>
        <w:rPr>
          <w:spacing w:val="5"/>
          <w:sz w:val="23"/>
        </w:rPr>
        <w:t xml:space="preserve"> </w:t>
      </w:r>
      <w:r>
        <w:rPr>
          <w:sz w:val="23"/>
        </w:rPr>
        <w:t>probe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apărare.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65"/>
        </w:tabs>
        <w:spacing w:before="6" w:line="244" w:lineRule="auto"/>
        <w:ind w:right="110" w:firstLine="0"/>
        <w:rPr>
          <w:sz w:val="23"/>
        </w:rPr>
      </w:pPr>
      <w:r>
        <w:rPr>
          <w:sz w:val="23"/>
        </w:rPr>
        <w:t>Cercetarea propunerii</w:t>
      </w:r>
      <w:r>
        <w:rPr>
          <w:spacing w:val="57"/>
          <w:sz w:val="23"/>
        </w:rPr>
        <w:t xml:space="preserve"> </w:t>
      </w:r>
      <w:r>
        <w:rPr>
          <w:sz w:val="23"/>
        </w:rPr>
        <w:t>de sancționare și comunicarea deciziei se fac în termen de cel</w:t>
      </w:r>
      <w:r>
        <w:rPr>
          <w:spacing w:val="58"/>
          <w:sz w:val="23"/>
        </w:rPr>
        <w:t xml:space="preserve"> </w:t>
      </w:r>
      <w:r>
        <w:rPr>
          <w:sz w:val="23"/>
        </w:rPr>
        <w:t>mult</w:t>
      </w:r>
      <w:r>
        <w:rPr>
          <w:spacing w:val="57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zile de la data constatării abaterii, consemnată în condica de inspecții sau la secretariatul unității.</w:t>
      </w:r>
      <w:r>
        <w:rPr>
          <w:spacing w:val="1"/>
          <w:sz w:val="23"/>
        </w:rPr>
        <w:t xml:space="preserve"> </w:t>
      </w:r>
      <w:r>
        <w:rPr>
          <w:sz w:val="23"/>
        </w:rPr>
        <w:t>Persoanei</w:t>
      </w:r>
      <w:r>
        <w:rPr>
          <w:spacing w:val="7"/>
          <w:sz w:val="23"/>
        </w:rPr>
        <w:t xml:space="preserve"> </w:t>
      </w:r>
      <w:r>
        <w:rPr>
          <w:sz w:val="23"/>
        </w:rPr>
        <w:t>nevinovate</w:t>
      </w:r>
      <w:r>
        <w:rPr>
          <w:spacing w:val="4"/>
          <w:sz w:val="23"/>
        </w:rPr>
        <w:t xml:space="preserve"> </w:t>
      </w:r>
      <w:r>
        <w:rPr>
          <w:sz w:val="23"/>
        </w:rPr>
        <w:t>i</w:t>
      </w:r>
      <w:r>
        <w:rPr>
          <w:spacing w:val="3"/>
          <w:sz w:val="23"/>
        </w:rPr>
        <w:t xml:space="preserve"> </w:t>
      </w:r>
      <w:r>
        <w:rPr>
          <w:sz w:val="23"/>
        </w:rPr>
        <w:t>se</w:t>
      </w:r>
      <w:r>
        <w:rPr>
          <w:spacing w:val="8"/>
          <w:sz w:val="23"/>
        </w:rPr>
        <w:t xml:space="preserve"> </w:t>
      </w:r>
      <w:r>
        <w:rPr>
          <w:sz w:val="23"/>
        </w:rPr>
        <w:t>comunică</w:t>
      </w:r>
      <w:r>
        <w:rPr>
          <w:spacing w:val="2"/>
          <w:sz w:val="23"/>
        </w:rPr>
        <w:t xml:space="preserve"> </w:t>
      </w:r>
      <w:r>
        <w:rPr>
          <w:sz w:val="23"/>
        </w:rPr>
        <w:t>în</w:t>
      </w:r>
      <w:r>
        <w:rPr>
          <w:spacing w:val="4"/>
          <w:sz w:val="23"/>
        </w:rPr>
        <w:t xml:space="preserve"> </w:t>
      </w:r>
      <w:r>
        <w:rPr>
          <w:sz w:val="23"/>
        </w:rPr>
        <w:t>scris</w:t>
      </w:r>
      <w:r>
        <w:rPr>
          <w:spacing w:val="4"/>
          <w:sz w:val="23"/>
        </w:rPr>
        <w:t xml:space="preserve"> </w:t>
      </w:r>
      <w:r>
        <w:rPr>
          <w:sz w:val="23"/>
        </w:rPr>
        <w:t>inexistența</w:t>
      </w:r>
      <w:r>
        <w:rPr>
          <w:spacing w:val="3"/>
          <w:sz w:val="23"/>
        </w:rPr>
        <w:t xml:space="preserve"> </w:t>
      </w:r>
      <w:r>
        <w:rPr>
          <w:sz w:val="23"/>
        </w:rPr>
        <w:t>faptelor</w:t>
      </w:r>
      <w:r>
        <w:rPr>
          <w:spacing w:val="6"/>
          <w:sz w:val="23"/>
        </w:rPr>
        <w:t xml:space="preserve"> </w:t>
      </w:r>
      <w:r>
        <w:rPr>
          <w:sz w:val="23"/>
        </w:rPr>
        <w:t>pentru</w:t>
      </w:r>
      <w:r>
        <w:rPr>
          <w:spacing w:val="4"/>
          <w:sz w:val="23"/>
        </w:rPr>
        <w:t xml:space="preserve"> </w:t>
      </w:r>
      <w:r>
        <w:rPr>
          <w:sz w:val="23"/>
        </w:rPr>
        <w:t>care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fost</w:t>
      </w:r>
      <w:r>
        <w:rPr>
          <w:spacing w:val="7"/>
          <w:sz w:val="23"/>
        </w:rPr>
        <w:t xml:space="preserve"> </w:t>
      </w:r>
      <w:r>
        <w:rPr>
          <w:sz w:val="23"/>
        </w:rPr>
        <w:t>cercetată.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51"/>
        </w:tabs>
        <w:spacing w:line="244" w:lineRule="auto"/>
        <w:ind w:right="114" w:firstLine="0"/>
        <w:rPr>
          <w:sz w:val="23"/>
        </w:rPr>
      </w:pPr>
      <w:r>
        <w:rPr>
          <w:sz w:val="23"/>
        </w:rPr>
        <w:t>În învățământul preuniversitar, persoanele sancționate au dreptul de a contesta în termen de 15</w:t>
      </w:r>
      <w:r>
        <w:rPr>
          <w:spacing w:val="1"/>
          <w:sz w:val="23"/>
        </w:rPr>
        <w:t xml:space="preserve"> </w:t>
      </w:r>
      <w:r>
        <w:rPr>
          <w:sz w:val="23"/>
        </w:rPr>
        <w:t>zile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comunicare,</w:t>
      </w:r>
      <w:r>
        <w:rPr>
          <w:spacing w:val="6"/>
          <w:sz w:val="23"/>
        </w:rPr>
        <w:t xml:space="preserve"> </w:t>
      </w:r>
      <w:r>
        <w:rPr>
          <w:sz w:val="23"/>
        </w:rPr>
        <w:t>decizia</w:t>
      </w:r>
      <w:r>
        <w:rPr>
          <w:spacing w:val="3"/>
          <w:sz w:val="23"/>
        </w:rPr>
        <w:t xml:space="preserve"> </w:t>
      </w:r>
      <w:r>
        <w:rPr>
          <w:sz w:val="23"/>
        </w:rPr>
        <w:t>respectivă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comisia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disciplină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3"/>
          <w:sz w:val="23"/>
        </w:rPr>
        <w:t xml:space="preserve"> </w:t>
      </w:r>
      <w:r>
        <w:rPr>
          <w:sz w:val="23"/>
        </w:rPr>
        <w:t>inspectoratului</w:t>
      </w:r>
      <w:r>
        <w:rPr>
          <w:spacing w:val="4"/>
          <w:sz w:val="23"/>
        </w:rPr>
        <w:t xml:space="preserve"> </w:t>
      </w:r>
      <w:r>
        <w:rPr>
          <w:sz w:val="23"/>
        </w:rPr>
        <w:t>școlar.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42"/>
        </w:tabs>
        <w:spacing w:line="262" w:lineRule="exact"/>
        <w:ind w:left="241" w:hanging="141"/>
        <w:rPr>
          <w:sz w:val="23"/>
        </w:rPr>
      </w:pPr>
      <w:r>
        <w:rPr>
          <w:sz w:val="23"/>
        </w:rPr>
        <w:t>Dreptul</w:t>
      </w:r>
      <w:r>
        <w:rPr>
          <w:spacing w:val="9"/>
          <w:sz w:val="23"/>
        </w:rPr>
        <w:t xml:space="preserve"> </w:t>
      </w:r>
      <w:r>
        <w:rPr>
          <w:sz w:val="23"/>
        </w:rPr>
        <w:t>persoanei</w:t>
      </w:r>
      <w:r>
        <w:rPr>
          <w:spacing w:val="7"/>
          <w:sz w:val="23"/>
        </w:rPr>
        <w:t xml:space="preserve"> </w:t>
      </w:r>
      <w:r>
        <w:rPr>
          <w:sz w:val="23"/>
        </w:rPr>
        <w:t>sancționate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se</w:t>
      </w:r>
      <w:r>
        <w:rPr>
          <w:spacing w:val="9"/>
          <w:sz w:val="23"/>
        </w:rPr>
        <w:t xml:space="preserve"> </w:t>
      </w:r>
      <w:r>
        <w:rPr>
          <w:sz w:val="23"/>
        </w:rPr>
        <w:t>adresa</w:t>
      </w:r>
      <w:r>
        <w:rPr>
          <w:spacing w:val="6"/>
          <w:sz w:val="23"/>
        </w:rPr>
        <w:t xml:space="preserve"> </w:t>
      </w:r>
      <w:r>
        <w:rPr>
          <w:sz w:val="23"/>
        </w:rPr>
        <w:t>instanțelor</w:t>
      </w:r>
      <w:r>
        <w:rPr>
          <w:spacing w:val="8"/>
          <w:sz w:val="23"/>
        </w:rPr>
        <w:t xml:space="preserve"> </w:t>
      </w:r>
      <w:r>
        <w:rPr>
          <w:sz w:val="23"/>
        </w:rPr>
        <w:t>judecătorești</w:t>
      </w:r>
      <w:r>
        <w:rPr>
          <w:spacing w:val="7"/>
          <w:sz w:val="23"/>
        </w:rPr>
        <w:t xml:space="preserve"> </w:t>
      </w:r>
      <w:r>
        <w:rPr>
          <w:sz w:val="23"/>
        </w:rPr>
        <w:t>este</w:t>
      </w:r>
      <w:r>
        <w:rPr>
          <w:spacing w:val="12"/>
          <w:sz w:val="23"/>
        </w:rPr>
        <w:t xml:space="preserve"> </w:t>
      </w:r>
      <w:r>
        <w:rPr>
          <w:sz w:val="23"/>
        </w:rPr>
        <w:t>garantat.</w:t>
      </w:r>
    </w:p>
    <w:p w:rsidR="0089096D" w:rsidRPr="005C5B33" w:rsidRDefault="0089096D" w:rsidP="0089096D">
      <w:pPr>
        <w:pStyle w:val="ListParagraph"/>
        <w:numPr>
          <w:ilvl w:val="0"/>
          <w:numId w:val="39"/>
        </w:numPr>
        <w:tabs>
          <w:tab w:val="left" w:pos="272"/>
        </w:tabs>
        <w:spacing w:before="1" w:line="244" w:lineRule="auto"/>
        <w:ind w:right="112" w:firstLine="0"/>
        <w:rPr>
          <w:sz w:val="23"/>
        </w:rPr>
      </w:pPr>
      <w:r>
        <w:rPr>
          <w:sz w:val="23"/>
        </w:rPr>
        <w:t>Sancțiunea</w:t>
      </w:r>
      <w:r>
        <w:rPr>
          <w:spacing w:val="33"/>
          <w:sz w:val="23"/>
        </w:rPr>
        <w:t xml:space="preserve"> </w:t>
      </w:r>
      <w:r>
        <w:rPr>
          <w:sz w:val="23"/>
        </w:rPr>
        <w:t>se</w:t>
      </w:r>
      <w:r>
        <w:rPr>
          <w:spacing w:val="38"/>
          <w:sz w:val="23"/>
        </w:rPr>
        <w:t xml:space="preserve"> </w:t>
      </w:r>
      <w:r>
        <w:rPr>
          <w:sz w:val="23"/>
        </w:rPr>
        <w:t>stabilește,</w:t>
      </w:r>
      <w:r>
        <w:rPr>
          <w:spacing w:val="40"/>
          <w:sz w:val="23"/>
        </w:rPr>
        <w:t xml:space="preserve"> </w:t>
      </w:r>
      <w:r>
        <w:rPr>
          <w:sz w:val="23"/>
        </w:rPr>
        <w:t>pe</w:t>
      </w:r>
      <w:r>
        <w:rPr>
          <w:spacing w:val="38"/>
          <w:sz w:val="23"/>
        </w:rPr>
        <w:t xml:space="preserve"> </w:t>
      </w:r>
      <w:r>
        <w:rPr>
          <w:sz w:val="23"/>
        </w:rPr>
        <w:t>baza</w:t>
      </w:r>
      <w:r>
        <w:rPr>
          <w:spacing w:val="40"/>
          <w:sz w:val="23"/>
        </w:rPr>
        <w:t xml:space="preserve"> </w:t>
      </w:r>
      <w:r>
        <w:rPr>
          <w:sz w:val="23"/>
        </w:rPr>
        <w:t>raportului</w:t>
      </w:r>
      <w:r>
        <w:rPr>
          <w:spacing w:val="41"/>
          <w:sz w:val="23"/>
        </w:rPr>
        <w:t xml:space="preserve"> </w:t>
      </w:r>
      <w:r>
        <w:rPr>
          <w:sz w:val="23"/>
        </w:rPr>
        <w:t>comisiei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38"/>
          <w:sz w:val="23"/>
        </w:rPr>
        <w:t xml:space="preserve"> </w:t>
      </w:r>
      <w:r>
        <w:rPr>
          <w:sz w:val="23"/>
        </w:rPr>
        <w:t>cercetare,</w:t>
      </w:r>
      <w:r>
        <w:rPr>
          <w:spacing w:val="39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către</w:t>
      </w:r>
      <w:r>
        <w:rPr>
          <w:spacing w:val="38"/>
          <w:sz w:val="23"/>
        </w:rPr>
        <w:t xml:space="preserve"> </w:t>
      </w:r>
      <w:r>
        <w:rPr>
          <w:sz w:val="23"/>
        </w:rPr>
        <w:t>autoritatea</w:t>
      </w:r>
      <w:r>
        <w:rPr>
          <w:spacing w:val="37"/>
          <w:sz w:val="23"/>
        </w:rPr>
        <w:t xml:space="preserve"> </w:t>
      </w:r>
      <w:r>
        <w:rPr>
          <w:sz w:val="23"/>
        </w:rPr>
        <w:t>care</w:t>
      </w:r>
      <w:r>
        <w:rPr>
          <w:spacing w:val="38"/>
          <w:sz w:val="23"/>
        </w:rPr>
        <w:t xml:space="preserve"> </w:t>
      </w:r>
      <w:r>
        <w:rPr>
          <w:sz w:val="23"/>
        </w:rPr>
        <w:t>a</w:t>
      </w:r>
      <w:r>
        <w:rPr>
          <w:spacing w:val="-56"/>
          <w:sz w:val="23"/>
        </w:rPr>
        <w:t xml:space="preserve"> </w:t>
      </w:r>
      <w:r>
        <w:rPr>
          <w:sz w:val="23"/>
        </w:rPr>
        <w:t>numit această</w:t>
      </w:r>
      <w:r>
        <w:rPr>
          <w:spacing w:val="-1"/>
          <w:sz w:val="23"/>
        </w:rPr>
        <w:t xml:space="preserve"> </w:t>
      </w:r>
      <w:r>
        <w:rPr>
          <w:sz w:val="23"/>
        </w:rPr>
        <w:t>comisie.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46"/>
        </w:tabs>
        <w:spacing w:before="93" w:line="244" w:lineRule="auto"/>
        <w:ind w:right="111" w:firstLine="0"/>
        <w:rPr>
          <w:sz w:val="23"/>
        </w:rPr>
      </w:pPr>
      <w:r>
        <w:rPr>
          <w:sz w:val="23"/>
        </w:rPr>
        <w:t>În învățământul preuniversitar, sancțiunile se comunică celui în cauză printr-o decizie scrisă, de</w:t>
      </w:r>
      <w:r>
        <w:rPr>
          <w:spacing w:val="1"/>
          <w:sz w:val="23"/>
        </w:rPr>
        <w:t xml:space="preserve"> </w:t>
      </w:r>
      <w:r>
        <w:rPr>
          <w:sz w:val="23"/>
        </w:rPr>
        <w:t>către</w:t>
      </w:r>
      <w:r>
        <w:rPr>
          <w:spacing w:val="2"/>
          <w:sz w:val="23"/>
        </w:rPr>
        <w:t xml:space="preserve"> </w:t>
      </w:r>
      <w:r>
        <w:rPr>
          <w:sz w:val="23"/>
        </w:rPr>
        <w:t>directorul</w:t>
      </w:r>
      <w:r>
        <w:rPr>
          <w:spacing w:val="3"/>
          <w:sz w:val="23"/>
        </w:rPr>
        <w:t xml:space="preserve"> </w:t>
      </w:r>
      <w:r>
        <w:rPr>
          <w:sz w:val="23"/>
        </w:rPr>
        <w:t>unității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învățământ</w:t>
      </w:r>
      <w:r>
        <w:rPr>
          <w:spacing w:val="3"/>
          <w:sz w:val="23"/>
        </w:rPr>
        <w:t xml:space="preserve"> </w:t>
      </w:r>
      <w:r>
        <w:rPr>
          <w:sz w:val="23"/>
        </w:rPr>
        <w:t>sau,</w:t>
      </w:r>
      <w:r>
        <w:rPr>
          <w:spacing w:val="3"/>
          <w:sz w:val="23"/>
        </w:rPr>
        <w:t xml:space="preserve"> </w:t>
      </w:r>
      <w:r>
        <w:rPr>
          <w:sz w:val="23"/>
        </w:rPr>
        <w:t>după</w:t>
      </w:r>
      <w:r>
        <w:rPr>
          <w:spacing w:val="3"/>
          <w:sz w:val="23"/>
        </w:rPr>
        <w:t xml:space="preserve"> </w:t>
      </w:r>
      <w:r>
        <w:rPr>
          <w:sz w:val="23"/>
        </w:rPr>
        <w:t>caz,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către</w:t>
      </w:r>
      <w:r>
        <w:rPr>
          <w:spacing w:val="4"/>
          <w:sz w:val="23"/>
        </w:rPr>
        <w:t xml:space="preserve"> </w:t>
      </w:r>
      <w:r>
        <w:rPr>
          <w:sz w:val="23"/>
        </w:rPr>
        <w:t>inspectorul</w:t>
      </w:r>
      <w:r>
        <w:rPr>
          <w:spacing w:val="5"/>
          <w:sz w:val="23"/>
        </w:rPr>
        <w:t xml:space="preserve"> </w:t>
      </w:r>
      <w:r>
        <w:rPr>
          <w:sz w:val="23"/>
        </w:rPr>
        <w:t>școlar</w:t>
      </w:r>
      <w:r>
        <w:rPr>
          <w:spacing w:val="5"/>
          <w:sz w:val="23"/>
        </w:rPr>
        <w:t xml:space="preserve"> </w:t>
      </w:r>
      <w:r>
        <w:rPr>
          <w:sz w:val="23"/>
        </w:rPr>
        <w:t>general.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275"/>
        </w:tabs>
        <w:spacing w:line="244" w:lineRule="auto"/>
        <w:ind w:right="109" w:firstLine="0"/>
        <w:rPr>
          <w:sz w:val="23"/>
        </w:rPr>
      </w:pPr>
      <w:r>
        <w:rPr>
          <w:sz w:val="23"/>
        </w:rPr>
        <w:t>În cazul în care cel sancționat nu a mai săvârșit abateri disciplinare în cursul unui an de la</w:t>
      </w:r>
      <w:r>
        <w:rPr>
          <w:spacing w:val="1"/>
          <w:sz w:val="23"/>
        </w:rPr>
        <w:t xml:space="preserve"> </w:t>
      </w:r>
      <w:r>
        <w:rPr>
          <w:sz w:val="23"/>
        </w:rPr>
        <w:t>aplicarea</w:t>
      </w:r>
      <w:r>
        <w:rPr>
          <w:spacing w:val="1"/>
          <w:sz w:val="23"/>
        </w:rPr>
        <w:t xml:space="preserve"> </w:t>
      </w:r>
      <w:r>
        <w:rPr>
          <w:sz w:val="23"/>
        </w:rPr>
        <w:t>sancțiunii,</w:t>
      </w:r>
      <w:r>
        <w:rPr>
          <w:spacing w:val="1"/>
          <w:sz w:val="23"/>
        </w:rPr>
        <w:t xml:space="preserve"> </w:t>
      </w:r>
      <w:r>
        <w:rPr>
          <w:sz w:val="23"/>
        </w:rPr>
        <w:t>autoritatea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aplicat</w:t>
      </w:r>
      <w:r>
        <w:rPr>
          <w:spacing w:val="1"/>
          <w:sz w:val="23"/>
        </w:rPr>
        <w:t xml:space="preserve"> </w:t>
      </w:r>
      <w:r>
        <w:rPr>
          <w:sz w:val="23"/>
        </w:rPr>
        <w:t>sancțiunea</w:t>
      </w:r>
      <w:r>
        <w:rPr>
          <w:spacing w:val="1"/>
          <w:sz w:val="23"/>
        </w:rPr>
        <w:t xml:space="preserve"> </w:t>
      </w:r>
      <w:r>
        <w:rPr>
          <w:sz w:val="23"/>
        </w:rPr>
        <w:t>poate</w:t>
      </w:r>
      <w:r>
        <w:rPr>
          <w:spacing w:val="1"/>
          <w:sz w:val="23"/>
        </w:rPr>
        <w:t xml:space="preserve"> </w:t>
      </w:r>
      <w:r>
        <w:rPr>
          <w:sz w:val="23"/>
        </w:rPr>
        <w:t>dispune</w:t>
      </w:r>
      <w:r>
        <w:rPr>
          <w:spacing w:val="1"/>
          <w:sz w:val="23"/>
        </w:rPr>
        <w:t xml:space="preserve"> </w:t>
      </w:r>
      <w:r>
        <w:rPr>
          <w:sz w:val="23"/>
        </w:rPr>
        <w:t>ridicarea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radierea</w:t>
      </w:r>
      <w:r>
        <w:rPr>
          <w:spacing w:val="1"/>
          <w:sz w:val="23"/>
        </w:rPr>
        <w:t xml:space="preserve"> </w:t>
      </w:r>
      <w:r>
        <w:rPr>
          <w:sz w:val="23"/>
        </w:rPr>
        <w:t>sancțiunii,</w:t>
      </w:r>
      <w:r>
        <w:rPr>
          <w:spacing w:val="1"/>
          <w:sz w:val="23"/>
        </w:rPr>
        <w:t xml:space="preserve"> </w:t>
      </w:r>
      <w:r>
        <w:rPr>
          <w:sz w:val="23"/>
        </w:rPr>
        <w:t>făcându-se</w:t>
      </w:r>
      <w:r>
        <w:rPr>
          <w:spacing w:val="4"/>
          <w:sz w:val="23"/>
        </w:rPr>
        <w:t xml:space="preserve"> </w:t>
      </w:r>
      <w:r>
        <w:rPr>
          <w:sz w:val="23"/>
        </w:rPr>
        <w:t>mențiunea</w:t>
      </w:r>
      <w:r>
        <w:rPr>
          <w:spacing w:val="1"/>
          <w:sz w:val="23"/>
        </w:rPr>
        <w:t xml:space="preserve"> </w:t>
      </w:r>
      <w:r>
        <w:rPr>
          <w:sz w:val="23"/>
        </w:rPr>
        <w:t>corespunzătoare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3"/>
          <w:sz w:val="23"/>
        </w:rPr>
        <w:t xml:space="preserve"> </w:t>
      </w:r>
      <w:r>
        <w:rPr>
          <w:sz w:val="23"/>
        </w:rPr>
        <w:t>statul</w:t>
      </w:r>
      <w:r>
        <w:rPr>
          <w:spacing w:val="2"/>
          <w:sz w:val="23"/>
        </w:rPr>
        <w:t xml:space="preserve"> </w:t>
      </w:r>
      <w:r>
        <w:rPr>
          <w:sz w:val="23"/>
        </w:rPr>
        <w:t>personal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serviciu.</w:t>
      </w:r>
    </w:p>
    <w:p w:rsidR="0089096D" w:rsidRDefault="0089096D" w:rsidP="0089096D">
      <w:pPr>
        <w:pStyle w:val="ListParagraph"/>
        <w:numPr>
          <w:ilvl w:val="0"/>
          <w:numId w:val="39"/>
        </w:numPr>
        <w:tabs>
          <w:tab w:val="left" w:pos="332"/>
        </w:tabs>
        <w:spacing w:line="244" w:lineRule="auto"/>
        <w:ind w:right="111" w:firstLine="0"/>
        <w:rPr>
          <w:sz w:val="23"/>
        </w:rPr>
      </w:pPr>
      <w:r>
        <w:rPr>
          <w:sz w:val="23"/>
        </w:rPr>
        <w:lastRenderedPageBreak/>
        <w:t>Raspunderea</w:t>
      </w:r>
      <w:r>
        <w:rPr>
          <w:spacing w:val="1"/>
          <w:sz w:val="23"/>
        </w:rPr>
        <w:t xml:space="preserve"> </w:t>
      </w:r>
      <w:r>
        <w:rPr>
          <w:sz w:val="23"/>
        </w:rPr>
        <w:t>materială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personalului</w:t>
      </w:r>
      <w:r>
        <w:rPr>
          <w:spacing w:val="1"/>
          <w:sz w:val="23"/>
        </w:rPr>
        <w:t xml:space="preserve"> </w:t>
      </w:r>
      <w:r>
        <w:rPr>
          <w:sz w:val="23"/>
        </w:rPr>
        <w:t>didactic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stabilește</w:t>
      </w:r>
      <w:r>
        <w:rPr>
          <w:spacing w:val="1"/>
          <w:sz w:val="23"/>
        </w:rPr>
        <w:t xml:space="preserve"> </w:t>
      </w:r>
      <w:r>
        <w:rPr>
          <w:sz w:val="23"/>
        </w:rPr>
        <w:t>conform</w:t>
      </w:r>
      <w:r>
        <w:rPr>
          <w:spacing w:val="1"/>
          <w:sz w:val="23"/>
        </w:rPr>
        <w:t xml:space="preserve"> </w:t>
      </w:r>
      <w:r>
        <w:rPr>
          <w:sz w:val="23"/>
        </w:rPr>
        <w:t>legislației</w:t>
      </w:r>
      <w:r>
        <w:rPr>
          <w:spacing w:val="1"/>
          <w:sz w:val="23"/>
        </w:rPr>
        <w:t xml:space="preserve"> </w:t>
      </w:r>
      <w:r>
        <w:rPr>
          <w:sz w:val="23"/>
        </w:rPr>
        <w:t>muncii.</w:t>
      </w:r>
      <w:r>
        <w:rPr>
          <w:spacing w:val="1"/>
          <w:sz w:val="23"/>
        </w:rPr>
        <w:t xml:space="preserve"> </w:t>
      </w:r>
      <w:r>
        <w:rPr>
          <w:sz w:val="23"/>
        </w:rPr>
        <w:t>Imputarea, precum și celelalte acte pentru recuperarea pagubelor și a prejudiciilor se fac de către</w:t>
      </w:r>
      <w:r>
        <w:rPr>
          <w:spacing w:val="1"/>
          <w:sz w:val="23"/>
        </w:rPr>
        <w:t xml:space="preserve"> </w:t>
      </w:r>
      <w:r>
        <w:rPr>
          <w:sz w:val="23"/>
        </w:rPr>
        <w:t>conducerea</w:t>
      </w:r>
      <w:r>
        <w:rPr>
          <w:spacing w:val="1"/>
          <w:sz w:val="23"/>
        </w:rPr>
        <w:t xml:space="preserve"> </w:t>
      </w:r>
      <w:r>
        <w:rPr>
          <w:sz w:val="23"/>
        </w:rPr>
        <w:t>unității,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afară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cazurile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care ,</w:t>
      </w:r>
      <w:r>
        <w:rPr>
          <w:spacing w:val="2"/>
          <w:sz w:val="23"/>
        </w:rPr>
        <w:t xml:space="preserve"> </w:t>
      </w:r>
      <w:r>
        <w:rPr>
          <w:sz w:val="23"/>
        </w:rPr>
        <w:t>prin</w:t>
      </w:r>
      <w:r>
        <w:rPr>
          <w:spacing w:val="2"/>
          <w:sz w:val="23"/>
        </w:rPr>
        <w:t xml:space="preserve"> </w:t>
      </w:r>
      <w:r>
        <w:rPr>
          <w:sz w:val="23"/>
        </w:rPr>
        <w:t>lege,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2"/>
          <w:sz w:val="23"/>
        </w:rPr>
        <w:t xml:space="preserve"> </w:t>
      </w:r>
      <w:r>
        <w:rPr>
          <w:sz w:val="23"/>
        </w:rPr>
        <w:t>dispune</w:t>
      </w:r>
      <w:r>
        <w:rPr>
          <w:spacing w:val="3"/>
          <w:sz w:val="23"/>
        </w:rPr>
        <w:t xml:space="preserve"> </w:t>
      </w:r>
      <w:r>
        <w:rPr>
          <w:sz w:val="23"/>
        </w:rPr>
        <w:t>altfel.</w:t>
      </w:r>
    </w:p>
    <w:p w:rsidR="0089096D" w:rsidRDefault="0089096D" w:rsidP="0089096D">
      <w:pPr>
        <w:pStyle w:val="BodyText"/>
        <w:spacing w:before="11"/>
        <w:ind w:left="0"/>
        <w:jc w:val="left"/>
        <w:rPr>
          <w:sz w:val="22"/>
        </w:rPr>
      </w:pPr>
    </w:p>
    <w:p w:rsidR="0089096D" w:rsidRDefault="0089096D" w:rsidP="0089096D">
      <w:pPr>
        <w:pStyle w:val="Heading1"/>
        <w:numPr>
          <w:ilvl w:val="0"/>
          <w:numId w:val="65"/>
        </w:numPr>
        <w:tabs>
          <w:tab w:val="left" w:pos="384"/>
        </w:tabs>
        <w:ind w:left="384" w:hanging="283"/>
        <w:jc w:val="both"/>
      </w:pPr>
      <w:r>
        <w:t>REGULI</w:t>
      </w:r>
      <w:r>
        <w:rPr>
          <w:spacing w:val="20"/>
        </w:rPr>
        <w:t xml:space="preserve"> </w:t>
      </w:r>
      <w:r>
        <w:t>REFERITOARE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PROCEDURA</w:t>
      </w:r>
      <w:r>
        <w:rPr>
          <w:spacing w:val="17"/>
        </w:rPr>
        <w:t xml:space="preserve"> </w:t>
      </w:r>
      <w:r>
        <w:t>DISCIPLINARĂ</w:t>
      </w:r>
    </w:p>
    <w:p w:rsidR="0089096D" w:rsidRDefault="0089096D" w:rsidP="0089096D">
      <w:pPr>
        <w:pStyle w:val="BodyText"/>
        <w:spacing w:before="3"/>
        <w:ind w:left="0"/>
        <w:jc w:val="left"/>
        <w:rPr>
          <w:b/>
        </w:rPr>
      </w:pPr>
    </w:p>
    <w:p w:rsidR="0089096D" w:rsidRDefault="0089096D" w:rsidP="0089096D">
      <w:pPr>
        <w:pStyle w:val="BodyText"/>
        <w:spacing w:line="242" w:lineRule="auto"/>
        <w:ind w:right="109"/>
      </w:pPr>
      <w:r>
        <w:rPr>
          <w:b/>
        </w:rPr>
        <w:t xml:space="preserve">Art. 59. </w:t>
      </w:r>
      <w:r>
        <w:t>(1) Ca urmare a sesizării conducerii Angajatorului cu privire la săvârșirea unei abateri</w:t>
      </w:r>
      <w:r>
        <w:rPr>
          <w:spacing w:val="1"/>
        </w:rPr>
        <w:t xml:space="preserve"> </w:t>
      </w:r>
      <w:r>
        <w:t>disciplinare sau a constatării încălcării de către un salariat a normelor legale, Regulamentului</w:t>
      </w:r>
      <w:r>
        <w:rPr>
          <w:spacing w:val="1"/>
        </w:rPr>
        <w:t xml:space="preserve"> </w:t>
      </w:r>
      <w:r>
        <w:t>intern, contractului individual de muncă sau contractului colectiv de muncă aplicabil, ordinelor și</w:t>
      </w:r>
      <w:r w:rsidRPr="0089096D">
        <w:t xml:space="preserve"> </w:t>
      </w:r>
      <w:r>
        <w:t>dispozițiilor legale ale conducătorilor ierarhici, al Angajatorului sau persoana împuternicită de</w:t>
      </w:r>
      <w:r>
        <w:rPr>
          <w:spacing w:val="1"/>
        </w:rPr>
        <w:t xml:space="preserve"> </w:t>
      </w:r>
      <w:r>
        <w:t>acesta</w:t>
      </w:r>
      <w:r>
        <w:rPr>
          <w:spacing w:val="25"/>
        </w:rPr>
        <w:t xml:space="preserve"> </w:t>
      </w:r>
      <w:r>
        <w:t>va</w:t>
      </w:r>
      <w:r>
        <w:rPr>
          <w:spacing w:val="22"/>
        </w:rPr>
        <w:t xml:space="preserve"> </w:t>
      </w:r>
      <w:r>
        <w:t>dispune</w:t>
      </w:r>
      <w:r>
        <w:rPr>
          <w:spacing w:val="23"/>
        </w:rPr>
        <w:t xml:space="preserve"> </w:t>
      </w:r>
      <w:r>
        <w:t>efectuarea</w:t>
      </w:r>
      <w:r>
        <w:rPr>
          <w:spacing w:val="25"/>
        </w:rPr>
        <w:t xml:space="preserve"> </w:t>
      </w:r>
      <w:r>
        <w:t>cercetării</w:t>
      </w:r>
      <w:r>
        <w:rPr>
          <w:spacing w:val="25"/>
        </w:rPr>
        <w:t xml:space="preserve"> </w:t>
      </w:r>
      <w:r>
        <w:t>disciplinare</w:t>
      </w:r>
      <w:r>
        <w:rPr>
          <w:spacing w:val="23"/>
        </w:rPr>
        <w:t xml:space="preserve"> </w:t>
      </w:r>
      <w:r>
        <w:t>prealabile,</w:t>
      </w:r>
      <w:r>
        <w:rPr>
          <w:spacing w:val="21"/>
        </w:rPr>
        <w:t xml:space="preserve"> </w:t>
      </w:r>
      <w:r>
        <w:t>numind</w:t>
      </w:r>
      <w:r>
        <w:rPr>
          <w:spacing w:val="2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persoană</w:t>
      </w:r>
      <w:r>
        <w:rPr>
          <w:spacing w:val="25"/>
        </w:rPr>
        <w:t xml:space="preserve"> </w:t>
      </w:r>
      <w:r>
        <w:t>sau</w:t>
      </w:r>
      <w:r>
        <w:rPr>
          <w:spacing w:val="26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comisie</w:t>
      </w:r>
      <w:r>
        <w:rPr>
          <w:spacing w:val="-55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sens.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comisie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fără</w:t>
      </w:r>
      <w:r>
        <w:rPr>
          <w:spacing w:val="1"/>
        </w:rPr>
        <w:t xml:space="preserve"> </w:t>
      </w:r>
      <w:r>
        <w:t>drept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calitate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observator,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reprezentant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organizației</w:t>
      </w:r>
      <w:r>
        <w:rPr>
          <w:spacing w:val="1"/>
        </w:rPr>
        <w:t xml:space="preserve"> </w:t>
      </w:r>
      <w:r>
        <w:t>sindicale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cărui</w:t>
      </w:r>
      <w:r>
        <w:rPr>
          <w:spacing w:val="5"/>
        </w:rPr>
        <w:t xml:space="preserve"> </w:t>
      </w:r>
      <w:r>
        <w:t>membru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salariatul</w:t>
      </w:r>
      <w:r>
        <w:rPr>
          <w:spacing w:val="4"/>
        </w:rPr>
        <w:t xml:space="preserve"> </w:t>
      </w:r>
      <w:r>
        <w:t>cercetat.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64"/>
        </w:tabs>
        <w:spacing w:before="10" w:line="244" w:lineRule="auto"/>
        <w:ind w:right="111" w:firstLine="0"/>
        <w:jc w:val="both"/>
        <w:rPr>
          <w:sz w:val="23"/>
        </w:rPr>
      </w:pPr>
      <w:r>
        <w:rPr>
          <w:sz w:val="23"/>
        </w:rPr>
        <w:t>Sub</w:t>
      </w:r>
      <w:r>
        <w:rPr>
          <w:spacing w:val="57"/>
          <w:sz w:val="23"/>
        </w:rPr>
        <w:t xml:space="preserve"> </w:t>
      </w:r>
      <w:r>
        <w:rPr>
          <w:sz w:val="23"/>
        </w:rPr>
        <w:t>sancțiunea nulității</w:t>
      </w:r>
      <w:r>
        <w:rPr>
          <w:spacing w:val="58"/>
          <w:sz w:val="23"/>
        </w:rPr>
        <w:t xml:space="preserve"> </w:t>
      </w:r>
      <w:r>
        <w:rPr>
          <w:sz w:val="23"/>
        </w:rPr>
        <w:t>absolute, nicio</w:t>
      </w:r>
      <w:r>
        <w:rPr>
          <w:spacing w:val="57"/>
          <w:sz w:val="23"/>
        </w:rPr>
        <w:t xml:space="preserve"> </w:t>
      </w:r>
      <w:r>
        <w:rPr>
          <w:sz w:val="23"/>
        </w:rPr>
        <w:t>sancțiune nu poate fi dispusă înainte de efectuarea</w:t>
      </w:r>
      <w:r>
        <w:rPr>
          <w:spacing w:val="1"/>
          <w:sz w:val="23"/>
        </w:rPr>
        <w:t xml:space="preserve"> </w:t>
      </w:r>
      <w:r>
        <w:rPr>
          <w:sz w:val="23"/>
        </w:rPr>
        <w:t>unei</w:t>
      </w:r>
      <w:r>
        <w:rPr>
          <w:spacing w:val="2"/>
          <w:sz w:val="23"/>
        </w:rPr>
        <w:t xml:space="preserve"> </w:t>
      </w:r>
      <w:r>
        <w:rPr>
          <w:sz w:val="23"/>
        </w:rPr>
        <w:t>cercetări</w:t>
      </w:r>
      <w:r>
        <w:rPr>
          <w:spacing w:val="2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-1"/>
          <w:sz w:val="23"/>
        </w:rPr>
        <w:t xml:space="preserve"> </w:t>
      </w:r>
      <w:r>
        <w:rPr>
          <w:sz w:val="23"/>
        </w:rPr>
        <w:t>prealabile.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50"/>
        </w:tabs>
        <w:spacing w:line="244" w:lineRule="auto"/>
        <w:ind w:right="108" w:firstLine="0"/>
        <w:jc w:val="both"/>
        <w:rPr>
          <w:sz w:val="23"/>
        </w:rPr>
      </w:pPr>
      <w:r>
        <w:rPr>
          <w:sz w:val="23"/>
        </w:rPr>
        <w:t>În vederea desfășurării cercetării disciplinare prealabile, salariatul va fi convocat în scris de</w:t>
      </w:r>
      <w:r>
        <w:rPr>
          <w:spacing w:val="1"/>
          <w:sz w:val="23"/>
        </w:rPr>
        <w:t xml:space="preserve"> </w:t>
      </w:r>
      <w:r>
        <w:rPr>
          <w:sz w:val="23"/>
        </w:rPr>
        <w:t>persoana/comisia împuternicită de către angajator să realizeze cercetarea disciplinară prealabilă,</w:t>
      </w:r>
      <w:r>
        <w:rPr>
          <w:spacing w:val="1"/>
          <w:sz w:val="23"/>
        </w:rPr>
        <w:t xml:space="preserve"> </w:t>
      </w:r>
      <w:r>
        <w:rPr>
          <w:sz w:val="23"/>
        </w:rPr>
        <w:t>precizându-se obiectul, data, ora și locul întrevederii. Comisia îl va convoca în scris pe salariatul</w:t>
      </w:r>
      <w:r>
        <w:rPr>
          <w:spacing w:val="1"/>
          <w:sz w:val="23"/>
        </w:rPr>
        <w:t xml:space="preserve"> </w:t>
      </w:r>
      <w:r>
        <w:rPr>
          <w:sz w:val="23"/>
        </w:rPr>
        <w:t>cercetat,</w:t>
      </w:r>
      <w:r>
        <w:rPr>
          <w:spacing w:val="-1"/>
          <w:sz w:val="23"/>
        </w:rPr>
        <w:t xml:space="preserve"> </w:t>
      </w:r>
      <w:r>
        <w:rPr>
          <w:sz w:val="23"/>
        </w:rPr>
        <w:t>cu</w:t>
      </w:r>
      <w:r>
        <w:rPr>
          <w:spacing w:val="4"/>
          <w:sz w:val="23"/>
        </w:rPr>
        <w:t xml:space="preserve"> </w:t>
      </w:r>
      <w:r>
        <w:rPr>
          <w:sz w:val="23"/>
        </w:rPr>
        <w:t>cel</w:t>
      </w:r>
      <w:r>
        <w:rPr>
          <w:spacing w:val="-1"/>
          <w:sz w:val="23"/>
        </w:rPr>
        <w:t xml:space="preserve"> </w:t>
      </w:r>
      <w:r>
        <w:rPr>
          <w:sz w:val="23"/>
        </w:rPr>
        <w:t>puțin</w:t>
      </w:r>
      <w:r>
        <w:rPr>
          <w:spacing w:val="1"/>
          <w:sz w:val="23"/>
        </w:rPr>
        <w:t xml:space="preserve"> </w:t>
      </w:r>
      <w:r>
        <w:rPr>
          <w:sz w:val="23"/>
        </w:rPr>
        <w:t>5 zile lucrătoare înainte.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69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Neprezentarea salariatului</w:t>
      </w:r>
      <w:r>
        <w:rPr>
          <w:spacing w:val="1"/>
          <w:sz w:val="23"/>
        </w:rPr>
        <w:t xml:space="preserve"> </w:t>
      </w:r>
      <w:r>
        <w:rPr>
          <w:sz w:val="23"/>
        </w:rPr>
        <w:t>la convocarea făcuta</w:t>
      </w:r>
      <w:r>
        <w:rPr>
          <w:spacing w:val="1"/>
          <w:sz w:val="23"/>
        </w:rPr>
        <w:t xml:space="preserve"> </w:t>
      </w:r>
      <w:r>
        <w:rPr>
          <w:sz w:val="23"/>
        </w:rPr>
        <w:t>în condițiile prevăzute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alin.</w:t>
      </w:r>
      <w:r>
        <w:rPr>
          <w:spacing w:val="57"/>
          <w:sz w:val="23"/>
        </w:rPr>
        <w:t xml:space="preserve"> </w:t>
      </w:r>
      <w:r>
        <w:rPr>
          <w:sz w:val="23"/>
        </w:rPr>
        <w:t>(2) fără un</w:t>
      </w:r>
      <w:r>
        <w:rPr>
          <w:spacing w:val="1"/>
          <w:sz w:val="23"/>
        </w:rPr>
        <w:t xml:space="preserve"> </w:t>
      </w:r>
      <w:r>
        <w:rPr>
          <w:sz w:val="23"/>
        </w:rPr>
        <w:t>motiv</w:t>
      </w:r>
      <w:r>
        <w:rPr>
          <w:spacing w:val="1"/>
          <w:sz w:val="23"/>
        </w:rPr>
        <w:t xml:space="preserve"> </w:t>
      </w:r>
      <w:r>
        <w:rPr>
          <w:sz w:val="23"/>
        </w:rPr>
        <w:t>obiectiv</w:t>
      </w:r>
      <w:r>
        <w:rPr>
          <w:spacing w:val="1"/>
          <w:sz w:val="23"/>
        </w:rPr>
        <w:t xml:space="preserve"> </w:t>
      </w:r>
      <w:r>
        <w:rPr>
          <w:sz w:val="23"/>
        </w:rPr>
        <w:t>dă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dispuna</w:t>
      </w:r>
      <w:r>
        <w:rPr>
          <w:spacing w:val="1"/>
          <w:sz w:val="23"/>
        </w:rPr>
        <w:t xml:space="preserve"> </w:t>
      </w:r>
      <w:r>
        <w:rPr>
          <w:sz w:val="23"/>
        </w:rPr>
        <w:t>sancționarea,</w:t>
      </w:r>
      <w:r>
        <w:rPr>
          <w:spacing w:val="1"/>
          <w:sz w:val="23"/>
        </w:rPr>
        <w:t xml:space="preserve"> </w:t>
      </w:r>
      <w:r>
        <w:rPr>
          <w:sz w:val="23"/>
        </w:rPr>
        <w:t>fără</w:t>
      </w:r>
      <w:r>
        <w:rPr>
          <w:spacing w:val="1"/>
          <w:sz w:val="23"/>
        </w:rPr>
        <w:t xml:space="preserve"> </w:t>
      </w:r>
      <w:r>
        <w:rPr>
          <w:sz w:val="23"/>
        </w:rPr>
        <w:t>efectuarea</w:t>
      </w:r>
      <w:r>
        <w:rPr>
          <w:spacing w:val="1"/>
          <w:sz w:val="23"/>
        </w:rPr>
        <w:t xml:space="preserve"> </w:t>
      </w:r>
      <w:r>
        <w:rPr>
          <w:sz w:val="23"/>
        </w:rPr>
        <w:t>cercetării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-1"/>
          <w:sz w:val="23"/>
        </w:rPr>
        <w:t xml:space="preserve"> </w:t>
      </w:r>
      <w:r>
        <w:rPr>
          <w:sz w:val="23"/>
        </w:rPr>
        <w:t>prealabile.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69"/>
        </w:tabs>
        <w:spacing w:line="244" w:lineRule="auto"/>
        <w:ind w:right="109" w:firstLine="0"/>
        <w:jc w:val="both"/>
        <w:rPr>
          <w:sz w:val="23"/>
        </w:rPr>
      </w:pP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cursul</w:t>
      </w:r>
      <w:r>
        <w:rPr>
          <w:spacing w:val="1"/>
          <w:sz w:val="23"/>
        </w:rPr>
        <w:t xml:space="preserve"> </w:t>
      </w:r>
      <w:r>
        <w:rPr>
          <w:sz w:val="23"/>
        </w:rPr>
        <w:t>cercetării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disciplinare prealabile salariatul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dreptul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57"/>
          <w:sz w:val="23"/>
        </w:rPr>
        <w:t xml:space="preserve"> </w:t>
      </w:r>
      <w:r>
        <w:rPr>
          <w:sz w:val="23"/>
        </w:rPr>
        <w:t>formuleze și</w:t>
      </w:r>
      <w:r>
        <w:rPr>
          <w:spacing w:val="58"/>
          <w:sz w:val="23"/>
        </w:rPr>
        <w:t xml:space="preserve"> </w:t>
      </w:r>
      <w:r>
        <w:rPr>
          <w:sz w:val="23"/>
        </w:rPr>
        <w:t>să</w:t>
      </w:r>
      <w:r>
        <w:rPr>
          <w:spacing w:val="57"/>
          <w:sz w:val="23"/>
        </w:rPr>
        <w:t xml:space="preserve"> </w:t>
      </w:r>
      <w:r>
        <w:rPr>
          <w:sz w:val="23"/>
        </w:rPr>
        <w:t>susțină</w:t>
      </w:r>
      <w:r>
        <w:rPr>
          <w:spacing w:val="1"/>
          <w:sz w:val="23"/>
        </w:rPr>
        <w:t xml:space="preserve"> </w:t>
      </w:r>
      <w:r>
        <w:rPr>
          <w:sz w:val="23"/>
        </w:rPr>
        <w:t>toate</w:t>
      </w:r>
      <w:r>
        <w:rPr>
          <w:spacing w:val="1"/>
          <w:sz w:val="23"/>
        </w:rPr>
        <w:t xml:space="preserve"> </w:t>
      </w:r>
      <w:r>
        <w:rPr>
          <w:sz w:val="23"/>
        </w:rPr>
        <w:t>apărările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favoarea</w:t>
      </w:r>
      <w:r>
        <w:rPr>
          <w:spacing w:val="1"/>
          <w:sz w:val="23"/>
        </w:rPr>
        <w:t xml:space="preserve"> </w:t>
      </w:r>
      <w:r>
        <w:rPr>
          <w:sz w:val="23"/>
        </w:rPr>
        <w:t>sa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1"/>
          <w:sz w:val="23"/>
        </w:rPr>
        <w:t xml:space="preserve"> </w:t>
      </w:r>
      <w:r>
        <w:rPr>
          <w:sz w:val="23"/>
        </w:rPr>
        <w:t>ofere</w:t>
      </w:r>
      <w:r>
        <w:rPr>
          <w:spacing w:val="1"/>
          <w:sz w:val="23"/>
        </w:rPr>
        <w:t xml:space="preserve"> </w:t>
      </w:r>
      <w:r>
        <w:rPr>
          <w:sz w:val="23"/>
        </w:rPr>
        <w:t>persoanei</w:t>
      </w:r>
      <w:r>
        <w:rPr>
          <w:spacing w:val="1"/>
          <w:sz w:val="23"/>
        </w:rPr>
        <w:t xml:space="preserve"> </w:t>
      </w:r>
      <w:r>
        <w:rPr>
          <w:sz w:val="23"/>
        </w:rPr>
        <w:t>împuternicite</w:t>
      </w:r>
      <w:r>
        <w:rPr>
          <w:spacing w:val="1"/>
          <w:sz w:val="23"/>
        </w:rPr>
        <w:t xml:space="preserve"> </w:t>
      </w:r>
      <w:r>
        <w:rPr>
          <w:sz w:val="23"/>
        </w:rPr>
        <w:t>să</w:t>
      </w:r>
      <w:r>
        <w:rPr>
          <w:spacing w:val="57"/>
          <w:sz w:val="23"/>
        </w:rPr>
        <w:t xml:space="preserve"> </w:t>
      </w:r>
      <w:r>
        <w:rPr>
          <w:sz w:val="23"/>
        </w:rPr>
        <w:t>realizeze</w:t>
      </w:r>
      <w:r>
        <w:rPr>
          <w:spacing w:val="58"/>
          <w:sz w:val="23"/>
        </w:rPr>
        <w:t xml:space="preserve"> </w:t>
      </w:r>
      <w:r>
        <w:rPr>
          <w:sz w:val="23"/>
        </w:rPr>
        <w:t>cercetarea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1"/>
          <w:sz w:val="23"/>
        </w:rPr>
        <w:t xml:space="preserve"> </w:t>
      </w:r>
      <w:r>
        <w:rPr>
          <w:sz w:val="23"/>
        </w:rPr>
        <w:t>prealabilă</w:t>
      </w:r>
      <w:r>
        <w:rPr>
          <w:spacing w:val="1"/>
          <w:sz w:val="23"/>
        </w:rPr>
        <w:t xml:space="preserve"> </w:t>
      </w:r>
      <w:r>
        <w:rPr>
          <w:sz w:val="23"/>
        </w:rPr>
        <w:t>toate</w:t>
      </w:r>
      <w:r>
        <w:rPr>
          <w:spacing w:val="1"/>
          <w:sz w:val="23"/>
        </w:rPr>
        <w:t xml:space="preserve"> </w:t>
      </w:r>
      <w:r>
        <w:rPr>
          <w:sz w:val="23"/>
        </w:rPr>
        <w:t>probele</w:t>
      </w:r>
      <w:r>
        <w:rPr>
          <w:spacing w:val="1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motivațiile</w:t>
      </w:r>
      <w:r>
        <w:rPr>
          <w:spacing w:val="1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le</w:t>
      </w:r>
      <w:r>
        <w:rPr>
          <w:spacing w:val="1"/>
          <w:sz w:val="23"/>
        </w:rPr>
        <w:t xml:space="preserve"> </w:t>
      </w:r>
      <w:r>
        <w:rPr>
          <w:sz w:val="23"/>
        </w:rPr>
        <w:t>consideră</w:t>
      </w:r>
      <w:r>
        <w:rPr>
          <w:spacing w:val="57"/>
          <w:sz w:val="23"/>
        </w:rPr>
        <w:t xml:space="preserve"> </w:t>
      </w:r>
      <w:r>
        <w:rPr>
          <w:sz w:val="23"/>
        </w:rPr>
        <w:t>necesare,</w:t>
      </w:r>
      <w:r>
        <w:rPr>
          <w:spacing w:val="58"/>
          <w:sz w:val="23"/>
        </w:rPr>
        <w:t xml:space="preserve"> </w:t>
      </w:r>
      <w:r>
        <w:rPr>
          <w:sz w:val="23"/>
        </w:rPr>
        <w:t>precum</w:t>
      </w:r>
      <w:r>
        <w:rPr>
          <w:spacing w:val="57"/>
          <w:sz w:val="23"/>
        </w:rPr>
        <w:t xml:space="preserve"> </w:t>
      </w:r>
      <w:r>
        <w:rPr>
          <w:sz w:val="23"/>
        </w:rPr>
        <w:t>și</w:t>
      </w:r>
      <w:r>
        <w:rPr>
          <w:spacing w:val="1"/>
          <w:sz w:val="23"/>
        </w:rPr>
        <w:t xml:space="preserve"> </w:t>
      </w:r>
      <w:r>
        <w:rPr>
          <w:sz w:val="23"/>
        </w:rPr>
        <w:t>dreptul să fie asistat, la cererea sa, de către un reprezentant al sindicatului al cărui membru este.</w:t>
      </w:r>
      <w:r>
        <w:rPr>
          <w:spacing w:val="1"/>
          <w:sz w:val="23"/>
        </w:rPr>
        <w:t xml:space="preserve"> </w:t>
      </w:r>
      <w:r>
        <w:rPr>
          <w:sz w:val="23"/>
        </w:rPr>
        <w:t>Salariatul</w:t>
      </w:r>
      <w:r>
        <w:rPr>
          <w:spacing w:val="13"/>
          <w:sz w:val="23"/>
        </w:rPr>
        <w:t xml:space="preserve"> </w:t>
      </w:r>
      <w:r>
        <w:rPr>
          <w:sz w:val="23"/>
        </w:rPr>
        <w:t>are</w:t>
      </w:r>
      <w:r>
        <w:rPr>
          <w:spacing w:val="12"/>
          <w:sz w:val="23"/>
        </w:rPr>
        <w:t xml:space="preserve"> </w:t>
      </w:r>
      <w:r>
        <w:rPr>
          <w:sz w:val="23"/>
        </w:rPr>
        <w:t>dreptul</w:t>
      </w:r>
      <w:r>
        <w:rPr>
          <w:spacing w:val="15"/>
          <w:sz w:val="23"/>
        </w:rPr>
        <w:t xml:space="preserve"> </w:t>
      </w:r>
      <w:r>
        <w:rPr>
          <w:sz w:val="23"/>
        </w:rPr>
        <w:t>să</w:t>
      </w:r>
      <w:r>
        <w:rPr>
          <w:spacing w:val="13"/>
          <w:sz w:val="23"/>
        </w:rPr>
        <w:t xml:space="preserve"> </w:t>
      </w:r>
      <w:r>
        <w:rPr>
          <w:sz w:val="23"/>
        </w:rPr>
        <w:t>cunoască</w:t>
      </w:r>
      <w:r>
        <w:rPr>
          <w:spacing w:val="12"/>
          <w:sz w:val="23"/>
        </w:rPr>
        <w:t xml:space="preserve"> </w:t>
      </w:r>
      <w:r>
        <w:rPr>
          <w:sz w:val="23"/>
        </w:rPr>
        <w:t>toate</w:t>
      </w:r>
      <w:r>
        <w:rPr>
          <w:spacing w:val="12"/>
          <w:sz w:val="23"/>
        </w:rPr>
        <w:t xml:space="preserve"> </w:t>
      </w:r>
      <w:r>
        <w:rPr>
          <w:sz w:val="23"/>
        </w:rPr>
        <w:t>actele</w:t>
      </w:r>
      <w:r>
        <w:rPr>
          <w:spacing w:val="13"/>
          <w:sz w:val="23"/>
        </w:rPr>
        <w:t xml:space="preserve"> </w:t>
      </w:r>
      <w:r>
        <w:rPr>
          <w:sz w:val="23"/>
        </w:rPr>
        <w:t>și</w:t>
      </w:r>
      <w:r>
        <w:rPr>
          <w:spacing w:val="15"/>
          <w:sz w:val="23"/>
        </w:rPr>
        <w:t xml:space="preserve"> </w:t>
      </w:r>
      <w:r>
        <w:rPr>
          <w:sz w:val="23"/>
        </w:rPr>
        <w:t>faptele</w:t>
      </w:r>
      <w:r>
        <w:rPr>
          <w:spacing w:val="12"/>
          <w:sz w:val="23"/>
        </w:rPr>
        <w:t xml:space="preserve"> </w:t>
      </w:r>
      <w:r>
        <w:rPr>
          <w:sz w:val="23"/>
        </w:rPr>
        <w:t>cercetării</w:t>
      </w:r>
      <w:r>
        <w:rPr>
          <w:spacing w:val="13"/>
          <w:sz w:val="23"/>
        </w:rPr>
        <w:t xml:space="preserve"> </w:t>
      </w:r>
      <w:r>
        <w:rPr>
          <w:sz w:val="23"/>
        </w:rPr>
        <w:t>și</w:t>
      </w:r>
      <w:r>
        <w:rPr>
          <w:spacing w:val="15"/>
          <w:sz w:val="23"/>
        </w:rPr>
        <w:t xml:space="preserve"> </w:t>
      </w:r>
      <w:r>
        <w:rPr>
          <w:sz w:val="23"/>
        </w:rPr>
        <w:t>să</w:t>
      </w:r>
      <w:r>
        <w:rPr>
          <w:spacing w:val="12"/>
          <w:sz w:val="23"/>
        </w:rPr>
        <w:t xml:space="preserve"> </w:t>
      </w:r>
      <w:r>
        <w:rPr>
          <w:sz w:val="23"/>
        </w:rPr>
        <w:t>solicite</w:t>
      </w:r>
      <w:r>
        <w:rPr>
          <w:spacing w:val="12"/>
          <w:sz w:val="23"/>
        </w:rPr>
        <w:t xml:space="preserve"> </w:t>
      </w:r>
      <w:r>
        <w:rPr>
          <w:sz w:val="23"/>
        </w:rPr>
        <w:t>în</w:t>
      </w:r>
      <w:r>
        <w:rPr>
          <w:spacing w:val="14"/>
          <w:sz w:val="23"/>
        </w:rPr>
        <w:t xml:space="preserve"> </w:t>
      </w:r>
      <w:r>
        <w:rPr>
          <w:sz w:val="23"/>
        </w:rPr>
        <w:t>apărare</w:t>
      </w:r>
      <w:r>
        <w:rPr>
          <w:spacing w:val="11"/>
          <w:sz w:val="23"/>
        </w:rPr>
        <w:t xml:space="preserve"> </w:t>
      </w:r>
      <w:r>
        <w:rPr>
          <w:sz w:val="23"/>
        </w:rPr>
        <w:t>probele</w:t>
      </w:r>
      <w:r>
        <w:rPr>
          <w:spacing w:val="-55"/>
          <w:sz w:val="23"/>
        </w:rPr>
        <w:t xml:space="preserve"> </w:t>
      </w:r>
      <w:r>
        <w:rPr>
          <w:sz w:val="23"/>
        </w:rPr>
        <w:t>pe care le consideră necesare. Comisia numită pentru efectuarea cercetării disciplinare prealabile</w:t>
      </w:r>
      <w:r>
        <w:rPr>
          <w:spacing w:val="1"/>
          <w:sz w:val="23"/>
        </w:rPr>
        <w:t xml:space="preserve"> </w:t>
      </w:r>
      <w:r>
        <w:rPr>
          <w:sz w:val="23"/>
        </w:rPr>
        <w:t>are obligația de a lua o notă scrisă de la salariatul ascultat, notă în care se va preciza poziția</w:t>
      </w:r>
      <w:r>
        <w:rPr>
          <w:spacing w:val="1"/>
          <w:sz w:val="23"/>
        </w:rPr>
        <w:t xml:space="preserve"> </w:t>
      </w:r>
      <w:r>
        <w:rPr>
          <w:sz w:val="23"/>
        </w:rPr>
        <w:t>salariatului</w:t>
      </w:r>
      <w:r>
        <w:rPr>
          <w:spacing w:val="5"/>
          <w:sz w:val="23"/>
        </w:rPr>
        <w:t xml:space="preserve"> </w:t>
      </w:r>
      <w:r>
        <w:rPr>
          <w:sz w:val="23"/>
        </w:rPr>
        <w:t>față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fapta</w:t>
      </w:r>
      <w:r>
        <w:rPr>
          <w:spacing w:val="5"/>
          <w:sz w:val="23"/>
        </w:rPr>
        <w:t xml:space="preserve"> </w:t>
      </w:r>
      <w:r>
        <w:rPr>
          <w:sz w:val="23"/>
        </w:rPr>
        <w:t>pe</w:t>
      </w:r>
      <w:r>
        <w:rPr>
          <w:spacing w:val="2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comis-o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5"/>
          <w:sz w:val="23"/>
        </w:rPr>
        <w:t xml:space="preserve"> </w:t>
      </w:r>
      <w:r>
        <w:rPr>
          <w:sz w:val="23"/>
        </w:rPr>
        <w:t>împrejurările</w:t>
      </w:r>
      <w:r>
        <w:rPr>
          <w:spacing w:val="1"/>
          <w:sz w:val="23"/>
        </w:rPr>
        <w:t xml:space="preserve"> </w:t>
      </w:r>
      <w:r>
        <w:rPr>
          <w:sz w:val="23"/>
        </w:rPr>
        <w:t>invocate</w:t>
      </w:r>
      <w:r>
        <w:rPr>
          <w:spacing w:val="3"/>
          <w:sz w:val="23"/>
        </w:rPr>
        <w:t xml:space="preserve"> </w:t>
      </w:r>
      <w:r>
        <w:rPr>
          <w:sz w:val="23"/>
        </w:rPr>
        <w:t>în</w:t>
      </w:r>
      <w:r>
        <w:rPr>
          <w:spacing w:val="2"/>
          <w:sz w:val="23"/>
        </w:rPr>
        <w:t xml:space="preserve"> </w:t>
      </w:r>
      <w:r>
        <w:rPr>
          <w:sz w:val="23"/>
        </w:rPr>
        <w:t>apărarea</w:t>
      </w:r>
      <w:r>
        <w:rPr>
          <w:spacing w:val="1"/>
          <w:sz w:val="23"/>
        </w:rPr>
        <w:t xml:space="preserve"> </w:t>
      </w:r>
      <w:r>
        <w:rPr>
          <w:sz w:val="23"/>
        </w:rPr>
        <w:t>sa.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31"/>
        </w:tabs>
        <w:spacing w:line="254" w:lineRule="exact"/>
        <w:ind w:left="430" w:hanging="330"/>
        <w:jc w:val="both"/>
        <w:rPr>
          <w:sz w:val="23"/>
        </w:rPr>
      </w:pPr>
      <w:r>
        <w:rPr>
          <w:sz w:val="23"/>
        </w:rPr>
        <w:t>Cercetarea</w:t>
      </w:r>
      <w:r>
        <w:rPr>
          <w:spacing w:val="10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12"/>
          <w:sz w:val="23"/>
        </w:rPr>
        <w:t xml:space="preserve"> </w:t>
      </w:r>
      <w:r>
        <w:rPr>
          <w:sz w:val="23"/>
        </w:rPr>
        <w:t>prealabilă</w:t>
      </w:r>
      <w:r>
        <w:rPr>
          <w:spacing w:val="11"/>
          <w:sz w:val="23"/>
        </w:rPr>
        <w:t xml:space="preserve"> </w:t>
      </w:r>
      <w:r>
        <w:rPr>
          <w:sz w:val="23"/>
        </w:rPr>
        <w:t>impune</w:t>
      </w:r>
      <w:r>
        <w:rPr>
          <w:spacing w:val="11"/>
          <w:sz w:val="23"/>
        </w:rPr>
        <w:t xml:space="preserve"> </w:t>
      </w:r>
      <w:r>
        <w:rPr>
          <w:sz w:val="23"/>
        </w:rPr>
        <w:t>stabilirea</w:t>
      </w:r>
      <w:r>
        <w:rPr>
          <w:spacing w:val="11"/>
          <w:sz w:val="23"/>
        </w:rPr>
        <w:t xml:space="preserve"> </w:t>
      </w:r>
      <w:r>
        <w:rPr>
          <w:sz w:val="23"/>
        </w:rPr>
        <w:t>următoarelor</w:t>
      </w:r>
      <w:r>
        <w:rPr>
          <w:spacing w:val="12"/>
          <w:sz w:val="23"/>
        </w:rPr>
        <w:t xml:space="preserve"> </w:t>
      </w:r>
      <w:r>
        <w:rPr>
          <w:sz w:val="23"/>
        </w:rPr>
        <w:t>aspecte:</w:t>
      </w:r>
    </w:p>
    <w:p w:rsidR="0089096D" w:rsidRDefault="0089096D" w:rsidP="0089096D">
      <w:pPr>
        <w:pStyle w:val="ListParagraph"/>
        <w:numPr>
          <w:ilvl w:val="0"/>
          <w:numId w:val="8"/>
        </w:numPr>
        <w:tabs>
          <w:tab w:val="left" w:pos="341"/>
        </w:tabs>
        <w:ind w:hanging="240"/>
        <w:rPr>
          <w:sz w:val="23"/>
        </w:rPr>
      </w:pPr>
      <w:r>
        <w:rPr>
          <w:sz w:val="23"/>
        </w:rPr>
        <w:t>împrejurările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fapta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fost</w:t>
      </w:r>
      <w:r>
        <w:rPr>
          <w:spacing w:val="8"/>
          <w:sz w:val="23"/>
        </w:rPr>
        <w:t xml:space="preserve"> </w:t>
      </w:r>
      <w:r>
        <w:rPr>
          <w:sz w:val="23"/>
        </w:rPr>
        <w:t>săvârșită;</w:t>
      </w:r>
    </w:p>
    <w:p w:rsidR="0089096D" w:rsidRDefault="0089096D" w:rsidP="0089096D">
      <w:pPr>
        <w:pStyle w:val="ListParagraph"/>
        <w:numPr>
          <w:ilvl w:val="0"/>
          <w:numId w:val="8"/>
        </w:numPr>
        <w:tabs>
          <w:tab w:val="left" w:pos="356"/>
        </w:tabs>
        <w:ind w:left="356" w:hanging="255"/>
        <w:rPr>
          <w:sz w:val="23"/>
        </w:rPr>
      </w:pPr>
      <w:r>
        <w:rPr>
          <w:sz w:val="23"/>
        </w:rPr>
        <w:t>gradul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vinovație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salariatului;</w:t>
      </w:r>
    </w:p>
    <w:p w:rsidR="0089096D" w:rsidRDefault="0089096D" w:rsidP="0089096D">
      <w:pPr>
        <w:pStyle w:val="ListParagraph"/>
        <w:numPr>
          <w:ilvl w:val="0"/>
          <w:numId w:val="8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consecințele</w:t>
      </w:r>
      <w:r>
        <w:rPr>
          <w:spacing w:val="18"/>
          <w:sz w:val="23"/>
        </w:rPr>
        <w:t xml:space="preserve"> </w:t>
      </w:r>
      <w:r>
        <w:rPr>
          <w:sz w:val="23"/>
        </w:rPr>
        <w:t>abaterii</w:t>
      </w:r>
      <w:r>
        <w:rPr>
          <w:spacing w:val="22"/>
          <w:sz w:val="23"/>
        </w:rPr>
        <w:t xml:space="preserve"> </w:t>
      </w:r>
      <w:r>
        <w:rPr>
          <w:sz w:val="23"/>
        </w:rPr>
        <w:t>disciplinare;</w:t>
      </w:r>
    </w:p>
    <w:p w:rsidR="0089096D" w:rsidRDefault="0089096D" w:rsidP="0089096D">
      <w:pPr>
        <w:pStyle w:val="ListParagraph"/>
        <w:numPr>
          <w:ilvl w:val="0"/>
          <w:numId w:val="8"/>
        </w:numPr>
        <w:tabs>
          <w:tab w:val="left" w:pos="355"/>
        </w:tabs>
        <w:spacing w:before="5"/>
        <w:ind w:left="354" w:hanging="254"/>
        <w:rPr>
          <w:sz w:val="23"/>
        </w:rPr>
      </w:pPr>
      <w:r>
        <w:rPr>
          <w:sz w:val="23"/>
        </w:rPr>
        <w:t>comportarea</w:t>
      </w:r>
      <w:r>
        <w:rPr>
          <w:spacing w:val="8"/>
          <w:sz w:val="23"/>
        </w:rPr>
        <w:t xml:space="preserve"> </w:t>
      </w:r>
      <w:r>
        <w:rPr>
          <w:sz w:val="23"/>
        </w:rPr>
        <w:t>generală</w:t>
      </w:r>
      <w:r>
        <w:rPr>
          <w:spacing w:val="9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serviciu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salariatului;</w:t>
      </w:r>
    </w:p>
    <w:p w:rsidR="0089096D" w:rsidRDefault="0089096D" w:rsidP="0089096D">
      <w:pPr>
        <w:pStyle w:val="ListParagraph"/>
        <w:numPr>
          <w:ilvl w:val="0"/>
          <w:numId w:val="8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eventualele</w:t>
      </w:r>
      <w:r>
        <w:rPr>
          <w:spacing w:val="9"/>
          <w:sz w:val="23"/>
        </w:rPr>
        <w:t xml:space="preserve"> </w:t>
      </w:r>
      <w:r>
        <w:rPr>
          <w:sz w:val="23"/>
        </w:rPr>
        <w:t>sancțiuni</w:t>
      </w:r>
      <w:r>
        <w:rPr>
          <w:spacing w:val="10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8"/>
          <w:sz w:val="23"/>
        </w:rPr>
        <w:t xml:space="preserve"> </w:t>
      </w:r>
      <w:r>
        <w:rPr>
          <w:sz w:val="23"/>
        </w:rPr>
        <w:t>suferite</w:t>
      </w:r>
      <w:r>
        <w:rPr>
          <w:spacing w:val="10"/>
          <w:sz w:val="23"/>
        </w:rPr>
        <w:t xml:space="preserve"> </w:t>
      </w:r>
      <w:r>
        <w:rPr>
          <w:sz w:val="23"/>
        </w:rPr>
        <w:t>anterior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către</w:t>
      </w:r>
      <w:r>
        <w:rPr>
          <w:spacing w:val="8"/>
          <w:sz w:val="23"/>
        </w:rPr>
        <w:t xml:space="preserve"> </w:t>
      </w:r>
      <w:r>
        <w:rPr>
          <w:sz w:val="23"/>
        </w:rPr>
        <w:t>acesta.</w:t>
      </w:r>
    </w:p>
    <w:p w:rsidR="0089096D" w:rsidRDefault="0089096D" w:rsidP="0089096D">
      <w:pPr>
        <w:pStyle w:val="ListParagraph"/>
        <w:numPr>
          <w:ilvl w:val="0"/>
          <w:numId w:val="9"/>
        </w:numPr>
        <w:tabs>
          <w:tab w:val="left" w:pos="479"/>
        </w:tabs>
        <w:spacing w:before="4" w:line="244" w:lineRule="auto"/>
        <w:ind w:right="109" w:firstLine="0"/>
        <w:jc w:val="both"/>
        <w:rPr>
          <w:sz w:val="23"/>
        </w:rPr>
      </w:pP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finalizarea cercetării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1"/>
          <w:sz w:val="23"/>
        </w:rPr>
        <w:t xml:space="preserve"> </w:t>
      </w:r>
      <w:r>
        <w:rPr>
          <w:sz w:val="23"/>
        </w:rPr>
        <w:t>prealabile, persoana/comisia</w:t>
      </w:r>
      <w:r>
        <w:rPr>
          <w:spacing w:val="1"/>
          <w:sz w:val="23"/>
        </w:rPr>
        <w:t xml:space="preserve"> </w:t>
      </w:r>
      <w:r>
        <w:rPr>
          <w:sz w:val="23"/>
        </w:rPr>
        <w:t>numită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acest</w:t>
      </w:r>
      <w:r>
        <w:rPr>
          <w:spacing w:val="1"/>
          <w:sz w:val="23"/>
        </w:rPr>
        <w:t xml:space="preserve"> </w:t>
      </w:r>
      <w:r>
        <w:rPr>
          <w:sz w:val="23"/>
        </w:rPr>
        <w:t>sens</w:t>
      </w:r>
      <w:r>
        <w:rPr>
          <w:spacing w:val="1"/>
          <w:sz w:val="23"/>
        </w:rPr>
        <w:t xml:space="preserve"> </w:t>
      </w:r>
      <w:r>
        <w:rPr>
          <w:sz w:val="23"/>
        </w:rPr>
        <w:t>va</w:t>
      </w:r>
      <w:r>
        <w:rPr>
          <w:spacing w:val="1"/>
          <w:sz w:val="23"/>
        </w:rPr>
        <w:t xml:space="preserve"> </w:t>
      </w:r>
      <w:r>
        <w:rPr>
          <w:sz w:val="23"/>
        </w:rPr>
        <w:t>întocmi un proces-verbal de constatare, care trebuie să cuprindă: indicarea subiectului abaterii</w:t>
      </w:r>
      <w:r>
        <w:rPr>
          <w:spacing w:val="1"/>
          <w:sz w:val="23"/>
        </w:rPr>
        <w:t xml:space="preserve"> </w:t>
      </w:r>
      <w:r>
        <w:rPr>
          <w:sz w:val="23"/>
        </w:rPr>
        <w:t>disciplinare, descrierea faptei, descrierea modului în care s-a desfășurat cercetarea disciplinară</w:t>
      </w:r>
      <w:r>
        <w:rPr>
          <w:spacing w:val="1"/>
          <w:sz w:val="23"/>
        </w:rPr>
        <w:t xml:space="preserve"> </w:t>
      </w:r>
      <w:r>
        <w:rPr>
          <w:sz w:val="23"/>
        </w:rPr>
        <w:t>prealabilă și ascultarea salariatului, prezentarea condițiilor și împrejurărilor în care fapta a fost</w:t>
      </w:r>
      <w:r>
        <w:rPr>
          <w:spacing w:val="1"/>
          <w:sz w:val="23"/>
        </w:rPr>
        <w:t xml:space="preserve"> </w:t>
      </w:r>
      <w:r>
        <w:rPr>
          <w:sz w:val="23"/>
        </w:rPr>
        <w:t>săvârșită,</w:t>
      </w:r>
      <w:r>
        <w:rPr>
          <w:spacing w:val="55"/>
          <w:sz w:val="23"/>
        </w:rPr>
        <w:t xml:space="preserve"> </w:t>
      </w:r>
      <w:r>
        <w:rPr>
          <w:sz w:val="23"/>
        </w:rPr>
        <w:t>prezentarea</w:t>
      </w:r>
      <w:r>
        <w:rPr>
          <w:spacing w:val="54"/>
          <w:sz w:val="23"/>
        </w:rPr>
        <w:t xml:space="preserve"> </w:t>
      </w:r>
      <w:r>
        <w:rPr>
          <w:sz w:val="23"/>
        </w:rPr>
        <w:t>consecințelor</w:t>
      </w:r>
      <w:r>
        <w:rPr>
          <w:spacing w:val="56"/>
          <w:sz w:val="23"/>
        </w:rPr>
        <w:t xml:space="preserve"> </w:t>
      </w:r>
      <w:r>
        <w:rPr>
          <w:sz w:val="23"/>
        </w:rPr>
        <w:t>abaterii  disciplinare,</w:t>
      </w:r>
      <w:r>
        <w:rPr>
          <w:spacing w:val="56"/>
          <w:sz w:val="23"/>
        </w:rPr>
        <w:t xml:space="preserve"> </w:t>
      </w:r>
      <w:r>
        <w:rPr>
          <w:sz w:val="23"/>
        </w:rPr>
        <w:t>a</w:t>
      </w:r>
      <w:r>
        <w:rPr>
          <w:spacing w:val="2"/>
          <w:sz w:val="23"/>
        </w:rPr>
        <w:t xml:space="preserve"> </w:t>
      </w:r>
      <w:r>
        <w:rPr>
          <w:sz w:val="23"/>
        </w:rPr>
        <w:t>comportarii</w:t>
      </w:r>
      <w:r>
        <w:rPr>
          <w:spacing w:val="1"/>
          <w:sz w:val="23"/>
        </w:rPr>
        <w:t xml:space="preserve"> </w:t>
      </w:r>
      <w:r>
        <w:rPr>
          <w:sz w:val="23"/>
        </w:rPr>
        <w:t>generale</w:t>
      </w:r>
      <w:r>
        <w:rPr>
          <w:spacing w:val="57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serviciu</w:t>
      </w:r>
      <w:r>
        <w:rPr>
          <w:spacing w:val="56"/>
          <w:sz w:val="23"/>
        </w:rPr>
        <w:t xml:space="preserve"> </w:t>
      </w:r>
      <w:r>
        <w:rPr>
          <w:sz w:val="23"/>
        </w:rPr>
        <w:t>a</w:t>
      </w:r>
    </w:p>
    <w:p w:rsidR="0089096D" w:rsidRDefault="0089096D" w:rsidP="0089096D">
      <w:pPr>
        <w:pStyle w:val="BodyText"/>
        <w:spacing w:before="93" w:line="242" w:lineRule="auto"/>
        <w:ind w:right="110"/>
      </w:pPr>
      <w:r>
        <w:t>salariatului și a eventualelor sancțiuni disciplinare suferite anterior de către salariat, stabilirea</w:t>
      </w:r>
      <w:r>
        <w:rPr>
          <w:spacing w:val="1"/>
        </w:rPr>
        <w:t xml:space="preserve"> </w:t>
      </w:r>
      <w:r>
        <w:t>gradului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vinovație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salariatului,</w:t>
      </w:r>
      <w:r>
        <w:rPr>
          <w:spacing w:val="1"/>
        </w:rPr>
        <w:t xml:space="preserve"> </w:t>
      </w:r>
      <w:r>
        <w:t>probele</w:t>
      </w:r>
      <w:r>
        <w:rPr>
          <w:spacing w:val="1"/>
        </w:rPr>
        <w:t xml:space="preserve"> </w:t>
      </w:r>
      <w:r>
        <w:t>administrate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propunerile</w:t>
      </w:r>
      <w:r>
        <w:rPr>
          <w:spacing w:val="1"/>
        </w:rPr>
        <w:t xml:space="preserve"> </w:t>
      </w:r>
      <w:r>
        <w:t>persoanei/comisiei</w:t>
      </w:r>
      <w:r>
        <w:rPr>
          <w:spacing w:val="1"/>
        </w:rPr>
        <w:t xml:space="preserve"> </w:t>
      </w:r>
      <w:r>
        <w:t>împuternicite de către Angajator să realizeze cercetarea disciplinară prealabilă de clasare a cauzei</w:t>
      </w:r>
      <w:r>
        <w:rPr>
          <w:spacing w:val="1"/>
        </w:rPr>
        <w:t xml:space="preserve"> </w:t>
      </w:r>
      <w:r>
        <w:t>sau de sancționare disciplinara a salariatului. Lucrarile comisiei de disciplină se consemnează</w:t>
      </w:r>
      <w:r>
        <w:rPr>
          <w:spacing w:val="1"/>
        </w:rPr>
        <w:t xml:space="preserve"> </w:t>
      </w:r>
      <w:r>
        <w:t>într-un</w:t>
      </w:r>
      <w:r>
        <w:rPr>
          <w:spacing w:val="2"/>
        </w:rPr>
        <w:t xml:space="preserve"> </w:t>
      </w:r>
      <w:r>
        <w:t>registru de procese-verbale.</w:t>
      </w:r>
    </w:p>
    <w:p w:rsidR="0089096D" w:rsidRDefault="0089096D" w:rsidP="0089096D">
      <w:pPr>
        <w:pStyle w:val="BodyText"/>
        <w:spacing w:before="6" w:line="244" w:lineRule="auto"/>
        <w:ind w:right="11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60.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propunerii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disciplină,</w:t>
      </w:r>
      <w:r>
        <w:rPr>
          <w:spacing w:val="1"/>
        </w:rPr>
        <w:t xml:space="preserve"> </w:t>
      </w:r>
      <w:r>
        <w:t>Angajatorul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emite</w:t>
      </w:r>
      <w:r>
        <w:rPr>
          <w:spacing w:val="57"/>
        </w:rPr>
        <w:t xml:space="preserve"> </w:t>
      </w:r>
      <w:r>
        <w:t>decizia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sancționare.</w:t>
      </w:r>
    </w:p>
    <w:p w:rsidR="0089096D" w:rsidRDefault="0089096D" w:rsidP="0089096D">
      <w:pPr>
        <w:pStyle w:val="ListParagraph"/>
        <w:numPr>
          <w:ilvl w:val="0"/>
          <w:numId w:val="7"/>
        </w:numPr>
        <w:tabs>
          <w:tab w:val="left" w:pos="501"/>
        </w:tabs>
        <w:spacing w:line="244" w:lineRule="auto"/>
        <w:ind w:right="111" w:firstLine="0"/>
        <w:rPr>
          <w:sz w:val="23"/>
        </w:rPr>
      </w:pPr>
      <w:r>
        <w:rPr>
          <w:sz w:val="23"/>
        </w:rPr>
        <w:t>Angajatorul</w:t>
      </w:r>
      <w:r>
        <w:rPr>
          <w:spacing w:val="26"/>
          <w:sz w:val="23"/>
        </w:rPr>
        <w:t xml:space="preserve"> </w:t>
      </w:r>
      <w:r>
        <w:rPr>
          <w:sz w:val="23"/>
        </w:rPr>
        <w:t>stabilește</w:t>
      </w:r>
      <w:r>
        <w:rPr>
          <w:spacing w:val="26"/>
          <w:sz w:val="23"/>
        </w:rPr>
        <w:t xml:space="preserve"> </w:t>
      </w:r>
      <w:r>
        <w:rPr>
          <w:sz w:val="23"/>
        </w:rPr>
        <w:t>sancțiunea</w:t>
      </w:r>
      <w:r>
        <w:rPr>
          <w:spacing w:val="26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22"/>
          <w:sz w:val="23"/>
        </w:rPr>
        <w:t xml:space="preserve"> </w:t>
      </w:r>
      <w:r>
        <w:rPr>
          <w:sz w:val="23"/>
        </w:rPr>
        <w:t>aplicabilă</w:t>
      </w:r>
      <w:r>
        <w:rPr>
          <w:spacing w:val="22"/>
          <w:sz w:val="23"/>
        </w:rPr>
        <w:t xml:space="preserve"> </w:t>
      </w:r>
      <w:r>
        <w:rPr>
          <w:sz w:val="23"/>
        </w:rPr>
        <w:t>în</w:t>
      </w:r>
      <w:r>
        <w:rPr>
          <w:spacing w:val="24"/>
          <w:sz w:val="23"/>
        </w:rPr>
        <w:t xml:space="preserve"> </w:t>
      </w:r>
      <w:r>
        <w:rPr>
          <w:sz w:val="23"/>
        </w:rPr>
        <w:t>raport</w:t>
      </w:r>
      <w:r>
        <w:rPr>
          <w:spacing w:val="27"/>
          <w:sz w:val="23"/>
        </w:rPr>
        <w:t xml:space="preserve"> </w:t>
      </w:r>
      <w:r>
        <w:rPr>
          <w:sz w:val="23"/>
        </w:rPr>
        <w:t>cu</w:t>
      </w:r>
      <w:r>
        <w:rPr>
          <w:spacing w:val="26"/>
          <w:sz w:val="23"/>
        </w:rPr>
        <w:t xml:space="preserve"> </w:t>
      </w:r>
      <w:r>
        <w:rPr>
          <w:sz w:val="23"/>
        </w:rPr>
        <w:t>gravitatea</w:t>
      </w:r>
      <w:r>
        <w:rPr>
          <w:spacing w:val="23"/>
          <w:sz w:val="23"/>
        </w:rPr>
        <w:t xml:space="preserve"> </w:t>
      </w:r>
      <w:r>
        <w:rPr>
          <w:sz w:val="23"/>
        </w:rPr>
        <w:t>abaterii</w:t>
      </w:r>
      <w:r>
        <w:rPr>
          <w:spacing w:val="-55"/>
          <w:sz w:val="23"/>
        </w:rPr>
        <w:t xml:space="preserve"> </w:t>
      </w:r>
      <w:r>
        <w:rPr>
          <w:sz w:val="23"/>
        </w:rPr>
        <w:t>disciplinare săvârșite de</w:t>
      </w:r>
      <w:r>
        <w:rPr>
          <w:spacing w:val="3"/>
          <w:sz w:val="23"/>
        </w:rPr>
        <w:t xml:space="preserve"> </w:t>
      </w:r>
      <w:r>
        <w:rPr>
          <w:sz w:val="23"/>
        </w:rPr>
        <w:t>salariat,</w:t>
      </w:r>
      <w:r>
        <w:rPr>
          <w:spacing w:val="2"/>
          <w:sz w:val="23"/>
        </w:rPr>
        <w:t xml:space="preserve"> </w:t>
      </w:r>
      <w:r>
        <w:rPr>
          <w:sz w:val="23"/>
        </w:rPr>
        <w:t>avându-se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vedere următoarele:</w:t>
      </w:r>
    </w:p>
    <w:p w:rsidR="0089096D" w:rsidRDefault="0089096D" w:rsidP="0089096D">
      <w:pPr>
        <w:pStyle w:val="ListParagraph"/>
        <w:numPr>
          <w:ilvl w:val="0"/>
          <w:numId w:val="6"/>
        </w:numPr>
        <w:tabs>
          <w:tab w:val="left" w:pos="341"/>
        </w:tabs>
        <w:spacing w:line="262" w:lineRule="exact"/>
        <w:ind w:hanging="240"/>
        <w:rPr>
          <w:sz w:val="23"/>
        </w:rPr>
      </w:pPr>
      <w:r>
        <w:rPr>
          <w:sz w:val="23"/>
        </w:rPr>
        <w:t>împrejurările</w:t>
      </w:r>
      <w:r>
        <w:rPr>
          <w:spacing w:val="6"/>
          <w:sz w:val="23"/>
        </w:rPr>
        <w:t xml:space="preserve"> </w:t>
      </w:r>
      <w:r>
        <w:rPr>
          <w:sz w:val="23"/>
        </w:rPr>
        <w:t>în</w:t>
      </w:r>
      <w:r>
        <w:rPr>
          <w:spacing w:val="7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fapta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fost</w:t>
      </w:r>
      <w:r>
        <w:rPr>
          <w:spacing w:val="8"/>
          <w:sz w:val="23"/>
        </w:rPr>
        <w:t xml:space="preserve"> </w:t>
      </w:r>
      <w:r>
        <w:rPr>
          <w:sz w:val="23"/>
        </w:rPr>
        <w:t>săvârșită;</w:t>
      </w:r>
    </w:p>
    <w:p w:rsidR="0089096D" w:rsidRDefault="0089096D" w:rsidP="0089096D">
      <w:pPr>
        <w:pStyle w:val="ListParagraph"/>
        <w:numPr>
          <w:ilvl w:val="0"/>
          <w:numId w:val="6"/>
        </w:numPr>
        <w:tabs>
          <w:tab w:val="left" w:pos="356"/>
        </w:tabs>
        <w:spacing w:before="3"/>
        <w:ind w:left="356" w:hanging="255"/>
        <w:rPr>
          <w:sz w:val="23"/>
        </w:rPr>
      </w:pPr>
      <w:r>
        <w:rPr>
          <w:sz w:val="23"/>
        </w:rPr>
        <w:t>gradul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vinovație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9"/>
          <w:sz w:val="23"/>
        </w:rPr>
        <w:t xml:space="preserve"> </w:t>
      </w:r>
      <w:r>
        <w:rPr>
          <w:sz w:val="23"/>
        </w:rPr>
        <w:t>salariatului;</w:t>
      </w:r>
    </w:p>
    <w:p w:rsidR="0089096D" w:rsidRDefault="0089096D" w:rsidP="0089096D">
      <w:pPr>
        <w:pStyle w:val="ListParagraph"/>
        <w:numPr>
          <w:ilvl w:val="0"/>
          <w:numId w:val="6"/>
        </w:numPr>
        <w:tabs>
          <w:tab w:val="left" w:pos="341"/>
        </w:tabs>
        <w:spacing w:before="4"/>
        <w:ind w:hanging="240"/>
        <w:rPr>
          <w:sz w:val="23"/>
        </w:rPr>
      </w:pPr>
      <w:r>
        <w:rPr>
          <w:sz w:val="23"/>
        </w:rPr>
        <w:t>consecințele</w:t>
      </w:r>
      <w:r>
        <w:rPr>
          <w:spacing w:val="17"/>
          <w:sz w:val="23"/>
        </w:rPr>
        <w:t xml:space="preserve"> </w:t>
      </w:r>
      <w:r>
        <w:rPr>
          <w:sz w:val="23"/>
        </w:rPr>
        <w:t>abaterii</w:t>
      </w:r>
      <w:r>
        <w:rPr>
          <w:spacing w:val="22"/>
          <w:sz w:val="23"/>
        </w:rPr>
        <w:t xml:space="preserve"> </w:t>
      </w:r>
      <w:r>
        <w:rPr>
          <w:sz w:val="23"/>
        </w:rPr>
        <w:t>disciplinare;</w:t>
      </w:r>
    </w:p>
    <w:p w:rsidR="0089096D" w:rsidRDefault="0089096D" w:rsidP="0089096D">
      <w:pPr>
        <w:pStyle w:val="ListParagraph"/>
        <w:numPr>
          <w:ilvl w:val="0"/>
          <w:numId w:val="6"/>
        </w:numPr>
        <w:tabs>
          <w:tab w:val="left" w:pos="355"/>
        </w:tabs>
        <w:spacing w:before="4"/>
        <w:ind w:left="354" w:hanging="254"/>
        <w:rPr>
          <w:sz w:val="23"/>
        </w:rPr>
      </w:pPr>
      <w:r>
        <w:rPr>
          <w:sz w:val="23"/>
        </w:rPr>
        <w:t>comportarea</w:t>
      </w:r>
      <w:r>
        <w:rPr>
          <w:spacing w:val="8"/>
          <w:sz w:val="23"/>
        </w:rPr>
        <w:t xml:space="preserve"> </w:t>
      </w:r>
      <w:r>
        <w:rPr>
          <w:sz w:val="23"/>
        </w:rPr>
        <w:t>generală</w:t>
      </w:r>
      <w:r>
        <w:rPr>
          <w:spacing w:val="9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serviciu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salariatului;</w:t>
      </w:r>
    </w:p>
    <w:p w:rsidR="0089096D" w:rsidRDefault="0089096D" w:rsidP="0089096D">
      <w:pPr>
        <w:pStyle w:val="ListParagraph"/>
        <w:numPr>
          <w:ilvl w:val="0"/>
          <w:numId w:val="6"/>
        </w:numPr>
        <w:tabs>
          <w:tab w:val="left" w:pos="341"/>
        </w:tabs>
        <w:spacing w:before="5"/>
        <w:ind w:hanging="240"/>
        <w:rPr>
          <w:sz w:val="23"/>
        </w:rPr>
      </w:pPr>
      <w:r>
        <w:rPr>
          <w:sz w:val="23"/>
        </w:rPr>
        <w:t>eventualele</w:t>
      </w:r>
      <w:r>
        <w:rPr>
          <w:spacing w:val="9"/>
          <w:sz w:val="23"/>
        </w:rPr>
        <w:t xml:space="preserve"> </w:t>
      </w:r>
      <w:r>
        <w:rPr>
          <w:sz w:val="23"/>
        </w:rPr>
        <w:t>sancțiuni</w:t>
      </w:r>
      <w:r>
        <w:rPr>
          <w:spacing w:val="10"/>
          <w:sz w:val="23"/>
        </w:rPr>
        <w:t xml:space="preserve"> </w:t>
      </w:r>
      <w:r>
        <w:rPr>
          <w:sz w:val="23"/>
        </w:rPr>
        <w:t>disciplinare</w:t>
      </w:r>
      <w:r>
        <w:rPr>
          <w:spacing w:val="8"/>
          <w:sz w:val="23"/>
        </w:rPr>
        <w:t xml:space="preserve"> </w:t>
      </w:r>
      <w:r>
        <w:rPr>
          <w:sz w:val="23"/>
        </w:rPr>
        <w:t>suferite</w:t>
      </w:r>
      <w:r>
        <w:rPr>
          <w:spacing w:val="10"/>
          <w:sz w:val="23"/>
        </w:rPr>
        <w:t xml:space="preserve"> </w:t>
      </w:r>
      <w:r>
        <w:rPr>
          <w:sz w:val="23"/>
        </w:rPr>
        <w:t>anterior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către</w:t>
      </w:r>
      <w:r>
        <w:rPr>
          <w:spacing w:val="9"/>
          <w:sz w:val="23"/>
        </w:rPr>
        <w:t xml:space="preserve"> </w:t>
      </w:r>
      <w:r>
        <w:rPr>
          <w:sz w:val="23"/>
        </w:rPr>
        <w:t>acesta.</w:t>
      </w:r>
    </w:p>
    <w:p w:rsidR="0089096D" w:rsidRDefault="0089096D" w:rsidP="0089096D">
      <w:pPr>
        <w:pStyle w:val="ListParagraph"/>
        <w:numPr>
          <w:ilvl w:val="0"/>
          <w:numId w:val="7"/>
        </w:numPr>
        <w:tabs>
          <w:tab w:val="left" w:pos="433"/>
        </w:tabs>
        <w:spacing w:before="4" w:line="244" w:lineRule="auto"/>
        <w:ind w:right="111" w:firstLine="0"/>
        <w:jc w:val="both"/>
        <w:rPr>
          <w:sz w:val="23"/>
        </w:rPr>
      </w:pPr>
      <w:r>
        <w:rPr>
          <w:sz w:val="23"/>
        </w:rPr>
        <w:lastRenderedPageBreak/>
        <w:t>Angajatorul dispune aplicarea sancțiunii disciplinare printr-o decizie emisă în formă scrisă, în</w:t>
      </w:r>
      <w:r>
        <w:rPr>
          <w:spacing w:val="1"/>
          <w:sz w:val="23"/>
        </w:rPr>
        <w:t xml:space="preserve"> </w:t>
      </w:r>
      <w:r>
        <w:rPr>
          <w:sz w:val="23"/>
        </w:rPr>
        <w:t>termen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zile</w:t>
      </w:r>
      <w:r>
        <w:rPr>
          <w:spacing w:val="1"/>
          <w:sz w:val="23"/>
        </w:rPr>
        <w:t xml:space="preserve"> </w:t>
      </w:r>
      <w:r>
        <w:rPr>
          <w:sz w:val="23"/>
        </w:rPr>
        <w:t>calendaristice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1"/>
          <w:sz w:val="23"/>
        </w:rPr>
        <w:t xml:space="preserve"> </w:t>
      </w:r>
      <w:r>
        <w:rPr>
          <w:sz w:val="23"/>
        </w:rPr>
        <w:t>luării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cunoștință</w:t>
      </w:r>
      <w:r>
        <w:rPr>
          <w:spacing w:val="1"/>
          <w:sz w:val="23"/>
        </w:rPr>
        <w:t xml:space="preserve"> </w:t>
      </w:r>
      <w:r>
        <w:rPr>
          <w:sz w:val="23"/>
        </w:rPr>
        <w:t>despre</w:t>
      </w:r>
      <w:r>
        <w:rPr>
          <w:spacing w:val="1"/>
          <w:sz w:val="23"/>
        </w:rPr>
        <w:t xml:space="preserve"> </w:t>
      </w:r>
      <w:r>
        <w:rPr>
          <w:sz w:val="23"/>
        </w:rPr>
        <w:t>săvârșirea</w:t>
      </w:r>
      <w:r>
        <w:rPr>
          <w:spacing w:val="1"/>
          <w:sz w:val="23"/>
        </w:rPr>
        <w:t xml:space="preserve"> </w:t>
      </w:r>
      <w:r>
        <w:rPr>
          <w:sz w:val="23"/>
        </w:rPr>
        <w:t>abaterii</w:t>
      </w:r>
      <w:r>
        <w:rPr>
          <w:spacing w:val="-55"/>
          <w:sz w:val="23"/>
        </w:rPr>
        <w:t xml:space="preserve"> </w:t>
      </w:r>
      <w:r>
        <w:rPr>
          <w:sz w:val="23"/>
        </w:rPr>
        <w:t>disciplinare, dar nu</w:t>
      </w:r>
      <w:r>
        <w:rPr>
          <w:spacing w:val="4"/>
          <w:sz w:val="23"/>
        </w:rPr>
        <w:t xml:space="preserve"> </w:t>
      </w:r>
      <w:r>
        <w:rPr>
          <w:sz w:val="23"/>
        </w:rPr>
        <w:t>mai tarziu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6</w:t>
      </w:r>
      <w:r>
        <w:rPr>
          <w:spacing w:val="2"/>
          <w:sz w:val="23"/>
        </w:rPr>
        <w:t xml:space="preserve"> </w:t>
      </w:r>
      <w:r>
        <w:rPr>
          <w:sz w:val="23"/>
        </w:rPr>
        <w:t>luni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pacing w:val="5"/>
          <w:sz w:val="23"/>
        </w:rPr>
        <w:t xml:space="preserve"> </w:t>
      </w:r>
      <w:r>
        <w:rPr>
          <w:sz w:val="23"/>
        </w:rPr>
        <w:t>săvârșirii</w:t>
      </w:r>
      <w:r>
        <w:rPr>
          <w:spacing w:val="1"/>
          <w:sz w:val="23"/>
        </w:rPr>
        <w:t xml:space="preserve"> </w:t>
      </w:r>
      <w:r>
        <w:rPr>
          <w:sz w:val="23"/>
        </w:rPr>
        <w:t>faptei.</w:t>
      </w:r>
    </w:p>
    <w:p w:rsidR="0089096D" w:rsidRDefault="0089096D" w:rsidP="0089096D">
      <w:pPr>
        <w:pStyle w:val="BodyText"/>
        <w:spacing w:line="259" w:lineRule="exac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61.</w:t>
      </w:r>
      <w:r>
        <w:rPr>
          <w:b/>
          <w:spacing w:val="9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Decizia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sancționare</w:t>
      </w:r>
      <w:r>
        <w:rPr>
          <w:spacing w:val="6"/>
        </w:rPr>
        <w:t xml:space="preserve"> </w:t>
      </w:r>
      <w:r>
        <w:t>disciplinară</w:t>
      </w:r>
      <w:r>
        <w:rPr>
          <w:spacing w:val="7"/>
        </w:rPr>
        <w:t xml:space="preserve"> </w:t>
      </w:r>
      <w:r>
        <w:t>cuprinde</w:t>
      </w:r>
      <w:r>
        <w:rPr>
          <w:spacing w:val="7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mod</w:t>
      </w:r>
      <w:r>
        <w:rPr>
          <w:spacing w:val="10"/>
        </w:rPr>
        <w:t xml:space="preserve"> </w:t>
      </w:r>
      <w:r>
        <w:t>obligatoriu: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41"/>
        </w:tabs>
        <w:spacing w:before="4"/>
        <w:ind w:hanging="240"/>
        <w:jc w:val="both"/>
        <w:rPr>
          <w:sz w:val="23"/>
        </w:rPr>
      </w:pPr>
      <w:r>
        <w:rPr>
          <w:sz w:val="23"/>
        </w:rPr>
        <w:t>descrierea</w:t>
      </w:r>
      <w:r>
        <w:rPr>
          <w:spacing w:val="9"/>
          <w:sz w:val="23"/>
        </w:rPr>
        <w:t xml:space="preserve"> </w:t>
      </w:r>
      <w:r>
        <w:rPr>
          <w:sz w:val="23"/>
        </w:rPr>
        <w:t>faptei</w:t>
      </w:r>
      <w:r>
        <w:rPr>
          <w:spacing w:val="8"/>
          <w:sz w:val="23"/>
        </w:rPr>
        <w:t xml:space="preserve"> </w:t>
      </w:r>
      <w:r>
        <w:rPr>
          <w:sz w:val="23"/>
        </w:rPr>
        <w:t>care</w:t>
      </w:r>
      <w:r>
        <w:rPr>
          <w:spacing w:val="9"/>
          <w:sz w:val="23"/>
        </w:rPr>
        <w:t xml:space="preserve"> </w:t>
      </w:r>
      <w:r>
        <w:rPr>
          <w:sz w:val="23"/>
        </w:rPr>
        <w:t>constituie</w:t>
      </w:r>
      <w:r>
        <w:rPr>
          <w:spacing w:val="9"/>
          <w:sz w:val="23"/>
        </w:rPr>
        <w:t xml:space="preserve"> </w:t>
      </w:r>
      <w:r>
        <w:rPr>
          <w:sz w:val="23"/>
        </w:rPr>
        <w:t>abatere</w:t>
      </w:r>
      <w:r>
        <w:rPr>
          <w:spacing w:val="11"/>
          <w:sz w:val="23"/>
        </w:rPr>
        <w:t xml:space="preserve"> </w:t>
      </w:r>
      <w:r>
        <w:rPr>
          <w:sz w:val="23"/>
        </w:rPr>
        <w:t>disciplinară;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80"/>
        </w:tabs>
        <w:spacing w:before="5"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precizarea</w:t>
      </w:r>
      <w:r>
        <w:rPr>
          <w:spacing w:val="35"/>
          <w:sz w:val="23"/>
        </w:rPr>
        <w:t xml:space="preserve"> </w:t>
      </w:r>
      <w:r>
        <w:rPr>
          <w:sz w:val="23"/>
        </w:rPr>
        <w:t>prevederilor</w:t>
      </w:r>
      <w:r>
        <w:rPr>
          <w:spacing w:val="33"/>
          <w:sz w:val="23"/>
        </w:rPr>
        <w:t xml:space="preserve"> </w:t>
      </w:r>
      <w:r>
        <w:rPr>
          <w:sz w:val="23"/>
        </w:rPr>
        <w:t>din</w:t>
      </w:r>
      <w:r>
        <w:rPr>
          <w:spacing w:val="37"/>
          <w:sz w:val="23"/>
        </w:rPr>
        <w:t xml:space="preserve"> </w:t>
      </w:r>
      <w:r>
        <w:rPr>
          <w:sz w:val="23"/>
        </w:rPr>
        <w:t>statutul</w:t>
      </w:r>
      <w:r>
        <w:rPr>
          <w:spacing w:val="37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personal,</w:t>
      </w:r>
      <w:r>
        <w:rPr>
          <w:spacing w:val="38"/>
          <w:sz w:val="23"/>
        </w:rPr>
        <w:t xml:space="preserve"> </w:t>
      </w:r>
      <w:r>
        <w:rPr>
          <w:sz w:val="23"/>
        </w:rPr>
        <w:t>Regulamentul</w:t>
      </w:r>
      <w:r>
        <w:rPr>
          <w:spacing w:val="38"/>
          <w:sz w:val="23"/>
        </w:rPr>
        <w:t xml:space="preserve"> </w:t>
      </w:r>
      <w:r>
        <w:rPr>
          <w:sz w:val="23"/>
        </w:rPr>
        <w:t>intern</w:t>
      </w:r>
      <w:r>
        <w:rPr>
          <w:spacing w:val="35"/>
          <w:sz w:val="23"/>
        </w:rPr>
        <w:t xml:space="preserve"> </w:t>
      </w:r>
      <w:r>
        <w:rPr>
          <w:sz w:val="23"/>
        </w:rPr>
        <w:t>sau</w:t>
      </w:r>
      <w:r>
        <w:rPr>
          <w:spacing w:val="36"/>
          <w:sz w:val="23"/>
        </w:rPr>
        <w:t xml:space="preserve"> </w:t>
      </w:r>
      <w:r>
        <w:rPr>
          <w:sz w:val="23"/>
        </w:rPr>
        <w:t>contractul</w:t>
      </w:r>
      <w:r>
        <w:rPr>
          <w:spacing w:val="35"/>
          <w:sz w:val="23"/>
        </w:rPr>
        <w:t xml:space="preserve"> </w:t>
      </w:r>
      <w:r>
        <w:rPr>
          <w:sz w:val="23"/>
        </w:rPr>
        <w:t>colectiv</w:t>
      </w:r>
      <w:r>
        <w:rPr>
          <w:spacing w:val="-55"/>
          <w:sz w:val="23"/>
        </w:rPr>
        <w:t xml:space="preserve"> </w:t>
      </w:r>
      <w:r>
        <w:rPr>
          <w:sz w:val="23"/>
        </w:rPr>
        <w:t>de muncă aplicabil,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2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fost</w:t>
      </w:r>
      <w:r>
        <w:rPr>
          <w:spacing w:val="4"/>
          <w:sz w:val="23"/>
        </w:rPr>
        <w:t xml:space="preserve"> </w:t>
      </w:r>
      <w:r>
        <w:rPr>
          <w:sz w:val="23"/>
        </w:rPr>
        <w:t>încalcate de salariat;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90"/>
        </w:tabs>
        <w:spacing w:line="244" w:lineRule="auto"/>
        <w:ind w:left="101" w:right="111" w:firstLine="0"/>
        <w:jc w:val="both"/>
        <w:rPr>
          <w:sz w:val="23"/>
        </w:rPr>
      </w:pPr>
      <w:r>
        <w:rPr>
          <w:sz w:val="23"/>
        </w:rPr>
        <w:t>motivele</w:t>
      </w:r>
      <w:r>
        <w:rPr>
          <w:spacing w:val="1"/>
          <w:sz w:val="23"/>
        </w:rPr>
        <w:t xml:space="preserve"> </w:t>
      </w:r>
      <w:r>
        <w:rPr>
          <w:sz w:val="23"/>
        </w:rPr>
        <w:t>pentru</w:t>
      </w:r>
      <w:r>
        <w:rPr>
          <w:spacing w:val="1"/>
          <w:sz w:val="23"/>
        </w:rPr>
        <w:t xml:space="preserve"> </w:t>
      </w:r>
      <w:r>
        <w:rPr>
          <w:sz w:val="23"/>
        </w:rPr>
        <w:t>care</w:t>
      </w:r>
      <w:r>
        <w:rPr>
          <w:spacing w:val="1"/>
          <w:sz w:val="23"/>
        </w:rPr>
        <w:t xml:space="preserve"> </w:t>
      </w:r>
      <w:r>
        <w:rPr>
          <w:sz w:val="23"/>
        </w:rPr>
        <w:t>au</w:t>
      </w:r>
      <w:r>
        <w:rPr>
          <w:spacing w:val="1"/>
          <w:sz w:val="23"/>
        </w:rPr>
        <w:t xml:space="preserve"> </w:t>
      </w:r>
      <w:r>
        <w:rPr>
          <w:sz w:val="23"/>
        </w:rPr>
        <w:t>fost</w:t>
      </w:r>
      <w:r>
        <w:rPr>
          <w:spacing w:val="1"/>
          <w:sz w:val="23"/>
        </w:rPr>
        <w:t xml:space="preserve"> </w:t>
      </w:r>
      <w:r>
        <w:rPr>
          <w:sz w:val="23"/>
        </w:rPr>
        <w:t>înlăturate</w:t>
      </w:r>
      <w:r>
        <w:rPr>
          <w:spacing w:val="1"/>
          <w:sz w:val="23"/>
        </w:rPr>
        <w:t xml:space="preserve"> </w:t>
      </w:r>
      <w:r>
        <w:rPr>
          <w:sz w:val="23"/>
        </w:rPr>
        <w:t>apărările</w:t>
      </w:r>
      <w:r>
        <w:rPr>
          <w:spacing w:val="1"/>
          <w:sz w:val="23"/>
        </w:rPr>
        <w:t xml:space="preserve"> </w:t>
      </w:r>
      <w:r>
        <w:rPr>
          <w:sz w:val="23"/>
        </w:rPr>
        <w:t>formulate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salariat</w:t>
      </w:r>
      <w:r>
        <w:rPr>
          <w:spacing w:val="1"/>
          <w:sz w:val="23"/>
        </w:rPr>
        <w:t xml:space="preserve"> </w:t>
      </w:r>
      <w:r>
        <w:rPr>
          <w:sz w:val="23"/>
        </w:rPr>
        <w:t>în</w:t>
      </w:r>
      <w:r>
        <w:rPr>
          <w:spacing w:val="1"/>
          <w:sz w:val="23"/>
        </w:rPr>
        <w:t xml:space="preserve"> </w:t>
      </w:r>
      <w:r>
        <w:rPr>
          <w:sz w:val="23"/>
        </w:rPr>
        <w:t>timpul</w:t>
      </w:r>
      <w:r>
        <w:rPr>
          <w:spacing w:val="1"/>
          <w:sz w:val="23"/>
        </w:rPr>
        <w:t xml:space="preserve"> </w:t>
      </w:r>
      <w:r>
        <w:rPr>
          <w:sz w:val="23"/>
        </w:rPr>
        <w:t>cercetării</w:t>
      </w:r>
      <w:r>
        <w:rPr>
          <w:spacing w:val="-55"/>
          <w:sz w:val="23"/>
        </w:rPr>
        <w:t xml:space="preserve"> </w:t>
      </w:r>
      <w:r>
        <w:rPr>
          <w:sz w:val="23"/>
        </w:rPr>
        <w:t>disciplinare prealabile sau motivele pentru care, în condițiile prevăzute la art. 252 alin. (2) dinCodul</w:t>
      </w:r>
      <w:r>
        <w:rPr>
          <w:spacing w:val="2"/>
          <w:sz w:val="23"/>
        </w:rPr>
        <w:t xml:space="preserve"> </w:t>
      </w:r>
      <w:r>
        <w:rPr>
          <w:sz w:val="23"/>
        </w:rPr>
        <w:t>muncii,</w:t>
      </w:r>
      <w:r>
        <w:rPr>
          <w:spacing w:val="3"/>
          <w:sz w:val="23"/>
        </w:rPr>
        <w:t xml:space="preserve"> </w:t>
      </w:r>
      <w:r>
        <w:rPr>
          <w:sz w:val="23"/>
        </w:rPr>
        <w:t>nu a fost efectuată</w:t>
      </w:r>
      <w:r>
        <w:rPr>
          <w:spacing w:val="2"/>
          <w:sz w:val="23"/>
        </w:rPr>
        <w:t xml:space="preserve"> </w:t>
      </w:r>
      <w:r>
        <w:rPr>
          <w:sz w:val="23"/>
        </w:rPr>
        <w:t>cercetarea;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55"/>
        </w:tabs>
        <w:spacing w:line="262" w:lineRule="exact"/>
        <w:ind w:left="354" w:hanging="254"/>
        <w:jc w:val="both"/>
        <w:rPr>
          <w:sz w:val="23"/>
        </w:rPr>
      </w:pPr>
      <w:r>
        <w:rPr>
          <w:sz w:val="23"/>
        </w:rPr>
        <w:t>temeiul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drept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baza</w:t>
      </w:r>
      <w:r>
        <w:rPr>
          <w:spacing w:val="6"/>
          <w:sz w:val="23"/>
        </w:rPr>
        <w:t xml:space="preserve"> </w:t>
      </w:r>
      <w:r>
        <w:rPr>
          <w:sz w:val="23"/>
        </w:rPr>
        <w:t>căruia</w:t>
      </w:r>
      <w:r>
        <w:rPr>
          <w:spacing w:val="6"/>
          <w:sz w:val="23"/>
        </w:rPr>
        <w:t xml:space="preserve"> </w:t>
      </w:r>
      <w:r>
        <w:rPr>
          <w:sz w:val="23"/>
        </w:rPr>
        <w:t>sancțiunea</w:t>
      </w:r>
      <w:r>
        <w:rPr>
          <w:spacing w:val="6"/>
          <w:sz w:val="23"/>
        </w:rPr>
        <w:t xml:space="preserve"> </w:t>
      </w:r>
      <w:r>
        <w:rPr>
          <w:sz w:val="23"/>
        </w:rPr>
        <w:t>disciplinară</w:t>
      </w:r>
      <w:r>
        <w:rPr>
          <w:spacing w:val="6"/>
          <w:sz w:val="23"/>
        </w:rPr>
        <w:t xml:space="preserve"> </w:t>
      </w:r>
      <w:r>
        <w:rPr>
          <w:sz w:val="23"/>
        </w:rPr>
        <w:t>se</w:t>
      </w:r>
      <w:r>
        <w:rPr>
          <w:spacing w:val="6"/>
          <w:sz w:val="23"/>
        </w:rPr>
        <w:t xml:space="preserve"> </w:t>
      </w:r>
      <w:r>
        <w:rPr>
          <w:sz w:val="23"/>
        </w:rPr>
        <w:t>aplică;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41"/>
        </w:tabs>
        <w:spacing w:before="2"/>
        <w:ind w:hanging="240"/>
        <w:jc w:val="both"/>
        <w:rPr>
          <w:sz w:val="23"/>
        </w:rPr>
      </w:pPr>
      <w:r>
        <w:rPr>
          <w:sz w:val="23"/>
        </w:rPr>
        <w:t>termenul</w:t>
      </w:r>
      <w:r>
        <w:rPr>
          <w:spacing w:val="7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sancțiunea</w:t>
      </w:r>
      <w:r>
        <w:rPr>
          <w:spacing w:val="7"/>
          <w:sz w:val="23"/>
        </w:rPr>
        <w:t xml:space="preserve"> </w:t>
      </w:r>
      <w:r>
        <w:rPr>
          <w:sz w:val="23"/>
        </w:rPr>
        <w:t>poate</w:t>
      </w:r>
      <w:r>
        <w:rPr>
          <w:spacing w:val="7"/>
          <w:sz w:val="23"/>
        </w:rPr>
        <w:t xml:space="preserve"> </w:t>
      </w:r>
      <w:r>
        <w:rPr>
          <w:sz w:val="23"/>
        </w:rPr>
        <w:t>fi</w:t>
      </w:r>
      <w:r>
        <w:rPr>
          <w:spacing w:val="8"/>
          <w:sz w:val="23"/>
        </w:rPr>
        <w:t xml:space="preserve"> </w:t>
      </w:r>
      <w:r>
        <w:rPr>
          <w:sz w:val="23"/>
        </w:rPr>
        <w:t>contestată;</w:t>
      </w:r>
    </w:p>
    <w:p w:rsidR="0089096D" w:rsidRDefault="0089096D" w:rsidP="0089096D">
      <w:pPr>
        <w:pStyle w:val="ListParagraph"/>
        <w:numPr>
          <w:ilvl w:val="0"/>
          <w:numId w:val="5"/>
        </w:numPr>
        <w:tabs>
          <w:tab w:val="left" w:pos="316"/>
        </w:tabs>
        <w:spacing w:before="4"/>
        <w:ind w:left="315" w:hanging="215"/>
        <w:jc w:val="both"/>
        <w:rPr>
          <w:sz w:val="23"/>
        </w:rPr>
      </w:pPr>
      <w:r>
        <w:rPr>
          <w:sz w:val="23"/>
        </w:rPr>
        <w:t>instanța</w:t>
      </w:r>
      <w:r>
        <w:rPr>
          <w:spacing w:val="8"/>
          <w:sz w:val="23"/>
        </w:rPr>
        <w:t xml:space="preserve"> </w:t>
      </w:r>
      <w:r>
        <w:rPr>
          <w:sz w:val="23"/>
        </w:rPr>
        <w:t>competentă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care</w:t>
      </w:r>
      <w:r>
        <w:rPr>
          <w:spacing w:val="7"/>
          <w:sz w:val="23"/>
        </w:rPr>
        <w:t xml:space="preserve"> </w:t>
      </w:r>
      <w:r>
        <w:rPr>
          <w:sz w:val="23"/>
        </w:rPr>
        <w:t>sancțiunea</w:t>
      </w:r>
      <w:r>
        <w:rPr>
          <w:spacing w:val="8"/>
          <w:sz w:val="23"/>
        </w:rPr>
        <w:t xml:space="preserve"> </w:t>
      </w:r>
      <w:r>
        <w:rPr>
          <w:sz w:val="23"/>
        </w:rPr>
        <w:t>poate</w:t>
      </w:r>
      <w:r>
        <w:rPr>
          <w:spacing w:val="9"/>
          <w:sz w:val="23"/>
        </w:rPr>
        <w:t xml:space="preserve"> </w:t>
      </w:r>
      <w:r>
        <w:rPr>
          <w:sz w:val="23"/>
        </w:rPr>
        <w:t>fi</w:t>
      </w:r>
      <w:r>
        <w:rPr>
          <w:spacing w:val="11"/>
          <w:sz w:val="23"/>
        </w:rPr>
        <w:t xml:space="preserve"> </w:t>
      </w:r>
      <w:r>
        <w:rPr>
          <w:sz w:val="23"/>
        </w:rPr>
        <w:t>contestată.</w:t>
      </w:r>
    </w:p>
    <w:p w:rsidR="0089096D" w:rsidRDefault="0089096D" w:rsidP="0089096D">
      <w:pPr>
        <w:pStyle w:val="ListParagraph"/>
        <w:numPr>
          <w:ilvl w:val="0"/>
          <w:numId w:val="4"/>
        </w:numPr>
        <w:tabs>
          <w:tab w:val="left" w:pos="460"/>
        </w:tabs>
        <w:spacing w:before="5" w:line="244" w:lineRule="auto"/>
        <w:ind w:right="112" w:firstLine="0"/>
        <w:jc w:val="both"/>
        <w:rPr>
          <w:sz w:val="23"/>
        </w:rPr>
      </w:pPr>
      <w:r>
        <w:rPr>
          <w:sz w:val="23"/>
        </w:rPr>
        <w:t>Decizia de sancționare se comunică salariatului în cel mult 5 zile calendaristice de la data</w:t>
      </w:r>
      <w:r>
        <w:rPr>
          <w:spacing w:val="1"/>
          <w:sz w:val="23"/>
        </w:rPr>
        <w:t xml:space="preserve"> </w:t>
      </w:r>
      <w:r>
        <w:rPr>
          <w:sz w:val="23"/>
        </w:rPr>
        <w:t>emiterii și</w:t>
      </w:r>
      <w:r>
        <w:rPr>
          <w:spacing w:val="3"/>
          <w:sz w:val="23"/>
        </w:rPr>
        <w:t xml:space="preserve"> </w:t>
      </w:r>
      <w:r>
        <w:rPr>
          <w:sz w:val="23"/>
        </w:rPr>
        <w:t>produce efecte</w:t>
      </w:r>
      <w:r>
        <w:rPr>
          <w:spacing w:val="3"/>
          <w:sz w:val="23"/>
        </w:rPr>
        <w:t xml:space="preserve"> </w:t>
      </w:r>
      <w:r>
        <w:rPr>
          <w:sz w:val="23"/>
        </w:rPr>
        <w:t>de la data</w:t>
      </w:r>
      <w:r>
        <w:rPr>
          <w:spacing w:val="3"/>
          <w:sz w:val="23"/>
        </w:rPr>
        <w:t xml:space="preserve"> </w:t>
      </w:r>
      <w:r>
        <w:rPr>
          <w:sz w:val="23"/>
        </w:rPr>
        <w:t>comunicării.</w:t>
      </w:r>
    </w:p>
    <w:p w:rsidR="0089096D" w:rsidRDefault="0089096D" w:rsidP="0089096D">
      <w:pPr>
        <w:pStyle w:val="ListParagraph"/>
        <w:numPr>
          <w:ilvl w:val="0"/>
          <w:numId w:val="4"/>
        </w:numPr>
        <w:tabs>
          <w:tab w:val="left" w:pos="450"/>
        </w:tabs>
        <w:spacing w:line="244" w:lineRule="auto"/>
        <w:ind w:right="107" w:firstLine="0"/>
        <w:jc w:val="both"/>
        <w:rPr>
          <w:sz w:val="23"/>
        </w:rPr>
      </w:pPr>
      <w:r>
        <w:rPr>
          <w:sz w:val="23"/>
        </w:rPr>
        <w:t>Comunicarea se predă personal salariatului, cu semnătură de primire, ori, în caz de refuz al</w:t>
      </w:r>
      <w:r>
        <w:rPr>
          <w:spacing w:val="1"/>
          <w:sz w:val="23"/>
        </w:rPr>
        <w:t xml:space="preserve"> </w:t>
      </w:r>
      <w:r>
        <w:rPr>
          <w:sz w:val="23"/>
        </w:rPr>
        <w:t>primirii,</w:t>
      </w:r>
      <w:r>
        <w:rPr>
          <w:spacing w:val="5"/>
          <w:sz w:val="23"/>
        </w:rPr>
        <w:t xml:space="preserve"> </w:t>
      </w:r>
      <w:r>
        <w:rPr>
          <w:sz w:val="23"/>
        </w:rPr>
        <w:t>prin</w:t>
      </w:r>
      <w:r>
        <w:rPr>
          <w:spacing w:val="3"/>
          <w:sz w:val="23"/>
        </w:rPr>
        <w:t xml:space="preserve"> </w:t>
      </w:r>
      <w:r>
        <w:rPr>
          <w:sz w:val="23"/>
        </w:rPr>
        <w:t>scrisoare</w:t>
      </w:r>
      <w:r>
        <w:rPr>
          <w:spacing w:val="2"/>
          <w:sz w:val="23"/>
        </w:rPr>
        <w:t xml:space="preserve"> </w:t>
      </w:r>
      <w:r>
        <w:rPr>
          <w:sz w:val="23"/>
        </w:rPr>
        <w:t>recomandată,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domiciliul</w:t>
      </w:r>
      <w:r>
        <w:rPr>
          <w:spacing w:val="3"/>
          <w:sz w:val="23"/>
        </w:rPr>
        <w:t xml:space="preserve"> </w:t>
      </w:r>
      <w:r>
        <w:rPr>
          <w:sz w:val="23"/>
        </w:rPr>
        <w:t>sau</w:t>
      </w:r>
      <w:r>
        <w:rPr>
          <w:spacing w:val="3"/>
          <w:sz w:val="23"/>
        </w:rPr>
        <w:t xml:space="preserve"> </w:t>
      </w:r>
      <w:r>
        <w:rPr>
          <w:sz w:val="23"/>
        </w:rPr>
        <w:t>reședința</w:t>
      </w:r>
      <w:r>
        <w:rPr>
          <w:spacing w:val="5"/>
          <w:sz w:val="23"/>
        </w:rPr>
        <w:t xml:space="preserve"> </w:t>
      </w:r>
      <w:r>
        <w:rPr>
          <w:sz w:val="23"/>
        </w:rPr>
        <w:t>comunicată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2"/>
          <w:sz w:val="23"/>
        </w:rPr>
        <w:t xml:space="preserve"> </w:t>
      </w:r>
      <w:r>
        <w:rPr>
          <w:sz w:val="23"/>
        </w:rPr>
        <w:t>acesta.</w:t>
      </w:r>
    </w:p>
    <w:p w:rsidR="0089096D" w:rsidRDefault="0089096D" w:rsidP="0089096D">
      <w:pPr>
        <w:pStyle w:val="ListParagraph"/>
        <w:numPr>
          <w:ilvl w:val="0"/>
          <w:numId w:val="4"/>
        </w:numPr>
        <w:tabs>
          <w:tab w:val="left" w:pos="438"/>
        </w:tabs>
        <w:ind w:right="112" w:firstLine="0"/>
        <w:jc w:val="both"/>
        <w:rPr>
          <w:sz w:val="23"/>
        </w:rPr>
      </w:pPr>
      <w:r>
        <w:rPr>
          <w:sz w:val="23"/>
        </w:rPr>
        <w:t>Decizia de sancționare poate fi contestată de salariat la instanțele judecătorești competente în</w:t>
      </w:r>
      <w:r>
        <w:rPr>
          <w:spacing w:val="1"/>
          <w:sz w:val="23"/>
        </w:rPr>
        <w:t xml:space="preserve"> </w:t>
      </w:r>
      <w:r>
        <w:rPr>
          <w:sz w:val="23"/>
        </w:rPr>
        <w:t>termen de</w:t>
      </w:r>
      <w:r>
        <w:rPr>
          <w:spacing w:val="1"/>
          <w:sz w:val="23"/>
        </w:rPr>
        <w:t xml:space="preserve"> </w:t>
      </w:r>
      <w:r>
        <w:rPr>
          <w:sz w:val="23"/>
        </w:rPr>
        <w:t>30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zile calendaristice de la data</w:t>
      </w:r>
      <w:r>
        <w:rPr>
          <w:spacing w:val="3"/>
          <w:sz w:val="23"/>
        </w:rPr>
        <w:t xml:space="preserve"> </w:t>
      </w:r>
      <w:r>
        <w:rPr>
          <w:sz w:val="23"/>
        </w:rPr>
        <w:t>comunicării.</w:t>
      </w:r>
    </w:p>
    <w:p w:rsidR="0089096D" w:rsidRDefault="0089096D" w:rsidP="0089096D">
      <w:pPr>
        <w:pStyle w:val="BodyText"/>
        <w:spacing w:before="2" w:line="244" w:lineRule="auto"/>
        <w:ind w:right="110"/>
      </w:pPr>
      <w:r>
        <w:rPr>
          <w:b/>
        </w:rPr>
        <w:t xml:space="preserve">Art. 62. </w:t>
      </w:r>
      <w:r>
        <w:t>Sancțiunea disciplinară se radiază de drept în termen de 12 luni de la aplicare, daca</w:t>
      </w:r>
      <w:r>
        <w:rPr>
          <w:spacing w:val="1"/>
        </w:rPr>
        <w:t xml:space="preserve"> </w:t>
      </w:r>
      <w:r>
        <w:t>salariatului nu i se aplică o nouă sancțiune disciplinară în acest termen. Radierea sancțiunilor</w:t>
      </w:r>
      <w:r>
        <w:rPr>
          <w:spacing w:val="1"/>
        </w:rPr>
        <w:t xml:space="preserve"> </w:t>
      </w:r>
      <w:r>
        <w:t>disciplinare se</w:t>
      </w:r>
      <w:r>
        <w:rPr>
          <w:spacing w:val="2"/>
        </w:rPr>
        <w:t xml:space="preserve"> </w:t>
      </w:r>
      <w:r>
        <w:t>constată</w:t>
      </w:r>
      <w:r>
        <w:rPr>
          <w:spacing w:val="4"/>
        </w:rPr>
        <w:t xml:space="preserve"> </w:t>
      </w:r>
      <w:r>
        <w:t>prin</w:t>
      </w:r>
      <w:r>
        <w:rPr>
          <w:spacing w:val="2"/>
        </w:rPr>
        <w:t xml:space="preserve"> </w:t>
      </w:r>
      <w:r>
        <w:t>decizie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angajatorului</w:t>
      </w:r>
      <w:r>
        <w:rPr>
          <w:spacing w:val="5"/>
        </w:rPr>
        <w:t xml:space="preserve"> </w:t>
      </w:r>
      <w:r>
        <w:t>emisă</w:t>
      </w:r>
      <w:r>
        <w:rPr>
          <w:spacing w:val="1"/>
        </w:rPr>
        <w:t xml:space="preserve"> </w:t>
      </w:r>
      <w:r>
        <w:t>în</w:t>
      </w:r>
      <w:r>
        <w:rPr>
          <w:spacing w:val="2"/>
        </w:rPr>
        <w:t xml:space="preserve"> </w:t>
      </w:r>
      <w:r>
        <w:t>formă</w:t>
      </w:r>
      <w:r>
        <w:rPr>
          <w:spacing w:val="2"/>
        </w:rPr>
        <w:t xml:space="preserve"> </w:t>
      </w:r>
      <w:r>
        <w:t>scrisă.</w:t>
      </w:r>
    </w:p>
    <w:p w:rsidR="0089096D" w:rsidRDefault="0089096D" w:rsidP="0089096D">
      <w:pPr>
        <w:pStyle w:val="BodyText"/>
        <w:spacing w:before="6"/>
        <w:ind w:left="0"/>
        <w:jc w:val="left"/>
      </w:pPr>
    </w:p>
    <w:p w:rsidR="0089096D" w:rsidRDefault="0089096D" w:rsidP="0089096D">
      <w:pPr>
        <w:pStyle w:val="Heading1"/>
        <w:numPr>
          <w:ilvl w:val="0"/>
          <w:numId w:val="65"/>
        </w:numPr>
        <w:tabs>
          <w:tab w:val="left" w:pos="673"/>
        </w:tabs>
        <w:spacing w:line="244" w:lineRule="auto"/>
        <w:ind w:left="101" w:right="113" w:firstLine="0"/>
        <w:jc w:val="both"/>
      </w:pPr>
      <w:r>
        <w:t>CRITERIILE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PROCEDURILE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PROFESIONALĂ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SALARIAȚILOR</w:t>
      </w:r>
    </w:p>
    <w:p w:rsidR="0089096D" w:rsidRDefault="0089096D" w:rsidP="0089096D">
      <w:pPr>
        <w:pStyle w:val="BodyText"/>
        <w:spacing w:before="9"/>
        <w:ind w:left="0"/>
        <w:jc w:val="left"/>
        <w:rPr>
          <w:b/>
          <w:sz w:val="22"/>
        </w:rPr>
      </w:pPr>
    </w:p>
    <w:p w:rsidR="0089096D" w:rsidRDefault="0089096D" w:rsidP="0089096D">
      <w:pPr>
        <w:pStyle w:val="BodyText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63.</w:t>
      </w:r>
      <w:r>
        <w:rPr>
          <w:b/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evaluarea</w:t>
      </w:r>
      <w:r>
        <w:rPr>
          <w:spacing w:val="6"/>
        </w:rPr>
        <w:t xml:space="preserve"> </w:t>
      </w:r>
      <w:r>
        <w:t>periodică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vor</w:t>
      </w:r>
      <w:r>
        <w:rPr>
          <w:spacing w:val="7"/>
        </w:rPr>
        <w:t xml:space="preserve"> </w:t>
      </w:r>
      <w:r>
        <w:t>utiliza</w:t>
      </w:r>
      <w:r>
        <w:rPr>
          <w:spacing w:val="6"/>
        </w:rPr>
        <w:t xml:space="preserve"> </w:t>
      </w:r>
      <w:r>
        <w:t>următoarele</w:t>
      </w:r>
      <w:r>
        <w:rPr>
          <w:spacing w:val="6"/>
        </w:rPr>
        <w:t xml:space="preserve"> </w:t>
      </w:r>
      <w:r>
        <w:t>criterii:</w:t>
      </w:r>
    </w:p>
    <w:p w:rsidR="0089096D" w:rsidRDefault="0089096D" w:rsidP="0089096D">
      <w:pPr>
        <w:pStyle w:val="BodyText"/>
        <w:spacing w:before="5" w:line="244" w:lineRule="auto"/>
        <w:ind w:right="110"/>
      </w:pPr>
      <w:r>
        <w:t>responsabilitatile</w:t>
      </w:r>
      <w:r>
        <w:rPr>
          <w:spacing w:val="21"/>
        </w:rPr>
        <w:t xml:space="preserve"> </w:t>
      </w:r>
      <w:r>
        <w:t>postului;</w:t>
      </w:r>
      <w:r>
        <w:rPr>
          <w:spacing w:val="23"/>
        </w:rPr>
        <w:t xml:space="preserve"> </w:t>
      </w:r>
      <w:r>
        <w:t>calitatea</w:t>
      </w:r>
      <w:r>
        <w:rPr>
          <w:spacing w:val="20"/>
        </w:rPr>
        <w:t xml:space="preserve"> </w:t>
      </w:r>
      <w:r>
        <w:t>lucrărilor;</w:t>
      </w:r>
      <w:r>
        <w:rPr>
          <w:spacing w:val="22"/>
        </w:rPr>
        <w:t xml:space="preserve"> </w:t>
      </w:r>
      <w:r>
        <w:t>volumul</w:t>
      </w:r>
      <w:r>
        <w:rPr>
          <w:spacing w:val="22"/>
        </w:rPr>
        <w:t xml:space="preserve"> </w:t>
      </w:r>
      <w:r>
        <w:t>activității</w:t>
      </w:r>
      <w:r>
        <w:rPr>
          <w:spacing w:val="20"/>
        </w:rPr>
        <w:t xml:space="preserve"> </w:t>
      </w:r>
      <w:r>
        <w:t>desfășurate;</w:t>
      </w:r>
      <w:r>
        <w:rPr>
          <w:spacing w:val="24"/>
        </w:rPr>
        <w:t xml:space="preserve"> </w:t>
      </w:r>
      <w:r>
        <w:t>conditiile</w:t>
      </w:r>
      <w:r>
        <w:rPr>
          <w:spacing w:val="20"/>
        </w:rPr>
        <w:t xml:space="preserve"> </w:t>
      </w:r>
      <w:r>
        <w:t>concrete</w:t>
      </w:r>
      <w:r>
        <w:rPr>
          <w:spacing w:val="-55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desfășoară</w:t>
      </w:r>
      <w:r>
        <w:rPr>
          <w:spacing w:val="1"/>
        </w:rPr>
        <w:t xml:space="preserve"> </w:t>
      </w:r>
      <w:r>
        <w:t>munca;</w:t>
      </w:r>
      <w:r>
        <w:rPr>
          <w:spacing w:val="1"/>
        </w:rPr>
        <w:t xml:space="preserve"> </w:t>
      </w:r>
      <w:r>
        <w:t>rezultatele</w:t>
      </w:r>
      <w:r>
        <w:rPr>
          <w:spacing w:val="1"/>
        </w:rPr>
        <w:t xml:space="preserve"> </w:t>
      </w:r>
      <w:r>
        <w:t>obtinute;</w:t>
      </w:r>
      <w:r>
        <w:rPr>
          <w:spacing w:val="1"/>
        </w:rPr>
        <w:t xml:space="preserve"> </w:t>
      </w:r>
      <w:r>
        <w:t>cunoștințe</w:t>
      </w:r>
      <w:r>
        <w:rPr>
          <w:spacing w:val="58"/>
        </w:rPr>
        <w:t xml:space="preserve"> </w:t>
      </w:r>
      <w:r>
        <w:t>și</w:t>
      </w:r>
      <w:r>
        <w:rPr>
          <w:spacing w:val="58"/>
        </w:rPr>
        <w:t xml:space="preserve"> </w:t>
      </w:r>
      <w:r>
        <w:t>experiență;</w:t>
      </w:r>
      <w:r>
        <w:rPr>
          <w:spacing w:val="58"/>
        </w:rPr>
        <w:t xml:space="preserve"> </w:t>
      </w:r>
      <w:r>
        <w:t>pregătirea</w:t>
      </w:r>
      <w:r>
        <w:rPr>
          <w:spacing w:val="1"/>
        </w:rPr>
        <w:t xml:space="preserve"> </w:t>
      </w:r>
      <w:r>
        <w:t>profesională; vechimea; complexitatea, creativitatea și diversitatea activităților;</w:t>
      </w:r>
      <w:r>
        <w:rPr>
          <w:spacing w:val="1"/>
        </w:rPr>
        <w:t xml:space="preserve"> </w:t>
      </w:r>
      <w:r>
        <w:t>participarea la</w:t>
      </w:r>
      <w:r>
        <w:rPr>
          <w:spacing w:val="1"/>
        </w:rPr>
        <w:t xml:space="preserve"> </w:t>
      </w:r>
      <w:r>
        <w:t>cursurile</w:t>
      </w:r>
      <w:r>
        <w:rPr>
          <w:spacing w:val="55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formare</w:t>
      </w:r>
      <w:r>
        <w:rPr>
          <w:spacing w:val="58"/>
        </w:rPr>
        <w:t xml:space="preserve"> </w:t>
      </w:r>
      <w:r>
        <w:t>profesională;</w:t>
      </w:r>
      <w:r>
        <w:rPr>
          <w:spacing w:val="57"/>
        </w:rPr>
        <w:t xml:space="preserve"> </w:t>
      </w:r>
      <w:r>
        <w:t>contacte</w:t>
      </w:r>
      <w:r>
        <w:rPr>
          <w:spacing w:val="57"/>
        </w:rPr>
        <w:t xml:space="preserve"> </w:t>
      </w:r>
      <w:r>
        <w:t>și</w:t>
      </w:r>
      <w:r>
        <w:rPr>
          <w:spacing w:val="56"/>
        </w:rPr>
        <w:t xml:space="preserve"> </w:t>
      </w:r>
      <w:r>
        <w:t>comunicare;</w:t>
      </w:r>
      <w:r>
        <w:rPr>
          <w:spacing w:val="58"/>
        </w:rPr>
        <w:t xml:space="preserve"> </w:t>
      </w:r>
      <w:r>
        <w:t>aptitudini</w:t>
      </w:r>
      <w:r>
        <w:rPr>
          <w:spacing w:val="58"/>
        </w:rPr>
        <w:t xml:space="preserve"> </w:t>
      </w:r>
      <w:r>
        <w:t>organizatorice; disponibilitate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lucrul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echipă;</w:t>
      </w:r>
      <w:r>
        <w:rPr>
          <w:spacing w:val="1"/>
        </w:rPr>
        <w:t xml:space="preserve"> </w:t>
      </w:r>
      <w:r>
        <w:t>operativitate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desfășurarea</w:t>
      </w:r>
      <w:r>
        <w:rPr>
          <w:spacing w:val="1"/>
        </w:rPr>
        <w:t xml:space="preserve"> </w:t>
      </w:r>
      <w:r>
        <w:t>activităților;</w:t>
      </w:r>
      <w:r>
        <w:rPr>
          <w:spacing w:val="57"/>
        </w:rPr>
        <w:t xml:space="preserve"> </w:t>
      </w:r>
      <w:r>
        <w:t>fidelitate</w:t>
      </w:r>
      <w:r>
        <w:rPr>
          <w:spacing w:val="58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raport</w:t>
      </w:r>
      <w:r>
        <w:rPr>
          <w:spacing w:val="4"/>
        </w:rPr>
        <w:t xml:space="preserve"> </w:t>
      </w:r>
      <w:r>
        <w:t>cu</w:t>
      </w:r>
      <w:r>
        <w:rPr>
          <w:spacing w:val="2"/>
        </w:rPr>
        <w:t xml:space="preserve"> </w:t>
      </w:r>
      <w:r>
        <w:t>unitatea;</w:t>
      </w:r>
      <w:r>
        <w:rPr>
          <w:spacing w:val="4"/>
        </w:rPr>
        <w:t xml:space="preserve"> </w:t>
      </w:r>
      <w:r>
        <w:t>colegialitate,</w:t>
      </w:r>
      <w:r>
        <w:rPr>
          <w:spacing w:val="2"/>
        </w:rPr>
        <w:t xml:space="preserve"> </w:t>
      </w:r>
      <w:r>
        <w:t>corectitudine în</w:t>
      </w:r>
      <w:r>
        <w:rPr>
          <w:spacing w:val="2"/>
        </w:rPr>
        <w:t xml:space="preserve"> </w:t>
      </w:r>
      <w:r>
        <w:t>raporturile de</w:t>
      </w:r>
      <w:r>
        <w:rPr>
          <w:spacing w:val="2"/>
        </w:rPr>
        <w:t xml:space="preserve"> </w:t>
      </w:r>
      <w:r>
        <w:t>muncă.</w:t>
      </w:r>
    </w:p>
    <w:p w:rsidR="0089096D" w:rsidRDefault="0089096D" w:rsidP="0089096D">
      <w:pPr>
        <w:pStyle w:val="BodyText"/>
        <w:spacing w:line="244" w:lineRule="auto"/>
        <w:ind w:right="111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64.</w:t>
      </w:r>
      <w:r>
        <w:rPr>
          <w:b/>
          <w:spacing w:val="1"/>
        </w:rPr>
        <w:t xml:space="preserve"> </w:t>
      </w:r>
      <w:r>
        <w:t>Angajatorul</w:t>
      </w:r>
      <w:r>
        <w:rPr>
          <w:spacing w:val="1"/>
        </w:rPr>
        <w:t xml:space="preserve"> </w:t>
      </w:r>
      <w:r>
        <w:t>are obligația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 criteriile de evaluare în</w:t>
      </w:r>
      <w:r>
        <w:rPr>
          <w:spacing w:val="1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obiectiv,</w:t>
      </w:r>
      <w:r>
        <w:rPr>
          <w:spacing w:val="1"/>
        </w:rPr>
        <w:t xml:space="preserve"> </w:t>
      </w:r>
      <w:r>
        <w:t>corect</w:t>
      </w:r>
      <w:r>
        <w:rPr>
          <w:spacing w:val="1"/>
        </w:rPr>
        <w:t xml:space="preserve"> </w:t>
      </w:r>
      <w:r>
        <w:t>și</w:t>
      </w:r>
      <w:r>
        <w:rPr>
          <w:spacing w:val="1"/>
        </w:rPr>
        <w:t xml:space="preserve"> </w:t>
      </w:r>
      <w:r>
        <w:t>nediscriminatoriu,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respectarea</w:t>
      </w:r>
      <w:r>
        <w:rPr>
          <w:spacing w:val="1"/>
        </w:rPr>
        <w:t xml:space="preserve"> </w:t>
      </w:r>
      <w:r>
        <w:t>prevederilor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202/2002</w:t>
      </w:r>
      <w:r>
        <w:rPr>
          <w:spacing w:val="57"/>
        </w:rPr>
        <w:t xml:space="preserve"> </w:t>
      </w:r>
      <w:r>
        <w:t>privind</w:t>
      </w:r>
      <w:r>
        <w:rPr>
          <w:spacing w:val="58"/>
        </w:rPr>
        <w:t xml:space="preserve"> </w:t>
      </w:r>
      <w:r>
        <w:t>egalitatea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șanse</w:t>
      </w:r>
      <w:r>
        <w:rPr>
          <w:spacing w:val="-55"/>
        </w:rPr>
        <w:t xml:space="preserve"> </w:t>
      </w:r>
      <w:r>
        <w:t>între</w:t>
      </w:r>
      <w:r>
        <w:rPr>
          <w:spacing w:val="-1"/>
        </w:rPr>
        <w:t xml:space="preserve"> </w:t>
      </w:r>
      <w:r>
        <w:t>femei</w:t>
      </w:r>
      <w:r>
        <w:rPr>
          <w:spacing w:val="1"/>
        </w:rPr>
        <w:t xml:space="preserve"> </w:t>
      </w:r>
      <w:r>
        <w:t>și bărbați.</w:t>
      </w:r>
    </w:p>
    <w:p w:rsidR="0089096D" w:rsidRDefault="0089096D" w:rsidP="0089096D">
      <w:pPr>
        <w:pStyle w:val="BodyText"/>
        <w:spacing w:line="244" w:lineRule="auto"/>
        <w:ind w:right="112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65.</w:t>
      </w:r>
      <w:r>
        <w:rPr>
          <w:b/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evaluare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alcatuită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șefii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comisii</w:t>
      </w:r>
      <w:r>
        <w:rPr>
          <w:spacing w:val="1"/>
        </w:rPr>
        <w:t xml:space="preserve"> </w:t>
      </w:r>
      <w:r>
        <w:t>metodice,</w:t>
      </w:r>
      <w:r>
        <w:rPr>
          <w:spacing w:val="1"/>
        </w:rPr>
        <w:t xml:space="preserve"> </w:t>
      </w:r>
      <w:r>
        <w:t>consiliul</w:t>
      </w:r>
      <w:r>
        <w:rPr>
          <w:spacing w:val="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administrație, director.</w:t>
      </w:r>
    </w:p>
    <w:p w:rsidR="0089096D" w:rsidRDefault="0089096D" w:rsidP="0089096D">
      <w:pPr>
        <w:pStyle w:val="BodyText"/>
        <w:spacing w:line="263" w:lineRule="exact"/>
      </w:pPr>
      <w:r>
        <w:rPr>
          <w:b/>
        </w:rPr>
        <w:t>Art.</w:t>
      </w:r>
      <w:r>
        <w:rPr>
          <w:b/>
          <w:spacing w:val="6"/>
        </w:rPr>
        <w:t xml:space="preserve"> </w:t>
      </w:r>
      <w:r>
        <w:rPr>
          <w:b/>
        </w:rPr>
        <w:t>66.</w:t>
      </w:r>
      <w:r>
        <w:rPr>
          <w:b/>
          <w:spacing w:val="7"/>
        </w:rPr>
        <w:t xml:space="preserve"> </w:t>
      </w:r>
      <w:r>
        <w:t>(1)</w:t>
      </w:r>
      <w:r>
        <w:rPr>
          <w:spacing w:val="8"/>
        </w:rPr>
        <w:t xml:space="preserve"> </w:t>
      </w:r>
      <w:r>
        <w:t>Evaluarea</w:t>
      </w:r>
      <w:r>
        <w:rPr>
          <w:spacing w:val="6"/>
        </w:rPr>
        <w:t xml:space="preserve"> </w:t>
      </w:r>
      <w:r>
        <w:t>periodică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realiza</w:t>
      </w:r>
      <w:r>
        <w:rPr>
          <w:spacing w:val="5"/>
        </w:rPr>
        <w:t xml:space="preserve"> </w:t>
      </w:r>
      <w:r>
        <w:t>prin</w:t>
      </w:r>
      <w:r>
        <w:rPr>
          <w:spacing w:val="8"/>
        </w:rPr>
        <w:t xml:space="preserve"> </w:t>
      </w:r>
      <w:r>
        <w:t>utilizarea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fișe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evaluare.</w:t>
      </w:r>
    </w:p>
    <w:p w:rsidR="0089096D" w:rsidRDefault="0089096D" w:rsidP="0089096D">
      <w:pPr>
        <w:pStyle w:val="ListParagraph"/>
        <w:numPr>
          <w:ilvl w:val="0"/>
          <w:numId w:val="3"/>
        </w:numPr>
        <w:tabs>
          <w:tab w:val="left" w:pos="431"/>
        </w:tabs>
        <w:ind w:hanging="330"/>
        <w:jc w:val="both"/>
        <w:rPr>
          <w:sz w:val="23"/>
        </w:rPr>
      </w:pPr>
      <w:r>
        <w:rPr>
          <w:sz w:val="23"/>
        </w:rPr>
        <w:t>Rezultatele</w:t>
      </w:r>
      <w:r>
        <w:rPr>
          <w:spacing w:val="13"/>
          <w:sz w:val="23"/>
        </w:rPr>
        <w:t xml:space="preserve"> </w:t>
      </w:r>
      <w:r>
        <w:rPr>
          <w:sz w:val="23"/>
        </w:rPr>
        <w:t>evaluării</w:t>
      </w:r>
      <w:r>
        <w:rPr>
          <w:spacing w:val="11"/>
          <w:sz w:val="23"/>
        </w:rPr>
        <w:t xml:space="preserve"> </w:t>
      </w:r>
      <w:r>
        <w:rPr>
          <w:sz w:val="23"/>
        </w:rPr>
        <w:t>vor</w:t>
      </w:r>
      <w:r>
        <w:rPr>
          <w:spacing w:val="9"/>
          <w:sz w:val="23"/>
        </w:rPr>
        <w:t xml:space="preserve"> </w:t>
      </w:r>
      <w:r>
        <w:rPr>
          <w:sz w:val="23"/>
        </w:rPr>
        <w:t>fi</w:t>
      </w:r>
      <w:r>
        <w:rPr>
          <w:spacing w:val="10"/>
          <w:sz w:val="23"/>
        </w:rPr>
        <w:t xml:space="preserve"> </w:t>
      </w:r>
      <w:r>
        <w:rPr>
          <w:sz w:val="23"/>
        </w:rPr>
        <w:t>exprimate</w:t>
      </w:r>
      <w:r>
        <w:rPr>
          <w:spacing w:val="8"/>
          <w:sz w:val="23"/>
        </w:rPr>
        <w:t xml:space="preserve"> </w:t>
      </w:r>
      <w:r>
        <w:rPr>
          <w:sz w:val="23"/>
        </w:rPr>
        <w:t>prin</w:t>
      </w:r>
      <w:r>
        <w:rPr>
          <w:spacing w:val="9"/>
          <w:sz w:val="23"/>
        </w:rPr>
        <w:t xml:space="preserve"> </w:t>
      </w:r>
      <w:r>
        <w:rPr>
          <w:sz w:val="23"/>
        </w:rPr>
        <w:t>punctaje</w:t>
      </w:r>
      <w:r>
        <w:rPr>
          <w:spacing w:val="9"/>
          <w:sz w:val="23"/>
        </w:rPr>
        <w:t xml:space="preserve"> </w:t>
      </w:r>
      <w:r>
        <w:rPr>
          <w:sz w:val="23"/>
        </w:rPr>
        <w:t>și</w:t>
      </w:r>
      <w:r>
        <w:rPr>
          <w:spacing w:val="12"/>
          <w:sz w:val="23"/>
        </w:rPr>
        <w:t xml:space="preserve"> </w:t>
      </w:r>
      <w:r>
        <w:rPr>
          <w:sz w:val="23"/>
        </w:rPr>
        <w:t>calificative.</w:t>
      </w:r>
    </w:p>
    <w:p w:rsidR="0089096D" w:rsidRDefault="0089096D" w:rsidP="0089096D">
      <w:pPr>
        <w:pStyle w:val="ListParagraph"/>
        <w:numPr>
          <w:ilvl w:val="0"/>
          <w:numId w:val="3"/>
        </w:numPr>
        <w:tabs>
          <w:tab w:val="left" w:pos="431"/>
        </w:tabs>
        <w:spacing w:before="1"/>
        <w:ind w:hanging="330"/>
        <w:jc w:val="both"/>
        <w:rPr>
          <w:sz w:val="23"/>
        </w:rPr>
      </w:pPr>
      <w:r>
        <w:rPr>
          <w:sz w:val="23"/>
        </w:rPr>
        <w:t>Rezultatele</w:t>
      </w:r>
      <w:r>
        <w:rPr>
          <w:spacing w:val="13"/>
          <w:sz w:val="23"/>
        </w:rPr>
        <w:t xml:space="preserve"> </w:t>
      </w:r>
      <w:r>
        <w:rPr>
          <w:sz w:val="23"/>
        </w:rPr>
        <w:t>evaluării</w:t>
      </w:r>
      <w:r>
        <w:rPr>
          <w:spacing w:val="10"/>
          <w:sz w:val="23"/>
        </w:rPr>
        <w:t xml:space="preserve"> </w:t>
      </w:r>
      <w:r>
        <w:rPr>
          <w:sz w:val="23"/>
        </w:rPr>
        <w:t>profesionale</w:t>
      </w:r>
      <w:r>
        <w:rPr>
          <w:spacing w:val="8"/>
          <w:sz w:val="23"/>
        </w:rPr>
        <w:t xml:space="preserve"> </w:t>
      </w:r>
      <w:r>
        <w:rPr>
          <w:sz w:val="23"/>
        </w:rPr>
        <w:t>vor</w:t>
      </w:r>
      <w:r>
        <w:rPr>
          <w:spacing w:val="9"/>
          <w:sz w:val="23"/>
        </w:rPr>
        <w:t xml:space="preserve"> </w:t>
      </w:r>
      <w:r>
        <w:rPr>
          <w:sz w:val="23"/>
        </w:rPr>
        <w:t>putea</w:t>
      </w:r>
      <w:r>
        <w:rPr>
          <w:spacing w:val="8"/>
          <w:sz w:val="23"/>
        </w:rPr>
        <w:t xml:space="preserve"> </w:t>
      </w:r>
      <w:r>
        <w:rPr>
          <w:sz w:val="23"/>
        </w:rPr>
        <w:t>fi</w:t>
      </w:r>
      <w:r>
        <w:rPr>
          <w:spacing w:val="13"/>
          <w:sz w:val="23"/>
        </w:rPr>
        <w:t xml:space="preserve"> </w:t>
      </w:r>
      <w:r>
        <w:rPr>
          <w:sz w:val="23"/>
        </w:rPr>
        <w:t>utilizate</w:t>
      </w:r>
      <w:r>
        <w:rPr>
          <w:spacing w:val="9"/>
          <w:sz w:val="23"/>
        </w:rPr>
        <w:t xml:space="preserve"> </w:t>
      </w:r>
      <w:r>
        <w:rPr>
          <w:sz w:val="23"/>
        </w:rPr>
        <w:t>în</w:t>
      </w:r>
      <w:r>
        <w:rPr>
          <w:spacing w:val="9"/>
          <w:sz w:val="23"/>
        </w:rPr>
        <w:t xml:space="preserve"> </w:t>
      </w:r>
      <w:r>
        <w:rPr>
          <w:sz w:val="23"/>
        </w:rPr>
        <w:t>vederea:</w:t>
      </w:r>
    </w:p>
    <w:p w:rsidR="0089096D" w:rsidRDefault="0089096D" w:rsidP="0089096D">
      <w:pPr>
        <w:pStyle w:val="BodyText"/>
        <w:spacing w:before="5"/>
        <w:jc w:val="left"/>
      </w:pPr>
      <w:r>
        <w:t>-selecției</w:t>
      </w:r>
      <w:r>
        <w:rPr>
          <w:spacing w:val="8"/>
        </w:rPr>
        <w:t xml:space="preserve"> </w:t>
      </w:r>
      <w:r>
        <w:t>salariaților</w:t>
      </w:r>
      <w:r>
        <w:rPr>
          <w:spacing w:val="8"/>
        </w:rPr>
        <w:t xml:space="preserve"> </w:t>
      </w:r>
      <w:r>
        <w:t>în</w:t>
      </w:r>
      <w:r>
        <w:rPr>
          <w:spacing w:val="11"/>
        </w:rPr>
        <w:t xml:space="preserve"> </w:t>
      </w:r>
      <w:r>
        <w:t>vederea</w:t>
      </w:r>
      <w:r>
        <w:rPr>
          <w:spacing w:val="8"/>
        </w:rPr>
        <w:t xml:space="preserve"> </w:t>
      </w:r>
      <w:r>
        <w:t>promovării;</w:t>
      </w:r>
    </w:p>
    <w:p w:rsidR="0089096D" w:rsidRDefault="0089096D" w:rsidP="0089096D">
      <w:pPr>
        <w:pStyle w:val="BodyText"/>
        <w:spacing w:before="4"/>
        <w:jc w:val="left"/>
      </w:pPr>
      <w:r>
        <w:t>-selecției</w:t>
      </w:r>
      <w:r>
        <w:rPr>
          <w:spacing w:val="8"/>
        </w:rPr>
        <w:t xml:space="preserve"> </w:t>
      </w:r>
      <w:r>
        <w:t>salariaților</w:t>
      </w:r>
      <w:r>
        <w:rPr>
          <w:spacing w:val="9"/>
        </w:rPr>
        <w:t xml:space="preserve"> </w:t>
      </w:r>
      <w:r>
        <w:t>prealabil</w:t>
      </w:r>
      <w:r>
        <w:rPr>
          <w:spacing w:val="11"/>
        </w:rPr>
        <w:t xml:space="preserve"> </w:t>
      </w:r>
      <w:r>
        <w:t>operării</w:t>
      </w:r>
      <w:r>
        <w:rPr>
          <w:spacing w:val="11"/>
        </w:rPr>
        <w:t xml:space="preserve"> </w:t>
      </w:r>
      <w:r>
        <w:t>unei</w:t>
      </w:r>
      <w:r>
        <w:rPr>
          <w:spacing w:val="9"/>
        </w:rPr>
        <w:t xml:space="preserve"> </w:t>
      </w:r>
      <w:r>
        <w:t>concedieri</w:t>
      </w:r>
      <w:r>
        <w:rPr>
          <w:spacing w:val="11"/>
        </w:rPr>
        <w:t xml:space="preserve"> </w:t>
      </w:r>
      <w:r>
        <w:t>colective;</w:t>
      </w:r>
    </w:p>
    <w:p w:rsidR="0089096D" w:rsidRDefault="0089096D" w:rsidP="0089096D">
      <w:pPr>
        <w:pStyle w:val="BodyText"/>
        <w:spacing w:before="4"/>
        <w:jc w:val="left"/>
      </w:pPr>
      <w:r>
        <w:t>-selecției</w:t>
      </w:r>
      <w:r>
        <w:rPr>
          <w:spacing w:val="12"/>
        </w:rPr>
        <w:t xml:space="preserve"> </w:t>
      </w:r>
      <w:r>
        <w:t>salariaților</w:t>
      </w:r>
      <w:r>
        <w:rPr>
          <w:spacing w:val="13"/>
        </w:rPr>
        <w:t xml:space="preserve"> </w:t>
      </w:r>
      <w:r>
        <w:t>corespunzători</w:t>
      </w:r>
      <w:r>
        <w:rPr>
          <w:spacing w:val="11"/>
        </w:rPr>
        <w:t xml:space="preserve"> </w:t>
      </w:r>
      <w:r>
        <w:t>profesionali.</w:t>
      </w:r>
    </w:p>
    <w:p w:rsidR="0089096D" w:rsidRDefault="0089096D" w:rsidP="0089096D">
      <w:pPr>
        <w:pStyle w:val="Heading1"/>
        <w:spacing w:line="530" w:lineRule="atLeast"/>
        <w:ind w:left="102" w:right="6623"/>
        <w:jc w:val="left"/>
      </w:pPr>
      <w:r>
        <w:t>DISPOZIȚII</w:t>
      </w:r>
      <w:r>
        <w:rPr>
          <w:spacing w:val="18"/>
        </w:rPr>
        <w:t xml:space="preserve"> </w:t>
      </w:r>
      <w:r>
        <w:t>FINALE</w:t>
      </w:r>
      <w:r>
        <w:rPr>
          <w:spacing w:val="-55"/>
        </w:rPr>
        <w:t xml:space="preserve"> </w:t>
      </w:r>
      <w:r>
        <w:t>Art. 67.</w:t>
      </w:r>
    </w:p>
    <w:p w:rsidR="0089096D" w:rsidRDefault="0089096D" w:rsidP="0089096D">
      <w:pPr>
        <w:pStyle w:val="ListParagraph"/>
        <w:numPr>
          <w:ilvl w:val="0"/>
          <w:numId w:val="2"/>
        </w:numPr>
        <w:tabs>
          <w:tab w:val="left" w:pos="431"/>
        </w:tabs>
        <w:spacing w:before="5"/>
        <w:ind w:hanging="330"/>
        <w:rPr>
          <w:sz w:val="23"/>
        </w:rPr>
      </w:pPr>
      <w:r>
        <w:rPr>
          <w:sz w:val="23"/>
        </w:rPr>
        <w:t>Prezentul</w:t>
      </w:r>
      <w:r>
        <w:rPr>
          <w:spacing w:val="11"/>
          <w:sz w:val="23"/>
        </w:rPr>
        <w:t xml:space="preserve"> </w:t>
      </w:r>
      <w:r>
        <w:rPr>
          <w:sz w:val="23"/>
        </w:rPr>
        <w:t>Regulament</w:t>
      </w:r>
      <w:r>
        <w:rPr>
          <w:spacing w:val="12"/>
          <w:sz w:val="23"/>
        </w:rPr>
        <w:t xml:space="preserve"> </w:t>
      </w:r>
      <w:r>
        <w:rPr>
          <w:sz w:val="23"/>
        </w:rPr>
        <w:t>intern</w:t>
      </w:r>
      <w:r>
        <w:rPr>
          <w:spacing w:val="9"/>
          <w:sz w:val="23"/>
        </w:rPr>
        <w:t xml:space="preserve"> </w:t>
      </w:r>
      <w:r>
        <w:rPr>
          <w:sz w:val="23"/>
        </w:rPr>
        <w:t>are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bază</w:t>
      </w:r>
      <w:r>
        <w:rPr>
          <w:spacing w:val="8"/>
          <w:sz w:val="23"/>
        </w:rPr>
        <w:t xml:space="preserve"> </w:t>
      </w:r>
      <w:r>
        <w:rPr>
          <w:sz w:val="23"/>
        </w:rPr>
        <w:t>prevederile</w:t>
      </w:r>
      <w:r>
        <w:rPr>
          <w:spacing w:val="7"/>
          <w:sz w:val="23"/>
        </w:rPr>
        <w:t xml:space="preserve"> </w:t>
      </w:r>
      <w:r>
        <w:rPr>
          <w:sz w:val="23"/>
        </w:rPr>
        <w:t>legislației</w:t>
      </w:r>
      <w:r>
        <w:rPr>
          <w:spacing w:val="8"/>
          <w:sz w:val="23"/>
        </w:rPr>
        <w:t xml:space="preserve"> </w:t>
      </w:r>
      <w:r>
        <w:rPr>
          <w:sz w:val="23"/>
        </w:rPr>
        <w:t>în</w:t>
      </w:r>
      <w:r>
        <w:rPr>
          <w:spacing w:val="8"/>
          <w:sz w:val="23"/>
        </w:rPr>
        <w:t xml:space="preserve"> </w:t>
      </w:r>
      <w:r>
        <w:rPr>
          <w:sz w:val="23"/>
        </w:rPr>
        <w:t>vigoare.</w:t>
      </w:r>
    </w:p>
    <w:p w:rsidR="0089096D" w:rsidRDefault="0089096D" w:rsidP="0089096D">
      <w:pPr>
        <w:pStyle w:val="ListParagraph"/>
        <w:numPr>
          <w:ilvl w:val="0"/>
          <w:numId w:val="2"/>
        </w:numPr>
        <w:tabs>
          <w:tab w:val="left" w:pos="467"/>
        </w:tabs>
        <w:spacing w:before="4" w:line="244" w:lineRule="auto"/>
        <w:ind w:left="101" w:right="113" w:firstLine="0"/>
        <w:rPr>
          <w:sz w:val="23"/>
        </w:rPr>
      </w:pPr>
      <w:r>
        <w:rPr>
          <w:sz w:val="23"/>
        </w:rPr>
        <w:t>Regulamentul</w:t>
      </w:r>
      <w:r>
        <w:rPr>
          <w:spacing w:val="45"/>
          <w:sz w:val="23"/>
        </w:rPr>
        <w:t xml:space="preserve"> </w:t>
      </w:r>
      <w:r>
        <w:rPr>
          <w:sz w:val="23"/>
        </w:rPr>
        <w:t>se</w:t>
      </w:r>
      <w:r>
        <w:rPr>
          <w:spacing w:val="46"/>
          <w:sz w:val="23"/>
        </w:rPr>
        <w:t xml:space="preserve"> </w:t>
      </w:r>
      <w:r>
        <w:rPr>
          <w:sz w:val="23"/>
        </w:rPr>
        <w:t>completează</w:t>
      </w:r>
      <w:r>
        <w:rPr>
          <w:spacing w:val="47"/>
          <w:sz w:val="23"/>
        </w:rPr>
        <w:t xml:space="preserve"> </w:t>
      </w:r>
      <w:r>
        <w:rPr>
          <w:sz w:val="23"/>
        </w:rPr>
        <w:t>cu</w:t>
      </w:r>
      <w:r>
        <w:rPr>
          <w:spacing w:val="44"/>
          <w:sz w:val="23"/>
        </w:rPr>
        <w:t xml:space="preserve"> </w:t>
      </w:r>
      <w:r>
        <w:rPr>
          <w:sz w:val="23"/>
        </w:rPr>
        <w:t>dispozițiile</w:t>
      </w:r>
      <w:r>
        <w:rPr>
          <w:spacing w:val="44"/>
          <w:sz w:val="23"/>
        </w:rPr>
        <w:t xml:space="preserve"> </w:t>
      </w:r>
      <w:r>
        <w:rPr>
          <w:sz w:val="23"/>
        </w:rPr>
        <w:t>cuprinse</w:t>
      </w:r>
      <w:r>
        <w:rPr>
          <w:spacing w:val="46"/>
          <w:sz w:val="23"/>
        </w:rPr>
        <w:t xml:space="preserve"> </w:t>
      </w:r>
      <w:r>
        <w:rPr>
          <w:sz w:val="23"/>
        </w:rPr>
        <w:t>în</w:t>
      </w:r>
      <w:r>
        <w:rPr>
          <w:spacing w:val="42"/>
          <w:sz w:val="23"/>
        </w:rPr>
        <w:t xml:space="preserve"> </w:t>
      </w:r>
      <w:r>
        <w:rPr>
          <w:sz w:val="23"/>
        </w:rPr>
        <w:t>Codul</w:t>
      </w:r>
      <w:r>
        <w:rPr>
          <w:spacing w:val="45"/>
          <w:sz w:val="23"/>
        </w:rPr>
        <w:t xml:space="preserve"> </w:t>
      </w:r>
      <w:r>
        <w:rPr>
          <w:sz w:val="23"/>
        </w:rPr>
        <w:t>muncii</w:t>
      </w:r>
      <w:r>
        <w:rPr>
          <w:spacing w:val="43"/>
          <w:sz w:val="23"/>
        </w:rPr>
        <w:t xml:space="preserve"> </w:t>
      </w:r>
      <w:r>
        <w:rPr>
          <w:sz w:val="23"/>
        </w:rPr>
        <w:t>și</w:t>
      </w:r>
      <w:r>
        <w:rPr>
          <w:spacing w:val="44"/>
          <w:sz w:val="23"/>
        </w:rPr>
        <w:t xml:space="preserve"> </w:t>
      </w:r>
      <w:r>
        <w:rPr>
          <w:sz w:val="23"/>
        </w:rPr>
        <w:t>în</w:t>
      </w:r>
      <w:r>
        <w:rPr>
          <w:spacing w:val="43"/>
          <w:sz w:val="23"/>
        </w:rPr>
        <w:t xml:space="preserve"> </w:t>
      </w:r>
      <w:r>
        <w:rPr>
          <w:sz w:val="23"/>
        </w:rPr>
        <w:t>celelalte</w:t>
      </w:r>
      <w:r>
        <w:rPr>
          <w:spacing w:val="44"/>
          <w:sz w:val="23"/>
        </w:rPr>
        <w:t xml:space="preserve"> </w:t>
      </w:r>
      <w:r>
        <w:rPr>
          <w:sz w:val="23"/>
        </w:rPr>
        <w:t>acte</w:t>
      </w:r>
      <w:r>
        <w:rPr>
          <w:spacing w:val="-54"/>
          <w:sz w:val="23"/>
        </w:rPr>
        <w:t xml:space="preserve"> </w:t>
      </w:r>
      <w:r>
        <w:rPr>
          <w:sz w:val="23"/>
        </w:rPr>
        <w:t>normative în</w:t>
      </w:r>
      <w:r>
        <w:rPr>
          <w:spacing w:val="2"/>
          <w:sz w:val="23"/>
        </w:rPr>
        <w:t xml:space="preserve"> </w:t>
      </w:r>
      <w:r>
        <w:rPr>
          <w:sz w:val="23"/>
        </w:rPr>
        <w:t>vigoare.</w:t>
      </w:r>
    </w:p>
    <w:p w:rsidR="0089096D" w:rsidRDefault="0089096D" w:rsidP="0089096D">
      <w:pPr>
        <w:pStyle w:val="Heading1"/>
        <w:spacing w:before="3" w:line="264" w:lineRule="exact"/>
        <w:jc w:val="left"/>
      </w:pPr>
      <w:r>
        <w:t>Art.</w:t>
      </w:r>
      <w:r>
        <w:rPr>
          <w:spacing w:val="2"/>
        </w:rPr>
        <w:t xml:space="preserve"> </w:t>
      </w:r>
      <w:r>
        <w:t>68.</w:t>
      </w:r>
    </w:p>
    <w:p w:rsidR="0089096D" w:rsidRDefault="0089096D" w:rsidP="0089096D">
      <w:pPr>
        <w:pStyle w:val="BodyText"/>
        <w:spacing w:line="264" w:lineRule="exact"/>
        <w:jc w:val="left"/>
      </w:pPr>
      <w:r>
        <w:t>Prezentul</w:t>
      </w:r>
      <w:r>
        <w:rPr>
          <w:spacing w:val="7"/>
        </w:rPr>
        <w:t xml:space="preserve"> </w:t>
      </w:r>
      <w:r>
        <w:t>Regulament</w:t>
      </w:r>
      <w:r>
        <w:rPr>
          <w:spacing w:val="9"/>
        </w:rPr>
        <w:t xml:space="preserve"> </w:t>
      </w:r>
      <w:r>
        <w:t>intern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fost</w:t>
      </w:r>
      <w:r>
        <w:rPr>
          <w:spacing w:val="7"/>
        </w:rPr>
        <w:t xml:space="preserve"> </w:t>
      </w:r>
      <w:r>
        <w:t>aprobat</w:t>
      </w:r>
      <w:r>
        <w:rPr>
          <w:spacing w:val="7"/>
        </w:rPr>
        <w:t xml:space="preserve"> </w:t>
      </w:r>
      <w:r>
        <w:t>în</w:t>
      </w:r>
      <w:r>
        <w:rPr>
          <w:spacing w:val="9"/>
        </w:rPr>
        <w:t xml:space="preserve"> </w:t>
      </w:r>
      <w:r>
        <w:t>ședința</w:t>
      </w:r>
      <w:r>
        <w:rPr>
          <w:spacing w:val="6"/>
        </w:rPr>
        <w:t xml:space="preserve"> </w:t>
      </w:r>
      <w:r>
        <w:t>CA</w:t>
      </w:r>
      <w:r>
        <w:rPr>
          <w:spacing w:val="6"/>
        </w:rPr>
        <w:t xml:space="preserve"> </w:t>
      </w:r>
      <w:r>
        <w:t>din</w:t>
      </w:r>
      <w:r>
        <w:rPr>
          <w:spacing w:val="10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de 29.09.2022.</w:t>
      </w:r>
    </w:p>
    <w:p w:rsidR="0089096D" w:rsidRDefault="0089096D" w:rsidP="0089096D">
      <w:pPr>
        <w:pStyle w:val="Heading1"/>
        <w:spacing w:before="9" w:line="264" w:lineRule="exact"/>
        <w:jc w:val="left"/>
      </w:pPr>
      <w:r>
        <w:t>Art.</w:t>
      </w:r>
      <w:r>
        <w:rPr>
          <w:spacing w:val="2"/>
        </w:rPr>
        <w:t xml:space="preserve"> </w:t>
      </w:r>
      <w:r>
        <w:t>70.</w:t>
      </w:r>
    </w:p>
    <w:p w:rsidR="0089096D" w:rsidRDefault="0089096D" w:rsidP="0089096D">
      <w:pPr>
        <w:pStyle w:val="BodyText"/>
        <w:spacing w:line="264" w:lineRule="exact"/>
        <w:jc w:val="left"/>
      </w:pPr>
      <w:r>
        <w:t>Regulamentul</w:t>
      </w:r>
      <w:r>
        <w:rPr>
          <w:spacing w:val="7"/>
        </w:rPr>
        <w:t xml:space="preserve"> </w:t>
      </w:r>
      <w:r>
        <w:t>intră</w:t>
      </w:r>
      <w:r>
        <w:rPr>
          <w:spacing w:val="7"/>
        </w:rPr>
        <w:t xml:space="preserve"> </w:t>
      </w:r>
      <w:r>
        <w:t>în</w:t>
      </w:r>
      <w:r>
        <w:rPr>
          <w:spacing w:val="8"/>
        </w:rPr>
        <w:t xml:space="preserve"> </w:t>
      </w:r>
      <w:r>
        <w:t>vigoare</w:t>
      </w:r>
      <w:r>
        <w:rPr>
          <w:spacing w:val="5"/>
        </w:rPr>
        <w:t xml:space="preserve"> </w:t>
      </w:r>
      <w:r>
        <w:t>din</w:t>
      </w:r>
      <w:r>
        <w:rPr>
          <w:spacing w:val="10"/>
        </w:rPr>
        <w:t xml:space="preserve"> </w:t>
      </w:r>
      <w:r>
        <w:t>ziua</w:t>
      </w:r>
      <w:r>
        <w:rPr>
          <w:spacing w:val="8"/>
        </w:rPr>
        <w:t xml:space="preserve"> </w:t>
      </w:r>
      <w:r>
        <w:t>următoare</w:t>
      </w:r>
      <w:r>
        <w:rPr>
          <w:spacing w:val="10"/>
        </w:rPr>
        <w:t xml:space="preserve"> </w:t>
      </w:r>
      <w:r>
        <w:t>semnării</w:t>
      </w:r>
      <w:r>
        <w:rPr>
          <w:spacing w:val="8"/>
        </w:rPr>
        <w:t xml:space="preserve"> </w:t>
      </w:r>
      <w:r>
        <w:t>lui.</w:t>
      </w:r>
    </w:p>
    <w:p w:rsidR="0089096D" w:rsidRDefault="0089096D" w:rsidP="0089096D">
      <w:pPr>
        <w:pStyle w:val="Heading1"/>
        <w:spacing w:before="9" w:line="264" w:lineRule="exact"/>
        <w:jc w:val="left"/>
      </w:pPr>
      <w:r>
        <w:lastRenderedPageBreak/>
        <w:t>Art.</w:t>
      </w:r>
      <w:r>
        <w:rPr>
          <w:spacing w:val="2"/>
        </w:rPr>
        <w:t xml:space="preserve"> </w:t>
      </w:r>
      <w:r>
        <w:t>71.</w:t>
      </w:r>
    </w:p>
    <w:p w:rsidR="0089096D" w:rsidRDefault="0089096D" w:rsidP="0089096D">
      <w:pPr>
        <w:pStyle w:val="ListParagraph"/>
        <w:numPr>
          <w:ilvl w:val="0"/>
          <w:numId w:val="1"/>
        </w:numPr>
        <w:tabs>
          <w:tab w:val="left" w:pos="452"/>
        </w:tabs>
        <w:spacing w:line="244" w:lineRule="auto"/>
        <w:ind w:right="112" w:firstLine="0"/>
        <w:rPr>
          <w:sz w:val="23"/>
        </w:rPr>
      </w:pPr>
      <w:r>
        <w:rPr>
          <w:sz w:val="23"/>
        </w:rPr>
        <w:t>Regulamentul</w:t>
      </w:r>
      <w:r>
        <w:rPr>
          <w:spacing w:val="30"/>
          <w:sz w:val="23"/>
        </w:rPr>
        <w:t xml:space="preserve"> </w:t>
      </w:r>
      <w:r>
        <w:rPr>
          <w:sz w:val="23"/>
        </w:rPr>
        <w:t>intern</w:t>
      </w:r>
      <w:r>
        <w:rPr>
          <w:spacing w:val="29"/>
          <w:sz w:val="23"/>
        </w:rPr>
        <w:t xml:space="preserve"> </w:t>
      </w:r>
      <w:r>
        <w:rPr>
          <w:sz w:val="23"/>
        </w:rPr>
        <w:t>va</w:t>
      </w:r>
      <w:r>
        <w:rPr>
          <w:spacing w:val="29"/>
          <w:sz w:val="23"/>
        </w:rPr>
        <w:t xml:space="preserve"> </w:t>
      </w:r>
      <w:r>
        <w:rPr>
          <w:sz w:val="23"/>
        </w:rPr>
        <w:t>putea</w:t>
      </w:r>
      <w:r>
        <w:rPr>
          <w:spacing w:val="29"/>
          <w:sz w:val="23"/>
        </w:rPr>
        <w:t xml:space="preserve"> </w:t>
      </w:r>
      <w:r>
        <w:rPr>
          <w:sz w:val="23"/>
        </w:rPr>
        <w:t>fi</w:t>
      </w:r>
      <w:r>
        <w:rPr>
          <w:spacing w:val="28"/>
          <w:sz w:val="23"/>
        </w:rPr>
        <w:t xml:space="preserve"> </w:t>
      </w:r>
      <w:r>
        <w:rPr>
          <w:sz w:val="23"/>
        </w:rPr>
        <w:t>modificat</w:t>
      </w:r>
      <w:r>
        <w:rPr>
          <w:spacing w:val="29"/>
          <w:sz w:val="23"/>
        </w:rPr>
        <w:t xml:space="preserve"> </w:t>
      </w:r>
      <w:r>
        <w:rPr>
          <w:sz w:val="23"/>
        </w:rPr>
        <w:t>atunci</w:t>
      </w:r>
      <w:r>
        <w:rPr>
          <w:spacing w:val="29"/>
          <w:sz w:val="23"/>
        </w:rPr>
        <w:t xml:space="preserve"> </w:t>
      </w:r>
      <w:r>
        <w:rPr>
          <w:sz w:val="23"/>
        </w:rPr>
        <w:t>când</w:t>
      </w:r>
      <w:r>
        <w:rPr>
          <w:spacing w:val="31"/>
          <w:sz w:val="23"/>
        </w:rPr>
        <w:t xml:space="preserve"> </w:t>
      </w:r>
      <w:r>
        <w:rPr>
          <w:sz w:val="23"/>
        </w:rPr>
        <w:t>apar</w:t>
      </w:r>
      <w:r>
        <w:rPr>
          <w:spacing w:val="28"/>
          <w:sz w:val="23"/>
        </w:rPr>
        <w:t xml:space="preserve"> </w:t>
      </w:r>
      <w:r>
        <w:rPr>
          <w:sz w:val="23"/>
        </w:rPr>
        <w:t>acte</w:t>
      </w:r>
      <w:r>
        <w:rPr>
          <w:spacing w:val="29"/>
          <w:sz w:val="23"/>
        </w:rPr>
        <w:t xml:space="preserve"> </w:t>
      </w:r>
      <w:r>
        <w:rPr>
          <w:sz w:val="23"/>
        </w:rPr>
        <w:t>normative</w:t>
      </w:r>
      <w:r>
        <w:rPr>
          <w:spacing w:val="29"/>
          <w:sz w:val="23"/>
        </w:rPr>
        <w:t xml:space="preserve"> </w:t>
      </w:r>
      <w:r>
        <w:rPr>
          <w:sz w:val="23"/>
        </w:rPr>
        <w:t>noi</w:t>
      </w:r>
      <w:r>
        <w:rPr>
          <w:spacing w:val="30"/>
          <w:sz w:val="23"/>
        </w:rPr>
        <w:t xml:space="preserve"> </w:t>
      </w:r>
      <w:r>
        <w:rPr>
          <w:sz w:val="23"/>
        </w:rPr>
        <w:t>privitoare</w:t>
      </w:r>
      <w:r>
        <w:rPr>
          <w:spacing w:val="28"/>
          <w:sz w:val="23"/>
        </w:rPr>
        <w:t xml:space="preserve"> </w:t>
      </w:r>
      <w:r>
        <w:rPr>
          <w:sz w:val="23"/>
        </w:rPr>
        <w:t>la</w:t>
      </w:r>
      <w:r>
        <w:rPr>
          <w:spacing w:val="-54"/>
          <w:sz w:val="23"/>
        </w:rPr>
        <w:t xml:space="preserve"> </w:t>
      </w:r>
      <w:r>
        <w:rPr>
          <w:sz w:val="23"/>
        </w:rPr>
        <w:t>organizarea</w:t>
      </w:r>
      <w:r>
        <w:rPr>
          <w:spacing w:val="3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disciplina</w:t>
      </w:r>
      <w:r>
        <w:rPr>
          <w:spacing w:val="5"/>
          <w:sz w:val="23"/>
        </w:rPr>
        <w:t xml:space="preserve"> </w:t>
      </w:r>
      <w:r>
        <w:rPr>
          <w:sz w:val="23"/>
        </w:rPr>
        <w:t>muncii,</w:t>
      </w:r>
      <w:r>
        <w:rPr>
          <w:spacing w:val="4"/>
          <w:sz w:val="23"/>
        </w:rPr>
        <w:t xml:space="preserve"> </w:t>
      </w:r>
      <w:r>
        <w:rPr>
          <w:sz w:val="23"/>
        </w:rPr>
        <w:t>precum</w:t>
      </w:r>
      <w:r>
        <w:rPr>
          <w:spacing w:val="2"/>
          <w:sz w:val="23"/>
        </w:rPr>
        <w:t xml:space="preserve"> </w:t>
      </w:r>
      <w:r>
        <w:rPr>
          <w:sz w:val="23"/>
        </w:rPr>
        <w:t>și</w:t>
      </w:r>
      <w:r>
        <w:rPr>
          <w:spacing w:val="7"/>
          <w:sz w:val="23"/>
        </w:rPr>
        <w:t xml:space="preserve"> </w:t>
      </w:r>
      <w:r>
        <w:rPr>
          <w:sz w:val="23"/>
        </w:rPr>
        <w:t>ori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câte</w:t>
      </w:r>
      <w:r>
        <w:rPr>
          <w:spacing w:val="4"/>
          <w:sz w:val="23"/>
        </w:rPr>
        <w:t xml:space="preserve"> </w:t>
      </w:r>
      <w:r>
        <w:rPr>
          <w:sz w:val="23"/>
        </w:rPr>
        <w:t>ori</w:t>
      </w:r>
      <w:r>
        <w:rPr>
          <w:spacing w:val="4"/>
          <w:sz w:val="23"/>
        </w:rPr>
        <w:t xml:space="preserve"> </w:t>
      </w:r>
      <w:r>
        <w:rPr>
          <w:sz w:val="23"/>
        </w:rPr>
        <w:t>interesele</w:t>
      </w:r>
      <w:r>
        <w:rPr>
          <w:spacing w:val="4"/>
          <w:sz w:val="23"/>
        </w:rPr>
        <w:t xml:space="preserve"> </w:t>
      </w:r>
      <w:r>
        <w:rPr>
          <w:sz w:val="23"/>
        </w:rPr>
        <w:t>Angajatorului</w:t>
      </w:r>
      <w:r>
        <w:rPr>
          <w:spacing w:val="8"/>
          <w:sz w:val="23"/>
        </w:rPr>
        <w:t xml:space="preserve"> </w:t>
      </w:r>
      <w:r>
        <w:rPr>
          <w:sz w:val="23"/>
        </w:rPr>
        <w:t>o</w:t>
      </w:r>
      <w:r>
        <w:rPr>
          <w:spacing w:val="4"/>
          <w:sz w:val="23"/>
        </w:rPr>
        <w:t xml:space="preserve"> </w:t>
      </w:r>
      <w:r>
        <w:rPr>
          <w:sz w:val="23"/>
        </w:rPr>
        <w:t>impun.</w:t>
      </w:r>
    </w:p>
    <w:p w:rsidR="0089096D" w:rsidRDefault="0089096D" w:rsidP="0089096D">
      <w:pPr>
        <w:pStyle w:val="ListParagraph"/>
        <w:numPr>
          <w:ilvl w:val="0"/>
          <w:numId w:val="1"/>
        </w:numPr>
        <w:tabs>
          <w:tab w:val="left" w:pos="431"/>
        </w:tabs>
        <w:spacing w:line="262" w:lineRule="exact"/>
        <w:ind w:left="430" w:hanging="330"/>
        <w:rPr>
          <w:sz w:val="23"/>
        </w:rPr>
      </w:pPr>
      <w:r>
        <w:rPr>
          <w:sz w:val="23"/>
        </w:rPr>
        <w:t>Propunerile</w:t>
      </w:r>
      <w:r>
        <w:rPr>
          <w:spacing w:val="10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modificare</w:t>
      </w:r>
      <w:r>
        <w:rPr>
          <w:spacing w:val="11"/>
          <w:sz w:val="23"/>
        </w:rPr>
        <w:t xml:space="preserve"> </w:t>
      </w:r>
      <w:r>
        <w:rPr>
          <w:sz w:val="23"/>
        </w:rPr>
        <w:t>și</w:t>
      </w:r>
      <w:r>
        <w:rPr>
          <w:spacing w:val="15"/>
          <w:sz w:val="23"/>
        </w:rPr>
        <w:t xml:space="preserve"> </w:t>
      </w:r>
      <w:r>
        <w:rPr>
          <w:sz w:val="23"/>
        </w:rPr>
        <w:t>completare</w:t>
      </w:r>
      <w:r>
        <w:rPr>
          <w:spacing w:val="11"/>
          <w:sz w:val="23"/>
        </w:rPr>
        <w:t xml:space="preserve"> </w:t>
      </w:r>
      <w:r>
        <w:rPr>
          <w:sz w:val="23"/>
        </w:rPr>
        <w:t>vor</w:t>
      </w:r>
      <w:r>
        <w:rPr>
          <w:spacing w:val="12"/>
          <w:sz w:val="23"/>
        </w:rPr>
        <w:t xml:space="preserve"> </w:t>
      </w:r>
      <w:r>
        <w:rPr>
          <w:sz w:val="23"/>
        </w:rPr>
        <w:t>fi</w:t>
      </w:r>
      <w:r>
        <w:rPr>
          <w:spacing w:val="12"/>
          <w:sz w:val="23"/>
        </w:rPr>
        <w:t xml:space="preserve"> </w:t>
      </w:r>
      <w:r>
        <w:rPr>
          <w:sz w:val="23"/>
        </w:rPr>
        <w:t>prezentate</w:t>
      </w:r>
      <w:r>
        <w:rPr>
          <w:spacing w:val="11"/>
          <w:sz w:val="23"/>
        </w:rPr>
        <w:t xml:space="preserve"> </w:t>
      </w:r>
      <w:r>
        <w:rPr>
          <w:sz w:val="23"/>
        </w:rPr>
        <w:t>reprezentanților</w:t>
      </w:r>
      <w:r>
        <w:rPr>
          <w:spacing w:val="12"/>
          <w:sz w:val="23"/>
        </w:rPr>
        <w:t xml:space="preserve"> </w:t>
      </w:r>
      <w:r w:rsidR="00051891">
        <w:rPr>
          <w:sz w:val="23"/>
        </w:rPr>
        <w:t>s</w:t>
      </w:r>
      <w:r>
        <w:rPr>
          <w:sz w:val="23"/>
        </w:rPr>
        <w:t>indicatelor.</w:t>
      </w:r>
    </w:p>
    <w:p w:rsidR="0089096D" w:rsidRDefault="0089096D" w:rsidP="0089096D">
      <w:pPr>
        <w:pStyle w:val="BodyText"/>
        <w:spacing w:before="8"/>
        <w:ind w:left="0"/>
        <w:jc w:val="left"/>
      </w:pPr>
    </w:p>
    <w:p w:rsidR="0089096D" w:rsidRDefault="0089096D" w:rsidP="0089096D">
      <w:pPr>
        <w:pStyle w:val="BodyText"/>
        <w:spacing w:line="487" w:lineRule="auto"/>
        <w:ind w:right="4792"/>
        <w:jc w:val="left"/>
      </w:pPr>
      <w:r>
        <w:t>Director,</w:t>
      </w:r>
    </w:p>
    <w:p w:rsidR="0089096D" w:rsidRDefault="0089096D" w:rsidP="0089096D">
      <w:pPr>
        <w:spacing w:line="244" w:lineRule="auto"/>
        <w:jc w:val="both"/>
      </w:pPr>
      <w:r>
        <w:t>Prof. Ana-Cristina Bocioancă</w:t>
      </w:r>
    </w:p>
    <w:p w:rsidR="004D00C8" w:rsidRDefault="004D00C8">
      <w:pPr>
        <w:pStyle w:val="BodyText"/>
        <w:spacing w:before="8"/>
        <w:ind w:left="0"/>
        <w:jc w:val="left"/>
        <w:rPr>
          <w:sz w:val="16"/>
        </w:rPr>
      </w:pPr>
    </w:p>
    <w:sectPr w:rsidR="004D00C8" w:rsidSect="004D00C8">
      <w:pgSz w:w="11910" w:h="16840"/>
      <w:pgMar w:top="1580" w:right="12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D5E"/>
    <w:multiLevelType w:val="hybridMultilevel"/>
    <w:tmpl w:val="C73CE244"/>
    <w:lvl w:ilvl="0" w:tplc="D47C58EC">
      <w:start w:val="1"/>
      <w:numFmt w:val="decimal"/>
      <w:lvlText w:val="%1)"/>
      <w:lvlJc w:val="left"/>
      <w:pPr>
        <w:ind w:left="101" w:hanging="26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D8CCAFC2">
      <w:start w:val="1"/>
      <w:numFmt w:val="lowerLetter"/>
      <w:lvlText w:val="%2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2" w:tplc="4AB68C66">
      <w:numFmt w:val="bullet"/>
      <w:lvlText w:val="•"/>
      <w:lvlJc w:val="left"/>
      <w:pPr>
        <w:ind w:left="1945" w:hanging="334"/>
      </w:pPr>
      <w:rPr>
        <w:rFonts w:hint="default"/>
        <w:lang w:val="ro-RO" w:eastAsia="en-US" w:bidi="ar-SA"/>
      </w:rPr>
    </w:lvl>
    <w:lvl w:ilvl="3" w:tplc="AAFCFB9A">
      <w:numFmt w:val="bullet"/>
      <w:lvlText w:val="•"/>
      <w:lvlJc w:val="left"/>
      <w:pPr>
        <w:ind w:left="2867" w:hanging="334"/>
      </w:pPr>
      <w:rPr>
        <w:rFonts w:hint="default"/>
        <w:lang w:val="ro-RO" w:eastAsia="en-US" w:bidi="ar-SA"/>
      </w:rPr>
    </w:lvl>
    <w:lvl w:ilvl="4" w:tplc="E8965708">
      <w:numFmt w:val="bullet"/>
      <w:lvlText w:val="•"/>
      <w:lvlJc w:val="left"/>
      <w:pPr>
        <w:ind w:left="3790" w:hanging="334"/>
      </w:pPr>
      <w:rPr>
        <w:rFonts w:hint="default"/>
        <w:lang w:val="ro-RO" w:eastAsia="en-US" w:bidi="ar-SA"/>
      </w:rPr>
    </w:lvl>
    <w:lvl w:ilvl="5" w:tplc="39FCC700">
      <w:numFmt w:val="bullet"/>
      <w:lvlText w:val="•"/>
      <w:lvlJc w:val="left"/>
      <w:pPr>
        <w:ind w:left="4712" w:hanging="334"/>
      </w:pPr>
      <w:rPr>
        <w:rFonts w:hint="default"/>
        <w:lang w:val="ro-RO" w:eastAsia="en-US" w:bidi="ar-SA"/>
      </w:rPr>
    </w:lvl>
    <w:lvl w:ilvl="6" w:tplc="ED86B9CE">
      <w:numFmt w:val="bullet"/>
      <w:lvlText w:val="•"/>
      <w:lvlJc w:val="left"/>
      <w:pPr>
        <w:ind w:left="5635" w:hanging="334"/>
      </w:pPr>
      <w:rPr>
        <w:rFonts w:hint="default"/>
        <w:lang w:val="ro-RO" w:eastAsia="en-US" w:bidi="ar-SA"/>
      </w:rPr>
    </w:lvl>
    <w:lvl w:ilvl="7" w:tplc="AECA00E8">
      <w:numFmt w:val="bullet"/>
      <w:lvlText w:val="•"/>
      <w:lvlJc w:val="left"/>
      <w:pPr>
        <w:ind w:left="6557" w:hanging="334"/>
      </w:pPr>
      <w:rPr>
        <w:rFonts w:hint="default"/>
        <w:lang w:val="ro-RO" w:eastAsia="en-US" w:bidi="ar-SA"/>
      </w:rPr>
    </w:lvl>
    <w:lvl w:ilvl="8" w:tplc="1D1C16BA">
      <w:numFmt w:val="bullet"/>
      <w:lvlText w:val="•"/>
      <w:lvlJc w:val="left"/>
      <w:pPr>
        <w:ind w:left="7480" w:hanging="334"/>
      </w:pPr>
      <w:rPr>
        <w:rFonts w:hint="default"/>
        <w:lang w:val="ro-RO" w:eastAsia="en-US" w:bidi="ar-SA"/>
      </w:rPr>
    </w:lvl>
  </w:abstractNum>
  <w:abstractNum w:abstractNumId="1">
    <w:nsid w:val="015E2C15"/>
    <w:multiLevelType w:val="hybridMultilevel"/>
    <w:tmpl w:val="D13EF588"/>
    <w:lvl w:ilvl="0" w:tplc="0BE6DFAE">
      <w:start w:val="2"/>
      <w:numFmt w:val="decimal"/>
      <w:lvlText w:val="(%1)"/>
      <w:lvlJc w:val="left"/>
      <w:pPr>
        <w:ind w:left="101" w:hanging="34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B6E26AFA">
      <w:numFmt w:val="bullet"/>
      <w:lvlText w:val="•"/>
      <w:lvlJc w:val="left"/>
      <w:pPr>
        <w:ind w:left="1022" w:hanging="341"/>
      </w:pPr>
      <w:rPr>
        <w:rFonts w:hint="default"/>
        <w:lang w:val="ro-RO" w:eastAsia="en-US" w:bidi="ar-SA"/>
      </w:rPr>
    </w:lvl>
    <w:lvl w:ilvl="2" w:tplc="617C61B4">
      <w:numFmt w:val="bullet"/>
      <w:lvlText w:val="•"/>
      <w:lvlJc w:val="left"/>
      <w:pPr>
        <w:ind w:left="1945" w:hanging="341"/>
      </w:pPr>
      <w:rPr>
        <w:rFonts w:hint="default"/>
        <w:lang w:val="ro-RO" w:eastAsia="en-US" w:bidi="ar-SA"/>
      </w:rPr>
    </w:lvl>
    <w:lvl w:ilvl="3" w:tplc="BF768DF0">
      <w:numFmt w:val="bullet"/>
      <w:lvlText w:val="•"/>
      <w:lvlJc w:val="left"/>
      <w:pPr>
        <w:ind w:left="2867" w:hanging="341"/>
      </w:pPr>
      <w:rPr>
        <w:rFonts w:hint="default"/>
        <w:lang w:val="ro-RO" w:eastAsia="en-US" w:bidi="ar-SA"/>
      </w:rPr>
    </w:lvl>
    <w:lvl w:ilvl="4" w:tplc="A70038CA">
      <w:numFmt w:val="bullet"/>
      <w:lvlText w:val="•"/>
      <w:lvlJc w:val="left"/>
      <w:pPr>
        <w:ind w:left="3790" w:hanging="341"/>
      </w:pPr>
      <w:rPr>
        <w:rFonts w:hint="default"/>
        <w:lang w:val="ro-RO" w:eastAsia="en-US" w:bidi="ar-SA"/>
      </w:rPr>
    </w:lvl>
    <w:lvl w:ilvl="5" w:tplc="14648FD8">
      <w:numFmt w:val="bullet"/>
      <w:lvlText w:val="•"/>
      <w:lvlJc w:val="left"/>
      <w:pPr>
        <w:ind w:left="4712" w:hanging="341"/>
      </w:pPr>
      <w:rPr>
        <w:rFonts w:hint="default"/>
        <w:lang w:val="ro-RO" w:eastAsia="en-US" w:bidi="ar-SA"/>
      </w:rPr>
    </w:lvl>
    <w:lvl w:ilvl="6" w:tplc="C88C24C8">
      <w:numFmt w:val="bullet"/>
      <w:lvlText w:val="•"/>
      <w:lvlJc w:val="left"/>
      <w:pPr>
        <w:ind w:left="5635" w:hanging="341"/>
      </w:pPr>
      <w:rPr>
        <w:rFonts w:hint="default"/>
        <w:lang w:val="ro-RO" w:eastAsia="en-US" w:bidi="ar-SA"/>
      </w:rPr>
    </w:lvl>
    <w:lvl w:ilvl="7" w:tplc="8A08FC26">
      <w:numFmt w:val="bullet"/>
      <w:lvlText w:val="•"/>
      <w:lvlJc w:val="left"/>
      <w:pPr>
        <w:ind w:left="6557" w:hanging="341"/>
      </w:pPr>
      <w:rPr>
        <w:rFonts w:hint="default"/>
        <w:lang w:val="ro-RO" w:eastAsia="en-US" w:bidi="ar-SA"/>
      </w:rPr>
    </w:lvl>
    <w:lvl w:ilvl="8" w:tplc="F558F3FA">
      <w:numFmt w:val="bullet"/>
      <w:lvlText w:val="•"/>
      <w:lvlJc w:val="left"/>
      <w:pPr>
        <w:ind w:left="7480" w:hanging="341"/>
      </w:pPr>
      <w:rPr>
        <w:rFonts w:hint="default"/>
        <w:lang w:val="ro-RO" w:eastAsia="en-US" w:bidi="ar-SA"/>
      </w:rPr>
    </w:lvl>
  </w:abstractNum>
  <w:abstractNum w:abstractNumId="2">
    <w:nsid w:val="05901786"/>
    <w:multiLevelType w:val="hybridMultilevel"/>
    <w:tmpl w:val="40823B9A"/>
    <w:lvl w:ilvl="0" w:tplc="0C1E20DA">
      <w:start w:val="1"/>
      <w:numFmt w:val="lowerLetter"/>
      <w:lvlText w:val="%1)"/>
      <w:lvlJc w:val="left"/>
      <w:pPr>
        <w:ind w:left="101" w:hanging="25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444FF6E">
      <w:numFmt w:val="bullet"/>
      <w:lvlText w:val="•"/>
      <w:lvlJc w:val="left"/>
      <w:pPr>
        <w:ind w:left="1022" w:hanging="253"/>
      </w:pPr>
      <w:rPr>
        <w:rFonts w:hint="default"/>
        <w:lang w:val="ro-RO" w:eastAsia="en-US" w:bidi="ar-SA"/>
      </w:rPr>
    </w:lvl>
    <w:lvl w:ilvl="2" w:tplc="EDE62E9C">
      <w:numFmt w:val="bullet"/>
      <w:lvlText w:val="•"/>
      <w:lvlJc w:val="left"/>
      <w:pPr>
        <w:ind w:left="1945" w:hanging="253"/>
      </w:pPr>
      <w:rPr>
        <w:rFonts w:hint="default"/>
        <w:lang w:val="ro-RO" w:eastAsia="en-US" w:bidi="ar-SA"/>
      </w:rPr>
    </w:lvl>
    <w:lvl w:ilvl="3" w:tplc="603AF3CC">
      <w:numFmt w:val="bullet"/>
      <w:lvlText w:val="•"/>
      <w:lvlJc w:val="left"/>
      <w:pPr>
        <w:ind w:left="2867" w:hanging="253"/>
      </w:pPr>
      <w:rPr>
        <w:rFonts w:hint="default"/>
        <w:lang w:val="ro-RO" w:eastAsia="en-US" w:bidi="ar-SA"/>
      </w:rPr>
    </w:lvl>
    <w:lvl w:ilvl="4" w:tplc="9F7A965C">
      <w:numFmt w:val="bullet"/>
      <w:lvlText w:val="•"/>
      <w:lvlJc w:val="left"/>
      <w:pPr>
        <w:ind w:left="3790" w:hanging="253"/>
      </w:pPr>
      <w:rPr>
        <w:rFonts w:hint="default"/>
        <w:lang w:val="ro-RO" w:eastAsia="en-US" w:bidi="ar-SA"/>
      </w:rPr>
    </w:lvl>
    <w:lvl w:ilvl="5" w:tplc="DB54E072">
      <w:numFmt w:val="bullet"/>
      <w:lvlText w:val="•"/>
      <w:lvlJc w:val="left"/>
      <w:pPr>
        <w:ind w:left="4712" w:hanging="253"/>
      </w:pPr>
      <w:rPr>
        <w:rFonts w:hint="default"/>
        <w:lang w:val="ro-RO" w:eastAsia="en-US" w:bidi="ar-SA"/>
      </w:rPr>
    </w:lvl>
    <w:lvl w:ilvl="6" w:tplc="1C985ECA">
      <w:numFmt w:val="bullet"/>
      <w:lvlText w:val="•"/>
      <w:lvlJc w:val="left"/>
      <w:pPr>
        <w:ind w:left="5635" w:hanging="253"/>
      </w:pPr>
      <w:rPr>
        <w:rFonts w:hint="default"/>
        <w:lang w:val="ro-RO" w:eastAsia="en-US" w:bidi="ar-SA"/>
      </w:rPr>
    </w:lvl>
    <w:lvl w:ilvl="7" w:tplc="E3001A94">
      <w:numFmt w:val="bullet"/>
      <w:lvlText w:val="•"/>
      <w:lvlJc w:val="left"/>
      <w:pPr>
        <w:ind w:left="6557" w:hanging="253"/>
      </w:pPr>
      <w:rPr>
        <w:rFonts w:hint="default"/>
        <w:lang w:val="ro-RO" w:eastAsia="en-US" w:bidi="ar-SA"/>
      </w:rPr>
    </w:lvl>
    <w:lvl w:ilvl="8" w:tplc="023C3A0C">
      <w:numFmt w:val="bullet"/>
      <w:lvlText w:val="•"/>
      <w:lvlJc w:val="left"/>
      <w:pPr>
        <w:ind w:left="7480" w:hanging="253"/>
      </w:pPr>
      <w:rPr>
        <w:rFonts w:hint="default"/>
        <w:lang w:val="ro-RO" w:eastAsia="en-US" w:bidi="ar-SA"/>
      </w:rPr>
    </w:lvl>
  </w:abstractNum>
  <w:abstractNum w:abstractNumId="3">
    <w:nsid w:val="068249C1"/>
    <w:multiLevelType w:val="hybridMultilevel"/>
    <w:tmpl w:val="4E660906"/>
    <w:lvl w:ilvl="0" w:tplc="679C2542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540CE3C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5D1ED536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EFD66694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BDACF110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A24EF38C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FA3A2A06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943A165C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33861452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4">
    <w:nsid w:val="08392C02"/>
    <w:multiLevelType w:val="hybridMultilevel"/>
    <w:tmpl w:val="0660F462"/>
    <w:lvl w:ilvl="0" w:tplc="D57EF938">
      <w:start w:val="2"/>
      <w:numFmt w:val="decimal"/>
      <w:lvlText w:val="(%1)"/>
      <w:lvlJc w:val="left"/>
      <w:pPr>
        <w:ind w:left="101" w:hanging="33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9A508BCC">
      <w:numFmt w:val="bullet"/>
      <w:lvlText w:val="•"/>
      <w:lvlJc w:val="left"/>
      <w:pPr>
        <w:ind w:left="1022" w:hanging="336"/>
      </w:pPr>
      <w:rPr>
        <w:rFonts w:hint="default"/>
        <w:lang w:val="ro-RO" w:eastAsia="en-US" w:bidi="ar-SA"/>
      </w:rPr>
    </w:lvl>
    <w:lvl w:ilvl="2" w:tplc="8968C85C">
      <w:numFmt w:val="bullet"/>
      <w:lvlText w:val="•"/>
      <w:lvlJc w:val="left"/>
      <w:pPr>
        <w:ind w:left="1945" w:hanging="336"/>
      </w:pPr>
      <w:rPr>
        <w:rFonts w:hint="default"/>
        <w:lang w:val="ro-RO" w:eastAsia="en-US" w:bidi="ar-SA"/>
      </w:rPr>
    </w:lvl>
    <w:lvl w:ilvl="3" w:tplc="24B0BD8E">
      <w:numFmt w:val="bullet"/>
      <w:lvlText w:val="•"/>
      <w:lvlJc w:val="left"/>
      <w:pPr>
        <w:ind w:left="2867" w:hanging="336"/>
      </w:pPr>
      <w:rPr>
        <w:rFonts w:hint="default"/>
        <w:lang w:val="ro-RO" w:eastAsia="en-US" w:bidi="ar-SA"/>
      </w:rPr>
    </w:lvl>
    <w:lvl w:ilvl="4" w:tplc="906291AC">
      <w:numFmt w:val="bullet"/>
      <w:lvlText w:val="•"/>
      <w:lvlJc w:val="left"/>
      <w:pPr>
        <w:ind w:left="3790" w:hanging="336"/>
      </w:pPr>
      <w:rPr>
        <w:rFonts w:hint="default"/>
        <w:lang w:val="ro-RO" w:eastAsia="en-US" w:bidi="ar-SA"/>
      </w:rPr>
    </w:lvl>
    <w:lvl w:ilvl="5" w:tplc="DD9E8E58">
      <w:numFmt w:val="bullet"/>
      <w:lvlText w:val="•"/>
      <w:lvlJc w:val="left"/>
      <w:pPr>
        <w:ind w:left="4712" w:hanging="336"/>
      </w:pPr>
      <w:rPr>
        <w:rFonts w:hint="default"/>
        <w:lang w:val="ro-RO" w:eastAsia="en-US" w:bidi="ar-SA"/>
      </w:rPr>
    </w:lvl>
    <w:lvl w:ilvl="6" w:tplc="54E69182">
      <w:numFmt w:val="bullet"/>
      <w:lvlText w:val="•"/>
      <w:lvlJc w:val="left"/>
      <w:pPr>
        <w:ind w:left="5635" w:hanging="336"/>
      </w:pPr>
      <w:rPr>
        <w:rFonts w:hint="default"/>
        <w:lang w:val="ro-RO" w:eastAsia="en-US" w:bidi="ar-SA"/>
      </w:rPr>
    </w:lvl>
    <w:lvl w:ilvl="7" w:tplc="C8F2769E">
      <w:numFmt w:val="bullet"/>
      <w:lvlText w:val="•"/>
      <w:lvlJc w:val="left"/>
      <w:pPr>
        <w:ind w:left="6557" w:hanging="336"/>
      </w:pPr>
      <w:rPr>
        <w:rFonts w:hint="default"/>
        <w:lang w:val="ro-RO" w:eastAsia="en-US" w:bidi="ar-SA"/>
      </w:rPr>
    </w:lvl>
    <w:lvl w:ilvl="8" w:tplc="255A456C">
      <w:numFmt w:val="bullet"/>
      <w:lvlText w:val="•"/>
      <w:lvlJc w:val="left"/>
      <w:pPr>
        <w:ind w:left="7480" w:hanging="336"/>
      </w:pPr>
      <w:rPr>
        <w:rFonts w:hint="default"/>
        <w:lang w:val="ro-RO" w:eastAsia="en-US" w:bidi="ar-SA"/>
      </w:rPr>
    </w:lvl>
  </w:abstractNum>
  <w:abstractNum w:abstractNumId="5">
    <w:nsid w:val="0B1B4C77"/>
    <w:multiLevelType w:val="hybridMultilevel"/>
    <w:tmpl w:val="8416DA60"/>
    <w:lvl w:ilvl="0" w:tplc="4FF4A958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34A27408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BFA220A8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2FD4543E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63D6738C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4C246968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3E3E3C3A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D7B61C78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98022C00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6">
    <w:nsid w:val="0F4F0CCA"/>
    <w:multiLevelType w:val="hybridMultilevel"/>
    <w:tmpl w:val="BFCEB676"/>
    <w:lvl w:ilvl="0" w:tplc="530C5CEE">
      <w:start w:val="2"/>
      <w:numFmt w:val="decimal"/>
      <w:lvlText w:val="(%1)"/>
      <w:lvlJc w:val="left"/>
      <w:pPr>
        <w:ind w:left="101" w:hanging="392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CBCDB7C">
      <w:numFmt w:val="bullet"/>
      <w:lvlText w:val="•"/>
      <w:lvlJc w:val="left"/>
      <w:pPr>
        <w:ind w:left="1022" w:hanging="392"/>
      </w:pPr>
      <w:rPr>
        <w:rFonts w:hint="default"/>
        <w:lang w:val="ro-RO" w:eastAsia="en-US" w:bidi="ar-SA"/>
      </w:rPr>
    </w:lvl>
    <w:lvl w:ilvl="2" w:tplc="AA726C2C">
      <w:numFmt w:val="bullet"/>
      <w:lvlText w:val="•"/>
      <w:lvlJc w:val="left"/>
      <w:pPr>
        <w:ind w:left="1945" w:hanging="392"/>
      </w:pPr>
      <w:rPr>
        <w:rFonts w:hint="default"/>
        <w:lang w:val="ro-RO" w:eastAsia="en-US" w:bidi="ar-SA"/>
      </w:rPr>
    </w:lvl>
    <w:lvl w:ilvl="3" w:tplc="49B2B636">
      <w:numFmt w:val="bullet"/>
      <w:lvlText w:val="•"/>
      <w:lvlJc w:val="left"/>
      <w:pPr>
        <w:ind w:left="2867" w:hanging="392"/>
      </w:pPr>
      <w:rPr>
        <w:rFonts w:hint="default"/>
        <w:lang w:val="ro-RO" w:eastAsia="en-US" w:bidi="ar-SA"/>
      </w:rPr>
    </w:lvl>
    <w:lvl w:ilvl="4" w:tplc="D898D0F6">
      <w:numFmt w:val="bullet"/>
      <w:lvlText w:val="•"/>
      <w:lvlJc w:val="left"/>
      <w:pPr>
        <w:ind w:left="3790" w:hanging="392"/>
      </w:pPr>
      <w:rPr>
        <w:rFonts w:hint="default"/>
        <w:lang w:val="ro-RO" w:eastAsia="en-US" w:bidi="ar-SA"/>
      </w:rPr>
    </w:lvl>
    <w:lvl w:ilvl="5" w:tplc="13226952">
      <w:numFmt w:val="bullet"/>
      <w:lvlText w:val="•"/>
      <w:lvlJc w:val="left"/>
      <w:pPr>
        <w:ind w:left="4712" w:hanging="392"/>
      </w:pPr>
      <w:rPr>
        <w:rFonts w:hint="default"/>
        <w:lang w:val="ro-RO" w:eastAsia="en-US" w:bidi="ar-SA"/>
      </w:rPr>
    </w:lvl>
    <w:lvl w:ilvl="6" w:tplc="E1E0CFE2">
      <w:numFmt w:val="bullet"/>
      <w:lvlText w:val="•"/>
      <w:lvlJc w:val="left"/>
      <w:pPr>
        <w:ind w:left="5635" w:hanging="392"/>
      </w:pPr>
      <w:rPr>
        <w:rFonts w:hint="default"/>
        <w:lang w:val="ro-RO" w:eastAsia="en-US" w:bidi="ar-SA"/>
      </w:rPr>
    </w:lvl>
    <w:lvl w:ilvl="7" w:tplc="BDE20AC8">
      <w:numFmt w:val="bullet"/>
      <w:lvlText w:val="•"/>
      <w:lvlJc w:val="left"/>
      <w:pPr>
        <w:ind w:left="6557" w:hanging="392"/>
      </w:pPr>
      <w:rPr>
        <w:rFonts w:hint="default"/>
        <w:lang w:val="ro-RO" w:eastAsia="en-US" w:bidi="ar-SA"/>
      </w:rPr>
    </w:lvl>
    <w:lvl w:ilvl="8" w:tplc="0C0C7338">
      <w:numFmt w:val="bullet"/>
      <w:lvlText w:val="•"/>
      <w:lvlJc w:val="left"/>
      <w:pPr>
        <w:ind w:left="7480" w:hanging="392"/>
      </w:pPr>
      <w:rPr>
        <w:rFonts w:hint="default"/>
        <w:lang w:val="ro-RO" w:eastAsia="en-US" w:bidi="ar-SA"/>
      </w:rPr>
    </w:lvl>
  </w:abstractNum>
  <w:abstractNum w:abstractNumId="7">
    <w:nsid w:val="1503468F"/>
    <w:multiLevelType w:val="hybridMultilevel"/>
    <w:tmpl w:val="4E2A35EC"/>
    <w:lvl w:ilvl="0" w:tplc="F81013A8">
      <w:start w:val="1"/>
      <w:numFmt w:val="upperRoman"/>
      <w:lvlText w:val="%1."/>
      <w:lvlJc w:val="left"/>
      <w:pPr>
        <w:ind w:left="251" w:hanging="1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21"/>
        <w:szCs w:val="21"/>
        <w:lang w:val="ro-RO" w:eastAsia="en-US" w:bidi="ar-SA"/>
      </w:rPr>
    </w:lvl>
    <w:lvl w:ilvl="1" w:tplc="92B6FBD2">
      <w:numFmt w:val="bullet"/>
      <w:lvlText w:val="•"/>
      <w:lvlJc w:val="left"/>
      <w:pPr>
        <w:ind w:left="1166" w:hanging="151"/>
      </w:pPr>
      <w:rPr>
        <w:rFonts w:hint="default"/>
        <w:lang w:val="ro-RO" w:eastAsia="en-US" w:bidi="ar-SA"/>
      </w:rPr>
    </w:lvl>
    <w:lvl w:ilvl="2" w:tplc="7494CF26">
      <w:numFmt w:val="bullet"/>
      <w:lvlText w:val="•"/>
      <w:lvlJc w:val="left"/>
      <w:pPr>
        <w:ind w:left="2073" w:hanging="151"/>
      </w:pPr>
      <w:rPr>
        <w:rFonts w:hint="default"/>
        <w:lang w:val="ro-RO" w:eastAsia="en-US" w:bidi="ar-SA"/>
      </w:rPr>
    </w:lvl>
    <w:lvl w:ilvl="3" w:tplc="A4DAD75E">
      <w:numFmt w:val="bullet"/>
      <w:lvlText w:val="•"/>
      <w:lvlJc w:val="left"/>
      <w:pPr>
        <w:ind w:left="2979" w:hanging="151"/>
      </w:pPr>
      <w:rPr>
        <w:rFonts w:hint="default"/>
        <w:lang w:val="ro-RO" w:eastAsia="en-US" w:bidi="ar-SA"/>
      </w:rPr>
    </w:lvl>
    <w:lvl w:ilvl="4" w:tplc="AAF0491E">
      <w:numFmt w:val="bullet"/>
      <w:lvlText w:val="•"/>
      <w:lvlJc w:val="left"/>
      <w:pPr>
        <w:ind w:left="3886" w:hanging="151"/>
      </w:pPr>
      <w:rPr>
        <w:rFonts w:hint="default"/>
        <w:lang w:val="ro-RO" w:eastAsia="en-US" w:bidi="ar-SA"/>
      </w:rPr>
    </w:lvl>
    <w:lvl w:ilvl="5" w:tplc="6F42B3B2">
      <w:numFmt w:val="bullet"/>
      <w:lvlText w:val="•"/>
      <w:lvlJc w:val="left"/>
      <w:pPr>
        <w:ind w:left="4792" w:hanging="151"/>
      </w:pPr>
      <w:rPr>
        <w:rFonts w:hint="default"/>
        <w:lang w:val="ro-RO" w:eastAsia="en-US" w:bidi="ar-SA"/>
      </w:rPr>
    </w:lvl>
    <w:lvl w:ilvl="6" w:tplc="5FD838F0">
      <w:numFmt w:val="bullet"/>
      <w:lvlText w:val="•"/>
      <w:lvlJc w:val="left"/>
      <w:pPr>
        <w:ind w:left="5699" w:hanging="151"/>
      </w:pPr>
      <w:rPr>
        <w:rFonts w:hint="default"/>
        <w:lang w:val="ro-RO" w:eastAsia="en-US" w:bidi="ar-SA"/>
      </w:rPr>
    </w:lvl>
    <w:lvl w:ilvl="7" w:tplc="AF04D1A4">
      <w:numFmt w:val="bullet"/>
      <w:lvlText w:val="•"/>
      <w:lvlJc w:val="left"/>
      <w:pPr>
        <w:ind w:left="6605" w:hanging="151"/>
      </w:pPr>
      <w:rPr>
        <w:rFonts w:hint="default"/>
        <w:lang w:val="ro-RO" w:eastAsia="en-US" w:bidi="ar-SA"/>
      </w:rPr>
    </w:lvl>
    <w:lvl w:ilvl="8" w:tplc="38EE85B0">
      <w:numFmt w:val="bullet"/>
      <w:lvlText w:val="•"/>
      <w:lvlJc w:val="left"/>
      <w:pPr>
        <w:ind w:left="7512" w:hanging="151"/>
      </w:pPr>
      <w:rPr>
        <w:rFonts w:hint="default"/>
        <w:lang w:val="ro-RO" w:eastAsia="en-US" w:bidi="ar-SA"/>
      </w:rPr>
    </w:lvl>
  </w:abstractNum>
  <w:abstractNum w:abstractNumId="8">
    <w:nsid w:val="16334EC4"/>
    <w:multiLevelType w:val="hybridMultilevel"/>
    <w:tmpl w:val="18FC0026"/>
    <w:lvl w:ilvl="0" w:tplc="0674E2FC"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6FAC822A">
      <w:numFmt w:val="bullet"/>
      <w:lvlText w:val="•"/>
      <w:lvlJc w:val="left"/>
      <w:pPr>
        <w:ind w:left="1022" w:hanging="142"/>
      </w:pPr>
      <w:rPr>
        <w:rFonts w:hint="default"/>
        <w:lang w:val="ro-RO" w:eastAsia="en-US" w:bidi="ar-SA"/>
      </w:rPr>
    </w:lvl>
    <w:lvl w:ilvl="2" w:tplc="E7182F9A">
      <w:numFmt w:val="bullet"/>
      <w:lvlText w:val="•"/>
      <w:lvlJc w:val="left"/>
      <w:pPr>
        <w:ind w:left="1945" w:hanging="142"/>
      </w:pPr>
      <w:rPr>
        <w:rFonts w:hint="default"/>
        <w:lang w:val="ro-RO" w:eastAsia="en-US" w:bidi="ar-SA"/>
      </w:rPr>
    </w:lvl>
    <w:lvl w:ilvl="3" w:tplc="80D4EA90">
      <w:numFmt w:val="bullet"/>
      <w:lvlText w:val="•"/>
      <w:lvlJc w:val="left"/>
      <w:pPr>
        <w:ind w:left="2867" w:hanging="142"/>
      </w:pPr>
      <w:rPr>
        <w:rFonts w:hint="default"/>
        <w:lang w:val="ro-RO" w:eastAsia="en-US" w:bidi="ar-SA"/>
      </w:rPr>
    </w:lvl>
    <w:lvl w:ilvl="4" w:tplc="2FEE3A9A">
      <w:numFmt w:val="bullet"/>
      <w:lvlText w:val="•"/>
      <w:lvlJc w:val="left"/>
      <w:pPr>
        <w:ind w:left="3790" w:hanging="142"/>
      </w:pPr>
      <w:rPr>
        <w:rFonts w:hint="default"/>
        <w:lang w:val="ro-RO" w:eastAsia="en-US" w:bidi="ar-SA"/>
      </w:rPr>
    </w:lvl>
    <w:lvl w:ilvl="5" w:tplc="720A7764">
      <w:numFmt w:val="bullet"/>
      <w:lvlText w:val="•"/>
      <w:lvlJc w:val="left"/>
      <w:pPr>
        <w:ind w:left="4712" w:hanging="142"/>
      </w:pPr>
      <w:rPr>
        <w:rFonts w:hint="default"/>
        <w:lang w:val="ro-RO" w:eastAsia="en-US" w:bidi="ar-SA"/>
      </w:rPr>
    </w:lvl>
    <w:lvl w:ilvl="6" w:tplc="C0FAD1DE">
      <w:numFmt w:val="bullet"/>
      <w:lvlText w:val="•"/>
      <w:lvlJc w:val="left"/>
      <w:pPr>
        <w:ind w:left="5635" w:hanging="142"/>
      </w:pPr>
      <w:rPr>
        <w:rFonts w:hint="default"/>
        <w:lang w:val="ro-RO" w:eastAsia="en-US" w:bidi="ar-SA"/>
      </w:rPr>
    </w:lvl>
    <w:lvl w:ilvl="7" w:tplc="D4EAC3AC">
      <w:numFmt w:val="bullet"/>
      <w:lvlText w:val="•"/>
      <w:lvlJc w:val="left"/>
      <w:pPr>
        <w:ind w:left="6557" w:hanging="142"/>
      </w:pPr>
      <w:rPr>
        <w:rFonts w:hint="default"/>
        <w:lang w:val="ro-RO" w:eastAsia="en-US" w:bidi="ar-SA"/>
      </w:rPr>
    </w:lvl>
    <w:lvl w:ilvl="8" w:tplc="2F1E0114">
      <w:numFmt w:val="bullet"/>
      <w:lvlText w:val="•"/>
      <w:lvlJc w:val="left"/>
      <w:pPr>
        <w:ind w:left="7480" w:hanging="142"/>
      </w:pPr>
      <w:rPr>
        <w:rFonts w:hint="default"/>
        <w:lang w:val="ro-RO" w:eastAsia="en-US" w:bidi="ar-SA"/>
      </w:rPr>
    </w:lvl>
  </w:abstractNum>
  <w:abstractNum w:abstractNumId="9">
    <w:nsid w:val="16A3120C"/>
    <w:multiLevelType w:val="hybridMultilevel"/>
    <w:tmpl w:val="16DAEFD2"/>
    <w:lvl w:ilvl="0" w:tplc="FD1242D4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485A3C44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791494F4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CECE3404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F4947FEA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B33CAA16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811CB856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2AF66752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10ECAF3E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10">
    <w:nsid w:val="17060838"/>
    <w:multiLevelType w:val="hybridMultilevel"/>
    <w:tmpl w:val="173CB914"/>
    <w:lvl w:ilvl="0" w:tplc="C1648976">
      <w:start w:val="2"/>
      <w:numFmt w:val="decimal"/>
      <w:lvlText w:val="(%1)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E8EADC18">
      <w:numFmt w:val="bullet"/>
      <w:lvlText w:val="•"/>
      <w:lvlJc w:val="left"/>
      <w:pPr>
        <w:ind w:left="1022" w:hanging="351"/>
      </w:pPr>
      <w:rPr>
        <w:rFonts w:hint="default"/>
        <w:lang w:val="ro-RO" w:eastAsia="en-US" w:bidi="ar-SA"/>
      </w:rPr>
    </w:lvl>
    <w:lvl w:ilvl="2" w:tplc="3A4CFB4E">
      <w:numFmt w:val="bullet"/>
      <w:lvlText w:val="•"/>
      <w:lvlJc w:val="left"/>
      <w:pPr>
        <w:ind w:left="1945" w:hanging="351"/>
      </w:pPr>
      <w:rPr>
        <w:rFonts w:hint="default"/>
        <w:lang w:val="ro-RO" w:eastAsia="en-US" w:bidi="ar-SA"/>
      </w:rPr>
    </w:lvl>
    <w:lvl w:ilvl="3" w:tplc="890C0682">
      <w:numFmt w:val="bullet"/>
      <w:lvlText w:val="•"/>
      <w:lvlJc w:val="left"/>
      <w:pPr>
        <w:ind w:left="2867" w:hanging="351"/>
      </w:pPr>
      <w:rPr>
        <w:rFonts w:hint="default"/>
        <w:lang w:val="ro-RO" w:eastAsia="en-US" w:bidi="ar-SA"/>
      </w:rPr>
    </w:lvl>
    <w:lvl w:ilvl="4" w:tplc="1C0085D4">
      <w:numFmt w:val="bullet"/>
      <w:lvlText w:val="•"/>
      <w:lvlJc w:val="left"/>
      <w:pPr>
        <w:ind w:left="3790" w:hanging="351"/>
      </w:pPr>
      <w:rPr>
        <w:rFonts w:hint="default"/>
        <w:lang w:val="ro-RO" w:eastAsia="en-US" w:bidi="ar-SA"/>
      </w:rPr>
    </w:lvl>
    <w:lvl w:ilvl="5" w:tplc="B406D7A2">
      <w:numFmt w:val="bullet"/>
      <w:lvlText w:val="•"/>
      <w:lvlJc w:val="left"/>
      <w:pPr>
        <w:ind w:left="4712" w:hanging="351"/>
      </w:pPr>
      <w:rPr>
        <w:rFonts w:hint="default"/>
        <w:lang w:val="ro-RO" w:eastAsia="en-US" w:bidi="ar-SA"/>
      </w:rPr>
    </w:lvl>
    <w:lvl w:ilvl="6" w:tplc="DDC44316">
      <w:numFmt w:val="bullet"/>
      <w:lvlText w:val="•"/>
      <w:lvlJc w:val="left"/>
      <w:pPr>
        <w:ind w:left="5635" w:hanging="351"/>
      </w:pPr>
      <w:rPr>
        <w:rFonts w:hint="default"/>
        <w:lang w:val="ro-RO" w:eastAsia="en-US" w:bidi="ar-SA"/>
      </w:rPr>
    </w:lvl>
    <w:lvl w:ilvl="7" w:tplc="07441700">
      <w:numFmt w:val="bullet"/>
      <w:lvlText w:val="•"/>
      <w:lvlJc w:val="left"/>
      <w:pPr>
        <w:ind w:left="6557" w:hanging="351"/>
      </w:pPr>
      <w:rPr>
        <w:rFonts w:hint="default"/>
        <w:lang w:val="ro-RO" w:eastAsia="en-US" w:bidi="ar-SA"/>
      </w:rPr>
    </w:lvl>
    <w:lvl w:ilvl="8" w:tplc="D5AA5C2C">
      <w:numFmt w:val="bullet"/>
      <w:lvlText w:val="•"/>
      <w:lvlJc w:val="left"/>
      <w:pPr>
        <w:ind w:left="7480" w:hanging="351"/>
      </w:pPr>
      <w:rPr>
        <w:rFonts w:hint="default"/>
        <w:lang w:val="ro-RO" w:eastAsia="en-US" w:bidi="ar-SA"/>
      </w:rPr>
    </w:lvl>
  </w:abstractNum>
  <w:abstractNum w:abstractNumId="11">
    <w:nsid w:val="18F525EF"/>
    <w:multiLevelType w:val="hybridMultilevel"/>
    <w:tmpl w:val="EBAE333E"/>
    <w:lvl w:ilvl="0" w:tplc="565ED46E">
      <w:start w:val="2"/>
      <w:numFmt w:val="decimal"/>
      <w:lvlText w:val="(%1)"/>
      <w:lvlJc w:val="left"/>
      <w:pPr>
        <w:ind w:left="101" w:hanging="36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33AA8A3C">
      <w:numFmt w:val="bullet"/>
      <w:lvlText w:val="•"/>
      <w:lvlJc w:val="left"/>
      <w:pPr>
        <w:ind w:left="1022" w:hanging="363"/>
      </w:pPr>
      <w:rPr>
        <w:rFonts w:hint="default"/>
        <w:lang w:val="ro-RO" w:eastAsia="en-US" w:bidi="ar-SA"/>
      </w:rPr>
    </w:lvl>
    <w:lvl w:ilvl="2" w:tplc="8892CDD6">
      <w:numFmt w:val="bullet"/>
      <w:lvlText w:val="•"/>
      <w:lvlJc w:val="left"/>
      <w:pPr>
        <w:ind w:left="1945" w:hanging="363"/>
      </w:pPr>
      <w:rPr>
        <w:rFonts w:hint="default"/>
        <w:lang w:val="ro-RO" w:eastAsia="en-US" w:bidi="ar-SA"/>
      </w:rPr>
    </w:lvl>
    <w:lvl w:ilvl="3" w:tplc="36BEA42E">
      <w:numFmt w:val="bullet"/>
      <w:lvlText w:val="•"/>
      <w:lvlJc w:val="left"/>
      <w:pPr>
        <w:ind w:left="2867" w:hanging="363"/>
      </w:pPr>
      <w:rPr>
        <w:rFonts w:hint="default"/>
        <w:lang w:val="ro-RO" w:eastAsia="en-US" w:bidi="ar-SA"/>
      </w:rPr>
    </w:lvl>
    <w:lvl w:ilvl="4" w:tplc="F48E7A26">
      <w:numFmt w:val="bullet"/>
      <w:lvlText w:val="•"/>
      <w:lvlJc w:val="left"/>
      <w:pPr>
        <w:ind w:left="3790" w:hanging="363"/>
      </w:pPr>
      <w:rPr>
        <w:rFonts w:hint="default"/>
        <w:lang w:val="ro-RO" w:eastAsia="en-US" w:bidi="ar-SA"/>
      </w:rPr>
    </w:lvl>
    <w:lvl w:ilvl="5" w:tplc="6CBE1CFA">
      <w:numFmt w:val="bullet"/>
      <w:lvlText w:val="•"/>
      <w:lvlJc w:val="left"/>
      <w:pPr>
        <w:ind w:left="4712" w:hanging="363"/>
      </w:pPr>
      <w:rPr>
        <w:rFonts w:hint="default"/>
        <w:lang w:val="ro-RO" w:eastAsia="en-US" w:bidi="ar-SA"/>
      </w:rPr>
    </w:lvl>
    <w:lvl w:ilvl="6" w:tplc="210642B0">
      <w:numFmt w:val="bullet"/>
      <w:lvlText w:val="•"/>
      <w:lvlJc w:val="left"/>
      <w:pPr>
        <w:ind w:left="5635" w:hanging="363"/>
      </w:pPr>
      <w:rPr>
        <w:rFonts w:hint="default"/>
        <w:lang w:val="ro-RO" w:eastAsia="en-US" w:bidi="ar-SA"/>
      </w:rPr>
    </w:lvl>
    <w:lvl w:ilvl="7" w:tplc="C750EEDE">
      <w:numFmt w:val="bullet"/>
      <w:lvlText w:val="•"/>
      <w:lvlJc w:val="left"/>
      <w:pPr>
        <w:ind w:left="6557" w:hanging="363"/>
      </w:pPr>
      <w:rPr>
        <w:rFonts w:hint="default"/>
        <w:lang w:val="ro-RO" w:eastAsia="en-US" w:bidi="ar-SA"/>
      </w:rPr>
    </w:lvl>
    <w:lvl w:ilvl="8" w:tplc="7024A472">
      <w:numFmt w:val="bullet"/>
      <w:lvlText w:val="•"/>
      <w:lvlJc w:val="left"/>
      <w:pPr>
        <w:ind w:left="7480" w:hanging="363"/>
      </w:pPr>
      <w:rPr>
        <w:rFonts w:hint="default"/>
        <w:lang w:val="ro-RO" w:eastAsia="en-US" w:bidi="ar-SA"/>
      </w:rPr>
    </w:lvl>
  </w:abstractNum>
  <w:abstractNum w:abstractNumId="12">
    <w:nsid w:val="19B914FF"/>
    <w:multiLevelType w:val="hybridMultilevel"/>
    <w:tmpl w:val="672439DE"/>
    <w:lvl w:ilvl="0" w:tplc="830E1A44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F7BC81AE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7DE09B52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08B8E88E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4F5A9FD0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9B269370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C2B64960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4E383FBA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19EA6C92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13">
    <w:nsid w:val="1A0864A3"/>
    <w:multiLevelType w:val="hybridMultilevel"/>
    <w:tmpl w:val="E53CD908"/>
    <w:lvl w:ilvl="0" w:tplc="9E9EBE10">
      <w:start w:val="1"/>
      <w:numFmt w:val="lowerLetter"/>
      <w:lvlText w:val="%1)"/>
      <w:lvlJc w:val="left"/>
      <w:pPr>
        <w:ind w:left="101" w:hanging="2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E1CE379E">
      <w:numFmt w:val="bullet"/>
      <w:lvlText w:val="•"/>
      <w:lvlJc w:val="left"/>
      <w:pPr>
        <w:ind w:left="1022" w:hanging="250"/>
      </w:pPr>
      <w:rPr>
        <w:rFonts w:hint="default"/>
        <w:lang w:val="ro-RO" w:eastAsia="en-US" w:bidi="ar-SA"/>
      </w:rPr>
    </w:lvl>
    <w:lvl w:ilvl="2" w:tplc="18DE43B6">
      <w:numFmt w:val="bullet"/>
      <w:lvlText w:val="•"/>
      <w:lvlJc w:val="left"/>
      <w:pPr>
        <w:ind w:left="1945" w:hanging="250"/>
      </w:pPr>
      <w:rPr>
        <w:rFonts w:hint="default"/>
        <w:lang w:val="ro-RO" w:eastAsia="en-US" w:bidi="ar-SA"/>
      </w:rPr>
    </w:lvl>
    <w:lvl w:ilvl="3" w:tplc="FEF6C268">
      <w:numFmt w:val="bullet"/>
      <w:lvlText w:val="•"/>
      <w:lvlJc w:val="left"/>
      <w:pPr>
        <w:ind w:left="2867" w:hanging="250"/>
      </w:pPr>
      <w:rPr>
        <w:rFonts w:hint="default"/>
        <w:lang w:val="ro-RO" w:eastAsia="en-US" w:bidi="ar-SA"/>
      </w:rPr>
    </w:lvl>
    <w:lvl w:ilvl="4" w:tplc="B19E9010">
      <w:numFmt w:val="bullet"/>
      <w:lvlText w:val="•"/>
      <w:lvlJc w:val="left"/>
      <w:pPr>
        <w:ind w:left="3790" w:hanging="250"/>
      </w:pPr>
      <w:rPr>
        <w:rFonts w:hint="default"/>
        <w:lang w:val="ro-RO" w:eastAsia="en-US" w:bidi="ar-SA"/>
      </w:rPr>
    </w:lvl>
    <w:lvl w:ilvl="5" w:tplc="5E0A18CA">
      <w:numFmt w:val="bullet"/>
      <w:lvlText w:val="•"/>
      <w:lvlJc w:val="left"/>
      <w:pPr>
        <w:ind w:left="4712" w:hanging="250"/>
      </w:pPr>
      <w:rPr>
        <w:rFonts w:hint="default"/>
        <w:lang w:val="ro-RO" w:eastAsia="en-US" w:bidi="ar-SA"/>
      </w:rPr>
    </w:lvl>
    <w:lvl w:ilvl="6" w:tplc="3EFA5F1A">
      <w:numFmt w:val="bullet"/>
      <w:lvlText w:val="•"/>
      <w:lvlJc w:val="left"/>
      <w:pPr>
        <w:ind w:left="5635" w:hanging="250"/>
      </w:pPr>
      <w:rPr>
        <w:rFonts w:hint="default"/>
        <w:lang w:val="ro-RO" w:eastAsia="en-US" w:bidi="ar-SA"/>
      </w:rPr>
    </w:lvl>
    <w:lvl w:ilvl="7" w:tplc="D2B2A488">
      <w:numFmt w:val="bullet"/>
      <w:lvlText w:val="•"/>
      <w:lvlJc w:val="left"/>
      <w:pPr>
        <w:ind w:left="6557" w:hanging="250"/>
      </w:pPr>
      <w:rPr>
        <w:rFonts w:hint="default"/>
        <w:lang w:val="ro-RO" w:eastAsia="en-US" w:bidi="ar-SA"/>
      </w:rPr>
    </w:lvl>
    <w:lvl w:ilvl="8" w:tplc="5D5C30B8">
      <w:numFmt w:val="bullet"/>
      <w:lvlText w:val="•"/>
      <w:lvlJc w:val="left"/>
      <w:pPr>
        <w:ind w:left="7480" w:hanging="250"/>
      </w:pPr>
      <w:rPr>
        <w:rFonts w:hint="default"/>
        <w:lang w:val="ro-RO" w:eastAsia="en-US" w:bidi="ar-SA"/>
      </w:rPr>
    </w:lvl>
  </w:abstractNum>
  <w:abstractNum w:abstractNumId="14">
    <w:nsid w:val="1CF80AE1"/>
    <w:multiLevelType w:val="hybridMultilevel"/>
    <w:tmpl w:val="F2DCA6FA"/>
    <w:lvl w:ilvl="0" w:tplc="6D5E2A6A">
      <w:start w:val="1"/>
      <w:numFmt w:val="decimal"/>
      <w:lvlText w:val="(%1)"/>
      <w:lvlJc w:val="left"/>
      <w:pPr>
        <w:ind w:left="101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39AE952">
      <w:numFmt w:val="bullet"/>
      <w:lvlText w:val="•"/>
      <w:lvlJc w:val="left"/>
      <w:pPr>
        <w:ind w:left="1022" w:hanging="351"/>
      </w:pPr>
      <w:rPr>
        <w:rFonts w:hint="default"/>
        <w:lang w:val="ro-RO" w:eastAsia="en-US" w:bidi="ar-SA"/>
      </w:rPr>
    </w:lvl>
    <w:lvl w:ilvl="2" w:tplc="74E4EADA">
      <w:numFmt w:val="bullet"/>
      <w:lvlText w:val="•"/>
      <w:lvlJc w:val="left"/>
      <w:pPr>
        <w:ind w:left="1945" w:hanging="351"/>
      </w:pPr>
      <w:rPr>
        <w:rFonts w:hint="default"/>
        <w:lang w:val="ro-RO" w:eastAsia="en-US" w:bidi="ar-SA"/>
      </w:rPr>
    </w:lvl>
    <w:lvl w:ilvl="3" w:tplc="6036519E">
      <w:numFmt w:val="bullet"/>
      <w:lvlText w:val="•"/>
      <w:lvlJc w:val="left"/>
      <w:pPr>
        <w:ind w:left="2867" w:hanging="351"/>
      </w:pPr>
      <w:rPr>
        <w:rFonts w:hint="default"/>
        <w:lang w:val="ro-RO" w:eastAsia="en-US" w:bidi="ar-SA"/>
      </w:rPr>
    </w:lvl>
    <w:lvl w:ilvl="4" w:tplc="7638DD62">
      <w:numFmt w:val="bullet"/>
      <w:lvlText w:val="•"/>
      <w:lvlJc w:val="left"/>
      <w:pPr>
        <w:ind w:left="3790" w:hanging="351"/>
      </w:pPr>
      <w:rPr>
        <w:rFonts w:hint="default"/>
        <w:lang w:val="ro-RO" w:eastAsia="en-US" w:bidi="ar-SA"/>
      </w:rPr>
    </w:lvl>
    <w:lvl w:ilvl="5" w:tplc="972CDB32">
      <w:numFmt w:val="bullet"/>
      <w:lvlText w:val="•"/>
      <w:lvlJc w:val="left"/>
      <w:pPr>
        <w:ind w:left="4712" w:hanging="351"/>
      </w:pPr>
      <w:rPr>
        <w:rFonts w:hint="default"/>
        <w:lang w:val="ro-RO" w:eastAsia="en-US" w:bidi="ar-SA"/>
      </w:rPr>
    </w:lvl>
    <w:lvl w:ilvl="6" w:tplc="AAEC8F24">
      <w:numFmt w:val="bullet"/>
      <w:lvlText w:val="•"/>
      <w:lvlJc w:val="left"/>
      <w:pPr>
        <w:ind w:left="5635" w:hanging="351"/>
      </w:pPr>
      <w:rPr>
        <w:rFonts w:hint="default"/>
        <w:lang w:val="ro-RO" w:eastAsia="en-US" w:bidi="ar-SA"/>
      </w:rPr>
    </w:lvl>
    <w:lvl w:ilvl="7" w:tplc="FCE8F554">
      <w:numFmt w:val="bullet"/>
      <w:lvlText w:val="•"/>
      <w:lvlJc w:val="left"/>
      <w:pPr>
        <w:ind w:left="6557" w:hanging="351"/>
      </w:pPr>
      <w:rPr>
        <w:rFonts w:hint="default"/>
        <w:lang w:val="ro-RO" w:eastAsia="en-US" w:bidi="ar-SA"/>
      </w:rPr>
    </w:lvl>
    <w:lvl w:ilvl="8" w:tplc="50D45BD2">
      <w:numFmt w:val="bullet"/>
      <w:lvlText w:val="•"/>
      <w:lvlJc w:val="left"/>
      <w:pPr>
        <w:ind w:left="7480" w:hanging="351"/>
      </w:pPr>
      <w:rPr>
        <w:rFonts w:hint="default"/>
        <w:lang w:val="ro-RO" w:eastAsia="en-US" w:bidi="ar-SA"/>
      </w:rPr>
    </w:lvl>
  </w:abstractNum>
  <w:abstractNum w:abstractNumId="15">
    <w:nsid w:val="1E0A2A13"/>
    <w:multiLevelType w:val="hybridMultilevel"/>
    <w:tmpl w:val="C36C88E0"/>
    <w:lvl w:ilvl="0" w:tplc="75C80C36">
      <w:start w:val="2"/>
      <w:numFmt w:val="decimal"/>
      <w:lvlText w:val="(%1)"/>
      <w:lvlJc w:val="left"/>
      <w:pPr>
        <w:ind w:left="101" w:hanging="33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DD966E00">
      <w:numFmt w:val="bullet"/>
      <w:lvlText w:val="•"/>
      <w:lvlJc w:val="left"/>
      <w:pPr>
        <w:ind w:left="1022" w:hanging="336"/>
      </w:pPr>
      <w:rPr>
        <w:rFonts w:hint="default"/>
        <w:lang w:val="ro-RO" w:eastAsia="en-US" w:bidi="ar-SA"/>
      </w:rPr>
    </w:lvl>
    <w:lvl w:ilvl="2" w:tplc="8AF0BAA6">
      <w:numFmt w:val="bullet"/>
      <w:lvlText w:val="•"/>
      <w:lvlJc w:val="left"/>
      <w:pPr>
        <w:ind w:left="1945" w:hanging="336"/>
      </w:pPr>
      <w:rPr>
        <w:rFonts w:hint="default"/>
        <w:lang w:val="ro-RO" w:eastAsia="en-US" w:bidi="ar-SA"/>
      </w:rPr>
    </w:lvl>
    <w:lvl w:ilvl="3" w:tplc="FC109952">
      <w:numFmt w:val="bullet"/>
      <w:lvlText w:val="•"/>
      <w:lvlJc w:val="left"/>
      <w:pPr>
        <w:ind w:left="2867" w:hanging="336"/>
      </w:pPr>
      <w:rPr>
        <w:rFonts w:hint="default"/>
        <w:lang w:val="ro-RO" w:eastAsia="en-US" w:bidi="ar-SA"/>
      </w:rPr>
    </w:lvl>
    <w:lvl w:ilvl="4" w:tplc="4336FCD0">
      <w:numFmt w:val="bullet"/>
      <w:lvlText w:val="•"/>
      <w:lvlJc w:val="left"/>
      <w:pPr>
        <w:ind w:left="3790" w:hanging="336"/>
      </w:pPr>
      <w:rPr>
        <w:rFonts w:hint="default"/>
        <w:lang w:val="ro-RO" w:eastAsia="en-US" w:bidi="ar-SA"/>
      </w:rPr>
    </w:lvl>
    <w:lvl w:ilvl="5" w:tplc="4A18F0E6">
      <w:numFmt w:val="bullet"/>
      <w:lvlText w:val="•"/>
      <w:lvlJc w:val="left"/>
      <w:pPr>
        <w:ind w:left="4712" w:hanging="336"/>
      </w:pPr>
      <w:rPr>
        <w:rFonts w:hint="default"/>
        <w:lang w:val="ro-RO" w:eastAsia="en-US" w:bidi="ar-SA"/>
      </w:rPr>
    </w:lvl>
    <w:lvl w:ilvl="6" w:tplc="5DD8C654">
      <w:numFmt w:val="bullet"/>
      <w:lvlText w:val="•"/>
      <w:lvlJc w:val="left"/>
      <w:pPr>
        <w:ind w:left="5635" w:hanging="336"/>
      </w:pPr>
      <w:rPr>
        <w:rFonts w:hint="default"/>
        <w:lang w:val="ro-RO" w:eastAsia="en-US" w:bidi="ar-SA"/>
      </w:rPr>
    </w:lvl>
    <w:lvl w:ilvl="7" w:tplc="0756F244">
      <w:numFmt w:val="bullet"/>
      <w:lvlText w:val="•"/>
      <w:lvlJc w:val="left"/>
      <w:pPr>
        <w:ind w:left="6557" w:hanging="336"/>
      </w:pPr>
      <w:rPr>
        <w:rFonts w:hint="default"/>
        <w:lang w:val="ro-RO" w:eastAsia="en-US" w:bidi="ar-SA"/>
      </w:rPr>
    </w:lvl>
    <w:lvl w:ilvl="8" w:tplc="ADB21782">
      <w:numFmt w:val="bullet"/>
      <w:lvlText w:val="•"/>
      <w:lvlJc w:val="left"/>
      <w:pPr>
        <w:ind w:left="7480" w:hanging="336"/>
      </w:pPr>
      <w:rPr>
        <w:rFonts w:hint="default"/>
        <w:lang w:val="ro-RO" w:eastAsia="en-US" w:bidi="ar-SA"/>
      </w:rPr>
    </w:lvl>
  </w:abstractNum>
  <w:abstractNum w:abstractNumId="16">
    <w:nsid w:val="1FB81200"/>
    <w:multiLevelType w:val="hybridMultilevel"/>
    <w:tmpl w:val="7F78960E"/>
    <w:lvl w:ilvl="0" w:tplc="063A4742">
      <w:start w:val="2"/>
      <w:numFmt w:val="decimal"/>
      <w:lvlText w:val="(%1)"/>
      <w:lvlJc w:val="left"/>
      <w:pPr>
        <w:ind w:left="101" w:hanging="39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14963C90">
      <w:numFmt w:val="bullet"/>
      <w:lvlText w:val="•"/>
      <w:lvlJc w:val="left"/>
      <w:pPr>
        <w:ind w:left="1022" w:hanging="399"/>
      </w:pPr>
      <w:rPr>
        <w:rFonts w:hint="default"/>
        <w:lang w:val="ro-RO" w:eastAsia="en-US" w:bidi="ar-SA"/>
      </w:rPr>
    </w:lvl>
    <w:lvl w:ilvl="2" w:tplc="CAAA93C6">
      <w:numFmt w:val="bullet"/>
      <w:lvlText w:val="•"/>
      <w:lvlJc w:val="left"/>
      <w:pPr>
        <w:ind w:left="1945" w:hanging="399"/>
      </w:pPr>
      <w:rPr>
        <w:rFonts w:hint="default"/>
        <w:lang w:val="ro-RO" w:eastAsia="en-US" w:bidi="ar-SA"/>
      </w:rPr>
    </w:lvl>
    <w:lvl w:ilvl="3" w:tplc="BAD88E3E">
      <w:numFmt w:val="bullet"/>
      <w:lvlText w:val="•"/>
      <w:lvlJc w:val="left"/>
      <w:pPr>
        <w:ind w:left="2867" w:hanging="399"/>
      </w:pPr>
      <w:rPr>
        <w:rFonts w:hint="default"/>
        <w:lang w:val="ro-RO" w:eastAsia="en-US" w:bidi="ar-SA"/>
      </w:rPr>
    </w:lvl>
    <w:lvl w:ilvl="4" w:tplc="61E03186">
      <w:numFmt w:val="bullet"/>
      <w:lvlText w:val="•"/>
      <w:lvlJc w:val="left"/>
      <w:pPr>
        <w:ind w:left="3790" w:hanging="399"/>
      </w:pPr>
      <w:rPr>
        <w:rFonts w:hint="default"/>
        <w:lang w:val="ro-RO" w:eastAsia="en-US" w:bidi="ar-SA"/>
      </w:rPr>
    </w:lvl>
    <w:lvl w:ilvl="5" w:tplc="42F06E7A">
      <w:numFmt w:val="bullet"/>
      <w:lvlText w:val="•"/>
      <w:lvlJc w:val="left"/>
      <w:pPr>
        <w:ind w:left="4712" w:hanging="399"/>
      </w:pPr>
      <w:rPr>
        <w:rFonts w:hint="default"/>
        <w:lang w:val="ro-RO" w:eastAsia="en-US" w:bidi="ar-SA"/>
      </w:rPr>
    </w:lvl>
    <w:lvl w:ilvl="6" w:tplc="C9D22A1A">
      <w:numFmt w:val="bullet"/>
      <w:lvlText w:val="•"/>
      <w:lvlJc w:val="left"/>
      <w:pPr>
        <w:ind w:left="5635" w:hanging="399"/>
      </w:pPr>
      <w:rPr>
        <w:rFonts w:hint="default"/>
        <w:lang w:val="ro-RO" w:eastAsia="en-US" w:bidi="ar-SA"/>
      </w:rPr>
    </w:lvl>
    <w:lvl w:ilvl="7" w:tplc="7770A5B0">
      <w:numFmt w:val="bullet"/>
      <w:lvlText w:val="•"/>
      <w:lvlJc w:val="left"/>
      <w:pPr>
        <w:ind w:left="6557" w:hanging="399"/>
      </w:pPr>
      <w:rPr>
        <w:rFonts w:hint="default"/>
        <w:lang w:val="ro-RO" w:eastAsia="en-US" w:bidi="ar-SA"/>
      </w:rPr>
    </w:lvl>
    <w:lvl w:ilvl="8" w:tplc="E5F0C848">
      <w:numFmt w:val="bullet"/>
      <w:lvlText w:val="•"/>
      <w:lvlJc w:val="left"/>
      <w:pPr>
        <w:ind w:left="7480" w:hanging="399"/>
      </w:pPr>
      <w:rPr>
        <w:rFonts w:hint="default"/>
        <w:lang w:val="ro-RO" w:eastAsia="en-US" w:bidi="ar-SA"/>
      </w:rPr>
    </w:lvl>
  </w:abstractNum>
  <w:abstractNum w:abstractNumId="17">
    <w:nsid w:val="20AE5F1C"/>
    <w:multiLevelType w:val="hybridMultilevel"/>
    <w:tmpl w:val="092049D0"/>
    <w:lvl w:ilvl="0" w:tplc="11682974">
      <w:start w:val="2"/>
      <w:numFmt w:val="decimal"/>
      <w:lvlText w:val="(%1)"/>
      <w:lvlJc w:val="left"/>
      <w:pPr>
        <w:ind w:left="101" w:hanging="3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8060AAE">
      <w:numFmt w:val="bullet"/>
      <w:lvlText w:val="•"/>
      <w:lvlJc w:val="left"/>
      <w:pPr>
        <w:ind w:left="1022" w:hanging="339"/>
      </w:pPr>
      <w:rPr>
        <w:rFonts w:hint="default"/>
        <w:lang w:val="ro-RO" w:eastAsia="en-US" w:bidi="ar-SA"/>
      </w:rPr>
    </w:lvl>
    <w:lvl w:ilvl="2" w:tplc="326EF48C">
      <w:numFmt w:val="bullet"/>
      <w:lvlText w:val="•"/>
      <w:lvlJc w:val="left"/>
      <w:pPr>
        <w:ind w:left="1945" w:hanging="339"/>
      </w:pPr>
      <w:rPr>
        <w:rFonts w:hint="default"/>
        <w:lang w:val="ro-RO" w:eastAsia="en-US" w:bidi="ar-SA"/>
      </w:rPr>
    </w:lvl>
    <w:lvl w:ilvl="3" w:tplc="3126C998">
      <w:numFmt w:val="bullet"/>
      <w:lvlText w:val="•"/>
      <w:lvlJc w:val="left"/>
      <w:pPr>
        <w:ind w:left="2867" w:hanging="339"/>
      </w:pPr>
      <w:rPr>
        <w:rFonts w:hint="default"/>
        <w:lang w:val="ro-RO" w:eastAsia="en-US" w:bidi="ar-SA"/>
      </w:rPr>
    </w:lvl>
    <w:lvl w:ilvl="4" w:tplc="5134B33E">
      <w:numFmt w:val="bullet"/>
      <w:lvlText w:val="•"/>
      <w:lvlJc w:val="left"/>
      <w:pPr>
        <w:ind w:left="3790" w:hanging="339"/>
      </w:pPr>
      <w:rPr>
        <w:rFonts w:hint="default"/>
        <w:lang w:val="ro-RO" w:eastAsia="en-US" w:bidi="ar-SA"/>
      </w:rPr>
    </w:lvl>
    <w:lvl w:ilvl="5" w:tplc="C566701A">
      <w:numFmt w:val="bullet"/>
      <w:lvlText w:val="•"/>
      <w:lvlJc w:val="left"/>
      <w:pPr>
        <w:ind w:left="4712" w:hanging="339"/>
      </w:pPr>
      <w:rPr>
        <w:rFonts w:hint="default"/>
        <w:lang w:val="ro-RO" w:eastAsia="en-US" w:bidi="ar-SA"/>
      </w:rPr>
    </w:lvl>
    <w:lvl w:ilvl="6" w:tplc="0F684974">
      <w:numFmt w:val="bullet"/>
      <w:lvlText w:val="•"/>
      <w:lvlJc w:val="left"/>
      <w:pPr>
        <w:ind w:left="5635" w:hanging="339"/>
      </w:pPr>
      <w:rPr>
        <w:rFonts w:hint="default"/>
        <w:lang w:val="ro-RO" w:eastAsia="en-US" w:bidi="ar-SA"/>
      </w:rPr>
    </w:lvl>
    <w:lvl w:ilvl="7" w:tplc="6A501D4C">
      <w:numFmt w:val="bullet"/>
      <w:lvlText w:val="•"/>
      <w:lvlJc w:val="left"/>
      <w:pPr>
        <w:ind w:left="6557" w:hanging="339"/>
      </w:pPr>
      <w:rPr>
        <w:rFonts w:hint="default"/>
        <w:lang w:val="ro-RO" w:eastAsia="en-US" w:bidi="ar-SA"/>
      </w:rPr>
    </w:lvl>
    <w:lvl w:ilvl="8" w:tplc="588697FC">
      <w:numFmt w:val="bullet"/>
      <w:lvlText w:val="•"/>
      <w:lvlJc w:val="left"/>
      <w:pPr>
        <w:ind w:left="7480" w:hanging="339"/>
      </w:pPr>
      <w:rPr>
        <w:rFonts w:hint="default"/>
        <w:lang w:val="ro-RO" w:eastAsia="en-US" w:bidi="ar-SA"/>
      </w:rPr>
    </w:lvl>
  </w:abstractNum>
  <w:abstractNum w:abstractNumId="18">
    <w:nsid w:val="23DE3599"/>
    <w:multiLevelType w:val="hybridMultilevel"/>
    <w:tmpl w:val="EC844886"/>
    <w:lvl w:ilvl="0" w:tplc="A3AEC46A">
      <w:start w:val="2"/>
      <w:numFmt w:val="decimal"/>
      <w:lvlText w:val="(%1)"/>
      <w:lvlJc w:val="left"/>
      <w:pPr>
        <w:ind w:left="101" w:hanging="34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584036A">
      <w:numFmt w:val="bullet"/>
      <w:lvlText w:val="•"/>
      <w:lvlJc w:val="left"/>
      <w:pPr>
        <w:ind w:left="1022" w:hanging="346"/>
      </w:pPr>
      <w:rPr>
        <w:rFonts w:hint="default"/>
        <w:lang w:val="ro-RO" w:eastAsia="en-US" w:bidi="ar-SA"/>
      </w:rPr>
    </w:lvl>
    <w:lvl w:ilvl="2" w:tplc="6882D7F6">
      <w:numFmt w:val="bullet"/>
      <w:lvlText w:val="•"/>
      <w:lvlJc w:val="left"/>
      <w:pPr>
        <w:ind w:left="1945" w:hanging="346"/>
      </w:pPr>
      <w:rPr>
        <w:rFonts w:hint="default"/>
        <w:lang w:val="ro-RO" w:eastAsia="en-US" w:bidi="ar-SA"/>
      </w:rPr>
    </w:lvl>
    <w:lvl w:ilvl="3" w:tplc="7FCC12DE">
      <w:numFmt w:val="bullet"/>
      <w:lvlText w:val="•"/>
      <w:lvlJc w:val="left"/>
      <w:pPr>
        <w:ind w:left="2867" w:hanging="346"/>
      </w:pPr>
      <w:rPr>
        <w:rFonts w:hint="default"/>
        <w:lang w:val="ro-RO" w:eastAsia="en-US" w:bidi="ar-SA"/>
      </w:rPr>
    </w:lvl>
    <w:lvl w:ilvl="4" w:tplc="29EA8260">
      <w:numFmt w:val="bullet"/>
      <w:lvlText w:val="•"/>
      <w:lvlJc w:val="left"/>
      <w:pPr>
        <w:ind w:left="3790" w:hanging="346"/>
      </w:pPr>
      <w:rPr>
        <w:rFonts w:hint="default"/>
        <w:lang w:val="ro-RO" w:eastAsia="en-US" w:bidi="ar-SA"/>
      </w:rPr>
    </w:lvl>
    <w:lvl w:ilvl="5" w:tplc="31EA2A1E">
      <w:numFmt w:val="bullet"/>
      <w:lvlText w:val="•"/>
      <w:lvlJc w:val="left"/>
      <w:pPr>
        <w:ind w:left="4712" w:hanging="346"/>
      </w:pPr>
      <w:rPr>
        <w:rFonts w:hint="default"/>
        <w:lang w:val="ro-RO" w:eastAsia="en-US" w:bidi="ar-SA"/>
      </w:rPr>
    </w:lvl>
    <w:lvl w:ilvl="6" w:tplc="2C865C42">
      <w:numFmt w:val="bullet"/>
      <w:lvlText w:val="•"/>
      <w:lvlJc w:val="left"/>
      <w:pPr>
        <w:ind w:left="5635" w:hanging="346"/>
      </w:pPr>
      <w:rPr>
        <w:rFonts w:hint="default"/>
        <w:lang w:val="ro-RO" w:eastAsia="en-US" w:bidi="ar-SA"/>
      </w:rPr>
    </w:lvl>
    <w:lvl w:ilvl="7" w:tplc="CFC8AA26">
      <w:numFmt w:val="bullet"/>
      <w:lvlText w:val="•"/>
      <w:lvlJc w:val="left"/>
      <w:pPr>
        <w:ind w:left="6557" w:hanging="346"/>
      </w:pPr>
      <w:rPr>
        <w:rFonts w:hint="default"/>
        <w:lang w:val="ro-RO" w:eastAsia="en-US" w:bidi="ar-SA"/>
      </w:rPr>
    </w:lvl>
    <w:lvl w:ilvl="8" w:tplc="0F22FBFC">
      <w:numFmt w:val="bullet"/>
      <w:lvlText w:val="•"/>
      <w:lvlJc w:val="left"/>
      <w:pPr>
        <w:ind w:left="7480" w:hanging="346"/>
      </w:pPr>
      <w:rPr>
        <w:rFonts w:hint="default"/>
        <w:lang w:val="ro-RO" w:eastAsia="en-US" w:bidi="ar-SA"/>
      </w:rPr>
    </w:lvl>
  </w:abstractNum>
  <w:abstractNum w:abstractNumId="19">
    <w:nsid w:val="24AA3533"/>
    <w:multiLevelType w:val="hybridMultilevel"/>
    <w:tmpl w:val="3B245328"/>
    <w:lvl w:ilvl="0" w:tplc="95DA5162">
      <w:start w:val="2"/>
      <w:numFmt w:val="decimal"/>
      <w:lvlText w:val="(%1)"/>
      <w:lvlJc w:val="left"/>
      <w:pPr>
        <w:ind w:left="430" w:hanging="32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801668FE">
      <w:numFmt w:val="bullet"/>
      <w:lvlText w:val="•"/>
      <w:lvlJc w:val="left"/>
      <w:pPr>
        <w:ind w:left="1328" w:hanging="329"/>
      </w:pPr>
      <w:rPr>
        <w:rFonts w:hint="default"/>
        <w:lang w:val="ro-RO" w:eastAsia="en-US" w:bidi="ar-SA"/>
      </w:rPr>
    </w:lvl>
    <w:lvl w:ilvl="2" w:tplc="3DA69C9E">
      <w:numFmt w:val="bullet"/>
      <w:lvlText w:val="•"/>
      <w:lvlJc w:val="left"/>
      <w:pPr>
        <w:ind w:left="2217" w:hanging="329"/>
      </w:pPr>
      <w:rPr>
        <w:rFonts w:hint="default"/>
        <w:lang w:val="ro-RO" w:eastAsia="en-US" w:bidi="ar-SA"/>
      </w:rPr>
    </w:lvl>
    <w:lvl w:ilvl="3" w:tplc="D406A452">
      <w:numFmt w:val="bullet"/>
      <w:lvlText w:val="•"/>
      <w:lvlJc w:val="left"/>
      <w:pPr>
        <w:ind w:left="3105" w:hanging="329"/>
      </w:pPr>
      <w:rPr>
        <w:rFonts w:hint="default"/>
        <w:lang w:val="ro-RO" w:eastAsia="en-US" w:bidi="ar-SA"/>
      </w:rPr>
    </w:lvl>
    <w:lvl w:ilvl="4" w:tplc="6568C83A">
      <w:numFmt w:val="bullet"/>
      <w:lvlText w:val="•"/>
      <w:lvlJc w:val="left"/>
      <w:pPr>
        <w:ind w:left="3994" w:hanging="329"/>
      </w:pPr>
      <w:rPr>
        <w:rFonts w:hint="default"/>
        <w:lang w:val="ro-RO" w:eastAsia="en-US" w:bidi="ar-SA"/>
      </w:rPr>
    </w:lvl>
    <w:lvl w:ilvl="5" w:tplc="16042074">
      <w:numFmt w:val="bullet"/>
      <w:lvlText w:val="•"/>
      <w:lvlJc w:val="left"/>
      <w:pPr>
        <w:ind w:left="4882" w:hanging="329"/>
      </w:pPr>
      <w:rPr>
        <w:rFonts w:hint="default"/>
        <w:lang w:val="ro-RO" w:eastAsia="en-US" w:bidi="ar-SA"/>
      </w:rPr>
    </w:lvl>
    <w:lvl w:ilvl="6" w:tplc="6D78FAF4">
      <w:numFmt w:val="bullet"/>
      <w:lvlText w:val="•"/>
      <w:lvlJc w:val="left"/>
      <w:pPr>
        <w:ind w:left="5771" w:hanging="329"/>
      </w:pPr>
      <w:rPr>
        <w:rFonts w:hint="default"/>
        <w:lang w:val="ro-RO" w:eastAsia="en-US" w:bidi="ar-SA"/>
      </w:rPr>
    </w:lvl>
    <w:lvl w:ilvl="7" w:tplc="1ADCD6B2">
      <w:numFmt w:val="bullet"/>
      <w:lvlText w:val="•"/>
      <w:lvlJc w:val="left"/>
      <w:pPr>
        <w:ind w:left="6659" w:hanging="329"/>
      </w:pPr>
      <w:rPr>
        <w:rFonts w:hint="default"/>
        <w:lang w:val="ro-RO" w:eastAsia="en-US" w:bidi="ar-SA"/>
      </w:rPr>
    </w:lvl>
    <w:lvl w:ilvl="8" w:tplc="F1D0506E">
      <w:numFmt w:val="bullet"/>
      <w:lvlText w:val="•"/>
      <w:lvlJc w:val="left"/>
      <w:pPr>
        <w:ind w:left="7548" w:hanging="329"/>
      </w:pPr>
      <w:rPr>
        <w:rFonts w:hint="default"/>
        <w:lang w:val="ro-RO" w:eastAsia="en-US" w:bidi="ar-SA"/>
      </w:rPr>
    </w:lvl>
  </w:abstractNum>
  <w:abstractNum w:abstractNumId="20">
    <w:nsid w:val="26605774"/>
    <w:multiLevelType w:val="hybridMultilevel"/>
    <w:tmpl w:val="AFDC3A76"/>
    <w:lvl w:ilvl="0" w:tplc="2BF0F67C">
      <w:start w:val="2"/>
      <w:numFmt w:val="decimal"/>
      <w:lvlText w:val="(%1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8F4CF44">
      <w:numFmt w:val="bullet"/>
      <w:lvlText w:val="•"/>
      <w:lvlJc w:val="left"/>
      <w:pPr>
        <w:ind w:left="1022" w:hanging="334"/>
      </w:pPr>
      <w:rPr>
        <w:rFonts w:hint="default"/>
        <w:lang w:val="ro-RO" w:eastAsia="en-US" w:bidi="ar-SA"/>
      </w:rPr>
    </w:lvl>
    <w:lvl w:ilvl="2" w:tplc="06506D8A">
      <w:numFmt w:val="bullet"/>
      <w:lvlText w:val="•"/>
      <w:lvlJc w:val="left"/>
      <w:pPr>
        <w:ind w:left="1945" w:hanging="334"/>
      </w:pPr>
      <w:rPr>
        <w:rFonts w:hint="default"/>
        <w:lang w:val="ro-RO" w:eastAsia="en-US" w:bidi="ar-SA"/>
      </w:rPr>
    </w:lvl>
    <w:lvl w:ilvl="3" w:tplc="D26CF9BC">
      <w:numFmt w:val="bullet"/>
      <w:lvlText w:val="•"/>
      <w:lvlJc w:val="left"/>
      <w:pPr>
        <w:ind w:left="2867" w:hanging="334"/>
      </w:pPr>
      <w:rPr>
        <w:rFonts w:hint="default"/>
        <w:lang w:val="ro-RO" w:eastAsia="en-US" w:bidi="ar-SA"/>
      </w:rPr>
    </w:lvl>
    <w:lvl w:ilvl="4" w:tplc="5610124E">
      <w:numFmt w:val="bullet"/>
      <w:lvlText w:val="•"/>
      <w:lvlJc w:val="left"/>
      <w:pPr>
        <w:ind w:left="3790" w:hanging="334"/>
      </w:pPr>
      <w:rPr>
        <w:rFonts w:hint="default"/>
        <w:lang w:val="ro-RO" w:eastAsia="en-US" w:bidi="ar-SA"/>
      </w:rPr>
    </w:lvl>
    <w:lvl w:ilvl="5" w:tplc="994A186C">
      <w:numFmt w:val="bullet"/>
      <w:lvlText w:val="•"/>
      <w:lvlJc w:val="left"/>
      <w:pPr>
        <w:ind w:left="4712" w:hanging="334"/>
      </w:pPr>
      <w:rPr>
        <w:rFonts w:hint="default"/>
        <w:lang w:val="ro-RO" w:eastAsia="en-US" w:bidi="ar-SA"/>
      </w:rPr>
    </w:lvl>
    <w:lvl w:ilvl="6" w:tplc="6CA20CDA">
      <w:numFmt w:val="bullet"/>
      <w:lvlText w:val="•"/>
      <w:lvlJc w:val="left"/>
      <w:pPr>
        <w:ind w:left="5635" w:hanging="334"/>
      </w:pPr>
      <w:rPr>
        <w:rFonts w:hint="default"/>
        <w:lang w:val="ro-RO" w:eastAsia="en-US" w:bidi="ar-SA"/>
      </w:rPr>
    </w:lvl>
    <w:lvl w:ilvl="7" w:tplc="6380AB5C">
      <w:numFmt w:val="bullet"/>
      <w:lvlText w:val="•"/>
      <w:lvlJc w:val="left"/>
      <w:pPr>
        <w:ind w:left="6557" w:hanging="334"/>
      </w:pPr>
      <w:rPr>
        <w:rFonts w:hint="default"/>
        <w:lang w:val="ro-RO" w:eastAsia="en-US" w:bidi="ar-SA"/>
      </w:rPr>
    </w:lvl>
    <w:lvl w:ilvl="8" w:tplc="711CA0E8">
      <w:numFmt w:val="bullet"/>
      <w:lvlText w:val="•"/>
      <w:lvlJc w:val="left"/>
      <w:pPr>
        <w:ind w:left="7480" w:hanging="334"/>
      </w:pPr>
      <w:rPr>
        <w:rFonts w:hint="default"/>
        <w:lang w:val="ro-RO" w:eastAsia="en-US" w:bidi="ar-SA"/>
      </w:rPr>
    </w:lvl>
  </w:abstractNum>
  <w:abstractNum w:abstractNumId="21">
    <w:nsid w:val="284755A4"/>
    <w:multiLevelType w:val="hybridMultilevel"/>
    <w:tmpl w:val="9140EBC0"/>
    <w:lvl w:ilvl="0" w:tplc="B6149F34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2A5EE096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58F04968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74125CCC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84E4BB6A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47305EBA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8F960326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45AE9D34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78921E40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22">
    <w:nsid w:val="2880017D"/>
    <w:multiLevelType w:val="hybridMultilevel"/>
    <w:tmpl w:val="A588BB82"/>
    <w:lvl w:ilvl="0" w:tplc="070E0DEA">
      <w:start w:val="2"/>
      <w:numFmt w:val="decimal"/>
      <w:lvlText w:val="(%1)"/>
      <w:lvlJc w:val="left"/>
      <w:pPr>
        <w:ind w:left="101" w:hanging="38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49E42A0E">
      <w:numFmt w:val="bullet"/>
      <w:lvlText w:val="•"/>
      <w:lvlJc w:val="left"/>
      <w:pPr>
        <w:ind w:left="1022" w:hanging="387"/>
      </w:pPr>
      <w:rPr>
        <w:rFonts w:hint="default"/>
        <w:lang w:val="ro-RO" w:eastAsia="en-US" w:bidi="ar-SA"/>
      </w:rPr>
    </w:lvl>
    <w:lvl w:ilvl="2" w:tplc="E9D40E90">
      <w:numFmt w:val="bullet"/>
      <w:lvlText w:val="•"/>
      <w:lvlJc w:val="left"/>
      <w:pPr>
        <w:ind w:left="1945" w:hanging="387"/>
      </w:pPr>
      <w:rPr>
        <w:rFonts w:hint="default"/>
        <w:lang w:val="ro-RO" w:eastAsia="en-US" w:bidi="ar-SA"/>
      </w:rPr>
    </w:lvl>
    <w:lvl w:ilvl="3" w:tplc="E8E2BE26">
      <w:numFmt w:val="bullet"/>
      <w:lvlText w:val="•"/>
      <w:lvlJc w:val="left"/>
      <w:pPr>
        <w:ind w:left="2867" w:hanging="387"/>
      </w:pPr>
      <w:rPr>
        <w:rFonts w:hint="default"/>
        <w:lang w:val="ro-RO" w:eastAsia="en-US" w:bidi="ar-SA"/>
      </w:rPr>
    </w:lvl>
    <w:lvl w:ilvl="4" w:tplc="4878B1B4">
      <w:numFmt w:val="bullet"/>
      <w:lvlText w:val="•"/>
      <w:lvlJc w:val="left"/>
      <w:pPr>
        <w:ind w:left="3790" w:hanging="387"/>
      </w:pPr>
      <w:rPr>
        <w:rFonts w:hint="default"/>
        <w:lang w:val="ro-RO" w:eastAsia="en-US" w:bidi="ar-SA"/>
      </w:rPr>
    </w:lvl>
    <w:lvl w:ilvl="5" w:tplc="E788CEA8">
      <w:numFmt w:val="bullet"/>
      <w:lvlText w:val="•"/>
      <w:lvlJc w:val="left"/>
      <w:pPr>
        <w:ind w:left="4712" w:hanging="387"/>
      </w:pPr>
      <w:rPr>
        <w:rFonts w:hint="default"/>
        <w:lang w:val="ro-RO" w:eastAsia="en-US" w:bidi="ar-SA"/>
      </w:rPr>
    </w:lvl>
    <w:lvl w:ilvl="6" w:tplc="9BF0C824">
      <w:numFmt w:val="bullet"/>
      <w:lvlText w:val="•"/>
      <w:lvlJc w:val="left"/>
      <w:pPr>
        <w:ind w:left="5635" w:hanging="387"/>
      </w:pPr>
      <w:rPr>
        <w:rFonts w:hint="default"/>
        <w:lang w:val="ro-RO" w:eastAsia="en-US" w:bidi="ar-SA"/>
      </w:rPr>
    </w:lvl>
    <w:lvl w:ilvl="7" w:tplc="A296F63A">
      <w:numFmt w:val="bullet"/>
      <w:lvlText w:val="•"/>
      <w:lvlJc w:val="left"/>
      <w:pPr>
        <w:ind w:left="6557" w:hanging="387"/>
      </w:pPr>
      <w:rPr>
        <w:rFonts w:hint="default"/>
        <w:lang w:val="ro-RO" w:eastAsia="en-US" w:bidi="ar-SA"/>
      </w:rPr>
    </w:lvl>
    <w:lvl w:ilvl="8" w:tplc="988A6EB2">
      <w:numFmt w:val="bullet"/>
      <w:lvlText w:val="•"/>
      <w:lvlJc w:val="left"/>
      <w:pPr>
        <w:ind w:left="7480" w:hanging="387"/>
      </w:pPr>
      <w:rPr>
        <w:rFonts w:hint="default"/>
        <w:lang w:val="ro-RO" w:eastAsia="en-US" w:bidi="ar-SA"/>
      </w:rPr>
    </w:lvl>
  </w:abstractNum>
  <w:abstractNum w:abstractNumId="23">
    <w:nsid w:val="2B22671E"/>
    <w:multiLevelType w:val="hybridMultilevel"/>
    <w:tmpl w:val="8A520360"/>
    <w:lvl w:ilvl="0" w:tplc="E098E75E">
      <w:start w:val="2"/>
      <w:numFmt w:val="decimal"/>
      <w:lvlText w:val="(%1)"/>
      <w:lvlJc w:val="left"/>
      <w:pPr>
        <w:ind w:left="101" w:hanging="35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B5C5854">
      <w:numFmt w:val="bullet"/>
      <w:lvlText w:val="•"/>
      <w:lvlJc w:val="left"/>
      <w:pPr>
        <w:ind w:left="1022" w:hanging="358"/>
      </w:pPr>
      <w:rPr>
        <w:rFonts w:hint="default"/>
        <w:lang w:val="ro-RO" w:eastAsia="en-US" w:bidi="ar-SA"/>
      </w:rPr>
    </w:lvl>
    <w:lvl w:ilvl="2" w:tplc="038EAC4A">
      <w:numFmt w:val="bullet"/>
      <w:lvlText w:val="•"/>
      <w:lvlJc w:val="left"/>
      <w:pPr>
        <w:ind w:left="1945" w:hanging="358"/>
      </w:pPr>
      <w:rPr>
        <w:rFonts w:hint="default"/>
        <w:lang w:val="ro-RO" w:eastAsia="en-US" w:bidi="ar-SA"/>
      </w:rPr>
    </w:lvl>
    <w:lvl w:ilvl="3" w:tplc="0952E628">
      <w:numFmt w:val="bullet"/>
      <w:lvlText w:val="•"/>
      <w:lvlJc w:val="left"/>
      <w:pPr>
        <w:ind w:left="2867" w:hanging="358"/>
      </w:pPr>
      <w:rPr>
        <w:rFonts w:hint="default"/>
        <w:lang w:val="ro-RO" w:eastAsia="en-US" w:bidi="ar-SA"/>
      </w:rPr>
    </w:lvl>
    <w:lvl w:ilvl="4" w:tplc="3650FEFE">
      <w:numFmt w:val="bullet"/>
      <w:lvlText w:val="•"/>
      <w:lvlJc w:val="left"/>
      <w:pPr>
        <w:ind w:left="3790" w:hanging="358"/>
      </w:pPr>
      <w:rPr>
        <w:rFonts w:hint="default"/>
        <w:lang w:val="ro-RO" w:eastAsia="en-US" w:bidi="ar-SA"/>
      </w:rPr>
    </w:lvl>
    <w:lvl w:ilvl="5" w:tplc="14206226">
      <w:numFmt w:val="bullet"/>
      <w:lvlText w:val="•"/>
      <w:lvlJc w:val="left"/>
      <w:pPr>
        <w:ind w:left="4712" w:hanging="358"/>
      </w:pPr>
      <w:rPr>
        <w:rFonts w:hint="default"/>
        <w:lang w:val="ro-RO" w:eastAsia="en-US" w:bidi="ar-SA"/>
      </w:rPr>
    </w:lvl>
    <w:lvl w:ilvl="6" w:tplc="DE4CA84E">
      <w:numFmt w:val="bullet"/>
      <w:lvlText w:val="•"/>
      <w:lvlJc w:val="left"/>
      <w:pPr>
        <w:ind w:left="5635" w:hanging="358"/>
      </w:pPr>
      <w:rPr>
        <w:rFonts w:hint="default"/>
        <w:lang w:val="ro-RO" w:eastAsia="en-US" w:bidi="ar-SA"/>
      </w:rPr>
    </w:lvl>
    <w:lvl w:ilvl="7" w:tplc="4F6E8FB6">
      <w:numFmt w:val="bullet"/>
      <w:lvlText w:val="•"/>
      <w:lvlJc w:val="left"/>
      <w:pPr>
        <w:ind w:left="6557" w:hanging="358"/>
      </w:pPr>
      <w:rPr>
        <w:rFonts w:hint="default"/>
        <w:lang w:val="ro-RO" w:eastAsia="en-US" w:bidi="ar-SA"/>
      </w:rPr>
    </w:lvl>
    <w:lvl w:ilvl="8" w:tplc="A2BC925A">
      <w:numFmt w:val="bullet"/>
      <w:lvlText w:val="•"/>
      <w:lvlJc w:val="left"/>
      <w:pPr>
        <w:ind w:left="7480" w:hanging="358"/>
      </w:pPr>
      <w:rPr>
        <w:rFonts w:hint="default"/>
        <w:lang w:val="ro-RO" w:eastAsia="en-US" w:bidi="ar-SA"/>
      </w:rPr>
    </w:lvl>
  </w:abstractNum>
  <w:abstractNum w:abstractNumId="24">
    <w:nsid w:val="2BC43AEB"/>
    <w:multiLevelType w:val="hybridMultilevel"/>
    <w:tmpl w:val="0A6AC4FA"/>
    <w:lvl w:ilvl="0" w:tplc="22326478">
      <w:start w:val="2"/>
      <w:numFmt w:val="decimal"/>
      <w:lvlText w:val="(%1)"/>
      <w:lvlJc w:val="left"/>
      <w:pPr>
        <w:ind w:left="432" w:hanging="33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ABA394A">
      <w:numFmt w:val="bullet"/>
      <w:lvlText w:val="•"/>
      <w:lvlJc w:val="left"/>
      <w:pPr>
        <w:ind w:left="1328" w:hanging="331"/>
      </w:pPr>
      <w:rPr>
        <w:rFonts w:hint="default"/>
        <w:lang w:val="ro-RO" w:eastAsia="en-US" w:bidi="ar-SA"/>
      </w:rPr>
    </w:lvl>
    <w:lvl w:ilvl="2" w:tplc="24703194">
      <w:numFmt w:val="bullet"/>
      <w:lvlText w:val="•"/>
      <w:lvlJc w:val="left"/>
      <w:pPr>
        <w:ind w:left="2217" w:hanging="331"/>
      </w:pPr>
      <w:rPr>
        <w:rFonts w:hint="default"/>
        <w:lang w:val="ro-RO" w:eastAsia="en-US" w:bidi="ar-SA"/>
      </w:rPr>
    </w:lvl>
    <w:lvl w:ilvl="3" w:tplc="466AB510">
      <w:numFmt w:val="bullet"/>
      <w:lvlText w:val="•"/>
      <w:lvlJc w:val="left"/>
      <w:pPr>
        <w:ind w:left="3105" w:hanging="331"/>
      </w:pPr>
      <w:rPr>
        <w:rFonts w:hint="default"/>
        <w:lang w:val="ro-RO" w:eastAsia="en-US" w:bidi="ar-SA"/>
      </w:rPr>
    </w:lvl>
    <w:lvl w:ilvl="4" w:tplc="AB5EDADA">
      <w:numFmt w:val="bullet"/>
      <w:lvlText w:val="•"/>
      <w:lvlJc w:val="left"/>
      <w:pPr>
        <w:ind w:left="3994" w:hanging="331"/>
      </w:pPr>
      <w:rPr>
        <w:rFonts w:hint="default"/>
        <w:lang w:val="ro-RO" w:eastAsia="en-US" w:bidi="ar-SA"/>
      </w:rPr>
    </w:lvl>
    <w:lvl w:ilvl="5" w:tplc="6C14B638">
      <w:numFmt w:val="bullet"/>
      <w:lvlText w:val="•"/>
      <w:lvlJc w:val="left"/>
      <w:pPr>
        <w:ind w:left="4882" w:hanging="331"/>
      </w:pPr>
      <w:rPr>
        <w:rFonts w:hint="default"/>
        <w:lang w:val="ro-RO" w:eastAsia="en-US" w:bidi="ar-SA"/>
      </w:rPr>
    </w:lvl>
    <w:lvl w:ilvl="6" w:tplc="0D1AE89E">
      <w:numFmt w:val="bullet"/>
      <w:lvlText w:val="•"/>
      <w:lvlJc w:val="left"/>
      <w:pPr>
        <w:ind w:left="5771" w:hanging="331"/>
      </w:pPr>
      <w:rPr>
        <w:rFonts w:hint="default"/>
        <w:lang w:val="ro-RO" w:eastAsia="en-US" w:bidi="ar-SA"/>
      </w:rPr>
    </w:lvl>
    <w:lvl w:ilvl="7" w:tplc="AA285148">
      <w:numFmt w:val="bullet"/>
      <w:lvlText w:val="•"/>
      <w:lvlJc w:val="left"/>
      <w:pPr>
        <w:ind w:left="6659" w:hanging="331"/>
      </w:pPr>
      <w:rPr>
        <w:rFonts w:hint="default"/>
        <w:lang w:val="ro-RO" w:eastAsia="en-US" w:bidi="ar-SA"/>
      </w:rPr>
    </w:lvl>
    <w:lvl w:ilvl="8" w:tplc="AF783012">
      <w:numFmt w:val="bullet"/>
      <w:lvlText w:val="•"/>
      <w:lvlJc w:val="left"/>
      <w:pPr>
        <w:ind w:left="7548" w:hanging="331"/>
      </w:pPr>
      <w:rPr>
        <w:rFonts w:hint="default"/>
        <w:lang w:val="ro-RO" w:eastAsia="en-US" w:bidi="ar-SA"/>
      </w:rPr>
    </w:lvl>
  </w:abstractNum>
  <w:abstractNum w:abstractNumId="25">
    <w:nsid w:val="2D530771"/>
    <w:multiLevelType w:val="hybridMultilevel"/>
    <w:tmpl w:val="61822158"/>
    <w:lvl w:ilvl="0" w:tplc="77BCCF26">
      <w:start w:val="2"/>
      <w:numFmt w:val="decimal"/>
      <w:lvlText w:val="(%1)"/>
      <w:lvlJc w:val="left"/>
      <w:pPr>
        <w:ind w:left="430" w:hanging="32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02475EE">
      <w:numFmt w:val="bullet"/>
      <w:lvlText w:val="•"/>
      <w:lvlJc w:val="left"/>
      <w:pPr>
        <w:ind w:left="1328" w:hanging="329"/>
      </w:pPr>
      <w:rPr>
        <w:rFonts w:hint="default"/>
        <w:lang w:val="ro-RO" w:eastAsia="en-US" w:bidi="ar-SA"/>
      </w:rPr>
    </w:lvl>
    <w:lvl w:ilvl="2" w:tplc="94BEEB30">
      <w:numFmt w:val="bullet"/>
      <w:lvlText w:val="•"/>
      <w:lvlJc w:val="left"/>
      <w:pPr>
        <w:ind w:left="2217" w:hanging="329"/>
      </w:pPr>
      <w:rPr>
        <w:rFonts w:hint="default"/>
        <w:lang w:val="ro-RO" w:eastAsia="en-US" w:bidi="ar-SA"/>
      </w:rPr>
    </w:lvl>
    <w:lvl w:ilvl="3" w:tplc="29A051AA">
      <w:numFmt w:val="bullet"/>
      <w:lvlText w:val="•"/>
      <w:lvlJc w:val="left"/>
      <w:pPr>
        <w:ind w:left="3105" w:hanging="329"/>
      </w:pPr>
      <w:rPr>
        <w:rFonts w:hint="default"/>
        <w:lang w:val="ro-RO" w:eastAsia="en-US" w:bidi="ar-SA"/>
      </w:rPr>
    </w:lvl>
    <w:lvl w:ilvl="4" w:tplc="496035E2">
      <w:numFmt w:val="bullet"/>
      <w:lvlText w:val="•"/>
      <w:lvlJc w:val="left"/>
      <w:pPr>
        <w:ind w:left="3994" w:hanging="329"/>
      </w:pPr>
      <w:rPr>
        <w:rFonts w:hint="default"/>
        <w:lang w:val="ro-RO" w:eastAsia="en-US" w:bidi="ar-SA"/>
      </w:rPr>
    </w:lvl>
    <w:lvl w:ilvl="5" w:tplc="A04876CE">
      <w:numFmt w:val="bullet"/>
      <w:lvlText w:val="•"/>
      <w:lvlJc w:val="left"/>
      <w:pPr>
        <w:ind w:left="4882" w:hanging="329"/>
      </w:pPr>
      <w:rPr>
        <w:rFonts w:hint="default"/>
        <w:lang w:val="ro-RO" w:eastAsia="en-US" w:bidi="ar-SA"/>
      </w:rPr>
    </w:lvl>
    <w:lvl w:ilvl="6" w:tplc="50FC29F4">
      <w:numFmt w:val="bullet"/>
      <w:lvlText w:val="•"/>
      <w:lvlJc w:val="left"/>
      <w:pPr>
        <w:ind w:left="5771" w:hanging="329"/>
      </w:pPr>
      <w:rPr>
        <w:rFonts w:hint="default"/>
        <w:lang w:val="ro-RO" w:eastAsia="en-US" w:bidi="ar-SA"/>
      </w:rPr>
    </w:lvl>
    <w:lvl w:ilvl="7" w:tplc="D0862AEE">
      <w:numFmt w:val="bullet"/>
      <w:lvlText w:val="•"/>
      <w:lvlJc w:val="left"/>
      <w:pPr>
        <w:ind w:left="6659" w:hanging="329"/>
      </w:pPr>
      <w:rPr>
        <w:rFonts w:hint="default"/>
        <w:lang w:val="ro-RO" w:eastAsia="en-US" w:bidi="ar-SA"/>
      </w:rPr>
    </w:lvl>
    <w:lvl w:ilvl="8" w:tplc="582E3316">
      <w:numFmt w:val="bullet"/>
      <w:lvlText w:val="•"/>
      <w:lvlJc w:val="left"/>
      <w:pPr>
        <w:ind w:left="7548" w:hanging="329"/>
      </w:pPr>
      <w:rPr>
        <w:rFonts w:hint="default"/>
        <w:lang w:val="ro-RO" w:eastAsia="en-US" w:bidi="ar-SA"/>
      </w:rPr>
    </w:lvl>
  </w:abstractNum>
  <w:abstractNum w:abstractNumId="26">
    <w:nsid w:val="2E955644"/>
    <w:multiLevelType w:val="hybridMultilevel"/>
    <w:tmpl w:val="5EBA707E"/>
    <w:lvl w:ilvl="0" w:tplc="2AF8B98A">
      <w:start w:val="2"/>
      <w:numFmt w:val="decimal"/>
      <w:lvlText w:val="(%1)"/>
      <w:lvlJc w:val="left"/>
      <w:pPr>
        <w:ind w:left="101" w:hanging="36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6ACA2DC0">
      <w:numFmt w:val="bullet"/>
      <w:lvlText w:val="•"/>
      <w:lvlJc w:val="left"/>
      <w:pPr>
        <w:ind w:left="1022" w:hanging="365"/>
      </w:pPr>
      <w:rPr>
        <w:rFonts w:hint="default"/>
        <w:lang w:val="ro-RO" w:eastAsia="en-US" w:bidi="ar-SA"/>
      </w:rPr>
    </w:lvl>
    <w:lvl w:ilvl="2" w:tplc="AA261300">
      <w:numFmt w:val="bullet"/>
      <w:lvlText w:val="•"/>
      <w:lvlJc w:val="left"/>
      <w:pPr>
        <w:ind w:left="1945" w:hanging="365"/>
      </w:pPr>
      <w:rPr>
        <w:rFonts w:hint="default"/>
        <w:lang w:val="ro-RO" w:eastAsia="en-US" w:bidi="ar-SA"/>
      </w:rPr>
    </w:lvl>
    <w:lvl w:ilvl="3" w:tplc="5CEAE9D4">
      <w:numFmt w:val="bullet"/>
      <w:lvlText w:val="•"/>
      <w:lvlJc w:val="left"/>
      <w:pPr>
        <w:ind w:left="2867" w:hanging="365"/>
      </w:pPr>
      <w:rPr>
        <w:rFonts w:hint="default"/>
        <w:lang w:val="ro-RO" w:eastAsia="en-US" w:bidi="ar-SA"/>
      </w:rPr>
    </w:lvl>
    <w:lvl w:ilvl="4" w:tplc="FC56F548">
      <w:numFmt w:val="bullet"/>
      <w:lvlText w:val="•"/>
      <w:lvlJc w:val="left"/>
      <w:pPr>
        <w:ind w:left="3790" w:hanging="365"/>
      </w:pPr>
      <w:rPr>
        <w:rFonts w:hint="default"/>
        <w:lang w:val="ro-RO" w:eastAsia="en-US" w:bidi="ar-SA"/>
      </w:rPr>
    </w:lvl>
    <w:lvl w:ilvl="5" w:tplc="81122D80">
      <w:numFmt w:val="bullet"/>
      <w:lvlText w:val="•"/>
      <w:lvlJc w:val="left"/>
      <w:pPr>
        <w:ind w:left="4712" w:hanging="365"/>
      </w:pPr>
      <w:rPr>
        <w:rFonts w:hint="default"/>
        <w:lang w:val="ro-RO" w:eastAsia="en-US" w:bidi="ar-SA"/>
      </w:rPr>
    </w:lvl>
    <w:lvl w:ilvl="6" w:tplc="E3722C5C">
      <w:numFmt w:val="bullet"/>
      <w:lvlText w:val="•"/>
      <w:lvlJc w:val="left"/>
      <w:pPr>
        <w:ind w:left="5635" w:hanging="365"/>
      </w:pPr>
      <w:rPr>
        <w:rFonts w:hint="default"/>
        <w:lang w:val="ro-RO" w:eastAsia="en-US" w:bidi="ar-SA"/>
      </w:rPr>
    </w:lvl>
    <w:lvl w:ilvl="7" w:tplc="52A27670">
      <w:numFmt w:val="bullet"/>
      <w:lvlText w:val="•"/>
      <w:lvlJc w:val="left"/>
      <w:pPr>
        <w:ind w:left="6557" w:hanging="365"/>
      </w:pPr>
      <w:rPr>
        <w:rFonts w:hint="default"/>
        <w:lang w:val="ro-RO" w:eastAsia="en-US" w:bidi="ar-SA"/>
      </w:rPr>
    </w:lvl>
    <w:lvl w:ilvl="8" w:tplc="256E3690">
      <w:numFmt w:val="bullet"/>
      <w:lvlText w:val="•"/>
      <w:lvlJc w:val="left"/>
      <w:pPr>
        <w:ind w:left="7480" w:hanging="365"/>
      </w:pPr>
      <w:rPr>
        <w:rFonts w:hint="default"/>
        <w:lang w:val="ro-RO" w:eastAsia="en-US" w:bidi="ar-SA"/>
      </w:rPr>
    </w:lvl>
  </w:abstractNum>
  <w:abstractNum w:abstractNumId="27">
    <w:nsid w:val="2F160ABD"/>
    <w:multiLevelType w:val="hybridMultilevel"/>
    <w:tmpl w:val="727EAA5A"/>
    <w:lvl w:ilvl="0" w:tplc="AED6C008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BD62632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B5AE7970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50D454F4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8056D4D4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6484A6B4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D4F8E958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7FE85E50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80E20526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28">
    <w:nsid w:val="2F964309"/>
    <w:multiLevelType w:val="hybridMultilevel"/>
    <w:tmpl w:val="FC4C7C12"/>
    <w:lvl w:ilvl="0" w:tplc="4C68A062">
      <w:start w:val="2"/>
      <w:numFmt w:val="decimal"/>
      <w:lvlText w:val="(%1)"/>
      <w:lvlJc w:val="left"/>
      <w:pPr>
        <w:ind w:left="101" w:hanging="35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6666ACF4">
      <w:numFmt w:val="bullet"/>
      <w:lvlText w:val="•"/>
      <w:lvlJc w:val="left"/>
      <w:pPr>
        <w:ind w:left="1022" w:hanging="358"/>
      </w:pPr>
      <w:rPr>
        <w:rFonts w:hint="default"/>
        <w:lang w:val="ro-RO" w:eastAsia="en-US" w:bidi="ar-SA"/>
      </w:rPr>
    </w:lvl>
    <w:lvl w:ilvl="2" w:tplc="7C8C6DCA">
      <w:numFmt w:val="bullet"/>
      <w:lvlText w:val="•"/>
      <w:lvlJc w:val="left"/>
      <w:pPr>
        <w:ind w:left="1945" w:hanging="358"/>
      </w:pPr>
      <w:rPr>
        <w:rFonts w:hint="default"/>
        <w:lang w:val="ro-RO" w:eastAsia="en-US" w:bidi="ar-SA"/>
      </w:rPr>
    </w:lvl>
    <w:lvl w:ilvl="3" w:tplc="6ACA5000">
      <w:numFmt w:val="bullet"/>
      <w:lvlText w:val="•"/>
      <w:lvlJc w:val="left"/>
      <w:pPr>
        <w:ind w:left="2867" w:hanging="358"/>
      </w:pPr>
      <w:rPr>
        <w:rFonts w:hint="default"/>
        <w:lang w:val="ro-RO" w:eastAsia="en-US" w:bidi="ar-SA"/>
      </w:rPr>
    </w:lvl>
    <w:lvl w:ilvl="4" w:tplc="7AC0A18A">
      <w:numFmt w:val="bullet"/>
      <w:lvlText w:val="•"/>
      <w:lvlJc w:val="left"/>
      <w:pPr>
        <w:ind w:left="3790" w:hanging="358"/>
      </w:pPr>
      <w:rPr>
        <w:rFonts w:hint="default"/>
        <w:lang w:val="ro-RO" w:eastAsia="en-US" w:bidi="ar-SA"/>
      </w:rPr>
    </w:lvl>
    <w:lvl w:ilvl="5" w:tplc="ADC626C0">
      <w:numFmt w:val="bullet"/>
      <w:lvlText w:val="•"/>
      <w:lvlJc w:val="left"/>
      <w:pPr>
        <w:ind w:left="4712" w:hanging="358"/>
      </w:pPr>
      <w:rPr>
        <w:rFonts w:hint="default"/>
        <w:lang w:val="ro-RO" w:eastAsia="en-US" w:bidi="ar-SA"/>
      </w:rPr>
    </w:lvl>
    <w:lvl w:ilvl="6" w:tplc="1F46335A">
      <w:numFmt w:val="bullet"/>
      <w:lvlText w:val="•"/>
      <w:lvlJc w:val="left"/>
      <w:pPr>
        <w:ind w:left="5635" w:hanging="358"/>
      </w:pPr>
      <w:rPr>
        <w:rFonts w:hint="default"/>
        <w:lang w:val="ro-RO" w:eastAsia="en-US" w:bidi="ar-SA"/>
      </w:rPr>
    </w:lvl>
    <w:lvl w:ilvl="7" w:tplc="5D3AEEDC">
      <w:numFmt w:val="bullet"/>
      <w:lvlText w:val="•"/>
      <w:lvlJc w:val="left"/>
      <w:pPr>
        <w:ind w:left="6557" w:hanging="358"/>
      </w:pPr>
      <w:rPr>
        <w:rFonts w:hint="default"/>
        <w:lang w:val="ro-RO" w:eastAsia="en-US" w:bidi="ar-SA"/>
      </w:rPr>
    </w:lvl>
    <w:lvl w:ilvl="8" w:tplc="2F2C186A">
      <w:numFmt w:val="bullet"/>
      <w:lvlText w:val="•"/>
      <w:lvlJc w:val="left"/>
      <w:pPr>
        <w:ind w:left="7480" w:hanging="358"/>
      </w:pPr>
      <w:rPr>
        <w:rFonts w:hint="default"/>
        <w:lang w:val="ro-RO" w:eastAsia="en-US" w:bidi="ar-SA"/>
      </w:rPr>
    </w:lvl>
  </w:abstractNum>
  <w:abstractNum w:abstractNumId="29">
    <w:nsid w:val="2FA32FA0"/>
    <w:multiLevelType w:val="hybridMultilevel"/>
    <w:tmpl w:val="8FCC1ECA"/>
    <w:lvl w:ilvl="0" w:tplc="700CD8BC">
      <w:start w:val="2"/>
      <w:numFmt w:val="decimal"/>
      <w:lvlText w:val="(%1)"/>
      <w:lvlJc w:val="left"/>
      <w:pPr>
        <w:ind w:left="101" w:hanging="37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1D42EC8C">
      <w:numFmt w:val="bullet"/>
      <w:lvlText w:val="•"/>
      <w:lvlJc w:val="left"/>
      <w:pPr>
        <w:ind w:left="1022" w:hanging="377"/>
      </w:pPr>
      <w:rPr>
        <w:rFonts w:hint="default"/>
        <w:lang w:val="ro-RO" w:eastAsia="en-US" w:bidi="ar-SA"/>
      </w:rPr>
    </w:lvl>
    <w:lvl w:ilvl="2" w:tplc="3B0A527E">
      <w:numFmt w:val="bullet"/>
      <w:lvlText w:val="•"/>
      <w:lvlJc w:val="left"/>
      <w:pPr>
        <w:ind w:left="1945" w:hanging="377"/>
      </w:pPr>
      <w:rPr>
        <w:rFonts w:hint="default"/>
        <w:lang w:val="ro-RO" w:eastAsia="en-US" w:bidi="ar-SA"/>
      </w:rPr>
    </w:lvl>
    <w:lvl w:ilvl="3" w:tplc="10D076E2">
      <w:numFmt w:val="bullet"/>
      <w:lvlText w:val="•"/>
      <w:lvlJc w:val="left"/>
      <w:pPr>
        <w:ind w:left="2867" w:hanging="377"/>
      </w:pPr>
      <w:rPr>
        <w:rFonts w:hint="default"/>
        <w:lang w:val="ro-RO" w:eastAsia="en-US" w:bidi="ar-SA"/>
      </w:rPr>
    </w:lvl>
    <w:lvl w:ilvl="4" w:tplc="5DAACF4E">
      <w:numFmt w:val="bullet"/>
      <w:lvlText w:val="•"/>
      <w:lvlJc w:val="left"/>
      <w:pPr>
        <w:ind w:left="3790" w:hanging="377"/>
      </w:pPr>
      <w:rPr>
        <w:rFonts w:hint="default"/>
        <w:lang w:val="ro-RO" w:eastAsia="en-US" w:bidi="ar-SA"/>
      </w:rPr>
    </w:lvl>
    <w:lvl w:ilvl="5" w:tplc="8ACAE46C">
      <w:numFmt w:val="bullet"/>
      <w:lvlText w:val="•"/>
      <w:lvlJc w:val="left"/>
      <w:pPr>
        <w:ind w:left="4712" w:hanging="377"/>
      </w:pPr>
      <w:rPr>
        <w:rFonts w:hint="default"/>
        <w:lang w:val="ro-RO" w:eastAsia="en-US" w:bidi="ar-SA"/>
      </w:rPr>
    </w:lvl>
    <w:lvl w:ilvl="6" w:tplc="938CFB60">
      <w:numFmt w:val="bullet"/>
      <w:lvlText w:val="•"/>
      <w:lvlJc w:val="left"/>
      <w:pPr>
        <w:ind w:left="5635" w:hanging="377"/>
      </w:pPr>
      <w:rPr>
        <w:rFonts w:hint="default"/>
        <w:lang w:val="ro-RO" w:eastAsia="en-US" w:bidi="ar-SA"/>
      </w:rPr>
    </w:lvl>
    <w:lvl w:ilvl="7" w:tplc="4920CD14">
      <w:numFmt w:val="bullet"/>
      <w:lvlText w:val="•"/>
      <w:lvlJc w:val="left"/>
      <w:pPr>
        <w:ind w:left="6557" w:hanging="377"/>
      </w:pPr>
      <w:rPr>
        <w:rFonts w:hint="default"/>
        <w:lang w:val="ro-RO" w:eastAsia="en-US" w:bidi="ar-SA"/>
      </w:rPr>
    </w:lvl>
    <w:lvl w:ilvl="8" w:tplc="32DEF4DC">
      <w:numFmt w:val="bullet"/>
      <w:lvlText w:val="•"/>
      <w:lvlJc w:val="left"/>
      <w:pPr>
        <w:ind w:left="7480" w:hanging="377"/>
      </w:pPr>
      <w:rPr>
        <w:rFonts w:hint="default"/>
        <w:lang w:val="ro-RO" w:eastAsia="en-US" w:bidi="ar-SA"/>
      </w:rPr>
    </w:lvl>
  </w:abstractNum>
  <w:abstractNum w:abstractNumId="30">
    <w:nsid w:val="30FD0503"/>
    <w:multiLevelType w:val="hybridMultilevel"/>
    <w:tmpl w:val="0212D086"/>
    <w:lvl w:ilvl="0" w:tplc="1D78F1B4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486E1234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D3AAC810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8F4E4C1A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08609CB0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B292F8D4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861413DC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4516A878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A7AE6C68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31">
    <w:nsid w:val="35E24C2E"/>
    <w:multiLevelType w:val="hybridMultilevel"/>
    <w:tmpl w:val="8982BD4C"/>
    <w:lvl w:ilvl="0" w:tplc="9C945E7A">
      <w:start w:val="1"/>
      <w:numFmt w:val="lowerLetter"/>
      <w:lvlText w:val="%1)"/>
      <w:lvlJc w:val="left"/>
      <w:pPr>
        <w:ind w:left="101" w:hanging="27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20AA2E6">
      <w:numFmt w:val="bullet"/>
      <w:lvlText w:val="•"/>
      <w:lvlJc w:val="left"/>
      <w:pPr>
        <w:ind w:left="1022" w:hanging="277"/>
      </w:pPr>
      <w:rPr>
        <w:rFonts w:hint="default"/>
        <w:lang w:val="ro-RO" w:eastAsia="en-US" w:bidi="ar-SA"/>
      </w:rPr>
    </w:lvl>
    <w:lvl w:ilvl="2" w:tplc="DCCE4FE0">
      <w:numFmt w:val="bullet"/>
      <w:lvlText w:val="•"/>
      <w:lvlJc w:val="left"/>
      <w:pPr>
        <w:ind w:left="1945" w:hanging="277"/>
      </w:pPr>
      <w:rPr>
        <w:rFonts w:hint="default"/>
        <w:lang w:val="ro-RO" w:eastAsia="en-US" w:bidi="ar-SA"/>
      </w:rPr>
    </w:lvl>
    <w:lvl w:ilvl="3" w:tplc="DB0C0350">
      <w:numFmt w:val="bullet"/>
      <w:lvlText w:val="•"/>
      <w:lvlJc w:val="left"/>
      <w:pPr>
        <w:ind w:left="2867" w:hanging="277"/>
      </w:pPr>
      <w:rPr>
        <w:rFonts w:hint="default"/>
        <w:lang w:val="ro-RO" w:eastAsia="en-US" w:bidi="ar-SA"/>
      </w:rPr>
    </w:lvl>
    <w:lvl w:ilvl="4" w:tplc="4BF8007A">
      <w:numFmt w:val="bullet"/>
      <w:lvlText w:val="•"/>
      <w:lvlJc w:val="left"/>
      <w:pPr>
        <w:ind w:left="3790" w:hanging="277"/>
      </w:pPr>
      <w:rPr>
        <w:rFonts w:hint="default"/>
        <w:lang w:val="ro-RO" w:eastAsia="en-US" w:bidi="ar-SA"/>
      </w:rPr>
    </w:lvl>
    <w:lvl w:ilvl="5" w:tplc="8F427198">
      <w:numFmt w:val="bullet"/>
      <w:lvlText w:val="•"/>
      <w:lvlJc w:val="left"/>
      <w:pPr>
        <w:ind w:left="4712" w:hanging="277"/>
      </w:pPr>
      <w:rPr>
        <w:rFonts w:hint="default"/>
        <w:lang w:val="ro-RO" w:eastAsia="en-US" w:bidi="ar-SA"/>
      </w:rPr>
    </w:lvl>
    <w:lvl w:ilvl="6" w:tplc="7548AB06">
      <w:numFmt w:val="bullet"/>
      <w:lvlText w:val="•"/>
      <w:lvlJc w:val="left"/>
      <w:pPr>
        <w:ind w:left="5635" w:hanging="277"/>
      </w:pPr>
      <w:rPr>
        <w:rFonts w:hint="default"/>
        <w:lang w:val="ro-RO" w:eastAsia="en-US" w:bidi="ar-SA"/>
      </w:rPr>
    </w:lvl>
    <w:lvl w:ilvl="7" w:tplc="AA3C64D2">
      <w:numFmt w:val="bullet"/>
      <w:lvlText w:val="•"/>
      <w:lvlJc w:val="left"/>
      <w:pPr>
        <w:ind w:left="6557" w:hanging="277"/>
      </w:pPr>
      <w:rPr>
        <w:rFonts w:hint="default"/>
        <w:lang w:val="ro-RO" w:eastAsia="en-US" w:bidi="ar-SA"/>
      </w:rPr>
    </w:lvl>
    <w:lvl w:ilvl="8" w:tplc="34CCFC8E">
      <w:numFmt w:val="bullet"/>
      <w:lvlText w:val="•"/>
      <w:lvlJc w:val="left"/>
      <w:pPr>
        <w:ind w:left="7480" w:hanging="277"/>
      </w:pPr>
      <w:rPr>
        <w:rFonts w:hint="default"/>
        <w:lang w:val="ro-RO" w:eastAsia="en-US" w:bidi="ar-SA"/>
      </w:rPr>
    </w:lvl>
  </w:abstractNum>
  <w:abstractNum w:abstractNumId="32">
    <w:nsid w:val="360231B7"/>
    <w:multiLevelType w:val="hybridMultilevel"/>
    <w:tmpl w:val="E53CD908"/>
    <w:lvl w:ilvl="0" w:tplc="9E9EBE10">
      <w:start w:val="1"/>
      <w:numFmt w:val="lowerLetter"/>
      <w:lvlText w:val="%1)"/>
      <w:lvlJc w:val="left"/>
      <w:pPr>
        <w:ind w:left="101" w:hanging="25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E1CE379E">
      <w:numFmt w:val="bullet"/>
      <w:lvlText w:val="•"/>
      <w:lvlJc w:val="left"/>
      <w:pPr>
        <w:ind w:left="1022" w:hanging="250"/>
      </w:pPr>
      <w:rPr>
        <w:rFonts w:hint="default"/>
        <w:lang w:val="ro-RO" w:eastAsia="en-US" w:bidi="ar-SA"/>
      </w:rPr>
    </w:lvl>
    <w:lvl w:ilvl="2" w:tplc="18DE43B6">
      <w:numFmt w:val="bullet"/>
      <w:lvlText w:val="•"/>
      <w:lvlJc w:val="left"/>
      <w:pPr>
        <w:ind w:left="1945" w:hanging="250"/>
      </w:pPr>
      <w:rPr>
        <w:rFonts w:hint="default"/>
        <w:lang w:val="ro-RO" w:eastAsia="en-US" w:bidi="ar-SA"/>
      </w:rPr>
    </w:lvl>
    <w:lvl w:ilvl="3" w:tplc="FEF6C268">
      <w:numFmt w:val="bullet"/>
      <w:lvlText w:val="•"/>
      <w:lvlJc w:val="left"/>
      <w:pPr>
        <w:ind w:left="2867" w:hanging="250"/>
      </w:pPr>
      <w:rPr>
        <w:rFonts w:hint="default"/>
        <w:lang w:val="ro-RO" w:eastAsia="en-US" w:bidi="ar-SA"/>
      </w:rPr>
    </w:lvl>
    <w:lvl w:ilvl="4" w:tplc="B19E9010">
      <w:numFmt w:val="bullet"/>
      <w:lvlText w:val="•"/>
      <w:lvlJc w:val="left"/>
      <w:pPr>
        <w:ind w:left="3790" w:hanging="250"/>
      </w:pPr>
      <w:rPr>
        <w:rFonts w:hint="default"/>
        <w:lang w:val="ro-RO" w:eastAsia="en-US" w:bidi="ar-SA"/>
      </w:rPr>
    </w:lvl>
    <w:lvl w:ilvl="5" w:tplc="5E0A18CA">
      <w:numFmt w:val="bullet"/>
      <w:lvlText w:val="•"/>
      <w:lvlJc w:val="left"/>
      <w:pPr>
        <w:ind w:left="4712" w:hanging="250"/>
      </w:pPr>
      <w:rPr>
        <w:rFonts w:hint="default"/>
        <w:lang w:val="ro-RO" w:eastAsia="en-US" w:bidi="ar-SA"/>
      </w:rPr>
    </w:lvl>
    <w:lvl w:ilvl="6" w:tplc="3EFA5F1A">
      <w:numFmt w:val="bullet"/>
      <w:lvlText w:val="•"/>
      <w:lvlJc w:val="left"/>
      <w:pPr>
        <w:ind w:left="5635" w:hanging="250"/>
      </w:pPr>
      <w:rPr>
        <w:rFonts w:hint="default"/>
        <w:lang w:val="ro-RO" w:eastAsia="en-US" w:bidi="ar-SA"/>
      </w:rPr>
    </w:lvl>
    <w:lvl w:ilvl="7" w:tplc="D2B2A488">
      <w:numFmt w:val="bullet"/>
      <w:lvlText w:val="•"/>
      <w:lvlJc w:val="left"/>
      <w:pPr>
        <w:ind w:left="6557" w:hanging="250"/>
      </w:pPr>
      <w:rPr>
        <w:rFonts w:hint="default"/>
        <w:lang w:val="ro-RO" w:eastAsia="en-US" w:bidi="ar-SA"/>
      </w:rPr>
    </w:lvl>
    <w:lvl w:ilvl="8" w:tplc="5D5C30B8">
      <w:numFmt w:val="bullet"/>
      <w:lvlText w:val="•"/>
      <w:lvlJc w:val="left"/>
      <w:pPr>
        <w:ind w:left="7480" w:hanging="250"/>
      </w:pPr>
      <w:rPr>
        <w:rFonts w:hint="default"/>
        <w:lang w:val="ro-RO" w:eastAsia="en-US" w:bidi="ar-SA"/>
      </w:rPr>
    </w:lvl>
  </w:abstractNum>
  <w:abstractNum w:abstractNumId="33">
    <w:nsid w:val="391E7937"/>
    <w:multiLevelType w:val="hybridMultilevel"/>
    <w:tmpl w:val="197283D4"/>
    <w:lvl w:ilvl="0" w:tplc="C76636B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4DAA0820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FCFCF07C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5B80D066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61A6AA74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B9C2C47C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5560B68C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B3D484B0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D4D6A1CC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34">
    <w:nsid w:val="3D0932FD"/>
    <w:multiLevelType w:val="hybridMultilevel"/>
    <w:tmpl w:val="B47A214E"/>
    <w:lvl w:ilvl="0" w:tplc="1E981C88">
      <w:start w:val="2"/>
      <w:numFmt w:val="decimal"/>
      <w:lvlText w:val="(%1)"/>
      <w:lvlJc w:val="left"/>
      <w:pPr>
        <w:ind w:left="430" w:hanging="32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FA4CEB8E">
      <w:numFmt w:val="bullet"/>
      <w:lvlText w:val="•"/>
      <w:lvlJc w:val="left"/>
      <w:pPr>
        <w:ind w:left="1328" w:hanging="329"/>
      </w:pPr>
      <w:rPr>
        <w:rFonts w:hint="default"/>
        <w:lang w:val="ro-RO" w:eastAsia="en-US" w:bidi="ar-SA"/>
      </w:rPr>
    </w:lvl>
    <w:lvl w:ilvl="2" w:tplc="5F9EB1B6">
      <w:numFmt w:val="bullet"/>
      <w:lvlText w:val="•"/>
      <w:lvlJc w:val="left"/>
      <w:pPr>
        <w:ind w:left="2217" w:hanging="329"/>
      </w:pPr>
      <w:rPr>
        <w:rFonts w:hint="default"/>
        <w:lang w:val="ro-RO" w:eastAsia="en-US" w:bidi="ar-SA"/>
      </w:rPr>
    </w:lvl>
    <w:lvl w:ilvl="3" w:tplc="134EE3A0">
      <w:numFmt w:val="bullet"/>
      <w:lvlText w:val="•"/>
      <w:lvlJc w:val="left"/>
      <w:pPr>
        <w:ind w:left="3105" w:hanging="329"/>
      </w:pPr>
      <w:rPr>
        <w:rFonts w:hint="default"/>
        <w:lang w:val="ro-RO" w:eastAsia="en-US" w:bidi="ar-SA"/>
      </w:rPr>
    </w:lvl>
    <w:lvl w:ilvl="4" w:tplc="23E6766C">
      <w:numFmt w:val="bullet"/>
      <w:lvlText w:val="•"/>
      <w:lvlJc w:val="left"/>
      <w:pPr>
        <w:ind w:left="3994" w:hanging="329"/>
      </w:pPr>
      <w:rPr>
        <w:rFonts w:hint="default"/>
        <w:lang w:val="ro-RO" w:eastAsia="en-US" w:bidi="ar-SA"/>
      </w:rPr>
    </w:lvl>
    <w:lvl w:ilvl="5" w:tplc="7594108A">
      <w:numFmt w:val="bullet"/>
      <w:lvlText w:val="•"/>
      <w:lvlJc w:val="left"/>
      <w:pPr>
        <w:ind w:left="4882" w:hanging="329"/>
      </w:pPr>
      <w:rPr>
        <w:rFonts w:hint="default"/>
        <w:lang w:val="ro-RO" w:eastAsia="en-US" w:bidi="ar-SA"/>
      </w:rPr>
    </w:lvl>
    <w:lvl w:ilvl="6" w:tplc="D158BE04">
      <w:numFmt w:val="bullet"/>
      <w:lvlText w:val="•"/>
      <w:lvlJc w:val="left"/>
      <w:pPr>
        <w:ind w:left="5771" w:hanging="329"/>
      </w:pPr>
      <w:rPr>
        <w:rFonts w:hint="default"/>
        <w:lang w:val="ro-RO" w:eastAsia="en-US" w:bidi="ar-SA"/>
      </w:rPr>
    </w:lvl>
    <w:lvl w:ilvl="7" w:tplc="4A6EADAA">
      <w:numFmt w:val="bullet"/>
      <w:lvlText w:val="•"/>
      <w:lvlJc w:val="left"/>
      <w:pPr>
        <w:ind w:left="6659" w:hanging="329"/>
      </w:pPr>
      <w:rPr>
        <w:rFonts w:hint="default"/>
        <w:lang w:val="ro-RO" w:eastAsia="en-US" w:bidi="ar-SA"/>
      </w:rPr>
    </w:lvl>
    <w:lvl w:ilvl="8" w:tplc="EA6E2D5E">
      <w:numFmt w:val="bullet"/>
      <w:lvlText w:val="•"/>
      <w:lvlJc w:val="left"/>
      <w:pPr>
        <w:ind w:left="7548" w:hanging="329"/>
      </w:pPr>
      <w:rPr>
        <w:rFonts w:hint="default"/>
        <w:lang w:val="ro-RO" w:eastAsia="en-US" w:bidi="ar-SA"/>
      </w:rPr>
    </w:lvl>
  </w:abstractNum>
  <w:abstractNum w:abstractNumId="35">
    <w:nsid w:val="3D830C31"/>
    <w:multiLevelType w:val="hybridMultilevel"/>
    <w:tmpl w:val="AC60830E"/>
    <w:lvl w:ilvl="0" w:tplc="4D2AB59A">
      <w:start w:val="2"/>
      <w:numFmt w:val="decimal"/>
      <w:lvlText w:val="(%1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6F9C19F6">
      <w:numFmt w:val="bullet"/>
      <w:lvlText w:val="•"/>
      <w:lvlJc w:val="left"/>
      <w:pPr>
        <w:ind w:left="1022" w:hanging="334"/>
      </w:pPr>
      <w:rPr>
        <w:rFonts w:hint="default"/>
        <w:lang w:val="ro-RO" w:eastAsia="en-US" w:bidi="ar-SA"/>
      </w:rPr>
    </w:lvl>
    <w:lvl w:ilvl="2" w:tplc="59BAA93E">
      <w:numFmt w:val="bullet"/>
      <w:lvlText w:val="•"/>
      <w:lvlJc w:val="left"/>
      <w:pPr>
        <w:ind w:left="1945" w:hanging="334"/>
      </w:pPr>
      <w:rPr>
        <w:rFonts w:hint="default"/>
        <w:lang w:val="ro-RO" w:eastAsia="en-US" w:bidi="ar-SA"/>
      </w:rPr>
    </w:lvl>
    <w:lvl w:ilvl="3" w:tplc="19C63F64">
      <w:numFmt w:val="bullet"/>
      <w:lvlText w:val="•"/>
      <w:lvlJc w:val="left"/>
      <w:pPr>
        <w:ind w:left="2867" w:hanging="334"/>
      </w:pPr>
      <w:rPr>
        <w:rFonts w:hint="default"/>
        <w:lang w:val="ro-RO" w:eastAsia="en-US" w:bidi="ar-SA"/>
      </w:rPr>
    </w:lvl>
    <w:lvl w:ilvl="4" w:tplc="42CACF88">
      <w:numFmt w:val="bullet"/>
      <w:lvlText w:val="•"/>
      <w:lvlJc w:val="left"/>
      <w:pPr>
        <w:ind w:left="3790" w:hanging="334"/>
      </w:pPr>
      <w:rPr>
        <w:rFonts w:hint="default"/>
        <w:lang w:val="ro-RO" w:eastAsia="en-US" w:bidi="ar-SA"/>
      </w:rPr>
    </w:lvl>
    <w:lvl w:ilvl="5" w:tplc="0A70E232">
      <w:numFmt w:val="bullet"/>
      <w:lvlText w:val="•"/>
      <w:lvlJc w:val="left"/>
      <w:pPr>
        <w:ind w:left="4712" w:hanging="334"/>
      </w:pPr>
      <w:rPr>
        <w:rFonts w:hint="default"/>
        <w:lang w:val="ro-RO" w:eastAsia="en-US" w:bidi="ar-SA"/>
      </w:rPr>
    </w:lvl>
    <w:lvl w:ilvl="6" w:tplc="3D425CA4">
      <w:numFmt w:val="bullet"/>
      <w:lvlText w:val="•"/>
      <w:lvlJc w:val="left"/>
      <w:pPr>
        <w:ind w:left="5635" w:hanging="334"/>
      </w:pPr>
      <w:rPr>
        <w:rFonts w:hint="default"/>
        <w:lang w:val="ro-RO" w:eastAsia="en-US" w:bidi="ar-SA"/>
      </w:rPr>
    </w:lvl>
    <w:lvl w:ilvl="7" w:tplc="6B2CF62C">
      <w:numFmt w:val="bullet"/>
      <w:lvlText w:val="•"/>
      <w:lvlJc w:val="left"/>
      <w:pPr>
        <w:ind w:left="6557" w:hanging="334"/>
      </w:pPr>
      <w:rPr>
        <w:rFonts w:hint="default"/>
        <w:lang w:val="ro-RO" w:eastAsia="en-US" w:bidi="ar-SA"/>
      </w:rPr>
    </w:lvl>
    <w:lvl w:ilvl="8" w:tplc="AECAE9F8">
      <w:numFmt w:val="bullet"/>
      <w:lvlText w:val="•"/>
      <w:lvlJc w:val="left"/>
      <w:pPr>
        <w:ind w:left="7480" w:hanging="334"/>
      </w:pPr>
      <w:rPr>
        <w:rFonts w:hint="default"/>
        <w:lang w:val="ro-RO" w:eastAsia="en-US" w:bidi="ar-SA"/>
      </w:rPr>
    </w:lvl>
  </w:abstractNum>
  <w:abstractNum w:abstractNumId="36">
    <w:nsid w:val="3E2B38C1"/>
    <w:multiLevelType w:val="hybridMultilevel"/>
    <w:tmpl w:val="21B8D158"/>
    <w:lvl w:ilvl="0" w:tplc="BC162FC6">
      <w:start w:val="1"/>
      <w:numFmt w:val="lowerLetter"/>
      <w:lvlText w:val="%1)"/>
      <w:lvlJc w:val="left"/>
      <w:pPr>
        <w:ind w:left="101" w:hanging="262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186E9F88">
      <w:numFmt w:val="bullet"/>
      <w:lvlText w:val="•"/>
      <w:lvlJc w:val="left"/>
      <w:pPr>
        <w:ind w:left="1022" w:hanging="262"/>
      </w:pPr>
      <w:rPr>
        <w:rFonts w:hint="default"/>
        <w:lang w:val="ro-RO" w:eastAsia="en-US" w:bidi="ar-SA"/>
      </w:rPr>
    </w:lvl>
    <w:lvl w:ilvl="2" w:tplc="D16EE9E8">
      <w:numFmt w:val="bullet"/>
      <w:lvlText w:val="•"/>
      <w:lvlJc w:val="left"/>
      <w:pPr>
        <w:ind w:left="1945" w:hanging="262"/>
      </w:pPr>
      <w:rPr>
        <w:rFonts w:hint="default"/>
        <w:lang w:val="ro-RO" w:eastAsia="en-US" w:bidi="ar-SA"/>
      </w:rPr>
    </w:lvl>
    <w:lvl w:ilvl="3" w:tplc="FBB4AB46">
      <w:numFmt w:val="bullet"/>
      <w:lvlText w:val="•"/>
      <w:lvlJc w:val="left"/>
      <w:pPr>
        <w:ind w:left="2867" w:hanging="262"/>
      </w:pPr>
      <w:rPr>
        <w:rFonts w:hint="default"/>
        <w:lang w:val="ro-RO" w:eastAsia="en-US" w:bidi="ar-SA"/>
      </w:rPr>
    </w:lvl>
    <w:lvl w:ilvl="4" w:tplc="1974F504">
      <w:numFmt w:val="bullet"/>
      <w:lvlText w:val="•"/>
      <w:lvlJc w:val="left"/>
      <w:pPr>
        <w:ind w:left="3790" w:hanging="262"/>
      </w:pPr>
      <w:rPr>
        <w:rFonts w:hint="default"/>
        <w:lang w:val="ro-RO" w:eastAsia="en-US" w:bidi="ar-SA"/>
      </w:rPr>
    </w:lvl>
    <w:lvl w:ilvl="5" w:tplc="634A7B10">
      <w:numFmt w:val="bullet"/>
      <w:lvlText w:val="•"/>
      <w:lvlJc w:val="left"/>
      <w:pPr>
        <w:ind w:left="4712" w:hanging="262"/>
      </w:pPr>
      <w:rPr>
        <w:rFonts w:hint="default"/>
        <w:lang w:val="ro-RO" w:eastAsia="en-US" w:bidi="ar-SA"/>
      </w:rPr>
    </w:lvl>
    <w:lvl w:ilvl="6" w:tplc="9618B892">
      <w:numFmt w:val="bullet"/>
      <w:lvlText w:val="•"/>
      <w:lvlJc w:val="left"/>
      <w:pPr>
        <w:ind w:left="5635" w:hanging="262"/>
      </w:pPr>
      <w:rPr>
        <w:rFonts w:hint="default"/>
        <w:lang w:val="ro-RO" w:eastAsia="en-US" w:bidi="ar-SA"/>
      </w:rPr>
    </w:lvl>
    <w:lvl w:ilvl="7" w:tplc="53B6EA06">
      <w:numFmt w:val="bullet"/>
      <w:lvlText w:val="•"/>
      <w:lvlJc w:val="left"/>
      <w:pPr>
        <w:ind w:left="6557" w:hanging="262"/>
      </w:pPr>
      <w:rPr>
        <w:rFonts w:hint="default"/>
        <w:lang w:val="ro-RO" w:eastAsia="en-US" w:bidi="ar-SA"/>
      </w:rPr>
    </w:lvl>
    <w:lvl w:ilvl="8" w:tplc="8A3EDB48">
      <w:numFmt w:val="bullet"/>
      <w:lvlText w:val="•"/>
      <w:lvlJc w:val="left"/>
      <w:pPr>
        <w:ind w:left="7480" w:hanging="262"/>
      </w:pPr>
      <w:rPr>
        <w:rFonts w:hint="default"/>
        <w:lang w:val="ro-RO" w:eastAsia="en-US" w:bidi="ar-SA"/>
      </w:rPr>
    </w:lvl>
  </w:abstractNum>
  <w:abstractNum w:abstractNumId="37">
    <w:nsid w:val="40A119BC"/>
    <w:multiLevelType w:val="hybridMultilevel"/>
    <w:tmpl w:val="E0B4F0D6"/>
    <w:lvl w:ilvl="0" w:tplc="FC3EA4C0">
      <w:start w:val="1"/>
      <w:numFmt w:val="lowerLetter"/>
      <w:lvlText w:val="%1)"/>
      <w:lvlJc w:val="left"/>
      <w:pPr>
        <w:ind w:left="101" w:hanging="315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2CCB7A4">
      <w:numFmt w:val="bullet"/>
      <w:lvlText w:val="•"/>
      <w:lvlJc w:val="left"/>
      <w:pPr>
        <w:ind w:left="1022" w:hanging="315"/>
      </w:pPr>
      <w:rPr>
        <w:rFonts w:hint="default"/>
        <w:lang w:val="ro-RO" w:eastAsia="en-US" w:bidi="ar-SA"/>
      </w:rPr>
    </w:lvl>
    <w:lvl w:ilvl="2" w:tplc="BECADA62">
      <w:numFmt w:val="bullet"/>
      <w:lvlText w:val="•"/>
      <w:lvlJc w:val="left"/>
      <w:pPr>
        <w:ind w:left="1945" w:hanging="315"/>
      </w:pPr>
      <w:rPr>
        <w:rFonts w:hint="default"/>
        <w:lang w:val="ro-RO" w:eastAsia="en-US" w:bidi="ar-SA"/>
      </w:rPr>
    </w:lvl>
    <w:lvl w:ilvl="3" w:tplc="A5B238DE">
      <w:numFmt w:val="bullet"/>
      <w:lvlText w:val="•"/>
      <w:lvlJc w:val="left"/>
      <w:pPr>
        <w:ind w:left="2867" w:hanging="315"/>
      </w:pPr>
      <w:rPr>
        <w:rFonts w:hint="default"/>
        <w:lang w:val="ro-RO" w:eastAsia="en-US" w:bidi="ar-SA"/>
      </w:rPr>
    </w:lvl>
    <w:lvl w:ilvl="4" w:tplc="1F682498">
      <w:numFmt w:val="bullet"/>
      <w:lvlText w:val="•"/>
      <w:lvlJc w:val="left"/>
      <w:pPr>
        <w:ind w:left="3790" w:hanging="315"/>
      </w:pPr>
      <w:rPr>
        <w:rFonts w:hint="default"/>
        <w:lang w:val="ro-RO" w:eastAsia="en-US" w:bidi="ar-SA"/>
      </w:rPr>
    </w:lvl>
    <w:lvl w:ilvl="5" w:tplc="4D6A5C06">
      <w:numFmt w:val="bullet"/>
      <w:lvlText w:val="•"/>
      <w:lvlJc w:val="left"/>
      <w:pPr>
        <w:ind w:left="4712" w:hanging="315"/>
      </w:pPr>
      <w:rPr>
        <w:rFonts w:hint="default"/>
        <w:lang w:val="ro-RO" w:eastAsia="en-US" w:bidi="ar-SA"/>
      </w:rPr>
    </w:lvl>
    <w:lvl w:ilvl="6" w:tplc="AB6821E8">
      <w:numFmt w:val="bullet"/>
      <w:lvlText w:val="•"/>
      <w:lvlJc w:val="left"/>
      <w:pPr>
        <w:ind w:left="5635" w:hanging="315"/>
      </w:pPr>
      <w:rPr>
        <w:rFonts w:hint="default"/>
        <w:lang w:val="ro-RO" w:eastAsia="en-US" w:bidi="ar-SA"/>
      </w:rPr>
    </w:lvl>
    <w:lvl w:ilvl="7" w:tplc="3E5A6564">
      <w:numFmt w:val="bullet"/>
      <w:lvlText w:val="•"/>
      <w:lvlJc w:val="left"/>
      <w:pPr>
        <w:ind w:left="6557" w:hanging="315"/>
      </w:pPr>
      <w:rPr>
        <w:rFonts w:hint="default"/>
        <w:lang w:val="ro-RO" w:eastAsia="en-US" w:bidi="ar-SA"/>
      </w:rPr>
    </w:lvl>
    <w:lvl w:ilvl="8" w:tplc="33768560">
      <w:numFmt w:val="bullet"/>
      <w:lvlText w:val="•"/>
      <w:lvlJc w:val="left"/>
      <w:pPr>
        <w:ind w:left="7480" w:hanging="315"/>
      </w:pPr>
      <w:rPr>
        <w:rFonts w:hint="default"/>
        <w:lang w:val="ro-RO" w:eastAsia="en-US" w:bidi="ar-SA"/>
      </w:rPr>
    </w:lvl>
  </w:abstractNum>
  <w:abstractNum w:abstractNumId="38">
    <w:nsid w:val="454772B8"/>
    <w:multiLevelType w:val="hybridMultilevel"/>
    <w:tmpl w:val="8AC06164"/>
    <w:lvl w:ilvl="0" w:tplc="B8BC9914">
      <w:start w:val="1"/>
      <w:numFmt w:val="lowerLetter"/>
      <w:lvlText w:val="%1)"/>
      <w:lvlJc w:val="left"/>
      <w:pPr>
        <w:ind w:left="101" w:hanging="260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44A4B920">
      <w:numFmt w:val="bullet"/>
      <w:lvlText w:val="•"/>
      <w:lvlJc w:val="left"/>
      <w:pPr>
        <w:ind w:left="1022" w:hanging="260"/>
      </w:pPr>
      <w:rPr>
        <w:rFonts w:hint="default"/>
        <w:lang w:val="ro-RO" w:eastAsia="en-US" w:bidi="ar-SA"/>
      </w:rPr>
    </w:lvl>
    <w:lvl w:ilvl="2" w:tplc="B14E6D82">
      <w:numFmt w:val="bullet"/>
      <w:lvlText w:val="•"/>
      <w:lvlJc w:val="left"/>
      <w:pPr>
        <w:ind w:left="1945" w:hanging="260"/>
      </w:pPr>
      <w:rPr>
        <w:rFonts w:hint="default"/>
        <w:lang w:val="ro-RO" w:eastAsia="en-US" w:bidi="ar-SA"/>
      </w:rPr>
    </w:lvl>
    <w:lvl w:ilvl="3" w:tplc="9C06247C">
      <w:numFmt w:val="bullet"/>
      <w:lvlText w:val="•"/>
      <w:lvlJc w:val="left"/>
      <w:pPr>
        <w:ind w:left="2867" w:hanging="260"/>
      </w:pPr>
      <w:rPr>
        <w:rFonts w:hint="default"/>
        <w:lang w:val="ro-RO" w:eastAsia="en-US" w:bidi="ar-SA"/>
      </w:rPr>
    </w:lvl>
    <w:lvl w:ilvl="4" w:tplc="ED00CA2E">
      <w:numFmt w:val="bullet"/>
      <w:lvlText w:val="•"/>
      <w:lvlJc w:val="left"/>
      <w:pPr>
        <w:ind w:left="3790" w:hanging="260"/>
      </w:pPr>
      <w:rPr>
        <w:rFonts w:hint="default"/>
        <w:lang w:val="ro-RO" w:eastAsia="en-US" w:bidi="ar-SA"/>
      </w:rPr>
    </w:lvl>
    <w:lvl w:ilvl="5" w:tplc="05527456">
      <w:numFmt w:val="bullet"/>
      <w:lvlText w:val="•"/>
      <w:lvlJc w:val="left"/>
      <w:pPr>
        <w:ind w:left="4712" w:hanging="260"/>
      </w:pPr>
      <w:rPr>
        <w:rFonts w:hint="default"/>
        <w:lang w:val="ro-RO" w:eastAsia="en-US" w:bidi="ar-SA"/>
      </w:rPr>
    </w:lvl>
    <w:lvl w:ilvl="6" w:tplc="9D2E6FDA">
      <w:numFmt w:val="bullet"/>
      <w:lvlText w:val="•"/>
      <w:lvlJc w:val="left"/>
      <w:pPr>
        <w:ind w:left="5635" w:hanging="260"/>
      </w:pPr>
      <w:rPr>
        <w:rFonts w:hint="default"/>
        <w:lang w:val="ro-RO" w:eastAsia="en-US" w:bidi="ar-SA"/>
      </w:rPr>
    </w:lvl>
    <w:lvl w:ilvl="7" w:tplc="6A9434D4">
      <w:numFmt w:val="bullet"/>
      <w:lvlText w:val="•"/>
      <w:lvlJc w:val="left"/>
      <w:pPr>
        <w:ind w:left="6557" w:hanging="260"/>
      </w:pPr>
      <w:rPr>
        <w:rFonts w:hint="default"/>
        <w:lang w:val="ro-RO" w:eastAsia="en-US" w:bidi="ar-SA"/>
      </w:rPr>
    </w:lvl>
    <w:lvl w:ilvl="8" w:tplc="2B8870C0">
      <w:numFmt w:val="bullet"/>
      <w:lvlText w:val="•"/>
      <w:lvlJc w:val="left"/>
      <w:pPr>
        <w:ind w:left="7480" w:hanging="260"/>
      </w:pPr>
      <w:rPr>
        <w:rFonts w:hint="default"/>
        <w:lang w:val="ro-RO" w:eastAsia="en-US" w:bidi="ar-SA"/>
      </w:rPr>
    </w:lvl>
  </w:abstractNum>
  <w:abstractNum w:abstractNumId="39">
    <w:nsid w:val="469C1A91"/>
    <w:multiLevelType w:val="hybridMultilevel"/>
    <w:tmpl w:val="E3C47F0C"/>
    <w:lvl w:ilvl="0" w:tplc="65EA38E8">
      <w:start w:val="2"/>
      <w:numFmt w:val="decimal"/>
      <w:lvlText w:val="(%1)"/>
      <w:lvlJc w:val="left"/>
      <w:pPr>
        <w:ind w:left="101" w:hanging="33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DF64E18">
      <w:numFmt w:val="bullet"/>
      <w:lvlText w:val="•"/>
      <w:lvlJc w:val="left"/>
      <w:pPr>
        <w:ind w:left="1022" w:hanging="336"/>
      </w:pPr>
      <w:rPr>
        <w:rFonts w:hint="default"/>
        <w:lang w:val="ro-RO" w:eastAsia="en-US" w:bidi="ar-SA"/>
      </w:rPr>
    </w:lvl>
    <w:lvl w:ilvl="2" w:tplc="4EFC7626">
      <w:numFmt w:val="bullet"/>
      <w:lvlText w:val="•"/>
      <w:lvlJc w:val="left"/>
      <w:pPr>
        <w:ind w:left="1945" w:hanging="336"/>
      </w:pPr>
      <w:rPr>
        <w:rFonts w:hint="default"/>
        <w:lang w:val="ro-RO" w:eastAsia="en-US" w:bidi="ar-SA"/>
      </w:rPr>
    </w:lvl>
    <w:lvl w:ilvl="3" w:tplc="F0187852">
      <w:numFmt w:val="bullet"/>
      <w:lvlText w:val="•"/>
      <w:lvlJc w:val="left"/>
      <w:pPr>
        <w:ind w:left="2867" w:hanging="336"/>
      </w:pPr>
      <w:rPr>
        <w:rFonts w:hint="default"/>
        <w:lang w:val="ro-RO" w:eastAsia="en-US" w:bidi="ar-SA"/>
      </w:rPr>
    </w:lvl>
    <w:lvl w:ilvl="4" w:tplc="78282454">
      <w:numFmt w:val="bullet"/>
      <w:lvlText w:val="•"/>
      <w:lvlJc w:val="left"/>
      <w:pPr>
        <w:ind w:left="3790" w:hanging="336"/>
      </w:pPr>
      <w:rPr>
        <w:rFonts w:hint="default"/>
        <w:lang w:val="ro-RO" w:eastAsia="en-US" w:bidi="ar-SA"/>
      </w:rPr>
    </w:lvl>
    <w:lvl w:ilvl="5" w:tplc="01489362">
      <w:numFmt w:val="bullet"/>
      <w:lvlText w:val="•"/>
      <w:lvlJc w:val="left"/>
      <w:pPr>
        <w:ind w:left="4712" w:hanging="336"/>
      </w:pPr>
      <w:rPr>
        <w:rFonts w:hint="default"/>
        <w:lang w:val="ro-RO" w:eastAsia="en-US" w:bidi="ar-SA"/>
      </w:rPr>
    </w:lvl>
    <w:lvl w:ilvl="6" w:tplc="AD44BC14">
      <w:numFmt w:val="bullet"/>
      <w:lvlText w:val="•"/>
      <w:lvlJc w:val="left"/>
      <w:pPr>
        <w:ind w:left="5635" w:hanging="336"/>
      </w:pPr>
      <w:rPr>
        <w:rFonts w:hint="default"/>
        <w:lang w:val="ro-RO" w:eastAsia="en-US" w:bidi="ar-SA"/>
      </w:rPr>
    </w:lvl>
    <w:lvl w:ilvl="7" w:tplc="F9082BC0">
      <w:numFmt w:val="bullet"/>
      <w:lvlText w:val="•"/>
      <w:lvlJc w:val="left"/>
      <w:pPr>
        <w:ind w:left="6557" w:hanging="336"/>
      </w:pPr>
      <w:rPr>
        <w:rFonts w:hint="default"/>
        <w:lang w:val="ro-RO" w:eastAsia="en-US" w:bidi="ar-SA"/>
      </w:rPr>
    </w:lvl>
    <w:lvl w:ilvl="8" w:tplc="E154CE86">
      <w:numFmt w:val="bullet"/>
      <w:lvlText w:val="•"/>
      <w:lvlJc w:val="left"/>
      <w:pPr>
        <w:ind w:left="7480" w:hanging="336"/>
      </w:pPr>
      <w:rPr>
        <w:rFonts w:hint="default"/>
        <w:lang w:val="ro-RO" w:eastAsia="en-US" w:bidi="ar-SA"/>
      </w:rPr>
    </w:lvl>
  </w:abstractNum>
  <w:abstractNum w:abstractNumId="40">
    <w:nsid w:val="483C687E"/>
    <w:multiLevelType w:val="hybridMultilevel"/>
    <w:tmpl w:val="072C8BEA"/>
    <w:lvl w:ilvl="0" w:tplc="3B4E7432">
      <w:start w:val="1"/>
      <w:numFmt w:val="lowerLetter"/>
      <w:lvlText w:val="%1)"/>
      <w:lvlJc w:val="left"/>
      <w:pPr>
        <w:ind w:left="101" w:hanging="25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96018A0">
      <w:numFmt w:val="bullet"/>
      <w:lvlText w:val="•"/>
      <w:lvlJc w:val="left"/>
      <w:pPr>
        <w:ind w:left="1022" w:hanging="253"/>
      </w:pPr>
      <w:rPr>
        <w:rFonts w:hint="default"/>
        <w:lang w:val="ro-RO" w:eastAsia="en-US" w:bidi="ar-SA"/>
      </w:rPr>
    </w:lvl>
    <w:lvl w:ilvl="2" w:tplc="2684EBDE">
      <w:numFmt w:val="bullet"/>
      <w:lvlText w:val="•"/>
      <w:lvlJc w:val="left"/>
      <w:pPr>
        <w:ind w:left="1945" w:hanging="253"/>
      </w:pPr>
      <w:rPr>
        <w:rFonts w:hint="default"/>
        <w:lang w:val="ro-RO" w:eastAsia="en-US" w:bidi="ar-SA"/>
      </w:rPr>
    </w:lvl>
    <w:lvl w:ilvl="3" w:tplc="46081DE6">
      <w:numFmt w:val="bullet"/>
      <w:lvlText w:val="•"/>
      <w:lvlJc w:val="left"/>
      <w:pPr>
        <w:ind w:left="2867" w:hanging="253"/>
      </w:pPr>
      <w:rPr>
        <w:rFonts w:hint="default"/>
        <w:lang w:val="ro-RO" w:eastAsia="en-US" w:bidi="ar-SA"/>
      </w:rPr>
    </w:lvl>
    <w:lvl w:ilvl="4" w:tplc="51662BD0">
      <w:numFmt w:val="bullet"/>
      <w:lvlText w:val="•"/>
      <w:lvlJc w:val="left"/>
      <w:pPr>
        <w:ind w:left="3790" w:hanging="253"/>
      </w:pPr>
      <w:rPr>
        <w:rFonts w:hint="default"/>
        <w:lang w:val="ro-RO" w:eastAsia="en-US" w:bidi="ar-SA"/>
      </w:rPr>
    </w:lvl>
    <w:lvl w:ilvl="5" w:tplc="11D6C6AC">
      <w:numFmt w:val="bullet"/>
      <w:lvlText w:val="•"/>
      <w:lvlJc w:val="left"/>
      <w:pPr>
        <w:ind w:left="4712" w:hanging="253"/>
      </w:pPr>
      <w:rPr>
        <w:rFonts w:hint="default"/>
        <w:lang w:val="ro-RO" w:eastAsia="en-US" w:bidi="ar-SA"/>
      </w:rPr>
    </w:lvl>
    <w:lvl w:ilvl="6" w:tplc="30582062">
      <w:numFmt w:val="bullet"/>
      <w:lvlText w:val="•"/>
      <w:lvlJc w:val="left"/>
      <w:pPr>
        <w:ind w:left="5635" w:hanging="253"/>
      </w:pPr>
      <w:rPr>
        <w:rFonts w:hint="default"/>
        <w:lang w:val="ro-RO" w:eastAsia="en-US" w:bidi="ar-SA"/>
      </w:rPr>
    </w:lvl>
    <w:lvl w:ilvl="7" w:tplc="9182CC02">
      <w:numFmt w:val="bullet"/>
      <w:lvlText w:val="•"/>
      <w:lvlJc w:val="left"/>
      <w:pPr>
        <w:ind w:left="6557" w:hanging="253"/>
      </w:pPr>
      <w:rPr>
        <w:rFonts w:hint="default"/>
        <w:lang w:val="ro-RO" w:eastAsia="en-US" w:bidi="ar-SA"/>
      </w:rPr>
    </w:lvl>
    <w:lvl w:ilvl="8" w:tplc="15187F7A">
      <w:numFmt w:val="bullet"/>
      <w:lvlText w:val="•"/>
      <w:lvlJc w:val="left"/>
      <w:pPr>
        <w:ind w:left="7480" w:hanging="253"/>
      </w:pPr>
      <w:rPr>
        <w:rFonts w:hint="default"/>
        <w:lang w:val="ro-RO" w:eastAsia="en-US" w:bidi="ar-SA"/>
      </w:rPr>
    </w:lvl>
  </w:abstractNum>
  <w:abstractNum w:abstractNumId="41">
    <w:nsid w:val="4B3452DF"/>
    <w:multiLevelType w:val="hybridMultilevel"/>
    <w:tmpl w:val="023036F0"/>
    <w:lvl w:ilvl="0" w:tplc="0016BF62">
      <w:start w:val="2"/>
      <w:numFmt w:val="decimal"/>
      <w:lvlText w:val="(%1)"/>
      <w:lvlJc w:val="left"/>
      <w:pPr>
        <w:ind w:left="101" w:hanging="38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959E6EE4">
      <w:numFmt w:val="bullet"/>
      <w:lvlText w:val="•"/>
      <w:lvlJc w:val="left"/>
      <w:pPr>
        <w:ind w:left="1022" w:hanging="384"/>
      </w:pPr>
      <w:rPr>
        <w:rFonts w:hint="default"/>
        <w:lang w:val="ro-RO" w:eastAsia="en-US" w:bidi="ar-SA"/>
      </w:rPr>
    </w:lvl>
    <w:lvl w:ilvl="2" w:tplc="89AE473A">
      <w:numFmt w:val="bullet"/>
      <w:lvlText w:val="•"/>
      <w:lvlJc w:val="left"/>
      <w:pPr>
        <w:ind w:left="1945" w:hanging="384"/>
      </w:pPr>
      <w:rPr>
        <w:rFonts w:hint="default"/>
        <w:lang w:val="ro-RO" w:eastAsia="en-US" w:bidi="ar-SA"/>
      </w:rPr>
    </w:lvl>
    <w:lvl w:ilvl="3" w:tplc="135E40B6">
      <w:numFmt w:val="bullet"/>
      <w:lvlText w:val="•"/>
      <w:lvlJc w:val="left"/>
      <w:pPr>
        <w:ind w:left="2867" w:hanging="384"/>
      </w:pPr>
      <w:rPr>
        <w:rFonts w:hint="default"/>
        <w:lang w:val="ro-RO" w:eastAsia="en-US" w:bidi="ar-SA"/>
      </w:rPr>
    </w:lvl>
    <w:lvl w:ilvl="4" w:tplc="0546A764">
      <w:numFmt w:val="bullet"/>
      <w:lvlText w:val="•"/>
      <w:lvlJc w:val="left"/>
      <w:pPr>
        <w:ind w:left="3790" w:hanging="384"/>
      </w:pPr>
      <w:rPr>
        <w:rFonts w:hint="default"/>
        <w:lang w:val="ro-RO" w:eastAsia="en-US" w:bidi="ar-SA"/>
      </w:rPr>
    </w:lvl>
    <w:lvl w:ilvl="5" w:tplc="541053EE">
      <w:numFmt w:val="bullet"/>
      <w:lvlText w:val="•"/>
      <w:lvlJc w:val="left"/>
      <w:pPr>
        <w:ind w:left="4712" w:hanging="384"/>
      </w:pPr>
      <w:rPr>
        <w:rFonts w:hint="default"/>
        <w:lang w:val="ro-RO" w:eastAsia="en-US" w:bidi="ar-SA"/>
      </w:rPr>
    </w:lvl>
    <w:lvl w:ilvl="6" w:tplc="3146A6B6">
      <w:numFmt w:val="bullet"/>
      <w:lvlText w:val="•"/>
      <w:lvlJc w:val="left"/>
      <w:pPr>
        <w:ind w:left="5635" w:hanging="384"/>
      </w:pPr>
      <w:rPr>
        <w:rFonts w:hint="default"/>
        <w:lang w:val="ro-RO" w:eastAsia="en-US" w:bidi="ar-SA"/>
      </w:rPr>
    </w:lvl>
    <w:lvl w:ilvl="7" w:tplc="06D20762">
      <w:numFmt w:val="bullet"/>
      <w:lvlText w:val="•"/>
      <w:lvlJc w:val="left"/>
      <w:pPr>
        <w:ind w:left="6557" w:hanging="384"/>
      </w:pPr>
      <w:rPr>
        <w:rFonts w:hint="default"/>
        <w:lang w:val="ro-RO" w:eastAsia="en-US" w:bidi="ar-SA"/>
      </w:rPr>
    </w:lvl>
    <w:lvl w:ilvl="8" w:tplc="BB808F48">
      <w:numFmt w:val="bullet"/>
      <w:lvlText w:val="•"/>
      <w:lvlJc w:val="left"/>
      <w:pPr>
        <w:ind w:left="7480" w:hanging="384"/>
      </w:pPr>
      <w:rPr>
        <w:rFonts w:hint="default"/>
        <w:lang w:val="ro-RO" w:eastAsia="en-US" w:bidi="ar-SA"/>
      </w:rPr>
    </w:lvl>
  </w:abstractNum>
  <w:abstractNum w:abstractNumId="42">
    <w:nsid w:val="4CCF5352"/>
    <w:multiLevelType w:val="hybridMultilevel"/>
    <w:tmpl w:val="71F8D504"/>
    <w:lvl w:ilvl="0" w:tplc="82FA4758">
      <w:start w:val="2"/>
      <w:numFmt w:val="decimal"/>
      <w:lvlText w:val="(%1)"/>
      <w:lvlJc w:val="left"/>
      <w:pPr>
        <w:ind w:left="430" w:hanging="32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83048F9C">
      <w:numFmt w:val="bullet"/>
      <w:lvlText w:val="•"/>
      <w:lvlJc w:val="left"/>
      <w:pPr>
        <w:ind w:left="1328" w:hanging="329"/>
      </w:pPr>
      <w:rPr>
        <w:rFonts w:hint="default"/>
        <w:lang w:val="ro-RO" w:eastAsia="en-US" w:bidi="ar-SA"/>
      </w:rPr>
    </w:lvl>
    <w:lvl w:ilvl="2" w:tplc="F148213C">
      <w:numFmt w:val="bullet"/>
      <w:lvlText w:val="•"/>
      <w:lvlJc w:val="left"/>
      <w:pPr>
        <w:ind w:left="2217" w:hanging="329"/>
      </w:pPr>
      <w:rPr>
        <w:rFonts w:hint="default"/>
        <w:lang w:val="ro-RO" w:eastAsia="en-US" w:bidi="ar-SA"/>
      </w:rPr>
    </w:lvl>
    <w:lvl w:ilvl="3" w:tplc="798C917A">
      <w:numFmt w:val="bullet"/>
      <w:lvlText w:val="•"/>
      <w:lvlJc w:val="left"/>
      <w:pPr>
        <w:ind w:left="3105" w:hanging="329"/>
      </w:pPr>
      <w:rPr>
        <w:rFonts w:hint="default"/>
        <w:lang w:val="ro-RO" w:eastAsia="en-US" w:bidi="ar-SA"/>
      </w:rPr>
    </w:lvl>
    <w:lvl w:ilvl="4" w:tplc="84B229C6">
      <w:numFmt w:val="bullet"/>
      <w:lvlText w:val="•"/>
      <w:lvlJc w:val="left"/>
      <w:pPr>
        <w:ind w:left="3994" w:hanging="329"/>
      </w:pPr>
      <w:rPr>
        <w:rFonts w:hint="default"/>
        <w:lang w:val="ro-RO" w:eastAsia="en-US" w:bidi="ar-SA"/>
      </w:rPr>
    </w:lvl>
    <w:lvl w:ilvl="5" w:tplc="F0FEDD72">
      <w:numFmt w:val="bullet"/>
      <w:lvlText w:val="•"/>
      <w:lvlJc w:val="left"/>
      <w:pPr>
        <w:ind w:left="4882" w:hanging="329"/>
      </w:pPr>
      <w:rPr>
        <w:rFonts w:hint="default"/>
        <w:lang w:val="ro-RO" w:eastAsia="en-US" w:bidi="ar-SA"/>
      </w:rPr>
    </w:lvl>
    <w:lvl w:ilvl="6" w:tplc="058C0CAA">
      <w:numFmt w:val="bullet"/>
      <w:lvlText w:val="•"/>
      <w:lvlJc w:val="left"/>
      <w:pPr>
        <w:ind w:left="5771" w:hanging="329"/>
      </w:pPr>
      <w:rPr>
        <w:rFonts w:hint="default"/>
        <w:lang w:val="ro-RO" w:eastAsia="en-US" w:bidi="ar-SA"/>
      </w:rPr>
    </w:lvl>
    <w:lvl w:ilvl="7" w:tplc="3F6C625E">
      <w:numFmt w:val="bullet"/>
      <w:lvlText w:val="•"/>
      <w:lvlJc w:val="left"/>
      <w:pPr>
        <w:ind w:left="6659" w:hanging="329"/>
      </w:pPr>
      <w:rPr>
        <w:rFonts w:hint="default"/>
        <w:lang w:val="ro-RO" w:eastAsia="en-US" w:bidi="ar-SA"/>
      </w:rPr>
    </w:lvl>
    <w:lvl w:ilvl="8" w:tplc="19E0256A">
      <w:numFmt w:val="bullet"/>
      <w:lvlText w:val="•"/>
      <w:lvlJc w:val="left"/>
      <w:pPr>
        <w:ind w:left="7548" w:hanging="329"/>
      </w:pPr>
      <w:rPr>
        <w:rFonts w:hint="default"/>
        <w:lang w:val="ro-RO" w:eastAsia="en-US" w:bidi="ar-SA"/>
      </w:rPr>
    </w:lvl>
  </w:abstractNum>
  <w:abstractNum w:abstractNumId="43">
    <w:nsid w:val="4DD52894"/>
    <w:multiLevelType w:val="hybridMultilevel"/>
    <w:tmpl w:val="C428A80A"/>
    <w:lvl w:ilvl="0" w:tplc="F8463E10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540CAE4C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1CCAD9A2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CA00EE46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9EF23F62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1DD03556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AC0CC83A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F8381DFE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22A69208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44">
    <w:nsid w:val="4E1B20A1"/>
    <w:multiLevelType w:val="hybridMultilevel"/>
    <w:tmpl w:val="DDB4BFD2"/>
    <w:lvl w:ilvl="0" w:tplc="594E6450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CB25FE6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6F84B2C8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50228AB8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1D78FCCE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F662D8C6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E4088CF4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CF7ED0D8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659EED3E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45">
    <w:nsid w:val="50132E71"/>
    <w:multiLevelType w:val="hybridMultilevel"/>
    <w:tmpl w:val="C26400A6"/>
    <w:lvl w:ilvl="0" w:tplc="56883A72">
      <w:start w:val="2"/>
      <w:numFmt w:val="decimal"/>
      <w:lvlText w:val="(%1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07425D8">
      <w:numFmt w:val="bullet"/>
      <w:lvlText w:val="•"/>
      <w:lvlJc w:val="left"/>
      <w:pPr>
        <w:ind w:left="1022" w:hanging="334"/>
      </w:pPr>
      <w:rPr>
        <w:rFonts w:hint="default"/>
        <w:lang w:val="ro-RO" w:eastAsia="en-US" w:bidi="ar-SA"/>
      </w:rPr>
    </w:lvl>
    <w:lvl w:ilvl="2" w:tplc="579C63F2">
      <w:numFmt w:val="bullet"/>
      <w:lvlText w:val="•"/>
      <w:lvlJc w:val="left"/>
      <w:pPr>
        <w:ind w:left="1945" w:hanging="334"/>
      </w:pPr>
      <w:rPr>
        <w:rFonts w:hint="default"/>
        <w:lang w:val="ro-RO" w:eastAsia="en-US" w:bidi="ar-SA"/>
      </w:rPr>
    </w:lvl>
    <w:lvl w:ilvl="3" w:tplc="AEF2234C">
      <w:numFmt w:val="bullet"/>
      <w:lvlText w:val="•"/>
      <w:lvlJc w:val="left"/>
      <w:pPr>
        <w:ind w:left="2867" w:hanging="334"/>
      </w:pPr>
      <w:rPr>
        <w:rFonts w:hint="default"/>
        <w:lang w:val="ro-RO" w:eastAsia="en-US" w:bidi="ar-SA"/>
      </w:rPr>
    </w:lvl>
    <w:lvl w:ilvl="4" w:tplc="8E70D31A">
      <w:numFmt w:val="bullet"/>
      <w:lvlText w:val="•"/>
      <w:lvlJc w:val="left"/>
      <w:pPr>
        <w:ind w:left="3790" w:hanging="334"/>
      </w:pPr>
      <w:rPr>
        <w:rFonts w:hint="default"/>
        <w:lang w:val="ro-RO" w:eastAsia="en-US" w:bidi="ar-SA"/>
      </w:rPr>
    </w:lvl>
    <w:lvl w:ilvl="5" w:tplc="3EFC9E52">
      <w:numFmt w:val="bullet"/>
      <w:lvlText w:val="•"/>
      <w:lvlJc w:val="left"/>
      <w:pPr>
        <w:ind w:left="4712" w:hanging="334"/>
      </w:pPr>
      <w:rPr>
        <w:rFonts w:hint="default"/>
        <w:lang w:val="ro-RO" w:eastAsia="en-US" w:bidi="ar-SA"/>
      </w:rPr>
    </w:lvl>
    <w:lvl w:ilvl="6" w:tplc="5A7478E4">
      <w:numFmt w:val="bullet"/>
      <w:lvlText w:val="•"/>
      <w:lvlJc w:val="left"/>
      <w:pPr>
        <w:ind w:left="5635" w:hanging="334"/>
      </w:pPr>
      <w:rPr>
        <w:rFonts w:hint="default"/>
        <w:lang w:val="ro-RO" w:eastAsia="en-US" w:bidi="ar-SA"/>
      </w:rPr>
    </w:lvl>
    <w:lvl w:ilvl="7" w:tplc="2FA67CF0">
      <w:numFmt w:val="bullet"/>
      <w:lvlText w:val="•"/>
      <w:lvlJc w:val="left"/>
      <w:pPr>
        <w:ind w:left="6557" w:hanging="334"/>
      </w:pPr>
      <w:rPr>
        <w:rFonts w:hint="default"/>
        <w:lang w:val="ro-RO" w:eastAsia="en-US" w:bidi="ar-SA"/>
      </w:rPr>
    </w:lvl>
    <w:lvl w:ilvl="8" w:tplc="6848F56C">
      <w:numFmt w:val="bullet"/>
      <w:lvlText w:val="•"/>
      <w:lvlJc w:val="left"/>
      <w:pPr>
        <w:ind w:left="7480" w:hanging="334"/>
      </w:pPr>
      <w:rPr>
        <w:rFonts w:hint="default"/>
        <w:lang w:val="ro-RO" w:eastAsia="en-US" w:bidi="ar-SA"/>
      </w:rPr>
    </w:lvl>
  </w:abstractNum>
  <w:abstractNum w:abstractNumId="46">
    <w:nsid w:val="53233BB6"/>
    <w:multiLevelType w:val="hybridMultilevel"/>
    <w:tmpl w:val="F646A412"/>
    <w:lvl w:ilvl="0" w:tplc="EF28912C">
      <w:start w:val="2"/>
      <w:numFmt w:val="decimal"/>
      <w:lvlText w:val="(%1)"/>
      <w:lvlJc w:val="left"/>
      <w:pPr>
        <w:ind w:left="101" w:hanging="334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B60F1D0">
      <w:numFmt w:val="bullet"/>
      <w:lvlText w:val="•"/>
      <w:lvlJc w:val="left"/>
      <w:pPr>
        <w:ind w:left="1022" w:hanging="334"/>
      </w:pPr>
      <w:rPr>
        <w:rFonts w:hint="default"/>
        <w:lang w:val="ro-RO" w:eastAsia="en-US" w:bidi="ar-SA"/>
      </w:rPr>
    </w:lvl>
    <w:lvl w:ilvl="2" w:tplc="5CBAB8CC">
      <w:numFmt w:val="bullet"/>
      <w:lvlText w:val="•"/>
      <w:lvlJc w:val="left"/>
      <w:pPr>
        <w:ind w:left="1945" w:hanging="334"/>
      </w:pPr>
      <w:rPr>
        <w:rFonts w:hint="default"/>
        <w:lang w:val="ro-RO" w:eastAsia="en-US" w:bidi="ar-SA"/>
      </w:rPr>
    </w:lvl>
    <w:lvl w:ilvl="3" w:tplc="DDA81448">
      <w:numFmt w:val="bullet"/>
      <w:lvlText w:val="•"/>
      <w:lvlJc w:val="left"/>
      <w:pPr>
        <w:ind w:left="2867" w:hanging="334"/>
      </w:pPr>
      <w:rPr>
        <w:rFonts w:hint="default"/>
        <w:lang w:val="ro-RO" w:eastAsia="en-US" w:bidi="ar-SA"/>
      </w:rPr>
    </w:lvl>
    <w:lvl w:ilvl="4" w:tplc="7954F572">
      <w:numFmt w:val="bullet"/>
      <w:lvlText w:val="•"/>
      <w:lvlJc w:val="left"/>
      <w:pPr>
        <w:ind w:left="3790" w:hanging="334"/>
      </w:pPr>
      <w:rPr>
        <w:rFonts w:hint="default"/>
        <w:lang w:val="ro-RO" w:eastAsia="en-US" w:bidi="ar-SA"/>
      </w:rPr>
    </w:lvl>
    <w:lvl w:ilvl="5" w:tplc="D396A032">
      <w:numFmt w:val="bullet"/>
      <w:lvlText w:val="•"/>
      <w:lvlJc w:val="left"/>
      <w:pPr>
        <w:ind w:left="4712" w:hanging="334"/>
      </w:pPr>
      <w:rPr>
        <w:rFonts w:hint="default"/>
        <w:lang w:val="ro-RO" w:eastAsia="en-US" w:bidi="ar-SA"/>
      </w:rPr>
    </w:lvl>
    <w:lvl w:ilvl="6" w:tplc="20BE7306">
      <w:numFmt w:val="bullet"/>
      <w:lvlText w:val="•"/>
      <w:lvlJc w:val="left"/>
      <w:pPr>
        <w:ind w:left="5635" w:hanging="334"/>
      </w:pPr>
      <w:rPr>
        <w:rFonts w:hint="default"/>
        <w:lang w:val="ro-RO" w:eastAsia="en-US" w:bidi="ar-SA"/>
      </w:rPr>
    </w:lvl>
    <w:lvl w:ilvl="7" w:tplc="29400600">
      <w:numFmt w:val="bullet"/>
      <w:lvlText w:val="•"/>
      <w:lvlJc w:val="left"/>
      <w:pPr>
        <w:ind w:left="6557" w:hanging="334"/>
      </w:pPr>
      <w:rPr>
        <w:rFonts w:hint="default"/>
        <w:lang w:val="ro-RO" w:eastAsia="en-US" w:bidi="ar-SA"/>
      </w:rPr>
    </w:lvl>
    <w:lvl w:ilvl="8" w:tplc="7E58558C">
      <w:numFmt w:val="bullet"/>
      <w:lvlText w:val="•"/>
      <w:lvlJc w:val="left"/>
      <w:pPr>
        <w:ind w:left="7480" w:hanging="334"/>
      </w:pPr>
      <w:rPr>
        <w:rFonts w:hint="default"/>
        <w:lang w:val="ro-RO" w:eastAsia="en-US" w:bidi="ar-SA"/>
      </w:rPr>
    </w:lvl>
  </w:abstractNum>
  <w:abstractNum w:abstractNumId="47">
    <w:nsid w:val="54C25056"/>
    <w:multiLevelType w:val="hybridMultilevel"/>
    <w:tmpl w:val="5A889006"/>
    <w:lvl w:ilvl="0" w:tplc="D494F28E">
      <w:start w:val="2"/>
      <w:numFmt w:val="decimal"/>
      <w:lvlText w:val="(%1)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B0FC4740">
      <w:numFmt w:val="bullet"/>
      <w:lvlText w:val="•"/>
      <w:lvlJc w:val="left"/>
      <w:pPr>
        <w:ind w:left="1022" w:hanging="356"/>
      </w:pPr>
      <w:rPr>
        <w:rFonts w:hint="default"/>
        <w:lang w:val="ro-RO" w:eastAsia="en-US" w:bidi="ar-SA"/>
      </w:rPr>
    </w:lvl>
    <w:lvl w:ilvl="2" w:tplc="BC5CB724">
      <w:numFmt w:val="bullet"/>
      <w:lvlText w:val="•"/>
      <w:lvlJc w:val="left"/>
      <w:pPr>
        <w:ind w:left="1945" w:hanging="356"/>
      </w:pPr>
      <w:rPr>
        <w:rFonts w:hint="default"/>
        <w:lang w:val="ro-RO" w:eastAsia="en-US" w:bidi="ar-SA"/>
      </w:rPr>
    </w:lvl>
    <w:lvl w:ilvl="3" w:tplc="85C2E79E">
      <w:numFmt w:val="bullet"/>
      <w:lvlText w:val="•"/>
      <w:lvlJc w:val="left"/>
      <w:pPr>
        <w:ind w:left="2867" w:hanging="356"/>
      </w:pPr>
      <w:rPr>
        <w:rFonts w:hint="default"/>
        <w:lang w:val="ro-RO" w:eastAsia="en-US" w:bidi="ar-SA"/>
      </w:rPr>
    </w:lvl>
    <w:lvl w:ilvl="4" w:tplc="338CE7B6">
      <w:numFmt w:val="bullet"/>
      <w:lvlText w:val="•"/>
      <w:lvlJc w:val="left"/>
      <w:pPr>
        <w:ind w:left="3790" w:hanging="356"/>
      </w:pPr>
      <w:rPr>
        <w:rFonts w:hint="default"/>
        <w:lang w:val="ro-RO" w:eastAsia="en-US" w:bidi="ar-SA"/>
      </w:rPr>
    </w:lvl>
    <w:lvl w:ilvl="5" w:tplc="D1DEAF1E">
      <w:numFmt w:val="bullet"/>
      <w:lvlText w:val="•"/>
      <w:lvlJc w:val="left"/>
      <w:pPr>
        <w:ind w:left="4712" w:hanging="356"/>
      </w:pPr>
      <w:rPr>
        <w:rFonts w:hint="default"/>
        <w:lang w:val="ro-RO" w:eastAsia="en-US" w:bidi="ar-SA"/>
      </w:rPr>
    </w:lvl>
    <w:lvl w:ilvl="6" w:tplc="9A263D74">
      <w:numFmt w:val="bullet"/>
      <w:lvlText w:val="•"/>
      <w:lvlJc w:val="left"/>
      <w:pPr>
        <w:ind w:left="5635" w:hanging="356"/>
      </w:pPr>
      <w:rPr>
        <w:rFonts w:hint="default"/>
        <w:lang w:val="ro-RO" w:eastAsia="en-US" w:bidi="ar-SA"/>
      </w:rPr>
    </w:lvl>
    <w:lvl w:ilvl="7" w:tplc="F3B27DCE">
      <w:numFmt w:val="bullet"/>
      <w:lvlText w:val="•"/>
      <w:lvlJc w:val="left"/>
      <w:pPr>
        <w:ind w:left="6557" w:hanging="356"/>
      </w:pPr>
      <w:rPr>
        <w:rFonts w:hint="default"/>
        <w:lang w:val="ro-RO" w:eastAsia="en-US" w:bidi="ar-SA"/>
      </w:rPr>
    </w:lvl>
    <w:lvl w:ilvl="8" w:tplc="D3D2AD92">
      <w:numFmt w:val="bullet"/>
      <w:lvlText w:val="•"/>
      <w:lvlJc w:val="left"/>
      <w:pPr>
        <w:ind w:left="7480" w:hanging="356"/>
      </w:pPr>
      <w:rPr>
        <w:rFonts w:hint="default"/>
        <w:lang w:val="ro-RO" w:eastAsia="en-US" w:bidi="ar-SA"/>
      </w:rPr>
    </w:lvl>
  </w:abstractNum>
  <w:abstractNum w:abstractNumId="48">
    <w:nsid w:val="5535290C"/>
    <w:multiLevelType w:val="hybridMultilevel"/>
    <w:tmpl w:val="F2462BB2"/>
    <w:lvl w:ilvl="0" w:tplc="A988553A">
      <w:numFmt w:val="bullet"/>
      <w:lvlText w:val="•"/>
      <w:lvlJc w:val="left"/>
      <w:pPr>
        <w:ind w:left="101" w:hanging="16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59CB0E0">
      <w:numFmt w:val="bullet"/>
      <w:lvlText w:val="•"/>
      <w:lvlJc w:val="left"/>
      <w:pPr>
        <w:ind w:left="1022" w:hanging="166"/>
      </w:pPr>
      <w:rPr>
        <w:rFonts w:hint="default"/>
        <w:lang w:val="ro-RO" w:eastAsia="en-US" w:bidi="ar-SA"/>
      </w:rPr>
    </w:lvl>
    <w:lvl w:ilvl="2" w:tplc="03844616">
      <w:numFmt w:val="bullet"/>
      <w:lvlText w:val="•"/>
      <w:lvlJc w:val="left"/>
      <w:pPr>
        <w:ind w:left="1945" w:hanging="166"/>
      </w:pPr>
      <w:rPr>
        <w:rFonts w:hint="default"/>
        <w:lang w:val="ro-RO" w:eastAsia="en-US" w:bidi="ar-SA"/>
      </w:rPr>
    </w:lvl>
    <w:lvl w:ilvl="3" w:tplc="157A533A">
      <w:numFmt w:val="bullet"/>
      <w:lvlText w:val="•"/>
      <w:lvlJc w:val="left"/>
      <w:pPr>
        <w:ind w:left="2867" w:hanging="166"/>
      </w:pPr>
      <w:rPr>
        <w:rFonts w:hint="default"/>
        <w:lang w:val="ro-RO" w:eastAsia="en-US" w:bidi="ar-SA"/>
      </w:rPr>
    </w:lvl>
    <w:lvl w:ilvl="4" w:tplc="366E63CC">
      <w:numFmt w:val="bullet"/>
      <w:lvlText w:val="•"/>
      <w:lvlJc w:val="left"/>
      <w:pPr>
        <w:ind w:left="3790" w:hanging="166"/>
      </w:pPr>
      <w:rPr>
        <w:rFonts w:hint="default"/>
        <w:lang w:val="ro-RO" w:eastAsia="en-US" w:bidi="ar-SA"/>
      </w:rPr>
    </w:lvl>
    <w:lvl w:ilvl="5" w:tplc="0192A488">
      <w:numFmt w:val="bullet"/>
      <w:lvlText w:val="•"/>
      <w:lvlJc w:val="left"/>
      <w:pPr>
        <w:ind w:left="4712" w:hanging="166"/>
      </w:pPr>
      <w:rPr>
        <w:rFonts w:hint="default"/>
        <w:lang w:val="ro-RO" w:eastAsia="en-US" w:bidi="ar-SA"/>
      </w:rPr>
    </w:lvl>
    <w:lvl w:ilvl="6" w:tplc="9870A7BE">
      <w:numFmt w:val="bullet"/>
      <w:lvlText w:val="•"/>
      <w:lvlJc w:val="left"/>
      <w:pPr>
        <w:ind w:left="5635" w:hanging="166"/>
      </w:pPr>
      <w:rPr>
        <w:rFonts w:hint="default"/>
        <w:lang w:val="ro-RO" w:eastAsia="en-US" w:bidi="ar-SA"/>
      </w:rPr>
    </w:lvl>
    <w:lvl w:ilvl="7" w:tplc="989076DC">
      <w:numFmt w:val="bullet"/>
      <w:lvlText w:val="•"/>
      <w:lvlJc w:val="left"/>
      <w:pPr>
        <w:ind w:left="6557" w:hanging="166"/>
      </w:pPr>
      <w:rPr>
        <w:rFonts w:hint="default"/>
        <w:lang w:val="ro-RO" w:eastAsia="en-US" w:bidi="ar-SA"/>
      </w:rPr>
    </w:lvl>
    <w:lvl w:ilvl="8" w:tplc="6922C49E">
      <w:numFmt w:val="bullet"/>
      <w:lvlText w:val="•"/>
      <w:lvlJc w:val="left"/>
      <w:pPr>
        <w:ind w:left="7480" w:hanging="166"/>
      </w:pPr>
      <w:rPr>
        <w:rFonts w:hint="default"/>
        <w:lang w:val="ro-RO" w:eastAsia="en-US" w:bidi="ar-SA"/>
      </w:rPr>
    </w:lvl>
  </w:abstractNum>
  <w:abstractNum w:abstractNumId="49">
    <w:nsid w:val="55862E5D"/>
    <w:multiLevelType w:val="hybridMultilevel"/>
    <w:tmpl w:val="AD261F98"/>
    <w:lvl w:ilvl="0" w:tplc="88BAB120">
      <w:start w:val="2"/>
      <w:numFmt w:val="decimal"/>
      <w:lvlText w:val="(%1)"/>
      <w:lvlJc w:val="left"/>
      <w:pPr>
        <w:ind w:left="101" w:hanging="3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B2E47A80">
      <w:numFmt w:val="bullet"/>
      <w:lvlText w:val="•"/>
      <w:lvlJc w:val="left"/>
      <w:pPr>
        <w:ind w:left="1022" w:hanging="339"/>
      </w:pPr>
      <w:rPr>
        <w:rFonts w:hint="default"/>
        <w:lang w:val="ro-RO" w:eastAsia="en-US" w:bidi="ar-SA"/>
      </w:rPr>
    </w:lvl>
    <w:lvl w:ilvl="2" w:tplc="15E2F10E">
      <w:numFmt w:val="bullet"/>
      <w:lvlText w:val="•"/>
      <w:lvlJc w:val="left"/>
      <w:pPr>
        <w:ind w:left="1945" w:hanging="339"/>
      </w:pPr>
      <w:rPr>
        <w:rFonts w:hint="default"/>
        <w:lang w:val="ro-RO" w:eastAsia="en-US" w:bidi="ar-SA"/>
      </w:rPr>
    </w:lvl>
    <w:lvl w:ilvl="3" w:tplc="6E24B5F4">
      <w:numFmt w:val="bullet"/>
      <w:lvlText w:val="•"/>
      <w:lvlJc w:val="left"/>
      <w:pPr>
        <w:ind w:left="2867" w:hanging="339"/>
      </w:pPr>
      <w:rPr>
        <w:rFonts w:hint="default"/>
        <w:lang w:val="ro-RO" w:eastAsia="en-US" w:bidi="ar-SA"/>
      </w:rPr>
    </w:lvl>
    <w:lvl w:ilvl="4" w:tplc="F0940686">
      <w:numFmt w:val="bullet"/>
      <w:lvlText w:val="•"/>
      <w:lvlJc w:val="left"/>
      <w:pPr>
        <w:ind w:left="3790" w:hanging="339"/>
      </w:pPr>
      <w:rPr>
        <w:rFonts w:hint="default"/>
        <w:lang w:val="ro-RO" w:eastAsia="en-US" w:bidi="ar-SA"/>
      </w:rPr>
    </w:lvl>
    <w:lvl w:ilvl="5" w:tplc="7AE2BB3E">
      <w:numFmt w:val="bullet"/>
      <w:lvlText w:val="•"/>
      <w:lvlJc w:val="left"/>
      <w:pPr>
        <w:ind w:left="4712" w:hanging="339"/>
      </w:pPr>
      <w:rPr>
        <w:rFonts w:hint="default"/>
        <w:lang w:val="ro-RO" w:eastAsia="en-US" w:bidi="ar-SA"/>
      </w:rPr>
    </w:lvl>
    <w:lvl w:ilvl="6" w:tplc="C8620A22">
      <w:numFmt w:val="bullet"/>
      <w:lvlText w:val="•"/>
      <w:lvlJc w:val="left"/>
      <w:pPr>
        <w:ind w:left="5635" w:hanging="339"/>
      </w:pPr>
      <w:rPr>
        <w:rFonts w:hint="default"/>
        <w:lang w:val="ro-RO" w:eastAsia="en-US" w:bidi="ar-SA"/>
      </w:rPr>
    </w:lvl>
    <w:lvl w:ilvl="7" w:tplc="35F42448">
      <w:numFmt w:val="bullet"/>
      <w:lvlText w:val="•"/>
      <w:lvlJc w:val="left"/>
      <w:pPr>
        <w:ind w:left="6557" w:hanging="339"/>
      </w:pPr>
      <w:rPr>
        <w:rFonts w:hint="default"/>
        <w:lang w:val="ro-RO" w:eastAsia="en-US" w:bidi="ar-SA"/>
      </w:rPr>
    </w:lvl>
    <w:lvl w:ilvl="8" w:tplc="324ABA36">
      <w:numFmt w:val="bullet"/>
      <w:lvlText w:val="•"/>
      <w:lvlJc w:val="left"/>
      <w:pPr>
        <w:ind w:left="7480" w:hanging="339"/>
      </w:pPr>
      <w:rPr>
        <w:rFonts w:hint="default"/>
        <w:lang w:val="ro-RO" w:eastAsia="en-US" w:bidi="ar-SA"/>
      </w:rPr>
    </w:lvl>
  </w:abstractNum>
  <w:abstractNum w:abstractNumId="50">
    <w:nsid w:val="55904FC2"/>
    <w:multiLevelType w:val="hybridMultilevel"/>
    <w:tmpl w:val="1FEC0AAE"/>
    <w:lvl w:ilvl="0" w:tplc="F9888FE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B47CA1BC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2F88BE98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6CF45568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FF027CD0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CD0A83EC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640A3F4A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503C6F32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65A28618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1">
    <w:nsid w:val="57593FC2"/>
    <w:multiLevelType w:val="hybridMultilevel"/>
    <w:tmpl w:val="70A84F1A"/>
    <w:lvl w:ilvl="0" w:tplc="1928588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5A9814AE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B08ECE18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1FE4BBDE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D0F0FDDE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F0D233B4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F1A63632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A4ACC31C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999EADB8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2">
    <w:nsid w:val="593A5F09"/>
    <w:multiLevelType w:val="hybridMultilevel"/>
    <w:tmpl w:val="62920110"/>
    <w:lvl w:ilvl="0" w:tplc="2A6E1F8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B91A9A60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0442CACA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3EF8430A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47C6CE1E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FFC0ED32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3306C352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BAE0AA8C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495825DA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3">
    <w:nsid w:val="5E150C64"/>
    <w:multiLevelType w:val="hybridMultilevel"/>
    <w:tmpl w:val="1DFE1B0E"/>
    <w:lvl w:ilvl="0" w:tplc="4E046E12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137014B6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D5C463A4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EF541CF8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A8F4418E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4BE2988C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C5D03CAA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C818E1DA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F9CCA072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4">
    <w:nsid w:val="62897B41"/>
    <w:multiLevelType w:val="hybridMultilevel"/>
    <w:tmpl w:val="8CC0215E"/>
    <w:lvl w:ilvl="0" w:tplc="58FE960A">
      <w:start w:val="2"/>
      <w:numFmt w:val="decimal"/>
      <w:lvlText w:val="(%1)"/>
      <w:lvlJc w:val="left"/>
      <w:pPr>
        <w:ind w:left="101" w:hanging="377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7A44CEE">
      <w:numFmt w:val="bullet"/>
      <w:lvlText w:val="•"/>
      <w:lvlJc w:val="left"/>
      <w:pPr>
        <w:ind w:left="1022" w:hanging="377"/>
      </w:pPr>
      <w:rPr>
        <w:rFonts w:hint="default"/>
        <w:lang w:val="ro-RO" w:eastAsia="en-US" w:bidi="ar-SA"/>
      </w:rPr>
    </w:lvl>
    <w:lvl w:ilvl="2" w:tplc="A3C89D70">
      <w:numFmt w:val="bullet"/>
      <w:lvlText w:val="•"/>
      <w:lvlJc w:val="left"/>
      <w:pPr>
        <w:ind w:left="1945" w:hanging="377"/>
      </w:pPr>
      <w:rPr>
        <w:rFonts w:hint="default"/>
        <w:lang w:val="ro-RO" w:eastAsia="en-US" w:bidi="ar-SA"/>
      </w:rPr>
    </w:lvl>
    <w:lvl w:ilvl="3" w:tplc="7A00B80A">
      <w:numFmt w:val="bullet"/>
      <w:lvlText w:val="•"/>
      <w:lvlJc w:val="left"/>
      <w:pPr>
        <w:ind w:left="2867" w:hanging="377"/>
      </w:pPr>
      <w:rPr>
        <w:rFonts w:hint="default"/>
        <w:lang w:val="ro-RO" w:eastAsia="en-US" w:bidi="ar-SA"/>
      </w:rPr>
    </w:lvl>
    <w:lvl w:ilvl="4" w:tplc="073E3F30">
      <w:numFmt w:val="bullet"/>
      <w:lvlText w:val="•"/>
      <w:lvlJc w:val="left"/>
      <w:pPr>
        <w:ind w:left="3790" w:hanging="377"/>
      </w:pPr>
      <w:rPr>
        <w:rFonts w:hint="default"/>
        <w:lang w:val="ro-RO" w:eastAsia="en-US" w:bidi="ar-SA"/>
      </w:rPr>
    </w:lvl>
    <w:lvl w:ilvl="5" w:tplc="A4805A08">
      <w:numFmt w:val="bullet"/>
      <w:lvlText w:val="•"/>
      <w:lvlJc w:val="left"/>
      <w:pPr>
        <w:ind w:left="4712" w:hanging="377"/>
      </w:pPr>
      <w:rPr>
        <w:rFonts w:hint="default"/>
        <w:lang w:val="ro-RO" w:eastAsia="en-US" w:bidi="ar-SA"/>
      </w:rPr>
    </w:lvl>
    <w:lvl w:ilvl="6" w:tplc="3E4C6728">
      <w:numFmt w:val="bullet"/>
      <w:lvlText w:val="•"/>
      <w:lvlJc w:val="left"/>
      <w:pPr>
        <w:ind w:left="5635" w:hanging="377"/>
      </w:pPr>
      <w:rPr>
        <w:rFonts w:hint="default"/>
        <w:lang w:val="ro-RO" w:eastAsia="en-US" w:bidi="ar-SA"/>
      </w:rPr>
    </w:lvl>
    <w:lvl w:ilvl="7" w:tplc="041C1F6E">
      <w:numFmt w:val="bullet"/>
      <w:lvlText w:val="•"/>
      <w:lvlJc w:val="left"/>
      <w:pPr>
        <w:ind w:left="6557" w:hanging="377"/>
      </w:pPr>
      <w:rPr>
        <w:rFonts w:hint="default"/>
        <w:lang w:val="ro-RO" w:eastAsia="en-US" w:bidi="ar-SA"/>
      </w:rPr>
    </w:lvl>
    <w:lvl w:ilvl="8" w:tplc="17B02510">
      <w:numFmt w:val="bullet"/>
      <w:lvlText w:val="•"/>
      <w:lvlJc w:val="left"/>
      <w:pPr>
        <w:ind w:left="7480" w:hanging="377"/>
      </w:pPr>
      <w:rPr>
        <w:rFonts w:hint="default"/>
        <w:lang w:val="ro-RO" w:eastAsia="en-US" w:bidi="ar-SA"/>
      </w:rPr>
    </w:lvl>
  </w:abstractNum>
  <w:abstractNum w:abstractNumId="55">
    <w:nsid w:val="6589168F"/>
    <w:multiLevelType w:val="hybridMultilevel"/>
    <w:tmpl w:val="37E4B2A4"/>
    <w:lvl w:ilvl="0" w:tplc="CA001C5C">
      <w:start w:val="1"/>
      <w:numFmt w:val="decimal"/>
      <w:lvlText w:val="(%1)"/>
      <w:lvlJc w:val="left"/>
      <w:pPr>
        <w:ind w:left="101" w:hanging="35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3460AFE8">
      <w:numFmt w:val="bullet"/>
      <w:lvlText w:val="•"/>
      <w:lvlJc w:val="left"/>
      <w:pPr>
        <w:ind w:left="1022" w:hanging="353"/>
      </w:pPr>
      <w:rPr>
        <w:rFonts w:hint="default"/>
        <w:lang w:val="ro-RO" w:eastAsia="en-US" w:bidi="ar-SA"/>
      </w:rPr>
    </w:lvl>
    <w:lvl w:ilvl="2" w:tplc="0D12BCA4">
      <w:numFmt w:val="bullet"/>
      <w:lvlText w:val="•"/>
      <w:lvlJc w:val="left"/>
      <w:pPr>
        <w:ind w:left="1945" w:hanging="353"/>
      </w:pPr>
      <w:rPr>
        <w:rFonts w:hint="default"/>
        <w:lang w:val="ro-RO" w:eastAsia="en-US" w:bidi="ar-SA"/>
      </w:rPr>
    </w:lvl>
    <w:lvl w:ilvl="3" w:tplc="55F65482">
      <w:numFmt w:val="bullet"/>
      <w:lvlText w:val="•"/>
      <w:lvlJc w:val="left"/>
      <w:pPr>
        <w:ind w:left="2867" w:hanging="353"/>
      </w:pPr>
      <w:rPr>
        <w:rFonts w:hint="default"/>
        <w:lang w:val="ro-RO" w:eastAsia="en-US" w:bidi="ar-SA"/>
      </w:rPr>
    </w:lvl>
    <w:lvl w:ilvl="4" w:tplc="9260DB4C">
      <w:numFmt w:val="bullet"/>
      <w:lvlText w:val="•"/>
      <w:lvlJc w:val="left"/>
      <w:pPr>
        <w:ind w:left="3790" w:hanging="353"/>
      </w:pPr>
      <w:rPr>
        <w:rFonts w:hint="default"/>
        <w:lang w:val="ro-RO" w:eastAsia="en-US" w:bidi="ar-SA"/>
      </w:rPr>
    </w:lvl>
    <w:lvl w:ilvl="5" w:tplc="AE50DEB2">
      <w:numFmt w:val="bullet"/>
      <w:lvlText w:val="•"/>
      <w:lvlJc w:val="left"/>
      <w:pPr>
        <w:ind w:left="4712" w:hanging="353"/>
      </w:pPr>
      <w:rPr>
        <w:rFonts w:hint="default"/>
        <w:lang w:val="ro-RO" w:eastAsia="en-US" w:bidi="ar-SA"/>
      </w:rPr>
    </w:lvl>
    <w:lvl w:ilvl="6" w:tplc="F9C812C2">
      <w:numFmt w:val="bullet"/>
      <w:lvlText w:val="•"/>
      <w:lvlJc w:val="left"/>
      <w:pPr>
        <w:ind w:left="5635" w:hanging="353"/>
      </w:pPr>
      <w:rPr>
        <w:rFonts w:hint="default"/>
        <w:lang w:val="ro-RO" w:eastAsia="en-US" w:bidi="ar-SA"/>
      </w:rPr>
    </w:lvl>
    <w:lvl w:ilvl="7" w:tplc="0B8C4DE4">
      <w:numFmt w:val="bullet"/>
      <w:lvlText w:val="•"/>
      <w:lvlJc w:val="left"/>
      <w:pPr>
        <w:ind w:left="6557" w:hanging="353"/>
      </w:pPr>
      <w:rPr>
        <w:rFonts w:hint="default"/>
        <w:lang w:val="ro-RO" w:eastAsia="en-US" w:bidi="ar-SA"/>
      </w:rPr>
    </w:lvl>
    <w:lvl w:ilvl="8" w:tplc="7EE209A6">
      <w:numFmt w:val="bullet"/>
      <w:lvlText w:val="•"/>
      <w:lvlJc w:val="left"/>
      <w:pPr>
        <w:ind w:left="7480" w:hanging="353"/>
      </w:pPr>
      <w:rPr>
        <w:rFonts w:hint="default"/>
        <w:lang w:val="ro-RO" w:eastAsia="en-US" w:bidi="ar-SA"/>
      </w:rPr>
    </w:lvl>
  </w:abstractNum>
  <w:abstractNum w:abstractNumId="56">
    <w:nsid w:val="67DA74CC"/>
    <w:multiLevelType w:val="hybridMultilevel"/>
    <w:tmpl w:val="30B6277E"/>
    <w:lvl w:ilvl="0" w:tplc="8904009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AF68B0C4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FEB4FE20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DB3E64FA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36968100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559E0738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713A1D12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87C04C46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9B0C9242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7">
    <w:nsid w:val="69640162"/>
    <w:multiLevelType w:val="hybridMultilevel"/>
    <w:tmpl w:val="802202C8"/>
    <w:lvl w:ilvl="0" w:tplc="32C89DDC">
      <w:start w:val="1"/>
      <w:numFmt w:val="lowerLetter"/>
      <w:lvlText w:val="%1)"/>
      <w:lvlJc w:val="left"/>
      <w:pPr>
        <w:ind w:left="340" w:hanging="23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A5A7526">
      <w:numFmt w:val="bullet"/>
      <w:lvlText w:val="•"/>
      <w:lvlJc w:val="left"/>
      <w:pPr>
        <w:ind w:left="1238" w:hanging="239"/>
      </w:pPr>
      <w:rPr>
        <w:rFonts w:hint="default"/>
        <w:lang w:val="ro-RO" w:eastAsia="en-US" w:bidi="ar-SA"/>
      </w:rPr>
    </w:lvl>
    <w:lvl w:ilvl="2" w:tplc="C0C019AE">
      <w:numFmt w:val="bullet"/>
      <w:lvlText w:val="•"/>
      <w:lvlJc w:val="left"/>
      <w:pPr>
        <w:ind w:left="2137" w:hanging="239"/>
      </w:pPr>
      <w:rPr>
        <w:rFonts w:hint="default"/>
        <w:lang w:val="ro-RO" w:eastAsia="en-US" w:bidi="ar-SA"/>
      </w:rPr>
    </w:lvl>
    <w:lvl w:ilvl="3" w:tplc="91003ADA">
      <w:numFmt w:val="bullet"/>
      <w:lvlText w:val="•"/>
      <w:lvlJc w:val="left"/>
      <w:pPr>
        <w:ind w:left="3035" w:hanging="239"/>
      </w:pPr>
      <w:rPr>
        <w:rFonts w:hint="default"/>
        <w:lang w:val="ro-RO" w:eastAsia="en-US" w:bidi="ar-SA"/>
      </w:rPr>
    </w:lvl>
    <w:lvl w:ilvl="4" w:tplc="108C1056">
      <w:numFmt w:val="bullet"/>
      <w:lvlText w:val="•"/>
      <w:lvlJc w:val="left"/>
      <w:pPr>
        <w:ind w:left="3934" w:hanging="239"/>
      </w:pPr>
      <w:rPr>
        <w:rFonts w:hint="default"/>
        <w:lang w:val="ro-RO" w:eastAsia="en-US" w:bidi="ar-SA"/>
      </w:rPr>
    </w:lvl>
    <w:lvl w:ilvl="5" w:tplc="2DA8F13C">
      <w:numFmt w:val="bullet"/>
      <w:lvlText w:val="•"/>
      <w:lvlJc w:val="left"/>
      <w:pPr>
        <w:ind w:left="4832" w:hanging="239"/>
      </w:pPr>
      <w:rPr>
        <w:rFonts w:hint="default"/>
        <w:lang w:val="ro-RO" w:eastAsia="en-US" w:bidi="ar-SA"/>
      </w:rPr>
    </w:lvl>
    <w:lvl w:ilvl="6" w:tplc="4C26D1C8">
      <w:numFmt w:val="bullet"/>
      <w:lvlText w:val="•"/>
      <w:lvlJc w:val="left"/>
      <w:pPr>
        <w:ind w:left="5731" w:hanging="239"/>
      </w:pPr>
      <w:rPr>
        <w:rFonts w:hint="default"/>
        <w:lang w:val="ro-RO" w:eastAsia="en-US" w:bidi="ar-SA"/>
      </w:rPr>
    </w:lvl>
    <w:lvl w:ilvl="7" w:tplc="663A3F4C">
      <w:numFmt w:val="bullet"/>
      <w:lvlText w:val="•"/>
      <w:lvlJc w:val="left"/>
      <w:pPr>
        <w:ind w:left="6629" w:hanging="239"/>
      </w:pPr>
      <w:rPr>
        <w:rFonts w:hint="default"/>
        <w:lang w:val="ro-RO" w:eastAsia="en-US" w:bidi="ar-SA"/>
      </w:rPr>
    </w:lvl>
    <w:lvl w:ilvl="8" w:tplc="D3A01D5A">
      <w:numFmt w:val="bullet"/>
      <w:lvlText w:val="•"/>
      <w:lvlJc w:val="left"/>
      <w:pPr>
        <w:ind w:left="7528" w:hanging="239"/>
      </w:pPr>
      <w:rPr>
        <w:rFonts w:hint="default"/>
        <w:lang w:val="ro-RO" w:eastAsia="en-US" w:bidi="ar-SA"/>
      </w:rPr>
    </w:lvl>
  </w:abstractNum>
  <w:abstractNum w:abstractNumId="58">
    <w:nsid w:val="6CED1C09"/>
    <w:multiLevelType w:val="hybridMultilevel"/>
    <w:tmpl w:val="8744C95E"/>
    <w:lvl w:ilvl="0" w:tplc="A91E57CE">
      <w:start w:val="2"/>
      <w:numFmt w:val="decimal"/>
      <w:lvlText w:val="(%1)"/>
      <w:lvlJc w:val="left"/>
      <w:pPr>
        <w:ind w:left="101" w:hanging="36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C3EE168">
      <w:numFmt w:val="bullet"/>
      <w:lvlText w:val="•"/>
      <w:lvlJc w:val="left"/>
      <w:pPr>
        <w:ind w:left="1022" w:hanging="363"/>
      </w:pPr>
      <w:rPr>
        <w:rFonts w:hint="default"/>
        <w:lang w:val="ro-RO" w:eastAsia="en-US" w:bidi="ar-SA"/>
      </w:rPr>
    </w:lvl>
    <w:lvl w:ilvl="2" w:tplc="1862D372">
      <w:numFmt w:val="bullet"/>
      <w:lvlText w:val="•"/>
      <w:lvlJc w:val="left"/>
      <w:pPr>
        <w:ind w:left="1945" w:hanging="363"/>
      </w:pPr>
      <w:rPr>
        <w:rFonts w:hint="default"/>
        <w:lang w:val="ro-RO" w:eastAsia="en-US" w:bidi="ar-SA"/>
      </w:rPr>
    </w:lvl>
    <w:lvl w:ilvl="3" w:tplc="44C48DA4">
      <w:numFmt w:val="bullet"/>
      <w:lvlText w:val="•"/>
      <w:lvlJc w:val="left"/>
      <w:pPr>
        <w:ind w:left="2867" w:hanging="363"/>
      </w:pPr>
      <w:rPr>
        <w:rFonts w:hint="default"/>
        <w:lang w:val="ro-RO" w:eastAsia="en-US" w:bidi="ar-SA"/>
      </w:rPr>
    </w:lvl>
    <w:lvl w:ilvl="4" w:tplc="36389262">
      <w:numFmt w:val="bullet"/>
      <w:lvlText w:val="•"/>
      <w:lvlJc w:val="left"/>
      <w:pPr>
        <w:ind w:left="3790" w:hanging="363"/>
      </w:pPr>
      <w:rPr>
        <w:rFonts w:hint="default"/>
        <w:lang w:val="ro-RO" w:eastAsia="en-US" w:bidi="ar-SA"/>
      </w:rPr>
    </w:lvl>
    <w:lvl w:ilvl="5" w:tplc="2EE2DFF2">
      <w:numFmt w:val="bullet"/>
      <w:lvlText w:val="•"/>
      <w:lvlJc w:val="left"/>
      <w:pPr>
        <w:ind w:left="4712" w:hanging="363"/>
      </w:pPr>
      <w:rPr>
        <w:rFonts w:hint="default"/>
        <w:lang w:val="ro-RO" w:eastAsia="en-US" w:bidi="ar-SA"/>
      </w:rPr>
    </w:lvl>
    <w:lvl w:ilvl="6" w:tplc="E676D65E">
      <w:numFmt w:val="bullet"/>
      <w:lvlText w:val="•"/>
      <w:lvlJc w:val="left"/>
      <w:pPr>
        <w:ind w:left="5635" w:hanging="363"/>
      </w:pPr>
      <w:rPr>
        <w:rFonts w:hint="default"/>
        <w:lang w:val="ro-RO" w:eastAsia="en-US" w:bidi="ar-SA"/>
      </w:rPr>
    </w:lvl>
    <w:lvl w:ilvl="7" w:tplc="90020D92">
      <w:numFmt w:val="bullet"/>
      <w:lvlText w:val="•"/>
      <w:lvlJc w:val="left"/>
      <w:pPr>
        <w:ind w:left="6557" w:hanging="363"/>
      </w:pPr>
      <w:rPr>
        <w:rFonts w:hint="default"/>
        <w:lang w:val="ro-RO" w:eastAsia="en-US" w:bidi="ar-SA"/>
      </w:rPr>
    </w:lvl>
    <w:lvl w:ilvl="8" w:tplc="1ED680FA">
      <w:numFmt w:val="bullet"/>
      <w:lvlText w:val="•"/>
      <w:lvlJc w:val="left"/>
      <w:pPr>
        <w:ind w:left="7480" w:hanging="363"/>
      </w:pPr>
      <w:rPr>
        <w:rFonts w:hint="default"/>
        <w:lang w:val="ro-RO" w:eastAsia="en-US" w:bidi="ar-SA"/>
      </w:rPr>
    </w:lvl>
  </w:abstractNum>
  <w:abstractNum w:abstractNumId="59">
    <w:nsid w:val="6D5771FC"/>
    <w:multiLevelType w:val="hybridMultilevel"/>
    <w:tmpl w:val="4FB41D1C"/>
    <w:lvl w:ilvl="0" w:tplc="0992A2FA">
      <w:start w:val="2"/>
      <w:numFmt w:val="decimal"/>
      <w:lvlText w:val="(%1)"/>
      <w:lvlJc w:val="left"/>
      <w:pPr>
        <w:ind w:left="101" w:hanging="35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C4349F38">
      <w:numFmt w:val="bullet"/>
      <w:lvlText w:val="•"/>
      <w:lvlJc w:val="left"/>
      <w:pPr>
        <w:ind w:left="1022" w:hanging="353"/>
      </w:pPr>
      <w:rPr>
        <w:rFonts w:hint="default"/>
        <w:lang w:val="ro-RO" w:eastAsia="en-US" w:bidi="ar-SA"/>
      </w:rPr>
    </w:lvl>
    <w:lvl w:ilvl="2" w:tplc="A1CA55DA">
      <w:numFmt w:val="bullet"/>
      <w:lvlText w:val="•"/>
      <w:lvlJc w:val="left"/>
      <w:pPr>
        <w:ind w:left="1945" w:hanging="353"/>
      </w:pPr>
      <w:rPr>
        <w:rFonts w:hint="default"/>
        <w:lang w:val="ro-RO" w:eastAsia="en-US" w:bidi="ar-SA"/>
      </w:rPr>
    </w:lvl>
    <w:lvl w:ilvl="3" w:tplc="F2A8B8E8">
      <w:numFmt w:val="bullet"/>
      <w:lvlText w:val="•"/>
      <w:lvlJc w:val="left"/>
      <w:pPr>
        <w:ind w:left="2867" w:hanging="353"/>
      </w:pPr>
      <w:rPr>
        <w:rFonts w:hint="default"/>
        <w:lang w:val="ro-RO" w:eastAsia="en-US" w:bidi="ar-SA"/>
      </w:rPr>
    </w:lvl>
    <w:lvl w:ilvl="4" w:tplc="2ACAE54A">
      <w:numFmt w:val="bullet"/>
      <w:lvlText w:val="•"/>
      <w:lvlJc w:val="left"/>
      <w:pPr>
        <w:ind w:left="3790" w:hanging="353"/>
      </w:pPr>
      <w:rPr>
        <w:rFonts w:hint="default"/>
        <w:lang w:val="ro-RO" w:eastAsia="en-US" w:bidi="ar-SA"/>
      </w:rPr>
    </w:lvl>
    <w:lvl w:ilvl="5" w:tplc="0C3E0A02">
      <w:numFmt w:val="bullet"/>
      <w:lvlText w:val="•"/>
      <w:lvlJc w:val="left"/>
      <w:pPr>
        <w:ind w:left="4712" w:hanging="353"/>
      </w:pPr>
      <w:rPr>
        <w:rFonts w:hint="default"/>
        <w:lang w:val="ro-RO" w:eastAsia="en-US" w:bidi="ar-SA"/>
      </w:rPr>
    </w:lvl>
    <w:lvl w:ilvl="6" w:tplc="33ACBAFA">
      <w:numFmt w:val="bullet"/>
      <w:lvlText w:val="•"/>
      <w:lvlJc w:val="left"/>
      <w:pPr>
        <w:ind w:left="5635" w:hanging="353"/>
      </w:pPr>
      <w:rPr>
        <w:rFonts w:hint="default"/>
        <w:lang w:val="ro-RO" w:eastAsia="en-US" w:bidi="ar-SA"/>
      </w:rPr>
    </w:lvl>
    <w:lvl w:ilvl="7" w:tplc="A68856AE">
      <w:numFmt w:val="bullet"/>
      <w:lvlText w:val="•"/>
      <w:lvlJc w:val="left"/>
      <w:pPr>
        <w:ind w:left="6557" w:hanging="353"/>
      </w:pPr>
      <w:rPr>
        <w:rFonts w:hint="default"/>
        <w:lang w:val="ro-RO" w:eastAsia="en-US" w:bidi="ar-SA"/>
      </w:rPr>
    </w:lvl>
    <w:lvl w:ilvl="8" w:tplc="D7404BCE">
      <w:numFmt w:val="bullet"/>
      <w:lvlText w:val="•"/>
      <w:lvlJc w:val="left"/>
      <w:pPr>
        <w:ind w:left="7480" w:hanging="353"/>
      </w:pPr>
      <w:rPr>
        <w:rFonts w:hint="default"/>
        <w:lang w:val="ro-RO" w:eastAsia="en-US" w:bidi="ar-SA"/>
      </w:rPr>
    </w:lvl>
  </w:abstractNum>
  <w:abstractNum w:abstractNumId="60">
    <w:nsid w:val="6F4571A5"/>
    <w:multiLevelType w:val="hybridMultilevel"/>
    <w:tmpl w:val="151AE628"/>
    <w:lvl w:ilvl="0" w:tplc="1C36C256">
      <w:start w:val="2"/>
      <w:numFmt w:val="decimal"/>
      <w:lvlText w:val="(%1)"/>
      <w:lvlJc w:val="left"/>
      <w:pPr>
        <w:ind w:left="101" w:hanging="382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FA541EB4">
      <w:numFmt w:val="bullet"/>
      <w:lvlText w:val="•"/>
      <w:lvlJc w:val="left"/>
      <w:pPr>
        <w:ind w:left="1022" w:hanging="382"/>
      </w:pPr>
      <w:rPr>
        <w:rFonts w:hint="default"/>
        <w:lang w:val="ro-RO" w:eastAsia="en-US" w:bidi="ar-SA"/>
      </w:rPr>
    </w:lvl>
    <w:lvl w:ilvl="2" w:tplc="51CEC050">
      <w:numFmt w:val="bullet"/>
      <w:lvlText w:val="•"/>
      <w:lvlJc w:val="left"/>
      <w:pPr>
        <w:ind w:left="1945" w:hanging="382"/>
      </w:pPr>
      <w:rPr>
        <w:rFonts w:hint="default"/>
        <w:lang w:val="ro-RO" w:eastAsia="en-US" w:bidi="ar-SA"/>
      </w:rPr>
    </w:lvl>
    <w:lvl w:ilvl="3" w:tplc="550AB872">
      <w:numFmt w:val="bullet"/>
      <w:lvlText w:val="•"/>
      <w:lvlJc w:val="left"/>
      <w:pPr>
        <w:ind w:left="2867" w:hanging="382"/>
      </w:pPr>
      <w:rPr>
        <w:rFonts w:hint="default"/>
        <w:lang w:val="ro-RO" w:eastAsia="en-US" w:bidi="ar-SA"/>
      </w:rPr>
    </w:lvl>
    <w:lvl w:ilvl="4" w:tplc="76C28248">
      <w:numFmt w:val="bullet"/>
      <w:lvlText w:val="•"/>
      <w:lvlJc w:val="left"/>
      <w:pPr>
        <w:ind w:left="3790" w:hanging="382"/>
      </w:pPr>
      <w:rPr>
        <w:rFonts w:hint="default"/>
        <w:lang w:val="ro-RO" w:eastAsia="en-US" w:bidi="ar-SA"/>
      </w:rPr>
    </w:lvl>
    <w:lvl w:ilvl="5" w:tplc="9F8098EE">
      <w:numFmt w:val="bullet"/>
      <w:lvlText w:val="•"/>
      <w:lvlJc w:val="left"/>
      <w:pPr>
        <w:ind w:left="4712" w:hanging="382"/>
      </w:pPr>
      <w:rPr>
        <w:rFonts w:hint="default"/>
        <w:lang w:val="ro-RO" w:eastAsia="en-US" w:bidi="ar-SA"/>
      </w:rPr>
    </w:lvl>
    <w:lvl w:ilvl="6" w:tplc="5CDA6D06">
      <w:numFmt w:val="bullet"/>
      <w:lvlText w:val="•"/>
      <w:lvlJc w:val="left"/>
      <w:pPr>
        <w:ind w:left="5635" w:hanging="382"/>
      </w:pPr>
      <w:rPr>
        <w:rFonts w:hint="default"/>
        <w:lang w:val="ro-RO" w:eastAsia="en-US" w:bidi="ar-SA"/>
      </w:rPr>
    </w:lvl>
    <w:lvl w:ilvl="7" w:tplc="ECD2DB44">
      <w:numFmt w:val="bullet"/>
      <w:lvlText w:val="•"/>
      <w:lvlJc w:val="left"/>
      <w:pPr>
        <w:ind w:left="6557" w:hanging="382"/>
      </w:pPr>
      <w:rPr>
        <w:rFonts w:hint="default"/>
        <w:lang w:val="ro-RO" w:eastAsia="en-US" w:bidi="ar-SA"/>
      </w:rPr>
    </w:lvl>
    <w:lvl w:ilvl="8" w:tplc="66CC242C">
      <w:numFmt w:val="bullet"/>
      <w:lvlText w:val="•"/>
      <w:lvlJc w:val="left"/>
      <w:pPr>
        <w:ind w:left="7480" w:hanging="382"/>
      </w:pPr>
      <w:rPr>
        <w:rFonts w:hint="default"/>
        <w:lang w:val="ro-RO" w:eastAsia="en-US" w:bidi="ar-SA"/>
      </w:rPr>
    </w:lvl>
  </w:abstractNum>
  <w:abstractNum w:abstractNumId="61">
    <w:nsid w:val="7032046F"/>
    <w:multiLevelType w:val="hybridMultilevel"/>
    <w:tmpl w:val="7EB686E2"/>
    <w:lvl w:ilvl="0" w:tplc="20A25D72">
      <w:start w:val="1"/>
      <w:numFmt w:val="decimal"/>
      <w:lvlText w:val="(%1)"/>
      <w:lvlJc w:val="left"/>
      <w:pPr>
        <w:ind w:left="430" w:hanging="32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8C0EB6E">
      <w:numFmt w:val="bullet"/>
      <w:lvlText w:val="•"/>
      <w:lvlJc w:val="left"/>
      <w:pPr>
        <w:ind w:left="1328" w:hanging="329"/>
      </w:pPr>
      <w:rPr>
        <w:rFonts w:hint="default"/>
        <w:lang w:val="ro-RO" w:eastAsia="en-US" w:bidi="ar-SA"/>
      </w:rPr>
    </w:lvl>
    <w:lvl w:ilvl="2" w:tplc="673263C0">
      <w:numFmt w:val="bullet"/>
      <w:lvlText w:val="•"/>
      <w:lvlJc w:val="left"/>
      <w:pPr>
        <w:ind w:left="2217" w:hanging="329"/>
      </w:pPr>
      <w:rPr>
        <w:rFonts w:hint="default"/>
        <w:lang w:val="ro-RO" w:eastAsia="en-US" w:bidi="ar-SA"/>
      </w:rPr>
    </w:lvl>
    <w:lvl w:ilvl="3" w:tplc="2A68372A">
      <w:numFmt w:val="bullet"/>
      <w:lvlText w:val="•"/>
      <w:lvlJc w:val="left"/>
      <w:pPr>
        <w:ind w:left="3105" w:hanging="329"/>
      </w:pPr>
      <w:rPr>
        <w:rFonts w:hint="default"/>
        <w:lang w:val="ro-RO" w:eastAsia="en-US" w:bidi="ar-SA"/>
      </w:rPr>
    </w:lvl>
    <w:lvl w:ilvl="4" w:tplc="C990531E">
      <w:numFmt w:val="bullet"/>
      <w:lvlText w:val="•"/>
      <w:lvlJc w:val="left"/>
      <w:pPr>
        <w:ind w:left="3994" w:hanging="329"/>
      </w:pPr>
      <w:rPr>
        <w:rFonts w:hint="default"/>
        <w:lang w:val="ro-RO" w:eastAsia="en-US" w:bidi="ar-SA"/>
      </w:rPr>
    </w:lvl>
    <w:lvl w:ilvl="5" w:tplc="27E6180E">
      <w:numFmt w:val="bullet"/>
      <w:lvlText w:val="•"/>
      <w:lvlJc w:val="left"/>
      <w:pPr>
        <w:ind w:left="4882" w:hanging="329"/>
      </w:pPr>
      <w:rPr>
        <w:rFonts w:hint="default"/>
        <w:lang w:val="ro-RO" w:eastAsia="en-US" w:bidi="ar-SA"/>
      </w:rPr>
    </w:lvl>
    <w:lvl w:ilvl="6" w:tplc="2EDC1EF8">
      <w:numFmt w:val="bullet"/>
      <w:lvlText w:val="•"/>
      <w:lvlJc w:val="left"/>
      <w:pPr>
        <w:ind w:left="5771" w:hanging="329"/>
      </w:pPr>
      <w:rPr>
        <w:rFonts w:hint="default"/>
        <w:lang w:val="ro-RO" w:eastAsia="en-US" w:bidi="ar-SA"/>
      </w:rPr>
    </w:lvl>
    <w:lvl w:ilvl="7" w:tplc="84261BEC">
      <w:numFmt w:val="bullet"/>
      <w:lvlText w:val="•"/>
      <w:lvlJc w:val="left"/>
      <w:pPr>
        <w:ind w:left="6659" w:hanging="329"/>
      </w:pPr>
      <w:rPr>
        <w:rFonts w:hint="default"/>
        <w:lang w:val="ro-RO" w:eastAsia="en-US" w:bidi="ar-SA"/>
      </w:rPr>
    </w:lvl>
    <w:lvl w:ilvl="8" w:tplc="A84034EA">
      <w:numFmt w:val="bullet"/>
      <w:lvlText w:val="•"/>
      <w:lvlJc w:val="left"/>
      <w:pPr>
        <w:ind w:left="7548" w:hanging="329"/>
      </w:pPr>
      <w:rPr>
        <w:rFonts w:hint="default"/>
        <w:lang w:val="ro-RO" w:eastAsia="en-US" w:bidi="ar-SA"/>
      </w:rPr>
    </w:lvl>
  </w:abstractNum>
  <w:abstractNum w:abstractNumId="62">
    <w:nsid w:val="703311C4"/>
    <w:multiLevelType w:val="hybridMultilevel"/>
    <w:tmpl w:val="71B46596"/>
    <w:lvl w:ilvl="0" w:tplc="8E0CE55C">
      <w:start w:val="2"/>
      <w:numFmt w:val="decimal"/>
      <w:lvlText w:val="(%1)"/>
      <w:lvlJc w:val="left"/>
      <w:pPr>
        <w:ind w:left="432" w:hanging="33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8E1437A4">
      <w:numFmt w:val="bullet"/>
      <w:lvlText w:val="•"/>
      <w:lvlJc w:val="left"/>
      <w:pPr>
        <w:ind w:left="1328" w:hanging="331"/>
      </w:pPr>
      <w:rPr>
        <w:rFonts w:hint="default"/>
        <w:lang w:val="ro-RO" w:eastAsia="en-US" w:bidi="ar-SA"/>
      </w:rPr>
    </w:lvl>
    <w:lvl w:ilvl="2" w:tplc="E2187932">
      <w:numFmt w:val="bullet"/>
      <w:lvlText w:val="•"/>
      <w:lvlJc w:val="left"/>
      <w:pPr>
        <w:ind w:left="2217" w:hanging="331"/>
      </w:pPr>
      <w:rPr>
        <w:rFonts w:hint="default"/>
        <w:lang w:val="ro-RO" w:eastAsia="en-US" w:bidi="ar-SA"/>
      </w:rPr>
    </w:lvl>
    <w:lvl w:ilvl="3" w:tplc="FF004F52">
      <w:numFmt w:val="bullet"/>
      <w:lvlText w:val="•"/>
      <w:lvlJc w:val="left"/>
      <w:pPr>
        <w:ind w:left="3105" w:hanging="331"/>
      </w:pPr>
      <w:rPr>
        <w:rFonts w:hint="default"/>
        <w:lang w:val="ro-RO" w:eastAsia="en-US" w:bidi="ar-SA"/>
      </w:rPr>
    </w:lvl>
    <w:lvl w:ilvl="4" w:tplc="63484E92">
      <w:numFmt w:val="bullet"/>
      <w:lvlText w:val="•"/>
      <w:lvlJc w:val="left"/>
      <w:pPr>
        <w:ind w:left="3994" w:hanging="331"/>
      </w:pPr>
      <w:rPr>
        <w:rFonts w:hint="default"/>
        <w:lang w:val="ro-RO" w:eastAsia="en-US" w:bidi="ar-SA"/>
      </w:rPr>
    </w:lvl>
    <w:lvl w:ilvl="5" w:tplc="86BC7EBE">
      <w:numFmt w:val="bullet"/>
      <w:lvlText w:val="•"/>
      <w:lvlJc w:val="left"/>
      <w:pPr>
        <w:ind w:left="4882" w:hanging="331"/>
      </w:pPr>
      <w:rPr>
        <w:rFonts w:hint="default"/>
        <w:lang w:val="ro-RO" w:eastAsia="en-US" w:bidi="ar-SA"/>
      </w:rPr>
    </w:lvl>
    <w:lvl w:ilvl="6" w:tplc="C35E5E50">
      <w:numFmt w:val="bullet"/>
      <w:lvlText w:val="•"/>
      <w:lvlJc w:val="left"/>
      <w:pPr>
        <w:ind w:left="5771" w:hanging="331"/>
      </w:pPr>
      <w:rPr>
        <w:rFonts w:hint="default"/>
        <w:lang w:val="ro-RO" w:eastAsia="en-US" w:bidi="ar-SA"/>
      </w:rPr>
    </w:lvl>
    <w:lvl w:ilvl="7" w:tplc="7B002E24">
      <w:numFmt w:val="bullet"/>
      <w:lvlText w:val="•"/>
      <w:lvlJc w:val="left"/>
      <w:pPr>
        <w:ind w:left="6659" w:hanging="331"/>
      </w:pPr>
      <w:rPr>
        <w:rFonts w:hint="default"/>
        <w:lang w:val="ro-RO" w:eastAsia="en-US" w:bidi="ar-SA"/>
      </w:rPr>
    </w:lvl>
    <w:lvl w:ilvl="8" w:tplc="727A2E20">
      <w:numFmt w:val="bullet"/>
      <w:lvlText w:val="•"/>
      <w:lvlJc w:val="left"/>
      <w:pPr>
        <w:ind w:left="7548" w:hanging="331"/>
      </w:pPr>
      <w:rPr>
        <w:rFonts w:hint="default"/>
        <w:lang w:val="ro-RO" w:eastAsia="en-US" w:bidi="ar-SA"/>
      </w:rPr>
    </w:lvl>
  </w:abstractNum>
  <w:abstractNum w:abstractNumId="63">
    <w:nsid w:val="71715835"/>
    <w:multiLevelType w:val="hybridMultilevel"/>
    <w:tmpl w:val="467C93DE"/>
    <w:lvl w:ilvl="0" w:tplc="169E1E2E">
      <w:start w:val="2"/>
      <w:numFmt w:val="decimal"/>
      <w:lvlText w:val="(%1)"/>
      <w:lvlJc w:val="left"/>
      <w:pPr>
        <w:ind w:left="101" w:hanging="372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0F326922">
      <w:numFmt w:val="bullet"/>
      <w:lvlText w:val="•"/>
      <w:lvlJc w:val="left"/>
      <w:pPr>
        <w:ind w:left="1022" w:hanging="372"/>
      </w:pPr>
      <w:rPr>
        <w:rFonts w:hint="default"/>
        <w:lang w:val="ro-RO" w:eastAsia="en-US" w:bidi="ar-SA"/>
      </w:rPr>
    </w:lvl>
    <w:lvl w:ilvl="2" w:tplc="C5D28D84">
      <w:numFmt w:val="bullet"/>
      <w:lvlText w:val="•"/>
      <w:lvlJc w:val="left"/>
      <w:pPr>
        <w:ind w:left="1945" w:hanging="372"/>
      </w:pPr>
      <w:rPr>
        <w:rFonts w:hint="default"/>
        <w:lang w:val="ro-RO" w:eastAsia="en-US" w:bidi="ar-SA"/>
      </w:rPr>
    </w:lvl>
    <w:lvl w:ilvl="3" w:tplc="7EEA538A">
      <w:numFmt w:val="bullet"/>
      <w:lvlText w:val="•"/>
      <w:lvlJc w:val="left"/>
      <w:pPr>
        <w:ind w:left="2867" w:hanging="372"/>
      </w:pPr>
      <w:rPr>
        <w:rFonts w:hint="default"/>
        <w:lang w:val="ro-RO" w:eastAsia="en-US" w:bidi="ar-SA"/>
      </w:rPr>
    </w:lvl>
    <w:lvl w:ilvl="4" w:tplc="70C49A26">
      <w:numFmt w:val="bullet"/>
      <w:lvlText w:val="•"/>
      <w:lvlJc w:val="left"/>
      <w:pPr>
        <w:ind w:left="3790" w:hanging="372"/>
      </w:pPr>
      <w:rPr>
        <w:rFonts w:hint="default"/>
        <w:lang w:val="ro-RO" w:eastAsia="en-US" w:bidi="ar-SA"/>
      </w:rPr>
    </w:lvl>
    <w:lvl w:ilvl="5" w:tplc="46C461A6">
      <w:numFmt w:val="bullet"/>
      <w:lvlText w:val="•"/>
      <w:lvlJc w:val="left"/>
      <w:pPr>
        <w:ind w:left="4712" w:hanging="372"/>
      </w:pPr>
      <w:rPr>
        <w:rFonts w:hint="default"/>
        <w:lang w:val="ro-RO" w:eastAsia="en-US" w:bidi="ar-SA"/>
      </w:rPr>
    </w:lvl>
    <w:lvl w:ilvl="6" w:tplc="9DF417F6">
      <w:numFmt w:val="bullet"/>
      <w:lvlText w:val="•"/>
      <w:lvlJc w:val="left"/>
      <w:pPr>
        <w:ind w:left="5635" w:hanging="372"/>
      </w:pPr>
      <w:rPr>
        <w:rFonts w:hint="default"/>
        <w:lang w:val="ro-RO" w:eastAsia="en-US" w:bidi="ar-SA"/>
      </w:rPr>
    </w:lvl>
    <w:lvl w:ilvl="7" w:tplc="AB24089A">
      <w:numFmt w:val="bullet"/>
      <w:lvlText w:val="•"/>
      <w:lvlJc w:val="left"/>
      <w:pPr>
        <w:ind w:left="6557" w:hanging="372"/>
      </w:pPr>
      <w:rPr>
        <w:rFonts w:hint="default"/>
        <w:lang w:val="ro-RO" w:eastAsia="en-US" w:bidi="ar-SA"/>
      </w:rPr>
    </w:lvl>
    <w:lvl w:ilvl="8" w:tplc="6D0AB7D0">
      <w:numFmt w:val="bullet"/>
      <w:lvlText w:val="•"/>
      <w:lvlJc w:val="left"/>
      <w:pPr>
        <w:ind w:left="7480" w:hanging="372"/>
      </w:pPr>
      <w:rPr>
        <w:rFonts w:hint="default"/>
        <w:lang w:val="ro-RO" w:eastAsia="en-US" w:bidi="ar-SA"/>
      </w:rPr>
    </w:lvl>
  </w:abstractNum>
  <w:abstractNum w:abstractNumId="64">
    <w:nsid w:val="76A7276B"/>
    <w:multiLevelType w:val="hybridMultilevel"/>
    <w:tmpl w:val="BFCC860E"/>
    <w:lvl w:ilvl="0" w:tplc="41BE64D6">
      <w:start w:val="1"/>
      <w:numFmt w:val="lowerLetter"/>
      <w:lvlText w:val="%1)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D1646914">
      <w:numFmt w:val="bullet"/>
      <w:lvlText w:val="•"/>
      <w:lvlJc w:val="left"/>
      <w:pPr>
        <w:ind w:left="1022" w:hanging="293"/>
      </w:pPr>
      <w:rPr>
        <w:rFonts w:hint="default"/>
        <w:lang w:val="ro-RO" w:eastAsia="en-US" w:bidi="ar-SA"/>
      </w:rPr>
    </w:lvl>
    <w:lvl w:ilvl="2" w:tplc="A5DC985C">
      <w:numFmt w:val="bullet"/>
      <w:lvlText w:val="•"/>
      <w:lvlJc w:val="left"/>
      <w:pPr>
        <w:ind w:left="1945" w:hanging="293"/>
      </w:pPr>
      <w:rPr>
        <w:rFonts w:hint="default"/>
        <w:lang w:val="ro-RO" w:eastAsia="en-US" w:bidi="ar-SA"/>
      </w:rPr>
    </w:lvl>
    <w:lvl w:ilvl="3" w:tplc="9E5CC4BC">
      <w:numFmt w:val="bullet"/>
      <w:lvlText w:val="•"/>
      <w:lvlJc w:val="left"/>
      <w:pPr>
        <w:ind w:left="2867" w:hanging="293"/>
      </w:pPr>
      <w:rPr>
        <w:rFonts w:hint="default"/>
        <w:lang w:val="ro-RO" w:eastAsia="en-US" w:bidi="ar-SA"/>
      </w:rPr>
    </w:lvl>
    <w:lvl w:ilvl="4" w:tplc="18688C30">
      <w:numFmt w:val="bullet"/>
      <w:lvlText w:val="•"/>
      <w:lvlJc w:val="left"/>
      <w:pPr>
        <w:ind w:left="3790" w:hanging="293"/>
      </w:pPr>
      <w:rPr>
        <w:rFonts w:hint="default"/>
        <w:lang w:val="ro-RO" w:eastAsia="en-US" w:bidi="ar-SA"/>
      </w:rPr>
    </w:lvl>
    <w:lvl w:ilvl="5" w:tplc="AE022124">
      <w:numFmt w:val="bullet"/>
      <w:lvlText w:val="•"/>
      <w:lvlJc w:val="left"/>
      <w:pPr>
        <w:ind w:left="4712" w:hanging="293"/>
      </w:pPr>
      <w:rPr>
        <w:rFonts w:hint="default"/>
        <w:lang w:val="ro-RO" w:eastAsia="en-US" w:bidi="ar-SA"/>
      </w:rPr>
    </w:lvl>
    <w:lvl w:ilvl="6" w:tplc="B706E82C">
      <w:numFmt w:val="bullet"/>
      <w:lvlText w:val="•"/>
      <w:lvlJc w:val="left"/>
      <w:pPr>
        <w:ind w:left="5635" w:hanging="293"/>
      </w:pPr>
      <w:rPr>
        <w:rFonts w:hint="default"/>
        <w:lang w:val="ro-RO" w:eastAsia="en-US" w:bidi="ar-SA"/>
      </w:rPr>
    </w:lvl>
    <w:lvl w:ilvl="7" w:tplc="7ADCBABC">
      <w:numFmt w:val="bullet"/>
      <w:lvlText w:val="•"/>
      <w:lvlJc w:val="left"/>
      <w:pPr>
        <w:ind w:left="6557" w:hanging="293"/>
      </w:pPr>
      <w:rPr>
        <w:rFonts w:hint="default"/>
        <w:lang w:val="ro-RO" w:eastAsia="en-US" w:bidi="ar-SA"/>
      </w:rPr>
    </w:lvl>
    <w:lvl w:ilvl="8" w:tplc="4ED488A4">
      <w:numFmt w:val="bullet"/>
      <w:lvlText w:val="•"/>
      <w:lvlJc w:val="left"/>
      <w:pPr>
        <w:ind w:left="7480" w:hanging="293"/>
      </w:pPr>
      <w:rPr>
        <w:rFonts w:hint="default"/>
        <w:lang w:val="ro-RO" w:eastAsia="en-US" w:bidi="ar-SA"/>
      </w:rPr>
    </w:lvl>
  </w:abstractNum>
  <w:abstractNum w:abstractNumId="65">
    <w:nsid w:val="78412FD1"/>
    <w:multiLevelType w:val="hybridMultilevel"/>
    <w:tmpl w:val="1F3A6332"/>
    <w:lvl w:ilvl="0" w:tplc="DEB8E51E">
      <w:start w:val="2"/>
      <w:numFmt w:val="decimal"/>
      <w:lvlText w:val="(%1)"/>
      <w:lvlJc w:val="left"/>
      <w:pPr>
        <w:ind w:left="101" w:hanging="35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o-RO" w:eastAsia="en-US" w:bidi="ar-SA"/>
      </w:rPr>
    </w:lvl>
    <w:lvl w:ilvl="1" w:tplc="70086400">
      <w:numFmt w:val="bullet"/>
      <w:lvlText w:val="•"/>
      <w:lvlJc w:val="left"/>
      <w:pPr>
        <w:ind w:left="1022" w:hanging="358"/>
      </w:pPr>
      <w:rPr>
        <w:rFonts w:hint="default"/>
        <w:lang w:val="ro-RO" w:eastAsia="en-US" w:bidi="ar-SA"/>
      </w:rPr>
    </w:lvl>
    <w:lvl w:ilvl="2" w:tplc="D9F2C122">
      <w:numFmt w:val="bullet"/>
      <w:lvlText w:val="•"/>
      <w:lvlJc w:val="left"/>
      <w:pPr>
        <w:ind w:left="1945" w:hanging="358"/>
      </w:pPr>
      <w:rPr>
        <w:rFonts w:hint="default"/>
        <w:lang w:val="ro-RO" w:eastAsia="en-US" w:bidi="ar-SA"/>
      </w:rPr>
    </w:lvl>
    <w:lvl w:ilvl="3" w:tplc="DE68F180">
      <w:numFmt w:val="bullet"/>
      <w:lvlText w:val="•"/>
      <w:lvlJc w:val="left"/>
      <w:pPr>
        <w:ind w:left="2867" w:hanging="358"/>
      </w:pPr>
      <w:rPr>
        <w:rFonts w:hint="default"/>
        <w:lang w:val="ro-RO" w:eastAsia="en-US" w:bidi="ar-SA"/>
      </w:rPr>
    </w:lvl>
    <w:lvl w:ilvl="4" w:tplc="4D6C9AD8">
      <w:numFmt w:val="bullet"/>
      <w:lvlText w:val="•"/>
      <w:lvlJc w:val="left"/>
      <w:pPr>
        <w:ind w:left="3790" w:hanging="358"/>
      </w:pPr>
      <w:rPr>
        <w:rFonts w:hint="default"/>
        <w:lang w:val="ro-RO" w:eastAsia="en-US" w:bidi="ar-SA"/>
      </w:rPr>
    </w:lvl>
    <w:lvl w:ilvl="5" w:tplc="DD2CA38A">
      <w:numFmt w:val="bullet"/>
      <w:lvlText w:val="•"/>
      <w:lvlJc w:val="left"/>
      <w:pPr>
        <w:ind w:left="4712" w:hanging="358"/>
      </w:pPr>
      <w:rPr>
        <w:rFonts w:hint="default"/>
        <w:lang w:val="ro-RO" w:eastAsia="en-US" w:bidi="ar-SA"/>
      </w:rPr>
    </w:lvl>
    <w:lvl w:ilvl="6" w:tplc="882ECD1C">
      <w:numFmt w:val="bullet"/>
      <w:lvlText w:val="•"/>
      <w:lvlJc w:val="left"/>
      <w:pPr>
        <w:ind w:left="5635" w:hanging="358"/>
      </w:pPr>
      <w:rPr>
        <w:rFonts w:hint="default"/>
        <w:lang w:val="ro-RO" w:eastAsia="en-US" w:bidi="ar-SA"/>
      </w:rPr>
    </w:lvl>
    <w:lvl w:ilvl="7" w:tplc="3C505D18">
      <w:numFmt w:val="bullet"/>
      <w:lvlText w:val="•"/>
      <w:lvlJc w:val="left"/>
      <w:pPr>
        <w:ind w:left="6557" w:hanging="358"/>
      </w:pPr>
      <w:rPr>
        <w:rFonts w:hint="default"/>
        <w:lang w:val="ro-RO" w:eastAsia="en-US" w:bidi="ar-SA"/>
      </w:rPr>
    </w:lvl>
    <w:lvl w:ilvl="8" w:tplc="BC5ED39E">
      <w:numFmt w:val="bullet"/>
      <w:lvlText w:val="•"/>
      <w:lvlJc w:val="left"/>
      <w:pPr>
        <w:ind w:left="7480" w:hanging="358"/>
      </w:pPr>
      <w:rPr>
        <w:rFonts w:hint="default"/>
        <w:lang w:val="ro-RO" w:eastAsia="en-US" w:bidi="ar-SA"/>
      </w:rPr>
    </w:lvl>
  </w:abstractNum>
  <w:num w:numId="1">
    <w:abstractNumId w:val="14"/>
  </w:num>
  <w:num w:numId="2">
    <w:abstractNumId w:val="61"/>
  </w:num>
  <w:num w:numId="3">
    <w:abstractNumId w:val="25"/>
  </w:num>
  <w:num w:numId="4">
    <w:abstractNumId w:val="23"/>
  </w:num>
  <w:num w:numId="5">
    <w:abstractNumId w:val="9"/>
  </w:num>
  <w:num w:numId="6">
    <w:abstractNumId w:val="30"/>
  </w:num>
  <w:num w:numId="7">
    <w:abstractNumId w:val="16"/>
  </w:num>
  <w:num w:numId="8">
    <w:abstractNumId w:val="3"/>
  </w:num>
  <w:num w:numId="9">
    <w:abstractNumId w:val="58"/>
  </w:num>
  <w:num w:numId="10">
    <w:abstractNumId w:val="42"/>
  </w:num>
  <w:num w:numId="11">
    <w:abstractNumId w:val="52"/>
  </w:num>
  <w:num w:numId="12">
    <w:abstractNumId w:val="32"/>
  </w:num>
  <w:num w:numId="13">
    <w:abstractNumId w:val="18"/>
  </w:num>
  <w:num w:numId="14">
    <w:abstractNumId w:val="49"/>
  </w:num>
  <w:num w:numId="15">
    <w:abstractNumId w:val="8"/>
  </w:num>
  <w:num w:numId="16">
    <w:abstractNumId w:val="59"/>
  </w:num>
  <w:num w:numId="17">
    <w:abstractNumId w:val="41"/>
  </w:num>
  <w:num w:numId="18">
    <w:abstractNumId w:val="21"/>
  </w:num>
  <w:num w:numId="19">
    <w:abstractNumId w:val="60"/>
  </w:num>
  <w:num w:numId="20">
    <w:abstractNumId w:val="6"/>
  </w:num>
  <w:num w:numId="21">
    <w:abstractNumId w:val="45"/>
  </w:num>
  <w:num w:numId="22">
    <w:abstractNumId w:val="54"/>
  </w:num>
  <w:num w:numId="23">
    <w:abstractNumId w:val="26"/>
  </w:num>
  <w:num w:numId="24">
    <w:abstractNumId w:val="50"/>
  </w:num>
  <w:num w:numId="25">
    <w:abstractNumId w:val="47"/>
  </w:num>
  <w:num w:numId="26">
    <w:abstractNumId w:val="22"/>
  </w:num>
  <w:num w:numId="27">
    <w:abstractNumId w:val="11"/>
  </w:num>
  <w:num w:numId="28">
    <w:abstractNumId w:val="17"/>
  </w:num>
  <w:num w:numId="29">
    <w:abstractNumId w:val="10"/>
  </w:num>
  <w:num w:numId="30">
    <w:abstractNumId w:val="39"/>
  </w:num>
  <w:num w:numId="31">
    <w:abstractNumId w:val="44"/>
  </w:num>
  <w:num w:numId="32">
    <w:abstractNumId w:val="2"/>
  </w:num>
  <w:num w:numId="33">
    <w:abstractNumId w:val="33"/>
  </w:num>
  <w:num w:numId="34">
    <w:abstractNumId w:val="51"/>
  </w:num>
  <w:num w:numId="35">
    <w:abstractNumId w:val="0"/>
  </w:num>
  <w:num w:numId="36">
    <w:abstractNumId w:val="27"/>
  </w:num>
  <w:num w:numId="37">
    <w:abstractNumId w:val="55"/>
  </w:num>
  <w:num w:numId="38">
    <w:abstractNumId w:val="43"/>
  </w:num>
  <w:num w:numId="39">
    <w:abstractNumId w:val="48"/>
  </w:num>
  <w:num w:numId="40">
    <w:abstractNumId w:val="38"/>
  </w:num>
  <w:num w:numId="41">
    <w:abstractNumId w:val="56"/>
  </w:num>
  <w:num w:numId="42">
    <w:abstractNumId w:val="31"/>
  </w:num>
  <w:num w:numId="43">
    <w:abstractNumId w:val="37"/>
  </w:num>
  <w:num w:numId="44">
    <w:abstractNumId w:val="15"/>
  </w:num>
  <w:num w:numId="45">
    <w:abstractNumId w:val="20"/>
  </w:num>
  <w:num w:numId="46">
    <w:abstractNumId w:val="35"/>
  </w:num>
  <w:num w:numId="47">
    <w:abstractNumId w:val="40"/>
  </w:num>
  <w:num w:numId="48">
    <w:abstractNumId w:val="1"/>
  </w:num>
  <w:num w:numId="49">
    <w:abstractNumId w:val="36"/>
  </w:num>
  <w:num w:numId="50">
    <w:abstractNumId w:val="4"/>
  </w:num>
  <w:num w:numId="51">
    <w:abstractNumId w:val="53"/>
  </w:num>
  <w:num w:numId="52">
    <w:abstractNumId w:val="62"/>
  </w:num>
  <w:num w:numId="53">
    <w:abstractNumId w:val="57"/>
  </w:num>
  <w:num w:numId="54">
    <w:abstractNumId w:val="29"/>
  </w:num>
  <w:num w:numId="55">
    <w:abstractNumId w:val="19"/>
  </w:num>
  <w:num w:numId="56">
    <w:abstractNumId w:val="64"/>
  </w:num>
  <w:num w:numId="57">
    <w:abstractNumId w:val="28"/>
  </w:num>
  <w:num w:numId="58">
    <w:abstractNumId w:val="65"/>
  </w:num>
  <w:num w:numId="59">
    <w:abstractNumId w:val="5"/>
  </w:num>
  <w:num w:numId="60">
    <w:abstractNumId w:val="24"/>
  </w:num>
  <w:num w:numId="61">
    <w:abstractNumId w:val="46"/>
  </w:num>
  <w:num w:numId="62">
    <w:abstractNumId w:val="12"/>
  </w:num>
  <w:num w:numId="63">
    <w:abstractNumId w:val="34"/>
  </w:num>
  <w:num w:numId="64">
    <w:abstractNumId w:val="63"/>
  </w:num>
  <w:num w:numId="65">
    <w:abstractNumId w:val="7"/>
  </w:num>
  <w:num w:numId="66">
    <w:abstractNumId w:val="1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00C8"/>
    <w:rsid w:val="00024716"/>
    <w:rsid w:val="00051891"/>
    <w:rsid w:val="0006625E"/>
    <w:rsid w:val="00096A01"/>
    <w:rsid w:val="001C6768"/>
    <w:rsid w:val="00221D19"/>
    <w:rsid w:val="00281875"/>
    <w:rsid w:val="0039354E"/>
    <w:rsid w:val="00444A90"/>
    <w:rsid w:val="004772A0"/>
    <w:rsid w:val="004D00C8"/>
    <w:rsid w:val="004E3BB1"/>
    <w:rsid w:val="005C5B33"/>
    <w:rsid w:val="00652342"/>
    <w:rsid w:val="00736FC6"/>
    <w:rsid w:val="007568DF"/>
    <w:rsid w:val="00765016"/>
    <w:rsid w:val="007C43AA"/>
    <w:rsid w:val="0089096D"/>
    <w:rsid w:val="00973F7E"/>
    <w:rsid w:val="00AA33AB"/>
    <w:rsid w:val="00BE6DE4"/>
    <w:rsid w:val="00C23BFF"/>
    <w:rsid w:val="00C87B16"/>
    <w:rsid w:val="00FC15E8"/>
    <w:rsid w:val="00FD66BB"/>
    <w:rsid w:val="00FE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D00C8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4D00C8"/>
    <w:pPr>
      <w:ind w:left="101"/>
      <w:jc w:val="both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00C8"/>
    <w:pPr>
      <w:ind w:left="101"/>
      <w:jc w:val="both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4D00C8"/>
    <w:pPr>
      <w:spacing w:before="90"/>
      <w:ind w:left="1532" w:right="1534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rsid w:val="004D00C8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4D00C8"/>
  </w:style>
  <w:style w:type="paragraph" w:styleId="NormalWeb">
    <w:name w:val="Normal (Web)"/>
    <w:basedOn w:val="Normal"/>
    <w:uiPriority w:val="99"/>
    <w:semiHidden/>
    <w:unhideWhenUsed/>
    <w:rsid w:val="00C23B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C6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amuncii.manager.ro/a/28996/zile-lucratoare-202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ensi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mediensi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25</Pages>
  <Words>11876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21</cp:revision>
  <cp:lastPrinted>2022-07-12T07:39:00Z</cp:lastPrinted>
  <dcterms:created xsi:type="dcterms:W3CDTF">2022-07-12T07:02:00Z</dcterms:created>
  <dcterms:modified xsi:type="dcterms:W3CDTF">2022-11-01T10:03:00Z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2022-07-12T00:00:00Z</vt:filetime>
  </property>
</Properties>
</file>